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D04B1D" w14:textId="77777777" w:rsidR="00B50146" w:rsidRDefault="00B50146" w:rsidP="009531C6">
      <w:pPr>
        <w:spacing w:line="360" w:lineRule="auto"/>
        <w:jc w:val="center"/>
        <w:rPr>
          <w:rFonts w:ascii="Times New Roman" w:hAnsi="Times New Roman" w:cs="Times New Roman"/>
          <w:b/>
          <w:sz w:val="40"/>
          <w:szCs w:val="24"/>
        </w:rPr>
      </w:pPr>
      <w:r>
        <w:rPr>
          <w:noProof/>
          <w:lang w:val="en-US"/>
        </w:rPr>
        <mc:AlternateContent>
          <mc:Choice Requires="wps">
            <w:drawing>
              <wp:anchor distT="0" distB="0" distL="114300" distR="114300" simplePos="0" relativeHeight="251652096" behindDoc="0" locked="0" layoutInCell="1" allowOverlap="1" wp14:anchorId="7EDE885B" wp14:editId="272CF62E">
                <wp:simplePos x="0" y="0"/>
                <wp:positionH relativeFrom="column">
                  <wp:posOffset>2838450</wp:posOffset>
                </wp:positionH>
                <wp:positionV relativeFrom="paragraph">
                  <wp:posOffset>0</wp:posOffset>
                </wp:positionV>
                <wp:extent cx="3362325" cy="771525"/>
                <wp:effectExtent l="0" t="0" r="28575" b="28575"/>
                <wp:wrapSquare wrapText="bothSides"/>
                <wp:docPr id="5" name="Text Box 5"/>
                <wp:cNvGraphicFramePr/>
                <a:graphic xmlns:a="http://schemas.openxmlformats.org/drawingml/2006/main">
                  <a:graphicData uri="http://schemas.microsoft.com/office/word/2010/wordprocessingShape">
                    <wps:wsp>
                      <wps:cNvSpPr txBox="1"/>
                      <wps:spPr>
                        <a:xfrm>
                          <a:off x="0" y="0"/>
                          <a:ext cx="3362325" cy="771525"/>
                        </a:xfrm>
                        <a:prstGeom prst="rect">
                          <a:avLst/>
                        </a:prstGeom>
                        <a:noFill/>
                        <a:ln w="6350">
                          <a:solidFill>
                            <a:prstClr val="black"/>
                          </a:solidFill>
                        </a:ln>
                      </wps:spPr>
                      <wps:txbx>
                        <w:txbxContent>
                          <w:p w14:paraId="5F3287F6" w14:textId="3F137C41" w:rsidR="00F027E1" w:rsidRPr="006C1952" w:rsidRDefault="00F027E1" w:rsidP="006C1E27">
                            <w:pPr>
                              <w:spacing w:after="0" w:line="240" w:lineRule="auto"/>
                              <w:rPr>
                                <w:rFonts w:ascii="Times New Roman" w:hAnsi="Times New Roman" w:cs="Times New Roman"/>
                                <w:b/>
                                <w:szCs w:val="24"/>
                              </w:rPr>
                            </w:pPr>
                            <w:r>
                              <w:rPr>
                                <w:rFonts w:ascii="Times New Roman" w:hAnsi="Times New Roman" w:cs="Times New Roman"/>
                                <w:b/>
                                <w:szCs w:val="24"/>
                              </w:rPr>
                              <w:t xml:space="preserve">Kode/Nama rumpun ilmu </w:t>
                            </w:r>
                            <w:r w:rsidRPr="006C1952">
                              <w:rPr>
                                <w:rFonts w:ascii="Times New Roman" w:hAnsi="Times New Roman" w:cs="Times New Roman"/>
                                <w:b/>
                                <w:szCs w:val="24"/>
                              </w:rPr>
                              <w:t>: 362/Bidang Kesehatan Umum Lain yang Belum Tercantum</w:t>
                            </w:r>
                          </w:p>
                          <w:p w14:paraId="1713FD54" w14:textId="6C16E856" w:rsidR="00F027E1" w:rsidRPr="006C1952" w:rsidRDefault="00F027E1" w:rsidP="006C1E27">
                            <w:pPr>
                              <w:spacing w:after="0" w:line="240" w:lineRule="auto"/>
                              <w:rPr>
                                <w:rFonts w:ascii="Times New Roman" w:hAnsi="Times New Roman" w:cs="Times New Roman"/>
                                <w:b/>
                                <w:szCs w:val="24"/>
                              </w:rPr>
                            </w:pPr>
                            <w:r>
                              <w:rPr>
                                <w:rFonts w:ascii="Times New Roman" w:hAnsi="Times New Roman" w:cs="Times New Roman"/>
                                <w:b/>
                                <w:szCs w:val="24"/>
                              </w:rPr>
                              <w:t xml:space="preserve">Tema/Topik </w:t>
                            </w:r>
                            <w:r w:rsidRPr="006C1952">
                              <w:rPr>
                                <w:rFonts w:ascii="Times New Roman" w:hAnsi="Times New Roman" w:cs="Times New Roman"/>
                                <w:b/>
                                <w:szCs w:val="24"/>
                              </w:rPr>
                              <w:t>: Teknologi Kemandirian Bahan Baku Obat/Saintifikasi Jamu dan Herbal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E885B" id="_x0000_t202" coordsize="21600,21600" o:spt="202" path="m,l,21600r21600,l21600,xe">
                <v:stroke joinstyle="miter"/>
                <v:path gradientshapeok="t" o:connecttype="rect"/>
              </v:shapetype>
              <v:shape id="Text Box 5" o:spid="_x0000_s1026" type="#_x0000_t202" style="position:absolute;left:0;text-align:left;margin-left:223.5pt;margin-top:0;width:264.75pt;height:6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" filled="f" strokeweight=".5pt">
                <v:textbox>
                  <w:txbxContent>
                    <w:p w14:paraId="5F3287F6" w14:textId="3F137C41" w:rsidR="00F027E1" w:rsidRPr="006C1952" w:rsidRDefault="00F027E1" w:rsidP="006C1E27">
                      <w:pPr>
                        <w:spacing w:after="0" w:line="240" w:lineRule="auto"/>
                        <w:rPr>
                          <w:rFonts w:ascii="Times New Roman" w:hAnsi="Times New Roman" w:cs="Times New Roman"/>
                          <w:b/>
                          <w:szCs w:val="24"/>
                        </w:rPr>
                      </w:pPr>
                      <w:r>
                        <w:rPr>
                          <w:rFonts w:ascii="Times New Roman" w:hAnsi="Times New Roman" w:cs="Times New Roman"/>
                          <w:b/>
                          <w:szCs w:val="24"/>
                        </w:rPr>
                        <w:t xml:space="preserve">Kode/Nama rumpun ilmu </w:t>
                      </w:r>
                      <w:r w:rsidRPr="006C1952">
                        <w:rPr>
                          <w:rFonts w:ascii="Times New Roman" w:hAnsi="Times New Roman" w:cs="Times New Roman"/>
                          <w:b/>
                          <w:szCs w:val="24"/>
                        </w:rPr>
                        <w:t>: 362/Bidang Kesehatan Umum Lain yang Belum Tercantum</w:t>
                      </w:r>
                    </w:p>
                    <w:p w14:paraId="1713FD54" w14:textId="6C16E856" w:rsidR="00F027E1" w:rsidRPr="006C1952" w:rsidRDefault="00F027E1" w:rsidP="006C1E27">
                      <w:pPr>
                        <w:spacing w:after="0" w:line="240" w:lineRule="auto"/>
                        <w:rPr>
                          <w:rFonts w:ascii="Times New Roman" w:hAnsi="Times New Roman" w:cs="Times New Roman"/>
                          <w:b/>
                          <w:szCs w:val="24"/>
                        </w:rPr>
                      </w:pPr>
                      <w:r>
                        <w:rPr>
                          <w:rFonts w:ascii="Times New Roman" w:hAnsi="Times New Roman" w:cs="Times New Roman"/>
                          <w:b/>
                          <w:szCs w:val="24"/>
                        </w:rPr>
                        <w:t xml:space="preserve">Tema/Topik </w:t>
                      </w:r>
                      <w:r w:rsidRPr="006C1952">
                        <w:rPr>
                          <w:rFonts w:ascii="Times New Roman" w:hAnsi="Times New Roman" w:cs="Times New Roman"/>
                          <w:b/>
                          <w:szCs w:val="24"/>
                        </w:rPr>
                        <w:t>: Teknologi Kemandirian Bahan Baku Obat/Saintifikasi Jamu dan Herbal</w:t>
                      </w:r>
                    </w:p>
                  </w:txbxContent>
                </v:textbox>
                <w10:wrap type="square"/>
              </v:shape>
            </w:pict>
          </mc:Fallback>
        </mc:AlternateContent>
      </w:r>
      <w:r w:rsidR="00B6517A">
        <w:rPr>
          <w:rFonts w:ascii="Times New Roman" w:hAnsi="Times New Roman" w:cs="Times New Roman"/>
          <w:b/>
          <w:sz w:val="40"/>
          <w:szCs w:val="24"/>
        </w:rPr>
        <w:t xml:space="preserve"> </w:t>
      </w:r>
    </w:p>
    <w:p w14:paraId="46508EB9" w14:textId="77777777" w:rsidR="006C1E27" w:rsidRDefault="006C1E27" w:rsidP="006C1E27">
      <w:pPr>
        <w:spacing w:line="276" w:lineRule="auto"/>
        <w:jc w:val="center"/>
        <w:rPr>
          <w:rFonts w:ascii="Times New Roman" w:hAnsi="Times New Roman" w:cs="Times New Roman"/>
          <w:b/>
          <w:sz w:val="36"/>
          <w:szCs w:val="24"/>
        </w:rPr>
      </w:pPr>
    </w:p>
    <w:p w14:paraId="70B9EEAD" w14:textId="40A02E20" w:rsidR="006C1E27" w:rsidRPr="006C1E27" w:rsidRDefault="00F756EC" w:rsidP="006C1952">
      <w:pPr>
        <w:spacing w:line="276" w:lineRule="auto"/>
        <w:jc w:val="center"/>
        <w:rPr>
          <w:rFonts w:ascii="Times New Roman" w:hAnsi="Times New Roman" w:cs="Times New Roman"/>
          <w:b/>
          <w:sz w:val="36"/>
          <w:szCs w:val="24"/>
        </w:rPr>
      </w:pPr>
      <w:r>
        <w:rPr>
          <w:rFonts w:ascii="Times New Roman" w:hAnsi="Times New Roman" w:cs="Times New Roman"/>
          <w:b/>
          <w:sz w:val="36"/>
          <w:szCs w:val="24"/>
        </w:rPr>
        <w:t>LAPORAN</w:t>
      </w:r>
    </w:p>
    <w:p w14:paraId="09DE45D9" w14:textId="280664C6" w:rsidR="00DD06E6" w:rsidRPr="006C1E27" w:rsidRDefault="007B132A" w:rsidP="006C1E27">
      <w:pPr>
        <w:spacing w:line="276" w:lineRule="auto"/>
        <w:jc w:val="center"/>
        <w:rPr>
          <w:rFonts w:ascii="Times New Roman" w:hAnsi="Times New Roman" w:cs="Times New Roman"/>
          <w:b/>
          <w:sz w:val="36"/>
          <w:szCs w:val="24"/>
        </w:rPr>
      </w:pPr>
      <w:r w:rsidRPr="006C1E27">
        <w:rPr>
          <w:rFonts w:ascii="Times New Roman" w:hAnsi="Times New Roman" w:cs="Times New Roman"/>
          <w:b/>
          <w:sz w:val="36"/>
          <w:szCs w:val="24"/>
        </w:rPr>
        <w:t>PENELITIAN</w:t>
      </w:r>
      <w:r w:rsidR="00ED0F24" w:rsidRPr="006C1E27">
        <w:rPr>
          <w:rFonts w:ascii="Times New Roman" w:hAnsi="Times New Roman" w:cs="Times New Roman"/>
          <w:b/>
          <w:sz w:val="36"/>
          <w:szCs w:val="24"/>
        </w:rPr>
        <w:t xml:space="preserve"> PEMULA</w:t>
      </w:r>
    </w:p>
    <w:p w14:paraId="2F2A3A58" w14:textId="718EF131" w:rsidR="007B132A" w:rsidRDefault="006C1E27" w:rsidP="007B132A">
      <w:pPr>
        <w:spacing w:line="360" w:lineRule="auto"/>
        <w:jc w:val="center"/>
        <w:rPr>
          <w:rFonts w:ascii="Times New Roman" w:hAnsi="Times New Roman" w:cs="Times New Roman"/>
          <w:sz w:val="32"/>
          <w:szCs w:val="24"/>
        </w:rPr>
      </w:pPr>
      <w:r>
        <w:rPr>
          <w:noProof/>
          <w:lang w:val="en-US"/>
        </w:rPr>
        <w:drawing>
          <wp:anchor distT="0" distB="0" distL="114300" distR="114300" simplePos="0" relativeHeight="251650048" behindDoc="1" locked="0" layoutInCell="1" allowOverlap="1" wp14:anchorId="493062FA" wp14:editId="02ED06FA">
            <wp:simplePos x="0" y="0"/>
            <wp:positionH relativeFrom="margin">
              <wp:posOffset>1998980</wp:posOffset>
            </wp:positionH>
            <wp:positionV relativeFrom="paragraph">
              <wp:posOffset>20320</wp:posOffset>
            </wp:positionV>
            <wp:extent cx="1619250" cy="1640840"/>
            <wp:effectExtent l="0" t="0" r="0" b="0"/>
            <wp:wrapNone/>
            <wp:docPr id="1" name="Picture 1" descr="C:\Users\Agnescia\AppData\Local\Microsoft\Windows\INetCacheContent.Word\Logo-Poltekkes-Palangka-Raya-e1466410317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cia\AppData\Local\Microsoft\Windows\INetCacheContent.Word\Logo-Poltekkes-Palangka-Raya-e14664103178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64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CFF35" w14:textId="2513541F" w:rsidR="007B132A" w:rsidRDefault="007B132A" w:rsidP="007B132A">
      <w:pPr>
        <w:spacing w:line="360" w:lineRule="auto"/>
        <w:jc w:val="center"/>
        <w:rPr>
          <w:rFonts w:ascii="Times New Roman" w:hAnsi="Times New Roman" w:cs="Times New Roman"/>
          <w:sz w:val="32"/>
          <w:szCs w:val="24"/>
        </w:rPr>
      </w:pPr>
    </w:p>
    <w:p w14:paraId="47A74F39" w14:textId="77777777" w:rsidR="007B132A" w:rsidRDefault="007B132A" w:rsidP="007B132A">
      <w:pPr>
        <w:spacing w:line="360" w:lineRule="auto"/>
        <w:jc w:val="center"/>
        <w:rPr>
          <w:rFonts w:ascii="Times New Roman" w:hAnsi="Times New Roman" w:cs="Times New Roman"/>
          <w:sz w:val="32"/>
          <w:szCs w:val="24"/>
        </w:rPr>
      </w:pPr>
    </w:p>
    <w:p w14:paraId="1CDE86D4" w14:textId="23B494EE" w:rsidR="007B132A" w:rsidRDefault="006C1E27" w:rsidP="006C1E27">
      <w:pPr>
        <w:tabs>
          <w:tab w:val="left" w:pos="8130"/>
        </w:tabs>
        <w:spacing w:line="360" w:lineRule="auto"/>
        <w:rPr>
          <w:rFonts w:ascii="Times New Roman" w:hAnsi="Times New Roman" w:cs="Times New Roman"/>
          <w:sz w:val="32"/>
          <w:szCs w:val="24"/>
        </w:rPr>
      </w:pPr>
      <w:r>
        <w:rPr>
          <w:rFonts w:ascii="Times New Roman" w:hAnsi="Times New Roman" w:cs="Times New Roman"/>
          <w:sz w:val="32"/>
          <w:szCs w:val="24"/>
        </w:rPr>
        <w:tab/>
      </w:r>
    </w:p>
    <w:p w14:paraId="61C2436E" w14:textId="77777777" w:rsidR="006C1E27" w:rsidRPr="006C1E27" w:rsidRDefault="006C1E27" w:rsidP="006C1E27">
      <w:pPr>
        <w:tabs>
          <w:tab w:val="left" w:pos="8130"/>
        </w:tabs>
        <w:spacing w:line="360" w:lineRule="auto"/>
        <w:rPr>
          <w:rFonts w:ascii="Times New Roman" w:hAnsi="Times New Roman" w:cs="Times New Roman"/>
          <w:sz w:val="10"/>
          <w:szCs w:val="24"/>
        </w:rPr>
      </w:pPr>
    </w:p>
    <w:p w14:paraId="425DBAEE" w14:textId="77777777" w:rsidR="00B72C23" w:rsidRPr="00EE47DD" w:rsidRDefault="00B72C23" w:rsidP="00B72C23">
      <w:pPr>
        <w:pStyle w:val="Title"/>
        <w:spacing w:line="360" w:lineRule="auto"/>
        <w:jc w:val="center"/>
        <w:rPr>
          <w:rFonts w:ascii="Times New Roman" w:hAnsi="Times New Roman" w:cs="Times New Roman"/>
          <w:sz w:val="36"/>
          <w:szCs w:val="36"/>
        </w:rPr>
      </w:pPr>
      <w:r>
        <w:rPr>
          <w:rFonts w:ascii="Times New Roman" w:hAnsi="Times New Roman" w:cs="Times New Roman"/>
          <w:sz w:val="36"/>
        </w:rPr>
        <w:t xml:space="preserve">Aktivitas Antioksidan dan Kesan Sensoris Konsumen terhadap Berbagai Formulasi Teh Uru </w:t>
      </w:r>
      <w:r w:rsidRPr="00EE47DD">
        <w:rPr>
          <w:rFonts w:ascii="Times New Roman" w:hAnsi="Times New Roman" w:cs="Times New Roman"/>
          <w:sz w:val="36"/>
          <w:szCs w:val="36"/>
        </w:rPr>
        <w:t>Lewu (</w:t>
      </w:r>
      <w:r w:rsidRPr="00EE47DD">
        <w:rPr>
          <w:rFonts w:ascii="Times New Roman" w:hAnsi="Times New Roman" w:cs="Times New Roman"/>
          <w:i/>
          <w:sz w:val="36"/>
          <w:szCs w:val="36"/>
          <w:shd w:val="clear" w:color="auto" w:fill="FFFFFF"/>
        </w:rPr>
        <w:t>Eustachys paspaloides)</w:t>
      </w:r>
    </w:p>
    <w:p w14:paraId="603618F6" w14:textId="77777777" w:rsidR="006C1E27" w:rsidRDefault="006C1E27" w:rsidP="007B132A">
      <w:pPr>
        <w:spacing w:after="0" w:line="360" w:lineRule="auto"/>
        <w:jc w:val="center"/>
        <w:rPr>
          <w:rFonts w:ascii="Times New Roman" w:hAnsi="Times New Roman" w:cs="Times New Roman"/>
          <w:b/>
          <w:bCs/>
          <w:sz w:val="26"/>
          <w:szCs w:val="28"/>
        </w:rPr>
      </w:pPr>
    </w:p>
    <w:p w14:paraId="6E3DE210" w14:textId="180057D4" w:rsidR="001D0885" w:rsidRDefault="006C1E27" w:rsidP="007B132A">
      <w:pPr>
        <w:spacing w:after="0" w:line="360" w:lineRule="auto"/>
        <w:jc w:val="center"/>
        <w:rPr>
          <w:rFonts w:ascii="Times New Roman" w:hAnsi="Times New Roman" w:cs="Times New Roman"/>
          <w:b/>
          <w:bCs/>
          <w:sz w:val="26"/>
          <w:szCs w:val="28"/>
        </w:rPr>
      </w:pPr>
      <w:r>
        <w:rPr>
          <w:rFonts w:ascii="Times New Roman" w:hAnsi="Times New Roman" w:cs="Times New Roman"/>
          <w:b/>
          <w:bCs/>
          <w:sz w:val="26"/>
          <w:szCs w:val="28"/>
        </w:rPr>
        <w:t>Tim Pengusul</w:t>
      </w:r>
    </w:p>
    <w:p w14:paraId="04770206" w14:textId="50F8A77A" w:rsidR="007B132A" w:rsidRPr="00B50146" w:rsidRDefault="00D21AD8" w:rsidP="007B132A">
      <w:pPr>
        <w:spacing w:after="0" w:line="360" w:lineRule="auto"/>
        <w:jc w:val="center"/>
        <w:rPr>
          <w:rFonts w:ascii="Times New Roman" w:hAnsi="Times New Roman" w:cs="Times New Roman"/>
          <w:b/>
          <w:bCs/>
          <w:sz w:val="26"/>
          <w:szCs w:val="28"/>
        </w:rPr>
      </w:pPr>
      <w:r w:rsidRPr="00B50146">
        <w:rPr>
          <w:rFonts w:ascii="Times New Roman" w:hAnsi="Times New Roman" w:cs="Times New Roman"/>
          <w:b/>
          <w:bCs/>
          <w:sz w:val="26"/>
          <w:szCs w:val="28"/>
        </w:rPr>
        <w:t>Ketua</w:t>
      </w:r>
    </w:p>
    <w:p w14:paraId="64954F3C" w14:textId="77777777" w:rsidR="007B132A" w:rsidRPr="00B50146" w:rsidRDefault="007B132A" w:rsidP="009531C6">
      <w:pPr>
        <w:spacing w:after="0" w:line="276" w:lineRule="auto"/>
        <w:jc w:val="center"/>
        <w:rPr>
          <w:rFonts w:ascii="Times New Roman" w:hAnsi="Times New Roman" w:cs="Times New Roman"/>
          <w:bCs/>
          <w:sz w:val="26"/>
          <w:szCs w:val="28"/>
        </w:rPr>
      </w:pPr>
      <w:r w:rsidRPr="00B50146">
        <w:rPr>
          <w:rFonts w:ascii="Times New Roman" w:hAnsi="Times New Roman" w:cs="Times New Roman"/>
          <w:bCs/>
          <w:sz w:val="26"/>
          <w:szCs w:val="28"/>
        </w:rPr>
        <w:t xml:space="preserve">Agnescia Clarissa Sera, S.Gz, </w:t>
      </w:r>
      <w:r w:rsidR="00737994">
        <w:rPr>
          <w:rFonts w:ascii="Times New Roman" w:hAnsi="Times New Roman" w:cs="Times New Roman"/>
          <w:bCs/>
          <w:sz w:val="26"/>
          <w:szCs w:val="28"/>
        </w:rPr>
        <w:t>M</w:t>
      </w:r>
      <w:r w:rsidRPr="00B50146">
        <w:rPr>
          <w:rFonts w:ascii="Times New Roman" w:hAnsi="Times New Roman" w:cs="Times New Roman"/>
          <w:bCs/>
          <w:sz w:val="26"/>
          <w:szCs w:val="28"/>
        </w:rPr>
        <w:t>FoodScTech</w:t>
      </w:r>
    </w:p>
    <w:p w14:paraId="4F0D8D55" w14:textId="77777777" w:rsidR="007B132A" w:rsidRDefault="007B132A" w:rsidP="007B132A">
      <w:pPr>
        <w:spacing w:after="0" w:line="276" w:lineRule="auto"/>
        <w:jc w:val="center"/>
        <w:rPr>
          <w:rFonts w:ascii="Times New Roman" w:hAnsi="Times New Roman" w:cs="Times New Roman"/>
          <w:bCs/>
          <w:sz w:val="26"/>
          <w:szCs w:val="28"/>
        </w:rPr>
      </w:pPr>
      <w:r w:rsidRPr="00B50146">
        <w:rPr>
          <w:rFonts w:ascii="Times New Roman" w:hAnsi="Times New Roman" w:cs="Times New Roman"/>
          <w:bCs/>
          <w:sz w:val="26"/>
          <w:szCs w:val="28"/>
        </w:rPr>
        <w:t>NIP 19881023 201012 2 001</w:t>
      </w:r>
    </w:p>
    <w:p w14:paraId="16687102" w14:textId="6012EBDD" w:rsidR="006C1E27" w:rsidRPr="00B50146" w:rsidRDefault="006C1E27" w:rsidP="007B132A">
      <w:pPr>
        <w:spacing w:after="0" w:line="276" w:lineRule="auto"/>
        <w:jc w:val="center"/>
        <w:rPr>
          <w:rFonts w:ascii="Times New Roman" w:hAnsi="Times New Roman" w:cs="Times New Roman"/>
          <w:bCs/>
          <w:sz w:val="26"/>
          <w:szCs w:val="28"/>
        </w:rPr>
      </w:pPr>
      <w:r>
        <w:rPr>
          <w:rFonts w:ascii="Times New Roman" w:hAnsi="Times New Roman" w:cs="Times New Roman"/>
          <w:bCs/>
          <w:sz w:val="26"/>
          <w:szCs w:val="28"/>
        </w:rPr>
        <w:t>NIDN 4023108801</w:t>
      </w:r>
    </w:p>
    <w:p w14:paraId="55F3DC3B" w14:textId="77777777" w:rsidR="00B32E96" w:rsidRDefault="00B32E96" w:rsidP="007B132A">
      <w:pPr>
        <w:spacing w:after="0" w:line="276" w:lineRule="auto"/>
        <w:jc w:val="center"/>
        <w:rPr>
          <w:rFonts w:ascii="Times New Roman" w:hAnsi="Times New Roman" w:cs="Times New Roman"/>
          <w:bCs/>
          <w:sz w:val="26"/>
          <w:szCs w:val="28"/>
        </w:rPr>
      </w:pPr>
    </w:p>
    <w:p w14:paraId="0754A1EC" w14:textId="77777777" w:rsidR="00AC44FF" w:rsidRDefault="00AC44FF" w:rsidP="007B132A">
      <w:pPr>
        <w:spacing w:after="0" w:line="276" w:lineRule="auto"/>
        <w:jc w:val="center"/>
        <w:rPr>
          <w:rFonts w:ascii="Times New Roman" w:hAnsi="Times New Roman" w:cs="Times New Roman"/>
          <w:b/>
          <w:bCs/>
          <w:sz w:val="26"/>
          <w:szCs w:val="28"/>
        </w:rPr>
      </w:pPr>
      <w:r>
        <w:rPr>
          <w:rFonts w:ascii="Times New Roman" w:hAnsi="Times New Roman" w:cs="Times New Roman"/>
          <w:b/>
          <w:bCs/>
          <w:sz w:val="26"/>
          <w:szCs w:val="28"/>
        </w:rPr>
        <w:t>Anggota</w:t>
      </w:r>
    </w:p>
    <w:p w14:paraId="54D49015" w14:textId="77777777" w:rsidR="00AC44FF" w:rsidRDefault="00AC44FF" w:rsidP="00AC44FF">
      <w:pPr>
        <w:spacing w:after="0" w:line="276" w:lineRule="auto"/>
        <w:jc w:val="center"/>
        <w:rPr>
          <w:rFonts w:ascii="Times New Roman" w:hAnsi="Times New Roman" w:cs="Times New Roman"/>
          <w:bCs/>
          <w:sz w:val="26"/>
          <w:szCs w:val="28"/>
        </w:rPr>
      </w:pPr>
      <w:r>
        <w:rPr>
          <w:rFonts w:ascii="Times New Roman" w:hAnsi="Times New Roman" w:cs="Times New Roman"/>
          <w:bCs/>
          <w:sz w:val="26"/>
          <w:szCs w:val="28"/>
        </w:rPr>
        <w:t>Prisilia Oktaviyani, SKM, MKM</w:t>
      </w:r>
    </w:p>
    <w:p w14:paraId="79A85C0D" w14:textId="77777777" w:rsidR="00AC44FF" w:rsidRDefault="00AC44FF" w:rsidP="00AC44FF">
      <w:pPr>
        <w:spacing w:after="0" w:line="276" w:lineRule="auto"/>
        <w:jc w:val="center"/>
        <w:rPr>
          <w:rFonts w:ascii="Times New Roman" w:hAnsi="Times New Roman" w:cs="Times New Roman"/>
          <w:bCs/>
          <w:sz w:val="26"/>
          <w:szCs w:val="28"/>
        </w:rPr>
      </w:pPr>
      <w:r>
        <w:rPr>
          <w:rFonts w:ascii="Times New Roman" w:hAnsi="Times New Roman" w:cs="Times New Roman"/>
          <w:bCs/>
          <w:sz w:val="26"/>
          <w:szCs w:val="28"/>
        </w:rPr>
        <w:t>NIP 19801018 200501 2 009</w:t>
      </w:r>
    </w:p>
    <w:p w14:paraId="50EF5480" w14:textId="32988EAC" w:rsidR="006C1E27" w:rsidRPr="00AC44FF" w:rsidRDefault="004D6ADC" w:rsidP="00AC44FF">
      <w:pPr>
        <w:spacing w:after="0" w:line="276" w:lineRule="auto"/>
        <w:jc w:val="center"/>
        <w:rPr>
          <w:rFonts w:ascii="Times New Roman" w:hAnsi="Times New Roman" w:cs="Times New Roman"/>
          <w:bCs/>
          <w:sz w:val="26"/>
          <w:szCs w:val="28"/>
        </w:rPr>
      </w:pPr>
      <w:r>
        <w:rPr>
          <w:rFonts w:ascii="Times New Roman" w:hAnsi="Times New Roman" w:cs="Times New Roman"/>
          <w:bCs/>
          <w:sz w:val="26"/>
          <w:szCs w:val="28"/>
        </w:rPr>
        <w:t>NIDN 4018108001</w:t>
      </w:r>
    </w:p>
    <w:p w14:paraId="4AE06A8A" w14:textId="77777777" w:rsidR="007B132A" w:rsidRDefault="007B132A" w:rsidP="007B132A">
      <w:pPr>
        <w:spacing w:after="0" w:line="276" w:lineRule="auto"/>
        <w:jc w:val="center"/>
        <w:rPr>
          <w:rFonts w:ascii="Times New Roman" w:hAnsi="Times New Roman" w:cs="Times New Roman"/>
          <w:b/>
          <w:bCs/>
          <w:sz w:val="28"/>
          <w:szCs w:val="24"/>
        </w:rPr>
      </w:pPr>
    </w:p>
    <w:p w14:paraId="1E6407E0" w14:textId="77777777" w:rsidR="009E2B96" w:rsidRDefault="009E2B96" w:rsidP="007B132A">
      <w:pPr>
        <w:spacing w:after="0" w:line="276" w:lineRule="auto"/>
        <w:jc w:val="center"/>
        <w:rPr>
          <w:rFonts w:ascii="Times New Roman" w:hAnsi="Times New Roman" w:cs="Times New Roman"/>
          <w:b/>
          <w:bCs/>
          <w:sz w:val="28"/>
          <w:szCs w:val="24"/>
        </w:rPr>
      </w:pPr>
    </w:p>
    <w:p w14:paraId="13169D71" w14:textId="2C8D479E" w:rsidR="007B132A" w:rsidRPr="00B50146" w:rsidRDefault="006C1E27" w:rsidP="007B132A">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POLTEKKES</w:t>
      </w:r>
      <w:r w:rsidR="007B132A" w:rsidRPr="00B50146">
        <w:rPr>
          <w:rFonts w:ascii="Times New Roman" w:hAnsi="Times New Roman" w:cs="Times New Roman"/>
          <w:b/>
          <w:bCs/>
          <w:sz w:val="28"/>
          <w:szCs w:val="28"/>
        </w:rPr>
        <w:t xml:space="preserve"> KEMENKES PALANGKA RAYA</w:t>
      </w:r>
    </w:p>
    <w:p w14:paraId="30330255" w14:textId="2034BAFF" w:rsidR="007B132A" w:rsidRDefault="00DE0C7C" w:rsidP="006C1E27">
      <w:pPr>
        <w:spacing w:after="0" w:line="276" w:lineRule="auto"/>
        <w:jc w:val="center"/>
        <w:rPr>
          <w:rFonts w:ascii="Times New Roman" w:hAnsi="Times New Roman" w:cs="Times New Roman"/>
          <w:b/>
          <w:color w:val="000000" w:themeColor="text1"/>
          <w:sz w:val="28"/>
          <w:szCs w:val="28"/>
          <w:u w:val="single"/>
        </w:rPr>
      </w:pPr>
      <w:r>
        <w:rPr>
          <w:rFonts w:ascii="Times New Roman" w:hAnsi="Times New Roman" w:cs="Times New Roman"/>
          <w:b/>
          <w:bCs/>
          <w:noProof/>
          <w:sz w:val="26"/>
          <w:szCs w:val="24"/>
          <w:lang w:val="en-US"/>
        </w:rPr>
        <mc:AlternateContent>
          <mc:Choice Requires="wps">
            <w:drawing>
              <wp:anchor distT="0" distB="0" distL="114300" distR="114300" simplePos="0" relativeHeight="251653120" behindDoc="0" locked="0" layoutInCell="1" allowOverlap="1" wp14:anchorId="4328359C" wp14:editId="5A314424">
                <wp:simplePos x="0" y="0"/>
                <wp:positionH relativeFrom="column">
                  <wp:posOffset>5615796</wp:posOffset>
                </wp:positionH>
                <wp:positionV relativeFrom="paragraph">
                  <wp:posOffset>138035</wp:posOffset>
                </wp:positionV>
                <wp:extent cx="181155" cy="258792"/>
                <wp:effectExtent l="0" t="0" r="9525" b="8255"/>
                <wp:wrapNone/>
                <wp:docPr id="6" name="Rectangle 6"/>
                <wp:cNvGraphicFramePr/>
                <a:graphic xmlns:a="http://schemas.openxmlformats.org/drawingml/2006/main">
                  <a:graphicData uri="http://schemas.microsoft.com/office/word/2010/wordprocessingShape">
                    <wps:wsp>
                      <wps:cNvSpPr/>
                      <wps:spPr>
                        <a:xfrm>
                          <a:off x="0" y="0"/>
                          <a:ext cx="181155" cy="2587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9F0E9" id="Rectangle 6" o:spid="_x0000_s1026" style="position:absolute;margin-left:442.2pt;margin-top:10.85pt;width:14.25pt;height:20.4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" fillcolor="white [3212]" stroked="f" strokeweight="1pt"/>
            </w:pict>
          </mc:Fallback>
        </mc:AlternateContent>
      </w:r>
      <w:r w:rsidR="00B72C23">
        <w:rPr>
          <w:rFonts w:ascii="Times New Roman" w:hAnsi="Times New Roman" w:cs="Times New Roman"/>
          <w:b/>
          <w:bCs/>
          <w:sz w:val="28"/>
          <w:szCs w:val="28"/>
        </w:rPr>
        <w:t>2022</w:t>
      </w:r>
      <w:r w:rsidR="007B132A">
        <w:rPr>
          <w:rFonts w:ascii="Times New Roman" w:hAnsi="Times New Roman" w:cs="Times New Roman"/>
          <w:b/>
          <w:bCs/>
          <w:sz w:val="26"/>
          <w:szCs w:val="24"/>
        </w:rPr>
        <w:br w:type="page"/>
      </w:r>
      <w:r w:rsidR="007B132A" w:rsidRPr="007B132A">
        <w:rPr>
          <w:rFonts w:ascii="Times New Roman" w:hAnsi="Times New Roman" w:cs="Times New Roman"/>
          <w:b/>
          <w:color w:val="000000" w:themeColor="text1"/>
          <w:sz w:val="28"/>
          <w:szCs w:val="28"/>
          <w:u w:val="single"/>
        </w:rPr>
        <w:lastRenderedPageBreak/>
        <w:t>HALAMAN PENGESAHAN</w:t>
      </w:r>
    </w:p>
    <w:p w14:paraId="2FED41E2" w14:textId="77777777" w:rsidR="007B132A" w:rsidRDefault="007B132A" w:rsidP="007B132A"/>
    <w:p w14:paraId="40235989" w14:textId="77777777" w:rsidR="00B72C23" w:rsidRDefault="007B132A" w:rsidP="00B72C23">
      <w:pPr>
        <w:spacing w:after="0" w:line="276" w:lineRule="auto"/>
        <w:ind w:left="2127" w:hanging="2127"/>
        <w:rPr>
          <w:rFonts w:ascii="Times New Roman" w:hAnsi="Times New Roman" w:cs="Times New Roman"/>
          <w:sz w:val="24"/>
          <w:szCs w:val="24"/>
        </w:rPr>
      </w:pPr>
      <w:r w:rsidRPr="00FC4C84">
        <w:rPr>
          <w:rFonts w:ascii="Times New Roman" w:hAnsi="Times New Roman" w:cs="Times New Roman"/>
          <w:b/>
          <w:sz w:val="24"/>
          <w:szCs w:val="24"/>
        </w:rPr>
        <w:t>Judul</w:t>
      </w:r>
      <w:r>
        <w:rPr>
          <w:rFonts w:ascii="Times New Roman" w:hAnsi="Times New Roman" w:cs="Times New Roman"/>
          <w:sz w:val="24"/>
          <w:szCs w:val="24"/>
        </w:rPr>
        <w:tab/>
      </w:r>
      <w:r>
        <w:rPr>
          <w:rFonts w:ascii="Times New Roman" w:hAnsi="Times New Roman" w:cs="Times New Roman"/>
          <w:sz w:val="24"/>
          <w:szCs w:val="24"/>
        </w:rPr>
        <w:tab/>
        <w:t>:</w:t>
      </w:r>
      <w:r w:rsidR="00127FAE">
        <w:rPr>
          <w:rFonts w:ascii="Times New Roman" w:hAnsi="Times New Roman" w:cs="Times New Roman"/>
          <w:sz w:val="24"/>
          <w:szCs w:val="24"/>
        </w:rPr>
        <w:t xml:space="preserve"> </w:t>
      </w:r>
      <w:r w:rsidR="00B72C23">
        <w:rPr>
          <w:rFonts w:ascii="Times New Roman" w:hAnsi="Times New Roman" w:cs="Times New Roman"/>
          <w:sz w:val="24"/>
          <w:szCs w:val="24"/>
        </w:rPr>
        <w:t xml:space="preserve">Aktivitas Antioksidan dan Kesan Sensoris Konsumen terhadap   </w:t>
      </w:r>
    </w:p>
    <w:p w14:paraId="3C054E1F" w14:textId="030CCA2A" w:rsidR="007B132A" w:rsidRPr="00B72C23" w:rsidRDefault="00B72C23" w:rsidP="00B72C23">
      <w:pPr>
        <w:spacing w:after="0" w:line="276" w:lineRule="auto"/>
        <w:ind w:left="2127" w:hanging="2127"/>
        <w:rPr>
          <w:rFonts w:ascii="Times New Roman" w:hAnsi="Times New Roman" w:cs="Times New Roman"/>
          <w:i/>
          <w:sz w:val="24"/>
          <w:szCs w:val="24"/>
          <w:shd w:val="clear" w:color="auto" w:fill="FFFFFF"/>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Berbagai Formulasi Teh</w:t>
      </w:r>
      <w:r w:rsidR="00EE47DD" w:rsidRPr="00EE47DD">
        <w:rPr>
          <w:rFonts w:ascii="Times New Roman" w:hAnsi="Times New Roman" w:cs="Times New Roman"/>
          <w:sz w:val="24"/>
          <w:szCs w:val="24"/>
        </w:rPr>
        <w:t xml:space="preserve"> Uru Lewu (</w:t>
      </w:r>
      <w:r>
        <w:rPr>
          <w:rFonts w:ascii="Times New Roman" w:hAnsi="Times New Roman" w:cs="Times New Roman"/>
          <w:i/>
          <w:sz w:val="24"/>
          <w:szCs w:val="24"/>
          <w:shd w:val="clear" w:color="auto" w:fill="FFFFFF"/>
        </w:rPr>
        <w:t xml:space="preserve">Eustachys </w:t>
      </w:r>
      <w:r w:rsidR="00EE47DD" w:rsidRPr="00EE47DD">
        <w:rPr>
          <w:rFonts w:ascii="Times New Roman" w:hAnsi="Times New Roman" w:cs="Times New Roman"/>
          <w:i/>
          <w:sz w:val="24"/>
          <w:szCs w:val="24"/>
          <w:shd w:val="clear" w:color="auto" w:fill="FFFFFF"/>
        </w:rPr>
        <w:t>paspaloides)</w:t>
      </w:r>
    </w:p>
    <w:p w14:paraId="3292DEFE" w14:textId="77777777" w:rsidR="00ED0F24" w:rsidRDefault="00ED0F24" w:rsidP="00ED0F24">
      <w:pPr>
        <w:spacing w:after="0" w:line="276" w:lineRule="auto"/>
        <w:rPr>
          <w:rFonts w:ascii="Times New Roman" w:hAnsi="Times New Roman" w:cs="Times New Roman"/>
          <w:sz w:val="24"/>
          <w:szCs w:val="24"/>
        </w:rPr>
      </w:pPr>
    </w:p>
    <w:p w14:paraId="4781870C" w14:textId="77777777" w:rsidR="007B132A" w:rsidRPr="00FC4C84" w:rsidRDefault="003C7FEE" w:rsidP="007B132A">
      <w:pPr>
        <w:spacing w:after="0" w:line="276" w:lineRule="auto"/>
        <w:rPr>
          <w:rFonts w:ascii="Times New Roman" w:hAnsi="Times New Roman" w:cs="Times New Roman"/>
          <w:b/>
          <w:sz w:val="24"/>
          <w:szCs w:val="24"/>
        </w:rPr>
      </w:pPr>
      <w:r w:rsidRPr="00FC4C84">
        <w:rPr>
          <w:rFonts w:ascii="Times New Roman" w:hAnsi="Times New Roman" w:cs="Times New Roman"/>
          <w:b/>
          <w:sz w:val="24"/>
          <w:szCs w:val="24"/>
        </w:rPr>
        <w:t>Peneliti Utama</w:t>
      </w:r>
      <w:r w:rsidRPr="00FC4C84">
        <w:rPr>
          <w:rFonts w:ascii="Times New Roman" w:hAnsi="Times New Roman" w:cs="Times New Roman"/>
          <w:b/>
          <w:sz w:val="24"/>
          <w:szCs w:val="24"/>
        </w:rPr>
        <w:tab/>
      </w:r>
      <w:r w:rsidRPr="00FC4C84">
        <w:rPr>
          <w:rFonts w:ascii="Times New Roman" w:hAnsi="Times New Roman" w:cs="Times New Roman"/>
          <w:b/>
          <w:sz w:val="24"/>
          <w:szCs w:val="24"/>
        </w:rPr>
        <w:tab/>
      </w:r>
    </w:p>
    <w:p w14:paraId="4F26A9DB" w14:textId="77777777" w:rsidR="003C7FEE" w:rsidRDefault="003C7FEE" w:rsidP="007B132A">
      <w:pPr>
        <w:spacing w:after="0" w:line="276"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xml:space="preserve">: </w:t>
      </w:r>
      <w:r w:rsidR="00737994">
        <w:rPr>
          <w:rFonts w:ascii="Times New Roman" w:hAnsi="Times New Roman" w:cs="Times New Roman"/>
          <w:sz w:val="24"/>
          <w:szCs w:val="24"/>
        </w:rPr>
        <w:t>Agnescia Clarissa Sera, S.Gz, M</w:t>
      </w:r>
      <w:r>
        <w:rPr>
          <w:rFonts w:ascii="Times New Roman" w:hAnsi="Times New Roman" w:cs="Times New Roman"/>
          <w:sz w:val="24"/>
          <w:szCs w:val="24"/>
        </w:rPr>
        <w:t>FoodScTech</w:t>
      </w:r>
    </w:p>
    <w:p w14:paraId="194F0FE0" w14:textId="77777777" w:rsidR="003C7FEE" w:rsidRDefault="003C7FEE" w:rsidP="007B132A">
      <w:pPr>
        <w:spacing w:after="0" w:line="276" w:lineRule="auto"/>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19881023 201012 2 001</w:t>
      </w:r>
    </w:p>
    <w:p w14:paraId="0920CBA3" w14:textId="77777777" w:rsidR="00ED0F24" w:rsidRDefault="00ED0F24" w:rsidP="007B132A">
      <w:pPr>
        <w:spacing w:after="0" w:line="276" w:lineRule="auto"/>
        <w:rPr>
          <w:rFonts w:ascii="Times New Roman" w:hAnsi="Times New Roman" w:cs="Times New Roman"/>
          <w:sz w:val="24"/>
          <w:szCs w:val="24"/>
        </w:rPr>
      </w:pPr>
      <w:r>
        <w:rPr>
          <w:rFonts w:ascii="Times New Roman" w:hAnsi="Times New Roman" w:cs="Times New Roman"/>
          <w:sz w:val="24"/>
          <w:szCs w:val="24"/>
        </w:rPr>
        <w:t>NIDN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4023108801</w:t>
      </w:r>
    </w:p>
    <w:p w14:paraId="4A30D5BA" w14:textId="06A0A2A0" w:rsidR="003C7FEE" w:rsidRDefault="003C7FEE" w:rsidP="007B132A">
      <w:pPr>
        <w:spacing w:after="0" w:line="276" w:lineRule="auto"/>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D0885">
        <w:rPr>
          <w:rFonts w:ascii="Times New Roman" w:hAnsi="Times New Roman" w:cs="Times New Roman"/>
          <w:sz w:val="24"/>
          <w:szCs w:val="24"/>
        </w:rPr>
        <w:t>Asisten Ahli</w:t>
      </w:r>
    </w:p>
    <w:p w14:paraId="4E840C2C" w14:textId="63A5A13B" w:rsidR="003C7FEE" w:rsidRDefault="003C7FEE" w:rsidP="007B132A">
      <w:pPr>
        <w:spacing w:after="0" w:line="276" w:lineRule="auto"/>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xml:space="preserve">: </w:t>
      </w:r>
      <w:r w:rsidR="001D0885">
        <w:rPr>
          <w:rFonts w:ascii="Times New Roman" w:hAnsi="Times New Roman" w:cs="Times New Roman"/>
          <w:sz w:val="24"/>
          <w:szCs w:val="24"/>
        </w:rPr>
        <w:t>Sarjana Terapan</w:t>
      </w:r>
      <w:r>
        <w:rPr>
          <w:rFonts w:ascii="Times New Roman" w:hAnsi="Times New Roman" w:cs="Times New Roman"/>
          <w:sz w:val="24"/>
          <w:szCs w:val="24"/>
        </w:rPr>
        <w:t xml:space="preserve"> Gizi</w:t>
      </w:r>
      <w:r w:rsidR="001D0885">
        <w:rPr>
          <w:rFonts w:ascii="Times New Roman" w:hAnsi="Times New Roman" w:cs="Times New Roman"/>
          <w:sz w:val="24"/>
          <w:szCs w:val="24"/>
        </w:rPr>
        <w:t xml:space="preserve"> dan Dietetika</w:t>
      </w:r>
      <w:r>
        <w:rPr>
          <w:rFonts w:ascii="Times New Roman" w:hAnsi="Times New Roman" w:cs="Times New Roman"/>
          <w:sz w:val="24"/>
          <w:szCs w:val="24"/>
        </w:rPr>
        <w:t xml:space="preserve"> </w:t>
      </w:r>
    </w:p>
    <w:p w14:paraId="3AD3D864" w14:textId="77777777" w:rsidR="003C7FEE" w:rsidRDefault="003C7FEE" w:rsidP="007B132A">
      <w:pPr>
        <w:spacing w:after="0" w:line="276" w:lineRule="auto"/>
        <w:rPr>
          <w:rFonts w:ascii="Times New Roman" w:hAnsi="Times New Roman" w:cs="Times New Roman"/>
          <w:sz w:val="24"/>
          <w:szCs w:val="24"/>
        </w:rPr>
      </w:pPr>
      <w:r>
        <w:rPr>
          <w:rFonts w:ascii="Times New Roman" w:hAnsi="Times New Roman" w:cs="Times New Roman"/>
          <w:sz w:val="24"/>
          <w:szCs w:val="24"/>
        </w:rPr>
        <w:t>Nomor HP</w:t>
      </w:r>
      <w:r>
        <w:rPr>
          <w:rFonts w:ascii="Times New Roman" w:hAnsi="Times New Roman" w:cs="Times New Roman"/>
          <w:sz w:val="24"/>
          <w:szCs w:val="24"/>
        </w:rPr>
        <w:tab/>
      </w:r>
      <w:r>
        <w:rPr>
          <w:rFonts w:ascii="Times New Roman" w:hAnsi="Times New Roman" w:cs="Times New Roman"/>
          <w:sz w:val="24"/>
          <w:szCs w:val="24"/>
        </w:rPr>
        <w:tab/>
        <w:t>: 0812 8136 4810</w:t>
      </w:r>
    </w:p>
    <w:p w14:paraId="6C213716" w14:textId="43EB45B5" w:rsidR="003C7FEE" w:rsidRDefault="003C7FEE" w:rsidP="007B132A">
      <w:pPr>
        <w:spacing w:after="0" w:line="276" w:lineRule="auto"/>
        <w:rPr>
          <w:rStyle w:val="Hyperlink"/>
          <w:rFonts w:ascii="Times New Roman" w:hAnsi="Times New Roman" w:cs="Times New Roman"/>
          <w:sz w:val="24"/>
          <w:szCs w:val="24"/>
        </w:rPr>
      </w:pPr>
      <w:r>
        <w:rPr>
          <w:rFonts w:ascii="Times New Roman" w:hAnsi="Times New Roman" w:cs="Times New Roman"/>
          <w:sz w:val="24"/>
          <w:szCs w:val="24"/>
        </w:rPr>
        <w:t>Alamat surel (email)</w:t>
      </w:r>
      <w:r>
        <w:rPr>
          <w:rFonts w:ascii="Times New Roman" w:hAnsi="Times New Roman" w:cs="Times New Roman"/>
          <w:sz w:val="24"/>
          <w:szCs w:val="24"/>
        </w:rPr>
        <w:tab/>
        <w:t xml:space="preserve">: </w:t>
      </w:r>
      <w:hyperlink r:id="rId9" w:history="1">
        <w:r w:rsidR="00B72C23" w:rsidRPr="001A1B62">
          <w:rPr>
            <w:rStyle w:val="Hyperlink"/>
            <w:rFonts w:ascii="Times New Roman" w:hAnsi="Times New Roman" w:cs="Times New Roman"/>
            <w:sz w:val="24"/>
            <w:szCs w:val="24"/>
          </w:rPr>
          <w:t>agnescia@polkesraya.ac.id</w:t>
        </w:r>
      </w:hyperlink>
    </w:p>
    <w:p w14:paraId="514B4120" w14:textId="77777777" w:rsidR="00AC44FF" w:rsidRPr="00AC44FF" w:rsidRDefault="00AC44FF" w:rsidP="005E0007">
      <w:pPr>
        <w:spacing w:after="0" w:line="276" w:lineRule="auto"/>
        <w:rPr>
          <w:rFonts w:ascii="Times New Roman" w:hAnsi="Times New Roman" w:cs="Times New Roman"/>
          <w:b/>
          <w:sz w:val="24"/>
          <w:szCs w:val="24"/>
        </w:rPr>
      </w:pPr>
      <w:r>
        <w:rPr>
          <w:rFonts w:ascii="Times New Roman" w:hAnsi="Times New Roman" w:cs="Times New Roman"/>
          <w:b/>
          <w:sz w:val="24"/>
          <w:szCs w:val="24"/>
        </w:rPr>
        <w:t>Anggota</w:t>
      </w:r>
    </w:p>
    <w:p w14:paraId="4F0E4576" w14:textId="77777777" w:rsidR="00AC44FF" w:rsidRDefault="00AC44FF" w:rsidP="00AC44FF">
      <w:pPr>
        <w:spacing w:after="0" w:line="276"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Prisilia Oktaviyani, SKM, MKM</w:t>
      </w:r>
    </w:p>
    <w:p w14:paraId="718B9BBA" w14:textId="77777777" w:rsidR="00AC44FF" w:rsidRDefault="00AC44FF" w:rsidP="00AC44FF">
      <w:pPr>
        <w:spacing w:after="0" w:line="276" w:lineRule="auto"/>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19801018 200501 2 009</w:t>
      </w:r>
    </w:p>
    <w:p w14:paraId="21A61D60" w14:textId="5AE34558" w:rsidR="004D6ADC" w:rsidRDefault="00E17FC5" w:rsidP="00AC44FF">
      <w:pPr>
        <w:spacing w:after="0" w:line="276" w:lineRule="auto"/>
        <w:rPr>
          <w:rFonts w:ascii="Times New Roman" w:hAnsi="Times New Roman" w:cs="Times New Roman"/>
          <w:sz w:val="24"/>
          <w:szCs w:val="24"/>
        </w:rPr>
      </w:pPr>
      <w:r>
        <w:rPr>
          <w:rFonts w:ascii="Times New Roman" w:hAnsi="Times New Roman" w:cs="Times New Roman"/>
          <w:sz w:val="24"/>
          <w:szCs w:val="24"/>
        </w:rPr>
        <w:t>NIDN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401802</w:t>
      </w:r>
      <w:r w:rsidR="004D6ADC">
        <w:rPr>
          <w:rFonts w:ascii="Times New Roman" w:hAnsi="Times New Roman" w:cs="Times New Roman"/>
          <w:sz w:val="24"/>
          <w:szCs w:val="24"/>
        </w:rPr>
        <w:t>8001</w:t>
      </w:r>
    </w:p>
    <w:p w14:paraId="13E222F0" w14:textId="64274580" w:rsidR="00AC44FF" w:rsidRDefault="00AC44FF" w:rsidP="00AC44FF">
      <w:pPr>
        <w:spacing w:after="0" w:line="276" w:lineRule="auto"/>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xml:space="preserve">: Diploma III Gizi </w:t>
      </w:r>
    </w:p>
    <w:p w14:paraId="6563081C" w14:textId="77777777" w:rsidR="00AC44FF" w:rsidRDefault="00AC44FF" w:rsidP="00AC44FF">
      <w:pPr>
        <w:spacing w:after="0" w:line="276" w:lineRule="auto"/>
        <w:rPr>
          <w:rFonts w:ascii="Times New Roman" w:hAnsi="Times New Roman" w:cs="Times New Roman"/>
          <w:sz w:val="24"/>
          <w:szCs w:val="24"/>
        </w:rPr>
      </w:pPr>
      <w:r>
        <w:rPr>
          <w:rFonts w:ascii="Times New Roman" w:hAnsi="Times New Roman" w:cs="Times New Roman"/>
          <w:sz w:val="24"/>
          <w:szCs w:val="24"/>
        </w:rPr>
        <w:t>Nomor HP</w:t>
      </w:r>
      <w:r>
        <w:rPr>
          <w:rFonts w:ascii="Times New Roman" w:hAnsi="Times New Roman" w:cs="Times New Roman"/>
          <w:sz w:val="24"/>
          <w:szCs w:val="24"/>
        </w:rPr>
        <w:tab/>
      </w:r>
      <w:r>
        <w:rPr>
          <w:rFonts w:ascii="Times New Roman" w:hAnsi="Times New Roman" w:cs="Times New Roman"/>
          <w:sz w:val="24"/>
          <w:szCs w:val="24"/>
        </w:rPr>
        <w:tab/>
        <w:t>: 0821 5930 9112</w:t>
      </w:r>
    </w:p>
    <w:p w14:paraId="233AF97C" w14:textId="77777777" w:rsidR="00AC44FF" w:rsidRDefault="00AC44FF" w:rsidP="00AC44FF">
      <w:pPr>
        <w:spacing w:after="0" w:line="276" w:lineRule="auto"/>
        <w:rPr>
          <w:rFonts w:ascii="Times New Roman" w:hAnsi="Times New Roman" w:cs="Times New Roman"/>
          <w:sz w:val="24"/>
          <w:szCs w:val="24"/>
        </w:rPr>
      </w:pPr>
    </w:p>
    <w:p w14:paraId="2881BF53" w14:textId="67496666" w:rsidR="005E0007" w:rsidRDefault="005E0007" w:rsidP="005E0007">
      <w:pPr>
        <w:spacing w:after="0" w:line="276" w:lineRule="auto"/>
        <w:rPr>
          <w:rFonts w:ascii="Times New Roman" w:hAnsi="Times New Roman" w:cs="Times New Roman"/>
          <w:sz w:val="24"/>
          <w:szCs w:val="24"/>
        </w:rPr>
      </w:pPr>
      <w:r>
        <w:rPr>
          <w:rFonts w:ascii="Times New Roman" w:hAnsi="Times New Roman" w:cs="Times New Roman"/>
          <w:sz w:val="24"/>
          <w:szCs w:val="24"/>
        </w:rPr>
        <w:t>Tahun pelaksanaan</w:t>
      </w:r>
      <w:r>
        <w:rPr>
          <w:rFonts w:ascii="Times New Roman" w:hAnsi="Times New Roman" w:cs="Times New Roman"/>
          <w:sz w:val="24"/>
          <w:szCs w:val="24"/>
        </w:rPr>
        <w:tab/>
        <w:t>: 20</w:t>
      </w:r>
      <w:r w:rsidR="00B72C23">
        <w:rPr>
          <w:rFonts w:ascii="Times New Roman" w:hAnsi="Times New Roman" w:cs="Times New Roman"/>
          <w:sz w:val="24"/>
          <w:szCs w:val="24"/>
        </w:rPr>
        <w:t>22</w:t>
      </w:r>
    </w:p>
    <w:p w14:paraId="14958C40" w14:textId="3FC528F9" w:rsidR="005E0007" w:rsidRDefault="005E0007" w:rsidP="005E0007">
      <w:pPr>
        <w:spacing w:after="0" w:line="276" w:lineRule="auto"/>
        <w:rPr>
          <w:rFonts w:ascii="Times New Roman" w:hAnsi="Times New Roman" w:cs="Times New Roman"/>
          <w:sz w:val="24"/>
          <w:szCs w:val="24"/>
        </w:rPr>
      </w:pPr>
      <w:r>
        <w:rPr>
          <w:rFonts w:ascii="Times New Roman" w:hAnsi="Times New Roman" w:cs="Times New Roman"/>
          <w:sz w:val="24"/>
          <w:szCs w:val="24"/>
        </w:rPr>
        <w:t>Biaya penelitian</w:t>
      </w:r>
      <w:r>
        <w:rPr>
          <w:rFonts w:ascii="Times New Roman" w:hAnsi="Times New Roman" w:cs="Times New Roman"/>
          <w:sz w:val="24"/>
          <w:szCs w:val="24"/>
        </w:rPr>
        <w:tab/>
        <w:t xml:space="preserve">: Rp </w:t>
      </w:r>
      <w:r w:rsidR="00B72C23">
        <w:rPr>
          <w:rFonts w:ascii="Times New Roman" w:hAnsi="Times New Roman" w:cs="Times New Roman"/>
          <w:sz w:val="24"/>
          <w:szCs w:val="24"/>
        </w:rPr>
        <w:t>19.512.500</w:t>
      </w:r>
    </w:p>
    <w:p w14:paraId="48323676" w14:textId="77777777" w:rsidR="003C7FEE" w:rsidRDefault="003C7FEE" w:rsidP="007B132A">
      <w:pPr>
        <w:spacing w:after="0" w:line="276" w:lineRule="auto"/>
        <w:rPr>
          <w:rFonts w:ascii="Times New Roman" w:hAnsi="Times New Roman" w:cs="Times New Roman"/>
          <w:sz w:val="24"/>
          <w:szCs w:val="24"/>
        </w:rPr>
      </w:pPr>
    </w:p>
    <w:p w14:paraId="49602415" w14:textId="2AC4660A" w:rsidR="003C7FEE" w:rsidRDefault="003C7FEE" w:rsidP="003C7FEE">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 xml:space="preserve">Palangka Raya, </w:t>
      </w:r>
      <w:r w:rsidR="00EE47DD">
        <w:rPr>
          <w:rFonts w:ascii="Times New Roman" w:hAnsi="Times New Roman" w:cs="Times New Roman"/>
          <w:sz w:val="24"/>
          <w:szCs w:val="24"/>
        </w:rPr>
        <w:t xml:space="preserve"> </w:t>
      </w:r>
      <w:r w:rsidR="00B72C23">
        <w:rPr>
          <w:rFonts w:ascii="Times New Roman" w:hAnsi="Times New Roman" w:cs="Times New Roman"/>
          <w:sz w:val="24"/>
          <w:szCs w:val="24"/>
        </w:rPr>
        <w:t>21 Desember 2022</w:t>
      </w:r>
    </w:p>
    <w:p w14:paraId="085523F5" w14:textId="4DAEC2FE" w:rsidR="003C7FEE" w:rsidRDefault="003C7FEE" w:rsidP="003C7FEE">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Mengetahui, </w:t>
      </w:r>
    </w:p>
    <w:p w14:paraId="455117D0" w14:textId="287467B1" w:rsidR="003C7FEE" w:rsidRDefault="001F41CE" w:rsidP="003C7FEE">
      <w:pPr>
        <w:spacing w:after="0" w:line="276"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04672" behindDoc="0" locked="0" layoutInCell="1" allowOverlap="1" wp14:anchorId="1C85756C" wp14:editId="2F0FF013">
            <wp:simplePos x="0" y="0"/>
            <wp:positionH relativeFrom="column">
              <wp:posOffset>3629025</wp:posOffset>
            </wp:positionH>
            <wp:positionV relativeFrom="paragraph">
              <wp:posOffset>12065</wp:posOffset>
            </wp:positionV>
            <wp:extent cx="601980" cy="790575"/>
            <wp:effectExtent l="0" t="0" r="762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TD Agnes bir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980" cy="790575"/>
                    </a:xfrm>
                    <a:prstGeom prst="rect">
                      <a:avLst/>
                    </a:prstGeom>
                  </pic:spPr>
                </pic:pic>
              </a:graphicData>
            </a:graphic>
          </wp:anchor>
        </w:drawing>
      </w:r>
      <w:r w:rsidR="003C7FEE">
        <w:rPr>
          <w:rFonts w:ascii="Times New Roman" w:hAnsi="Times New Roman" w:cs="Times New Roman"/>
          <w:sz w:val="24"/>
          <w:szCs w:val="24"/>
        </w:rPr>
        <w:t>K</w:t>
      </w:r>
      <w:r w:rsidR="00ED0F24">
        <w:rPr>
          <w:rFonts w:ascii="Times New Roman" w:hAnsi="Times New Roman" w:cs="Times New Roman"/>
          <w:sz w:val="24"/>
          <w:szCs w:val="24"/>
        </w:rPr>
        <w:t>a.</w:t>
      </w:r>
      <w:r w:rsidR="003C7FEE">
        <w:rPr>
          <w:rFonts w:ascii="Times New Roman" w:hAnsi="Times New Roman" w:cs="Times New Roman"/>
          <w:sz w:val="24"/>
          <w:szCs w:val="24"/>
        </w:rPr>
        <w:t xml:space="preserve"> </w:t>
      </w:r>
      <w:r w:rsidR="00ED0F24">
        <w:rPr>
          <w:rFonts w:ascii="Times New Roman" w:hAnsi="Times New Roman" w:cs="Times New Roman"/>
          <w:sz w:val="24"/>
          <w:szCs w:val="24"/>
        </w:rPr>
        <w:t>Pusat</w:t>
      </w:r>
      <w:r w:rsidR="003C7FEE">
        <w:rPr>
          <w:rFonts w:ascii="Times New Roman" w:hAnsi="Times New Roman" w:cs="Times New Roman"/>
          <w:sz w:val="24"/>
          <w:szCs w:val="24"/>
        </w:rPr>
        <w:t xml:space="preserve"> Penelitian </w:t>
      </w:r>
      <w:r w:rsidR="00ED0F24">
        <w:rPr>
          <w:rFonts w:ascii="Times New Roman" w:hAnsi="Times New Roman" w:cs="Times New Roman"/>
          <w:sz w:val="24"/>
          <w:szCs w:val="24"/>
        </w:rPr>
        <w:t>&amp; Pengabdian Masyarakat</w:t>
      </w:r>
      <w:r w:rsidR="003C7FEE">
        <w:rPr>
          <w:rFonts w:ascii="Times New Roman" w:hAnsi="Times New Roman" w:cs="Times New Roman"/>
          <w:sz w:val="24"/>
          <w:szCs w:val="24"/>
        </w:rPr>
        <w:tab/>
        <w:t>Ketua,</w:t>
      </w:r>
    </w:p>
    <w:p w14:paraId="530B6E0A" w14:textId="6E35121E" w:rsidR="003C7FEE" w:rsidRDefault="003C7FEE" w:rsidP="003C7FEE">
      <w:pPr>
        <w:spacing w:after="0" w:line="276" w:lineRule="auto"/>
        <w:rPr>
          <w:rFonts w:ascii="Times New Roman" w:hAnsi="Times New Roman" w:cs="Times New Roman"/>
          <w:sz w:val="24"/>
          <w:szCs w:val="24"/>
        </w:rPr>
      </w:pPr>
    </w:p>
    <w:p w14:paraId="7889498D" w14:textId="1C3588C9" w:rsidR="003C7FEE" w:rsidRDefault="003C7FEE" w:rsidP="003C7FEE">
      <w:pPr>
        <w:spacing w:after="0" w:line="276" w:lineRule="auto"/>
        <w:rPr>
          <w:rFonts w:ascii="Times New Roman" w:hAnsi="Times New Roman" w:cs="Times New Roman"/>
          <w:sz w:val="24"/>
          <w:szCs w:val="24"/>
        </w:rPr>
      </w:pPr>
    </w:p>
    <w:p w14:paraId="45D790D8" w14:textId="61B35D36" w:rsidR="003C7FEE" w:rsidRDefault="003C7FEE" w:rsidP="003C7FEE">
      <w:pPr>
        <w:spacing w:after="0" w:line="276" w:lineRule="auto"/>
        <w:rPr>
          <w:rFonts w:ascii="Times New Roman" w:hAnsi="Times New Roman" w:cs="Times New Roman"/>
          <w:sz w:val="24"/>
          <w:szCs w:val="24"/>
        </w:rPr>
      </w:pPr>
    </w:p>
    <w:p w14:paraId="58756AC6" w14:textId="032DF99C" w:rsidR="00B72C23" w:rsidRPr="00B72C23" w:rsidRDefault="00B72C23" w:rsidP="00B72C23">
      <w:pPr>
        <w:tabs>
          <w:tab w:val="left" w:pos="4111"/>
        </w:tabs>
        <w:spacing w:after="0" w:line="240" w:lineRule="auto"/>
        <w:rPr>
          <w:rFonts w:ascii="Times New Roman" w:hAnsi="Times New Roman" w:cs="Times New Roman"/>
          <w:sz w:val="24"/>
          <w:szCs w:val="24"/>
        </w:rPr>
      </w:pPr>
      <w:r w:rsidRPr="00B72C23">
        <w:rPr>
          <w:rFonts w:ascii="Times New Roman" w:hAnsi="Times New Roman" w:cs="Times New Roman"/>
          <w:sz w:val="24"/>
          <w:szCs w:val="24"/>
        </w:rPr>
        <w:t xml:space="preserve">Ns. Christine Aden, S.Kep, M.Kep, Sp.Mat   </w:t>
      </w:r>
      <w:r>
        <w:rPr>
          <w:rFonts w:ascii="Times New Roman" w:hAnsi="Times New Roman" w:cs="Times New Roman"/>
          <w:sz w:val="24"/>
          <w:szCs w:val="24"/>
        </w:rPr>
        <w:t xml:space="preserve">    </w:t>
      </w:r>
      <w:r>
        <w:rPr>
          <w:rFonts w:ascii="Times New Roman" w:hAnsi="Times New Roman" w:cs="Times New Roman"/>
          <w:sz w:val="24"/>
          <w:szCs w:val="24"/>
        </w:rPr>
        <w:tab/>
        <w:t>Agnescia C. Sera</w:t>
      </w:r>
      <w:r w:rsidRPr="00B72C23">
        <w:rPr>
          <w:rFonts w:ascii="Times New Roman" w:hAnsi="Times New Roman" w:cs="Times New Roman"/>
          <w:sz w:val="24"/>
          <w:szCs w:val="24"/>
        </w:rPr>
        <w:t>, MFoodScTech</w:t>
      </w:r>
    </w:p>
    <w:p w14:paraId="2B8E08F8" w14:textId="0B944BA5" w:rsidR="00B72C23" w:rsidRPr="00B72C23" w:rsidRDefault="00B72C23" w:rsidP="00B72C23">
      <w:pPr>
        <w:spacing w:after="0" w:line="240" w:lineRule="auto"/>
        <w:rPr>
          <w:rFonts w:ascii="Times New Roman" w:hAnsi="Times New Roman" w:cs="Times New Roman"/>
          <w:sz w:val="24"/>
          <w:szCs w:val="24"/>
        </w:rPr>
      </w:pPr>
      <w:r w:rsidRPr="00B72C23">
        <w:rPr>
          <w:rFonts w:ascii="Times New Roman" w:hAnsi="Times New Roman" w:cs="Times New Roman"/>
          <w:sz w:val="24"/>
          <w:szCs w:val="24"/>
        </w:rPr>
        <w:t>NIP.19720414 199502 2 001</w:t>
      </w:r>
      <w:r w:rsidRPr="00B72C23">
        <w:rPr>
          <w:rFonts w:ascii="Times New Roman" w:hAnsi="Times New Roman" w:cs="Times New Roman"/>
          <w:sz w:val="24"/>
          <w:szCs w:val="24"/>
        </w:rPr>
        <w:tab/>
      </w:r>
      <w:r w:rsidRPr="00B72C23">
        <w:rPr>
          <w:rFonts w:ascii="Times New Roman" w:hAnsi="Times New Roman" w:cs="Times New Roman"/>
          <w:sz w:val="24"/>
          <w:szCs w:val="24"/>
        </w:rPr>
        <w:tab/>
      </w:r>
      <w:r w:rsidRPr="00B72C23">
        <w:rPr>
          <w:rFonts w:ascii="Times New Roman" w:hAnsi="Times New Roman" w:cs="Times New Roman"/>
          <w:sz w:val="24"/>
          <w:szCs w:val="24"/>
        </w:rPr>
        <w:tab/>
        <w:t xml:space="preserve">   </w:t>
      </w:r>
      <w:r>
        <w:rPr>
          <w:rFonts w:ascii="Times New Roman" w:hAnsi="Times New Roman" w:cs="Times New Roman"/>
          <w:sz w:val="24"/>
          <w:szCs w:val="24"/>
        </w:rPr>
        <w:tab/>
      </w:r>
      <w:r w:rsidRPr="00B72C23">
        <w:rPr>
          <w:rFonts w:ascii="Times New Roman" w:hAnsi="Times New Roman" w:cs="Times New Roman"/>
          <w:sz w:val="24"/>
          <w:szCs w:val="24"/>
        </w:rPr>
        <w:t>NIP. 198810232010122001</w:t>
      </w:r>
    </w:p>
    <w:p w14:paraId="02FAE02C" w14:textId="77777777" w:rsidR="00B72C23" w:rsidRDefault="00B72C23" w:rsidP="00B72C23">
      <w:pPr>
        <w:spacing w:after="0" w:line="240" w:lineRule="auto"/>
        <w:rPr>
          <w:rFonts w:ascii="Times New Roman" w:hAnsi="Times New Roman" w:cs="Times New Roman"/>
          <w:b/>
          <w:sz w:val="24"/>
          <w:szCs w:val="24"/>
        </w:rPr>
      </w:pPr>
    </w:p>
    <w:p w14:paraId="6D76B5CC" w14:textId="77777777" w:rsidR="00B72C23" w:rsidRDefault="00B72C23" w:rsidP="00B72C23">
      <w:pPr>
        <w:tabs>
          <w:tab w:val="left" w:pos="36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Mengesahkan,</w:t>
      </w:r>
    </w:p>
    <w:p w14:paraId="7E294DB1" w14:textId="77777777" w:rsidR="00B72C23" w:rsidRDefault="00B72C23" w:rsidP="00B72C23">
      <w:pPr>
        <w:tabs>
          <w:tab w:val="left" w:pos="3600"/>
          <w:tab w:val="left" w:pos="397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Direktur</w:t>
      </w:r>
    </w:p>
    <w:p w14:paraId="11967684" w14:textId="77777777" w:rsidR="00B72C23" w:rsidRDefault="00B72C23" w:rsidP="00B72C23">
      <w:pPr>
        <w:tabs>
          <w:tab w:val="left" w:pos="3600"/>
          <w:tab w:val="left" w:pos="397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Poltekkes Kemenkes Palangkaraya</w:t>
      </w:r>
    </w:p>
    <w:p w14:paraId="544D5921" w14:textId="77777777" w:rsidR="00B72C23" w:rsidRDefault="00B72C23" w:rsidP="00B72C23">
      <w:pPr>
        <w:tabs>
          <w:tab w:val="left" w:pos="3600"/>
          <w:tab w:val="left" w:pos="3972"/>
        </w:tabs>
        <w:spacing w:after="0" w:line="240" w:lineRule="auto"/>
        <w:rPr>
          <w:rFonts w:ascii="Times New Roman" w:hAnsi="Times New Roman" w:cs="Times New Roman"/>
          <w:sz w:val="24"/>
          <w:szCs w:val="24"/>
        </w:rPr>
      </w:pPr>
    </w:p>
    <w:p w14:paraId="36612327" w14:textId="77777777" w:rsidR="00B72C23" w:rsidRDefault="00B72C23" w:rsidP="00B72C23">
      <w:pPr>
        <w:tabs>
          <w:tab w:val="left" w:pos="3600"/>
          <w:tab w:val="left" w:pos="3972"/>
        </w:tabs>
        <w:spacing w:after="0" w:line="240" w:lineRule="auto"/>
        <w:rPr>
          <w:rFonts w:ascii="Times New Roman" w:hAnsi="Times New Roman" w:cs="Times New Roman"/>
          <w:sz w:val="24"/>
          <w:szCs w:val="24"/>
        </w:rPr>
      </w:pPr>
    </w:p>
    <w:p w14:paraId="478E52AE" w14:textId="77777777" w:rsidR="00B72C23" w:rsidRDefault="00B72C23" w:rsidP="00B72C23">
      <w:pPr>
        <w:tabs>
          <w:tab w:val="left" w:pos="3600"/>
          <w:tab w:val="left" w:pos="3972"/>
        </w:tabs>
        <w:spacing w:after="0" w:line="240" w:lineRule="auto"/>
        <w:rPr>
          <w:rFonts w:ascii="Times New Roman" w:hAnsi="Times New Roman" w:cs="Times New Roman"/>
          <w:sz w:val="24"/>
          <w:szCs w:val="24"/>
        </w:rPr>
      </w:pPr>
    </w:p>
    <w:p w14:paraId="3A06A9F0" w14:textId="77777777" w:rsidR="00B72C23" w:rsidRPr="00B72C23" w:rsidRDefault="00B72C23" w:rsidP="00B72C23">
      <w:pPr>
        <w:tabs>
          <w:tab w:val="left" w:pos="3600"/>
          <w:tab w:val="left" w:pos="3972"/>
        </w:tabs>
        <w:spacing w:after="0" w:line="240" w:lineRule="auto"/>
        <w:jc w:val="center"/>
        <w:rPr>
          <w:rFonts w:ascii="Times New Roman" w:hAnsi="Times New Roman" w:cs="Times New Roman"/>
          <w:sz w:val="24"/>
          <w:szCs w:val="24"/>
        </w:rPr>
      </w:pPr>
      <w:r w:rsidRPr="00B72C23">
        <w:rPr>
          <w:rFonts w:ascii="Times New Roman" w:hAnsi="Times New Roman" w:cs="Times New Roman"/>
          <w:sz w:val="24"/>
          <w:szCs w:val="24"/>
        </w:rPr>
        <w:t>Mars Khendra Kusfriyadi, STP, MPH</w:t>
      </w:r>
    </w:p>
    <w:p w14:paraId="2CB23607" w14:textId="77777777" w:rsidR="00B72C23" w:rsidRPr="00B72C23" w:rsidRDefault="00B72C23" w:rsidP="00B72C23">
      <w:pPr>
        <w:tabs>
          <w:tab w:val="left" w:pos="3600"/>
          <w:tab w:val="left" w:pos="3972"/>
        </w:tabs>
        <w:spacing w:after="0" w:line="360" w:lineRule="auto"/>
        <w:jc w:val="center"/>
        <w:rPr>
          <w:rFonts w:ascii="Times New Roman" w:hAnsi="Times New Roman" w:cs="Times New Roman"/>
          <w:sz w:val="24"/>
          <w:szCs w:val="24"/>
        </w:rPr>
      </w:pPr>
      <w:r w:rsidRPr="00B72C23">
        <w:rPr>
          <w:rFonts w:ascii="Times New Roman" w:hAnsi="Times New Roman" w:cs="Times New Roman"/>
          <w:sz w:val="24"/>
          <w:szCs w:val="24"/>
        </w:rPr>
        <w:t>NIP. 19750310 199703 1 004</w:t>
      </w:r>
    </w:p>
    <w:p w14:paraId="230CD156" w14:textId="14BAAC6C" w:rsidR="003C7FEE" w:rsidRDefault="003C7FEE" w:rsidP="003C7FEE">
      <w:pPr>
        <w:spacing w:after="0" w:line="276" w:lineRule="auto"/>
        <w:ind w:left="3261"/>
        <w:rPr>
          <w:rFonts w:ascii="Times New Roman" w:hAnsi="Times New Roman" w:cs="Times New Roman"/>
          <w:sz w:val="24"/>
          <w:szCs w:val="24"/>
        </w:rPr>
      </w:pPr>
      <w:r>
        <w:rPr>
          <w:rFonts w:ascii="Arial Narrow" w:hAnsi="Arial Narrow" w:cs="Arial"/>
          <w:bCs/>
          <w:sz w:val="26"/>
        </w:rPr>
        <w:tab/>
      </w:r>
    </w:p>
    <w:p w14:paraId="3DC78E22" w14:textId="77777777" w:rsidR="00F24273" w:rsidRDefault="00F24273">
      <w:pPr>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14:paraId="371FECF8" w14:textId="0C5861D8" w:rsidR="00B451D0" w:rsidRDefault="00B451D0" w:rsidP="00B451D0">
      <w:pPr>
        <w:pStyle w:val="Heading1"/>
        <w:jc w:val="center"/>
        <w:rPr>
          <w:rFonts w:ascii="Times New Roman" w:hAnsi="Times New Roman" w:cs="Times New Roman"/>
          <w:b/>
          <w:color w:val="auto"/>
          <w:sz w:val="28"/>
          <w:szCs w:val="24"/>
        </w:rPr>
      </w:pPr>
      <w:bookmarkStart w:id="0" w:name="_Toc125584546"/>
      <w:r w:rsidRPr="00B451D0">
        <w:rPr>
          <w:rFonts w:ascii="Times New Roman" w:hAnsi="Times New Roman" w:cs="Times New Roman"/>
          <w:b/>
          <w:color w:val="auto"/>
          <w:sz w:val="28"/>
          <w:szCs w:val="24"/>
        </w:rPr>
        <w:lastRenderedPageBreak/>
        <w:t xml:space="preserve">IDENTITAS DAN </w:t>
      </w:r>
      <w:r>
        <w:rPr>
          <w:rFonts w:ascii="Times New Roman" w:hAnsi="Times New Roman" w:cs="Times New Roman"/>
          <w:b/>
          <w:color w:val="auto"/>
          <w:sz w:val="28"/>
          <w:szCs w:val="24"/>
        </w:rPr>
        <w:t>URAIAN UMUM</w:t>
      </w:r>
      <w:bookmarkEnd w:id="0"/>
    </w:p>
    <w:p w14:paraId="15B643EC" w14:textId="77777777" w:rsidR="00B451D0" w:rsidRDefault="00B451D0" w:rsidP="00B451D0">
      <w:pPr>
        <w:rPr>
          <w:rFonts w:ascii="Times New Roman" w:hAnsi="Times New Roman" w:cs="Times New Roman"/>
          <w:sz w:val="24"/>
          <w:szCs w:val="24"/>
        </w:rPr>
      </w:pPr>
    </w:p>
    <w:p w14:paraId="60C84B91" w14:textId="77777777" w:rsidR="00B72C23" w:rsidRDefault="006C1E27" w:rsidP="00B72C23">
      <w:pPr>
        <w:spacing w:after="0" w:line="276" w:lineRule="auto"/>
        <w:ind w:left="2127" w:hanging="2127"/>
        <w:rPr>
          <w:rFonts w:ascii="Times New Roman" w:hAnsi="Times New Roman" w:cs="Times New Roman"/>
          <w:sz w:val="24"/>
          <w:szCs w:val="24"/>
        </w:rPr>
      </w:pPr>
      <w:r w:rsidRPr="006C1E27">
        <w:rPr>
          <w:rFonts w:ascii="Times New Roman" w:hAnsi="Times New Roman" w:cs="Times New Roman"/>
          <w:sz w:val="24"/>
          <w:szCs w:val="24"/>
        </w:rPr>
        <w:t>Judul Penelitian</w:t>
      </w:r>
      <w:r w:rsidRPr="006C1E27">
        <w:rPr>
          <w:rFonts w:ascii="Times New Roman" w:hAnsi="Times New Roman" w:cs="Times New Roman"/>
          <w:sz w:val="24"/>
          <w:szCs w:val="24"/>
        </w:rPr>
        <w:tab/>
        <w:t xml:space="preserve">: </w:t>
      </w:r>
      <w:r w:rsidR="00B72C23">
        <w:rPr>
          <w:rFonts w:ascii="Times New Roman" w:hAnsi="Times New Roman" w:cs="Times New Roman"/>
          <w:sz w:val="24"/>
          <w:szCs w:val="24"/>
        </w:rPr>
        <w:t xml:space="preserve">Aktivitas Antioksidan dan Kesan Sensoris Konsumen terhadap   </w:t>
      </w:r>
    </w:p>
    <w:p w14:paraId="7F07F5AE" w14:textId="77777777" w:rsidR="00B72C23" w:rsidRPr="00B72C23" w:rsidRDefault="00B72C23" w:rsidP="00B72C23">
      <w:pPr>
        <w:spacing w:after="0" w:line="276" w:lineRule="auto"/>
        <w:ind w:left="2127" w:hanging="2127"/>
        <w:rPr>
          <w:rFonts w:ascii="Times New Roman" w:hAnsi="Times New Roman" w:cs="Times New Roman"/>
          <w:i/>
          <w:sz w:val="24"/>
          <w:szCs w:val="24"/>
          <w:shd w:val="clear" w:color="auto" w:fill="FFFFFF"/>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Berbagai Formulasi Teh</w:t>
      </w:r>
      <w:r w:rsidRPr="00EE47DD">
        <w:rPr>
          <w:rFonts w:ascii="Times New Roman" w:hAnsi="Times New Roman" w:cs="Times New Roman"/>
          <w:sz w:val="24"/>
          <w:szCs w:val="24"/>
        </w:rPr>
        <w:t xml:space="preserve"> Uru Lewu (</w:t>
      </w:r>
      <w:r>
        <w:rPr>
          <w:rFonts w:ascii="Times New Roman" w:hAnsi="Times New Roman" w:cs="Times New Roman"/>
          <w:i/>
          <w:sz w:val="24"/>
          <w:szCs w:val="24"/>
          <w:shd w:val="clear" w:color="auto" w:fill="FFFFFF"/>
        </w:rPr>
        <w:t xml:space="preserve">Eustachys </w:t>
      </w:r>
      <w:r w:rsidRPr="00EE47DD">
        <w:rPr>
          <w:rFonts w:ascii="Times New Roman" w:hAnsi="Times New Roman" w:cs="Times New Roman"/>
          <w:i/>
          <w:sz w:val="24"/>
          <w:szCs w:val="24"/>
          <w:shd w:val="clear" w:color="auto" w:fill="FFFFFF"/>
        </w:rPr>
        <w:t>paspaloides)</w:t>
      </w:r>
    </w:p>
    <w:p w14:paraId="430146EC" w14:textId="6B9C2870" w:rsidR="006C1E27" w:rsidRDefault="006C1E27" w:rsidP="00B72C23">
      <w:pPr>
        <w:pStyle w:val="ListParagraph"/>
        <w:spacing w:after="0" w:line="276" w:lineRule="auto"/>
        <w:ind w:left="426"/>
        <w:rPr>
          <w:rFonts w:ascii="Times New Roman" w:hAnsi="Times New Roman" w:cs="Times New Roman"/>
          <w:sz w:val="24"/>
          <w:szCs w:val="24"/>
        </w:rPr>
      </w:pPr>
    </w:p>
    <w:p w14:paraId="462FC62F" w14:textId="3DD640A8" w:rsidR="006C1E27" w:rsidRDefault="006C1E27" w:rsidP="006C1E27">
      <w:pPr>
        <w:pStyle w:val="ListParagraph"/>
        <w:numPr>
          <w:ilvl w:val="0"/>
          <w:numId w:val="31"/>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Tim Penelitian</w:t>
      </w:r>
    </w:p>
    <w:tbl>
      <w:tblPr>
        <w:tblStyle w:val="TableGrid"/>
        <w:tblW w:w="9123" w:type="dxa"/>
        <w:tblInd w:w="426" w:type="dxa"/>
        <w:tblLook w:val="04A0" w:firstRow="1" w:lastRow="0" w:firstColumn="1" w:lastColumn="0" w:noHBand="0" w:noVBand="1"/>
      </w:tblPr>
      <w:tblGrid>
        <w:gridCol w:w="571"/>
        <w:gridCol w:w="2259"/>
        <w:gridCol w:w="1134"/>
        <w:gridCol w:w="1559"/>
        <w:gridCol w:w="1701"/>
        <w:gridCol w:w="1899"/>
      </w:tblGrid>
      <w:tr w:rsidR="00055C15" w14:paraId="4089EE1D" w14:textId="340833BC" w:rsidTr="00817F94">
        <w:tc>
          <w:tcPr>
            <w:tcW w:w="571" w:type="dxa"/>
            <w:vAlign w:val="center"/>
          </w:tcPr>
          <w:p w14:paraId="3419B247" w14:textId="6E81673D" w:rsidR="00055C15" w:rsidRPr="00055C15" w:rsidRDefault="00055C15" w:rsidP="00055C15">
            <w:pPr>
              <w:pStyle w:val="ListParagraph"/>
              <w:spacing w:line="276" w:lineRule="auto"/>
              <w:ind w:left="0"/>
              <w:jc w:val="center"/>
              <w:rPr>
                <w:rFonts w:ascii="Times New Roman" w:hAnsi="Times New Roman" w:cs="Times New Roman"/>
                <w:b/>
                <w:sz w:val="24"/>
                <w:szCs w:val="24"/>
              </w:rPr>
            </w:pPr>
            <w:r w:rsidRPr="00055C15">
              <w:rPr>
                <w:rFonts w:ascii="Times New Roman" w:hAnsi="Times New Roman" w:cs="Times New Roman"/>
                <w:b/>
                <w:sz w:val="24"/>
                <w:szCs w:val="24"/>
              </w:rPr>
              <w:t>No.</w:t>
            </w:r>
          </w:p>
        </w:tc>
        <w:tc>
          <w:tcPr>
            <w:tcW w:w="2259" w:type="dxa"/>
            <w:vAlign w:val="center"/>
          </w:tcPr>
          <w:p w14:paraId="58D92648" w14:textId="7EEFDCB6" w:rsidR="00055C15" w:rsidRPr="00055C15" w:rsidRDefault="00055C15" w:rsidP="00055C15">
            <w:pPr>
              <w:pStyle w:val="ListParagraph"/>
              <w:spacing w:line="276" w:lineRule="auto"/>
              <w:ind w:left="0"/>
              <w:jc w:val="center"/>
              <w:rPr>
                <w:rFonts w:ascii="Times New Roman" w:hAnsi="Times New Roman" w:cs="Times New Roman"/>
                <w:b/>
                <w:sz w:val="24"/>
                <w:szCs w:val="24"/>
              </w:rPr>
            </w:pPr>
            <w:r w:rsidRPr="00055C15">
              <w:rPr>
                <w:rFonts w:ascii="Times New Roman" w:hAnsi="Times New Roman" w:cs="Times New Roman"/>
                <w:b/>
                <w:sz w:val="24"/>
                <w:szCs w:val="24"/>
              </w:rPr>
              <w:t>Nama</w:t>
            </w:r>
          </w:p>
        </w:tc>
        <w:tc>
          <w:tcPr>
            <w:tcW w:w="1134" w:type="dxa"/>
            <w:vAlign w:val="center"/>
          </w:tcPr>
          <w:p w14:paraId="1D9E85DB" w14:textId="549F5F66" w:rsidR="00055C15" w:rsidRPr="00055C15" w:rsidRDefault="00055C15" w:rsidP="00055C15">
            <w:pPr>
              <w:pStyle w:val="ListParagraph"/>
              <w:spacing w:line="276" w:lineRule="auto"/>
              <w:ind w:left="0"/>
              <w:jc w:val="center"/>
              <w:rPr>
                <w:rFonts w:ascii="Times New Roman" w:hAnsi="Times New Roman" w:cs="Times New Roman"/>
                <w:b/>
                <w:sz w:val="24"/>
                <w:szCs w:val="24"/>
              </w:rPr>
            </w:pPr>
            <w:r w:rsidRPr="00055C15">
              <w:rPr>
                <w:rFonts w:ascii="Times New Roman" w:hAnsi="Times New Roman" w:cs="Times New Roman"/>
                <w:b/>
                <w:sz w:val="24"/>
                <w:szCs w:val="24"/>
              </w:rPr>
              <w:t>Jabatan</w:t>
            </w:r>
          </w:p>
        </w:tc>
        <w:tc>
          <w:tcPr>
            <w:tcW w:w="1559" w:type="dxa"/>
            <w:vAlign w:val="center"/>
          </w:tcPr>
          <w:p w14:paraId="6581D309" w14:textId="3DEE6080" w:rsidR="00055C15" w:rsidRPr="00055C15" w:rsidRDefault="00055C15" w:rsidP="00055C15">
            <w:pPr>
              <w:pStyle w:val="ListParagraph"/>
              <w:spacing w:line="276" w:lineRule="auto"/>
              <w:ind w:left="0"/>
              <w:jc w:val="center"/>
              <w:rPr>
                <w:rFonts w:ascii="Times New Roman" w:hAnsi="Times New Roman" w:cs="Times New Roman"/>
                <w:b/>
                <w:sz w:val="24"/>
                <w:szCs w:val="24"/>
              </w:rPr>
            </w:pPr>
            <w:r w:rsidRPr="00055C15">
              <w:rPr>
                <w:rFonts w:ascii="Times New Roman" w:hAnsi="Times New Roman" w:cs="Times New Roman"/>
                <w:b/>
                <w:sz w:val="24"/>
                <w:szCs w:val="24"/>
              </w:rPr>
              <w:t>Bidang Keahlian</w:t>
            </w:r>
          </w:p>
        </w:tc>
        <w:tc>
          <w:tcPr>
            <w:tcW w:w="1701" w:type="dxa"/>
            <w:vAlign w:val="center"/>
          </w:tcPr>
          <w:p w14:paraId="6DEB51FB" w14:textId="44312246" w:rsidR="00055C15" w:rsidRPr="00055C15" w:rsidRDefault="00055C15" w:rsidP="00055C15">
            <w:pPr>
              <w:pStyle w:val="ListParagraph"/>
              <w:spacing w:line="276" w:lineRule="auto"/>
              <w:ind w:left="0"/>
              <w:jc w:val="center"/>
              <w:rPr>
                <w:rFonts w:ascii="Times New Roman" w:hAnsi="Times New Roman" w:cs="Times New Roman"/>
                <w:b/>
                <w:sz w:val="24"/>
                <w:szCs w:val="24"/>
              </w:rPr>
            </w:pPr>
            <w:r w:rsidRPr="00055C15">
              <w:rPr>
                <w:rFonts w:ascii="Times New Roman" w:hAnsi="Times New Roman" w:cs="Times New Roman"/>
                <w:b/>
                <w:sz w:val="24"/>
                <w:szCs w:val="24"/>
              </w:rPr>
              <w:t>Instansi Asal</w:t>
            </w:r>
          </w:p>
        </w:tc>
        <w:tc>
          <w:tcPr>
            <w:tcW w:w="1899" w:type="dxa"/>
            <w:vAlign w:val="center"/>
          </w:tcPr>
          <w:p w14:paraId="39B57E87" w14:textId="52BC50EF" w:rsidR="00055C15" w:rsidRPr="00055C15" w:rsidRDefault="00055C15" w:rsidP="00055C15">
            <w:pPr>
              <w:pStyle w:val="ListParagraph"/>
              <w:spacing w:line="276" w:lineRule="auto"/>
              <w:ind w:left="0"/>
              <w:jc w:val="center"/>
              <w:rPr>
                <w:rFonts w:ascii="Times New Roman" w:hAnsi="Times New Roman" w:cs="Times New Roman"/>
                <w:b/>
                <w:sz w:val="24"/>
                <w:szCs w:val="24"/>
              </w:rPr>
            </w:pPr>
            <w:r w:rsidRPr="00055C15">
              <w:rPr>
                <w:rFonts w:ascii="Times New Roman" w:hAnsi="Times New Roman" w:cs="Times New Roman"/>
                <w:b/>
                <w:sz w:val="24"/>
                <w:szCs w:val="24"/>
              </w:rPr>
              <w:t>Alokasi Waktu (jam/minggu)</w:t>
            </w:r>
          </w:p>
        </w:tc>
      </w:tr>
      <w:tr w:rsidR="00055C15" w14:paraId="36D738F2" w14:textId="02C3C29C" w:rsidTr="00817F94">
        <w:tc>
          <w:tcPr>
            <w:tcW w:w="571" w:type="dxa"/>
          </w:tcPr>
          <w:p w14:paraId="0680B351" w14:textId="4F931359" w:rsidR="00055C15" w:rsidRDefault="00055C15" w:rsidP="006C1E27">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2259" w:type="dxa"/>
          </w:tcPr>
          <w:p w14:paraId="126BE9AB" w14:textId="14762F99" w:rsidR="00055C15" w:rsidRDefault="00055C15" w:rsidP="006C1E27">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Agnescia Clarissa Sera, MFoodScTech</w:t>
            </w:r>
          </w:p>
        </w:tc>
        <w:tc>
          <w:tcPr>
            <w:tcW w:w="1134" w:type="dxa"/>
          </w:tcPr>
          <w:p w14:paraId="50F00449" w14:textId="4E8F7504" w:rsidR="00055C15" w:rsidRDefault="00055C15" w:rsidP="006C1E27">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Ketua</w:t>
            </w:r>
          </w:p>
        </w:tc>
        <w:tc>
          <w:tcPr>
            <w:tcW w:w="1559" w:type="dxa"/>
          </w:tcPr>
          <w:p w14:paraId="22E14315" w14:textId="18751115" w:rsidR="00055C15" w:rsidRDefault="00055C15" w:rsidP="00055C1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Teknologi Pangan </w:t>
            </w:r>
          </w:p>
        </w:tc>
        <w:tc>
          <w:tcPr>
            <w:tcW w:w="1701" w:type="dxa"/>
          </w:tcPr>
          <w:p w14:paraId="74F80554" w14:textId="70E16359" w:rsidR="00055C15" w:rsidRDefault="00055C15" w:rsidP="006C1E27">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Poltekkes Kemenkes Palangka Raya</w:t>
            </w:r>
          </w:p>
        </w:tc>
        <w:tc>
          <w:tcPr>
            <w:tcW w:w="1899" w:type="dxa"/>
          </w:tcPr>
          <w:p w14:paraId="2B0D8BAD" w14:textId="1BDEBBB5" w:rsidR="00055C15" w:rsidRDefault="00055C15" w:rsidP="006C1E27">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 jam/minggu</w:t>
            </w:r>
          </w:p>
        </w:tc>
      </w:tr>
      <w:tr w:rsidR="00055C15" w14:paraId="04AAA9EF" w14:textId="41B43DBF" w:rsidTr="00817F94">
        <w:tc>
          <w:tcPr>
            <w:tcW w:w="571" w:type="dxa"/>
          </w:tcPr>
          <w:p w14:paraId="79B07E37" w14:textId="585A17FE" w:rsidR="00055C15" w:rsidRDefault="00055C15" w:rsidP="00055C1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w:t>
            </w:r>
          </w:p>
        </w:tc>
        <w:tc>
          <w:tcPr>
            <w:tcW w:w="2259" w:type="dxa"/>
          </w:tcPr>
          <w:p w14:paraId="02E7102D" w14:textId="47B6C2DE" w:rsidR="00055C15" w:rsidRDefault="00055C15" w:rsidP="00055C1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Prisilia Oktaviyani, MKM</w:t>
            </w:r>
          </w:p>
        </w:tc>
        <w:tc>
          <w:tcPr>
            <w:tcW w:w="1134" w:type="dxa"/>
          </w:tcPr>
          <w:p w14:paraId="75643C20" w14:textId="5105336F" w:rsidR="00055C15" w:rsidRDefault="00055C15" w:rsidP="00055C1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Anggota</w:t>
            </w:r>
          </w:p>
        </w:tc>
        <w:tc>
          <w:tcPr>
            <w:tcW w:w="1559" w:type="dxa"/>
          </w:tcPr>
          <w:p w14:paraId="21639728" w14:textId="5E1D0F3F" w:rsidR="00055C15" w:rsidRDefault="00055C15" w:rsidP="00055C1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Epidemiologi </w:t>
            </w:r>
          </w:p>
        </w:tc>
        <w:tc>
          <w:tcPr>
            <w:tcW w:w="1701" w:type="dxa"/>
          </w:tcPr>
          <w:p w14:paraId="6E7DC012" w14:textId="48A47D91" w:rsidR="00055C15" w:rsidRDefault="00055C15" w:rsidP="00055C1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Poltekkes Kemenkes Palangka Raya</w:t>
            </w:r>
          </w:p>
        </w:tc>
        <w:tc>
          <w:tcPr>
            <w:tcW w:w="1899" w:type="dxa"/>
          </w:tcPr>
          <w:p w14:paraId="3AB1A752" w14:textId="3822AADE" w:rsidR="00055C15" w:rsidRDefault="00055C15" w:rsidP="00055C15">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2 jam/minggu</w:t>
            </w:r>
          </w:p>
        </w:tc>
      </w:tr>
    </w:tbl>
    <w:p w14:paraId="433D4D64" w14:textId="77777777" w:rsidR="00EE47DD" w:rsidRDefault="00EE47DD" w:rsidP="00EE47DD">
      <w:pPr>
        <w:pStyle w:val="ListParagraph"/>
        <w:spacing w:after="0" w:line="276" w:lineRule="auto"/>
        <w:rPr>
          <w:rFonts w:ascii="Times New Roman" w:hAnsi="Times New Roman" w:cs="Times New Roman"/>
          <w:sz w:val="24"/>
          <w:szCs w:val="24"/>
        </w:rPr>
      </w:pPr>
    </w:p>
    <w:p w14:paraId="2C71AD9E" w14:textId="482ADBEA" w:rsidR="00EE47DD" w:rsidRPr="00EE47DD" w:rsidRDefault="00055C15" w:rsidP="00EE47DD">
      <w:pPr>
        <w:pStyle w:val="ListParagraph"/>
        <w:numPr>
          <w:ilvl w:val="0"/>
          <w:numId w:val="31"/>
        </w:numPr>
        <w:spacing w:after="0" w:line="276" w:lineRule="auto"/>
        <w:ind w:left="426"/>
        <w:rPr>
          <w:rFonts w:ascii="Times New Roman" w:hAnsi="Times New Roman" w:cs="Times New Roman"/>
          <w:sz w:val="24"/>
          <w:szCs w:val="24"/>
        </w:rPr>
      </w:pPr>
      <w:r w:rsidRPr="00EE47DD">
        <w:rPr>
          <w:rFonts w:ascii="Times New Roman" w:hAnsi="Times New Roman" w:cs="Times New Roman"/>
          <w:sz w:val="24"/>
          <w:szCs w:val="24"/>
        </w:rPr>
        <w:t>Objek penelitian: herbal Dayak Kalimantan Tengah</w:t>
      </w:r>
      <w:r w:rsidR="00EE47DD" w:rsidRPr="00EE47DD">
        <w:rPr>
          <w:rFonts w:ascii="Times New Roman" w:hAnsi="Times New Roman" w:cs="Times New Roman"/>
          <w:sz w:val="24"/>
          <w:szCs w:val="24"/>
        </w:rPr>
        <w:t xml:space="preserve"> : Ur</w:t>
      </w:r>
      <w:r w:rsidR="00EE47DD">
        <w:rPr>
          <w:rFonts w:ascii="Times New Roman" w:hAnsi="Times New Roman" w:cs="Times New Roman"/>
          <w:sz w:val="24"/>
          <w:szCs w:val="24"/>
        </w:rPr>
        <w:t>u Lewu</w:t>
      </w:r>
      <w:r w:rsidR="00EE47DD" w:rsidRPr="00EE47DD">
        <w:rPr>
          <w:rFonts w:ascii="Times New Roman" w:hAnsi="Times New Roman" w:cs="Times New Roman"/>
          <w:sz w:val="24"/>
          <w:szCs w:val="24"/>
        </w:rPr>
        <w:t xml:space="preserve"> (</w:t>
      </w:r>
      <w:r w:rsidR="00EE47DD" w:rsidRPr="00EE47DD">
        <w:rPr>
          <w:rFonts w:ascii="Times New Roman" w:hAnsi="Times New Roman" w:cs="Times New Roman"/>
          <w:i/>
          <w:sz w:val="24"/>
          <w:szCs w:val="24"/>
          <w:shd w:val="clear" w:color="auto" w:fill="FFFFFF"/>
        </w:rPr>
        <w:t>Eustachys paspaloides)</w:t>
      </w:r>
    </w:p>
    <w:p w14:paraId="50CC5296" w14:textId="167487D8" w:rsidR="00055C15" w:rsidRDefault="00055C15" w:rsidP="006C1E27">
      <w:pPr>
        <w:pStyle w:val="ListParagraph"/>
        <w:numPr>
          <w:ilvl w:val="0"/>
          <w:numId w:val="31"/>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Masa Pelaksanaan</w:t>
      </w:r>
    </w:p>
    <w:p w14:paraId="2FCCA5E4" w14:textId="2B0AB1CF" w:rsidR="00055C15" w:rsidRDefault="00055C15" w:rsidP="00055C15">
      <w:pPr>
        <w:pStyle w:val="ListParagraph"/>
        <w:spacing w:after="0" w:line="276" w:lineRule="auto"/>
        <w:ind w:left="426"/>
        <w:rPr>
          <w:rFonts w:ascii="Times New Roman" w:hAnsi="Times New Roman" w:cs="Times New Roman"/>
          <w:sz w:val="24"/>
          <w:szCs w:val="24"/>
        </w:rPr>
      </w:pPr>
      <w:r>
        <w:rPr>
          <w:rFonts w:ascii="Times New Roman" w:hAnsi="Times New Roman" w:cs="Times New Roman"/>
          <w:sz w:val="24"/>
          <w:szCs w:val="24"/>
        </w:rPr>
        <w:t>Mulai</w:t>
      </w:r>
      <w:r>
        <w:rPr>
          <w:rFonts w:ascii="Times New Roman" w:hAnsi="Times New Roman" w:cs="Times New Roman"/>
          <w:sz w:val="24"/>
          <w:szCs w:val="24"/>
        </w:rPr>
        <w:tab/>
        <w:t>: bulan</w:t>
      </w:r>
      <w:r>
        <w:rPr>
          <w:rFonts w:ascii="Times New Roman" w:hAnsi="Times New Roman" w:cs="Times New Roman"/>
          <w:sz w:val="24"/>
          <w:szCs w:val="24"/>
        </w:rPr>
        <w:tab/>
        <w:t>: Maret</w:t>
      </w:r>
      <w:r>
        <w:rPr>
          <w:rFonts w:ascii="Times New Roman" w:hAnsi="Times New Roman" w:cs="Times New Roman"/>
          <w:sz w:val="24"/>
          <w:szCs w:val="24"/>
        </w:rPr>
        <w:tab/>
      </w:r>
      <w:r>
        <w:rPr>
          <w:rFonts w:ascii="Times New Roman" w:hAnsi="Times New Roman" w:cs="Times New Roman"/>
          <w:sz w:val="24"/>
          <w:szCs w:val="24"/>
        </w:rPr>
        <w:tab/>
        <w:t>tahun:</w:t>
      </w:r>
      <w:r w:rsidR="00B72C23">
        <w:rPr>
          <w:rFonts w:ascii="Times New Roman" w:hAnsi="Times New Roman" w:cs="Times New Roman"/>
          <w:sz w:val="24"/>
          <w:szCs w:val="24"/>
        </w:rPr>
        <w:t xml:space="preserve"> 2022</w:t>
      </w:r>
    </w:p>
    <w:p w14:paraId="3BBB0174" w14:textId="61255F58" w:rsidR="00055C15" w:rsidRDefault="00055C15" w:rsidP="00055C15">
      <w:pPr>
        <w:pStyle w:val="ListParagraph"/>
        <w:spacing w:after="0" w:line="276" w:lineRule="auto"/>
        <w:ind w:left="426"/>
        <w:rPr>
          <w:rFonts w:ascii="Times New Roman" w:hAnsi="Times New Roman" w:cs="Times New Roman"/>
          <w:sz w:val="24"/>
          <w:szCs w:val="24"/>
        </w:rPr>
      </w:pPr>
      <w:r>
        <w:rPr>
          <w:rFonts w:ascii="Times New Roman" w:hAnsi="Times New Roman" w:cs="Times New Roman"/>
          <w:sz w:val="24"/>
          <w:szCs w:val="24"/>
        </w:rPr>
        <w:t>Berakhir</w:t>
      </w:r>
      <w:r>
        <w:rPr>
          <w:rFonts w:ascii="Times New Roman" w:hAnsi="Times New Roman" w:cs="Times New Roman"/>
          <w:sz w:val="24"/>
          <w:szCs w:val="24"/>
        </w:rPr>
        <w:tab/>
        <w:t>: bulan</w:t>
      </w:r>
      <w:r>
        <w:rPr>
          <w:rFonts w:ascii="Times New Roman" w:hAnsi="Times New Roman" w:cs="Times New Roman"/>
          <w:sz w:val="24"/>
          <w:szCs w:val="24"/>
        </w:rPr>
        <w:tab/>
        <w:t xml:space="preserve">: </w:t>
      </w:r>
      <w:r w:rsidR="00B72C23">
        <w:rPr>
          <w:rFonts w:ascii="Times New Roman" w:hAnsi="Times New Roman" w:cs="Times New Roman"/>
          <w:sz w:val="24"/>
          <w:szCs w:val="24"/>
        </w:rPr>
        <w:t>Desember</w:t>
      </w:r>
      <w:r w:rsidR="00B72C23">
        <w:rPr>
          <w:rFonts w:ascii="Times New Roman" w:hAnsi="Times New Roman" w:cs="Times New Roman"/>
          <w:sz w:val="24"/>
          <w:szCs w:val="24"/>
        </w:rPr>
        <w:tab/>
        <w:t>tahun: 2022</w:t>
      </w:r>
    </w:p>
    <w:p w14:paraId="5EDB19AA" w14:textId="32778F99" w:rsidR="00055C15" w:rsidRDefault="00055C15" w:rsidP="006C1E27">
      <w:pPr>
        <w:pStyle w:val="ListParagraph"/>
        <w:numPr>
          <w:ilvl w:val="0"/>
          <w:numId w:val="31"/>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Usulan Biaya Penelitian</w:t>
      </w:r>
    </w:p>
    <w:p w14:paraId="6959305F" w14:textId="6E05677F" w:rsidR="00055C15" w:rsidRDefault="00055C15" w:rsidP="00055C15">
      <w:pPr>
        <w:pStyle w:val="ListParagraph"/>
        <w:spacing w:after="0" w:line="276" w:lineRule="auto"/>
        <w:ind w:left="426"/>
        <w:rPr>
          <w:rFonts w:ascii="Times New Roman" w:hAnsi="Times New Roman" w:cs="Times New Roman"/>
          <w:sz w:val="24"/>
          <w:szCs w:val="24"/>
        </w:rPr>
      </w:pPr>
      <w:r>
        <w:rPr>
          <w:rFonts w:ascii="Times New Roman" w:hAnsi="Times New Roman" w:cs="Times New Roman"/>
          <w:sz w:val="24"/>
          <w:szCs w:val="24"/>
        </w:rPr>
        <w:t xml:space="preserve">Tahun ke-1 : Rp. </w:t>
      </w:r>
      <w:r w:rsidR="00B72C23">
        <w:rPr>
          <w:rFonts w:ascii="Times New Roman" w:hAnsi="Times New Roman" w:cs="Times New Roman"/>
          <w:sz w:val="24"/>
          <w:szCs w:val="24"/>
        </w:rPr>
        <w:t>19.512.500</w:t>
      </w:r>
    </w:p>
    <w:p w14:paraId="61855BD6" w14:textId="52A1E1B6" w:rsidR="00055C15" w:rsidRDefault="005C5540" w:rsidP="00055C15">
      <w:pPr>
        <w:pStyle w:val="ListParagraph"/>
        <w:spacing w:after="0" w:line="276" w:lineRule="auto"/>
        <w:ind w:left="426"/>
        <w:rPr>
          <w:rFonts w:ascii="Times New Roman" w:hAnsi="Times New Roman" w:cs="Times New Roman"/>
          <w:sz w:val="24"/>
          <w:szCs w:val="24"/>
        </w:rPr>
      </w:pPr>
      <w:r>
        <w:rPr>
          <w:rFonts w:ascii="Times New Roman" w:hAnsi="Times New Roman" w:cs="Times New Roman"/>
          <w:sz w:val="24"/>
          <w:szCs w:val="24"/>
        </w:rPr>
        <w:t xml:space="preserve">Tahun ke-2 : </w:t>
      </w:r>
      <w:r w:rsidR="0024283F">
        <w:rPr>
          <w:rFonts w:ascii="Times New Roman" w:hAnsi="Times New Roman" w:cs="Times New Roman"/>
          <w:sz w:val="24"/>
          <w:szCs w:val="24"/>
        </w:rPr>
        <w:t>-</w:t>
      </w:r>
    </w:p>
    <w:p w14:paraId="189311C9" w14:textId="3355B4FE" w:rsidR="00055C15" w:rsidRDefault="005C5540" w:rsidP="00055C15">
      <w:pPr>
        <w:pStyle w:val="ListParagraph"/>
        <w:spacing w:after="0" w:line="276" w:lineRule="auto"/>
        <w:ind w:left="426"/>
        <w:rPr>
          <w:rFonts w:ascii="Times New Roman" w:hAnsi="Times New Roman" w:cs="Times New Roman"/>
          <w:sz w:val="24"/>
          <w:szCs w:val="24"/>
        </w:rPr>
      </w:pPr>
      <w:r>
        <w:rPr>
          <w:rFonts w:ascii="Times New Roman" w:hAnsi="Times New Roman" w:cs="Times New Roman"/>
          <w:sz w:val="24"/>
          <w:szCs w:val="24"/>
        </w:rPr>
        <w:t xml:space="preserve">Tahun ke-3 : </w:t>
      </w:r>
      <w:r w:rsidR="0024283F">
        <w:rPr>
          <w:rFonts w:ascii="Times New Roman" w:hAnsi="Times New Roman" w:cs="Times New Roman"/>
          <w:sz w:val="24"/>
          <w:szCs w:val="24"/>
        </w:rPr>
        <w:t>-</w:t>
      </w:r>
    </w:p>
    <w:p w14:paraId="060AD9FB" w14:textId="5A43EE37" w:rsidR="00055C15" w:rsidRDefault="00055C15" w:rsidP="001D4EAE">
      <w:pPr>
        <w:pStyle w:val="ListParagraph"/>
        <w:numPr>
          <w:ilvl w:val="0"/>
          <w:numId w:val="31"/>
        </w:numPr>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t>Lokasi Penelitian</w:t>
      </w:r>
      <w:r>
        <w:rPr>
          <w:rFonts w:ascii="Times New Roman" w:hAnsi="Times New Roman" w:cs="Times New Roman"/>
          <w:sz w:val="24"/>
          <w:szCs w:val="24"/>
        </w:rPr>
        <w:tab/>
        <w:t xml:space="preserve">: </w:t>
      </w:r>
      <w:r w:rsidR="00B72C23">
        <w:rPr>
          <w:rFonts w:ascii="Times New Roman" w:hAnsi="Times New Roman" w:cs="Times New Roman"/>
          <w:sz w:val="24"/>
          <w:szCs w:val="24"/>
        </w:rPr>
        <w:t xml:space="preserve">Kota Palangka Raya dan </w:t>
      </w:r>
      <w:r>
        <w:rPr>
          <w:rFonts w:ascii="Times New Roman" w:hAnsi="Times New Roman" w:cs="Times New Roman"/>
          <w:sz w:val="24"/>
          <w:szCs w:val="24"/>
        </w:rPr>
        <w:t>Kabupaten Murung Raya, Kalimantan Tengah</w:t>
      </w:r>
    </w:p>
    <w:p w14:paraId="0D9B8694" w14:textId="77777777" w:rsidR="001D4EAE" w:rsidRDefault="00055C15" w:rsidP="001D4EAE">
      <w:pPr>
        <w:pStyle w:val="ListParagraph"/>
        <w:numPr>
          <w:ilvl w:val="0"/>
          <w:numId w:val="31"/>
        </w:numPr>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t>Instansi lain yang terlibat</w:t>
      </w:r>
      <w:r>
        <w:rPr>
          <w:rFonts w:ascii="Times New Roman" w:hAnsi="Times New Roman" w:cs="Times New Roman"/>
          <w:sz w:val="24"/>
          <w:szCs w:val="24"/>
        </w:rPr>
        <w:tab/>
        <w:t xml:space="preserve">: </w:t>
      </w:r>
    </w:p>
    <w:p w14:paraId="58DE9C92" w14:textId="372868D1" w:rsidR="00055C15" w:rsidRDefault="00E620F1" w:rsidP="001D4EAE">
      <w:pPr>
        <w:pStyle w:val="ListParagraph"/>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t>-</w:t>
      </w:r>
    </w:p>
    <w:p w14:paraId="140C9EBF" w14:textId="77777777" w:rsidR="001D4EAE" w:rsidRDefault="00055C15" w:rsidP="001D4EAE">
      <w:pPr>
        <w:pStyle w:val="ListParagraph"/>
        <w:numPr>
          <w:ilvl w:val="0"/>
          <w:numId w:val="31"/>
        </w:numPr>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t>Temuan yang ditargetkan</w:t>
      </w:r>
      <w:r>
        <w:rPr>
          <w:rFonts w:ascii="Times New Roman" w:hAnsi="Times New Roman" w:cs="Times New Roman"/>
          <w:sz w:val="24"/>
          <w:szCs w:val="24"/>
        </w:rPr>
        <w:tab/>
        <w:t>:</w:t>
      </w:r>
      <w:r w:rsidR="001D4EAE">
        <w:rPr>
          <w:rFonts w:ascii="Times New Roman" w:hAnsi="Times New Roman" w:cs="Times New Roman"/>
          <w:sz w:val="24"/>
          <w:szCs w:val="24"/>
        </w:rPr>
        <w:t xml:space="preserve"> </w:t>
      </w:r>
    </w:p>
    <w:p w14:paraId="53D44DEE" w14:textId="09684660" w:rsidR="00055C15" w:rsidRDefault="00E620F1" w:rsidP="001D4EAE">
      <w:pPr>
        <w:pStyle w:val="ListParagraph"/>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t>Produk pangan fungsional berbahan dasar</w:t>
      </w:r>
      <w:r w:rsidR="004348A6">
        <w:rPr>
          <w:rFonts w:ascii="Times New Roman" w:hAnsi="Times New Roman" w:cs="Times New Roman"/>
          <w:sz w:val="24"/>
          <w:szCs w:val="24"/>
        </w:rPr>
        <w:t xml:space="preserve"> uru lewu</w:t>
      </w:r>
      <w:r w:rsidR="001D4EAE">
        <w:rPr>
          <w:rFonts w:ascii="Times New Roman" w:hAnsi="Times New Roman" w:cs="Times New Roman"/>
          <w:sz w:val="24"/>
          <w:szCs w:val="24"/>
        </w:rPr>
        <w:t xml:space="preserve"> yang potensial </w:t>
      </w:r>
      <w:r>
        <w:rPr>
          <w:rFonts w:ascii="Times New Roman" w:hAnsi="Times New Roman" w:cs="Times New Roman"/>
          <w:sz w:val="24"/>
          <w:szCs w:val="24"/>
        </w:rPr>
        <w:t>untuk</w:t>
      </w:r>
      <w:r w:rsidR="001D4EAE">
        <w:rPr>
          <w:rFonts w:ascii="Times New Roman" w:hAnsi="Times New Roman" w:cs="Times New Roman"/>
          <w:sz w:val="24"/>
          <w:szCs w:val="24"/>
        </w:rPr>
        <w:t xml:space="preserve"> kesehatan wanita </w:t>
      </w:r>
      <w:r w:rsidR="004348A6">
        <w:rPr>
          <w:rFonts w:ascii="Times New Roman" w:hAnsi="Times New Roman" w:cs="Times New Roman"/>
          <w:sz w:val="24"/>
          <w:szCs w:val="24"/>
        </w:rPr>
        <w:t>pasca melahirkan.</w:t>
      </w:r>
    </w:p>
    <w:p w14:paraId="35DA8E02" w14:textId="77777777" w:rsidR="001D4EAE" w:rsidRDefault="00055C15" w:rsidP="001D4EAE">
      <w:pPr>
        <w:pStyle w:val="ListParagraph"/>
        <w:numPr>
          <w:ilvl w:val="0"/>
          <w:numId w:val="31"/>
        </w:numPr>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t>Kontribusi mendasar pada suatu bidang ilmu:</w:t>
      </w:r>
      <w:r w:rsidR="001D4EAE">
        <w:rPr>
          <w:rFonts w:ascii="Times New Roman" w:hAnsi="Times New Roman" w:cs="Times New Roman"/>
          <w:sz w:val="24"/>
          <w:szCs w:val="24"/>
        </w:rPr>
        <w:t xml:space="preserve"> </w:t>
      </w:r>
    </w:p>
    <w:p w14:paraId="684D7566" w14:textId="30E49B36" w:rsidR="00055C15" w:rsidRDefault="001D4EAE" w:rsidP="001D4EAE">
      <w:pPr>
        <w:pStyle w:val="ListParagraph"/>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Hasil temuan dalam penelitian ini dapat diteliti lebih lanjut untuk dikembangkan menjadi variasi produk pangan fungsional asli Indonesia. </w:t>
      </w:r>
    </w:p>
    <w:p w14:paraId="4CA72D99" w14:textId="63B396DE" w:rsidR="00055C15" w:rsidRDefault="00055C15" w:rsidP="006C1E27">
      <w:pPr>
        <w:pStyle w:val="ListParagraph"/>
        <w:numPr>
          <w:ilvl w:val="0"/>
          <w:numId w:val="31"/>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 xml:space="preserve">Jurnal ilmiah yang menjadi sasaran: </w:t>
      </w:r>
      <w:r w:rsidR="001D4EAE">
        <w:rPr>
          <w:rFonts w:ascii="Times New Roman" w:hAnsi="Times New Roman" w:cs="Times New Roman"/>
          <w:sz w:val="24"/>
          <w:szCs w:val="24"/>
        </w:rPr>
        <w:t>Ethnobotany Research and Application</w:t>
      </w:r>
      <w:r w:rsidR="0002197F">
        <w:rPr>
          <w:rFonts w:ascii="Times New Roman" w:hAnsi="Times New Roman" w:cs="Times New Roman"/>
          <w:sz w:val="24"/>
          <w:szCs w:val="24"/>
        </w:rPr>
        <w:t xml:space="preserve"> (Jurnal internasional bereputasi, rencana terbit tahun 2023)</w:t>
      </w:r>
    </w:p>
    <w:p w14:paraId="765333CC" w14:textId="7D95E128" w:rsidR="00055C15" w:rsidRPr="006C1E27" w:rsidRDefault="00055C15" w:rsidP="006C1E27">
      <w:pPr>
        <w:pStyle w:val="ListParagraph"/>
        <w:numPr>
          <w:ilvl w:val="0"/>
          <w:numId w:val="31"/>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Rencana luaran: publikasi pada jurnal internasional bereputasi</w:t>
      </w:r>
    </w:p>
    <w:p w14:paraId="35AE5C48" w14:textId="77777777" w:rsidR="00B451D0" w:rsidRDefault="00B451D0" w:rsidP="00B451D0">
      <w:pPr>
        <w:rPr>
          <w:rFonts w:ascii="Times New Roman" w:hAnsi="Times New Roman" w:cs="Times New Roman"/>
          <w:sz w:val="24"/>
          <w:szCs w:val="24"/>
        </w:rPr>
      </w:pPr>
    </w:p>
    <w:p w14:paraId="7B16A6FE" w14:textId="77777777" w:rsidR="00B72C23" w:rsidRPr="00B451D0" w:rsidRDefault="00B72C23" w:rsidP="00B451D0">
      <w:pPr>
        <w:rPr>
          <w:rFonts w:ascii="Times New Roman" w:hAnsi="Times New Roman" w:cs="Times New Roman"/>
          <w:sz w:val="24"/>
          <w:szCs w:val="24"/>
        </w:rPr>
      </w:pPr>
    </w:p>
    <w:p w14:paraId="2BA4898A" w14:textId="77777777" w:rsidR="00566C97" w:rsidRPr="00676C90" w:rsidRDefault="00566C97" w:rsidP="0054675A">
      <w:pPr>
        <w:pStyle w:val="Heading1"/>
        <w:spacing w:after="240"/>
        <w:jc w:val="center"/>
        <w:rPr>
          <w:rFonts w:ascii="Times New Roman" w:hAnsi="Times New Roman" w:cs="Times New Roman"/>
          <w:b/>
          <w:color w:val="000000" w:themeColor="text1"/>
          <w:sz w:val="28"/>
        </w:rPr>
      </w:pPr>
      <w:bookmarkStart w:id="1" w:name="_Toc125584547"/>
      <w:r w:rsidRPr="00676C90">
        <w:rPr>
          <w:rFonts w:ascii="Times New Roman" w:hAnsi="Times New Roman" w:cs="Times New Roman"/>
          <w:b/>
          <w:color w:val="000000" w:themeColor="text1"/>
          <w:sz w:val="28"/>
        </w:rPr>
        <w:lastRenderedPageBreak/>
        <w:t>DAFTAR ISI</w:t>
      </w:r>
      <w:bookmarkEnd w:id="1"/>
    </w:p>
    <w:bookmarkStart w:id="2" w:name="_GoBack"/>
    <w:bookmarkEnd w:id="2"/>
    <w:p w14:paraId="6F3F1683" w14:textId="77777777" w:rsidR="00687D70" w:rsidRDefault="00566C97">
      <w:pPr>
        <w:pStyle w:val="TOC1"/>
        <w:rPr>
          <w:rFonts w:eastAsiaTheme="minorEastAsia"/>
          <w:noProof/>
          <w:lang w:val="en-US"/>
        </w:rPr>
      </w:pPr>
      <w:r w:rsidRPr="0054675A">
        <w:rPr>
          <w:rFonts w:ascii="Times New Roman" w:hAnsi="Times New Roman" w:cs="Times New Roman"/>
          <w:sz w:val="24"/>
          <w:szCs w:val="24"/>
        </w:rPr>
        <w:fldChar w:fldCharType="begin"/>
      </w:r>
      <w:r w:rsidRPr="0054675A">
        <w:rPr>
          <w:rFonts w:ascii="Times New Roman" w:hAnsi="Times New Roman" w:cs="Times New Roman"/>
          <w:sz w:val="24"/>
          <w:szCs w:val="24"/>
        </w:rPr>
        <w:instrText xml:space="preserve"> TOC \o "1-3" \h \z \u </w:instrText>
      </w:r>
      <w:r w:rsidRPr="0054675A">
        <w:rPr>
          <w:rFonts w:ascii="Times New Roman" w:hAnsi="Times New Roman" w:cs="Times New Roman"/>
          <w:sz w:val="24"/>
          <w:szCs w:val="24"/>
        </w:rPr>
        <w:fldChar w:fldCharType="separate"/>
      </w:r>
      <w:hyperlink w:anchor="_Toc125584546" w:history="1">
        <w:r w:rsidR="00687D70" w:rsidRPr="00A3386A">
          <w:rPr>
            <w:rStyle w:val="Hyperlink"/>
            <w:rFonts w:ascii="Times New Roman" w:hAnsi="Times New Roman" w:cs="Times New Roman"/>
            <w:b/>
            <w:noProof/>
          </w:rPr>
          <w:t>IDENTITAS DAN URAIAN UMUM</w:t>
        </w:r>
        <w:r w:rsidR="00687D70">
          <w:rPr>
            <w:noProof/>
            <w:webHidden/>
          </w:rPr>
          <w:tab/>
        </w:r>
        <w:r w:rsidR="00687D70">
          <w:rPr>
            <w:noProof/>
            <w:webHidden/>
          </w:rPr>
          <w:fldChar w:fldCharType="begin"/>
        </w:r>
        <w:r w:rsidR="00687D70">
          <w:rPr>
            <w:noProof/>
            <w:webHidden/>
          </w:rPr>
          <w:instrText xml:space="preserve"> PAGEREF _Toc125584546 \h </w:instrText>
        </w:r>
        <w:r w:rsidR="00687D70">
          <w:rPr>
            <w:noProof/>
            <w:webHidden/>
          </w:rPr>
        </w:r>
        <w:r w:rsidR="00687D70">
          <w:rPr>
            <w:noProof/>
            <w:webHidden/>
          </w:rPr>
          <w:fldChar w:fldCharType="separate"/>
        </w:r>
        <w:r w:rsidR="00687D70">
          <w:rPr>
            <w:noProof/>
            <w:webHidden/>
          </w:rPr>
          <w:t>3</w:t>
        </w:r>
        <w:r w:rsidR="00687D70">
          <w:rPr>
            <w:noProof/>
            <w:webHidden/>
          </w:rPr>
          <w:fldChar w:fldCharType="end"/>
        </w:r>
      </w:hyperlink>
    </w:p>
    <w:p w14:paraId="624F8F9B" w14:textId="77777777" w:rsidR="00687D70" w:rsidRDefault="00687D70">
      <w:pPr>
        <w:pStyle w:val="TOC1"/>
        <w:rPr>
          <w:rFonts w:eastAsiaTheme="minorEastAsia"/>
          <w:noProof/>
          <w:lang w:val="en-US"/>
        </w:rPr>
      </w:pPr>
      <w:hyperlink w:anchor="_Toc125584547" w:history="1">
        <w:r w:rsidRPr="00A3386A">
          <w:rPr>
            <w:rStyle w:val="Hyperlink"/>
            <w:rFonts w:ascii="Times New Roman" w:hAnsi="Times New Roman" w:cs="Times New Roman"/>
            <w:b/>
            <w:noProof/>
          </w:rPr>
          <w:t>DAFTAR ISI</w:t>
        </w:r>
        <w:r>
          <w:rPr>
            <w:noProof/>
            <w:webHidden/>
          </w:rPr>
          <w:tab/>
        </w:r>
        <w:r>
          <w:rPr>
            <w:noProof/>
            <w:webHidden/>
          </w:rPr>
          <w:fldChar w:fldCharType="begin"/>
        </w:r>
        <w:r>
          <w:rPr>
            <w:noProof/>
            <w:webHidden/>
          </w:rPr>
          <w:instrText xml:space="preserve"> PAGEREF _Toc125584547 \h </w:instrText>
        </w:r>
        <w:r>
          <w:rPr>
            <w:noProof/>
            <w:webHidden/>
          </w:rPr>
        </w:r>
        <w:r>
          <w:rPr>
            <w:noProof/>
            <w:webHidden/>
          </w:rPr>
          <w:fldChar w:fldCharType="separate"/>
        </w:r>
        <w:r>
          <w:rPr>
            <w:noProof/>
            <w:webHidden/>
          </w:rPr>
          <w:t>4</w:t>
        </w:r>
        <w:r>
          <w:rPr>
            <w:noProof/>
            <w:webHidden/>
          </w:rPr>
          <w:fldChar w:fldCharType="end"/>
        </w:r>
      </w:hyperlink>
    </w:p>
    <w:p w14:paraId="21451C6E" w14:textId="77777777" w:rsidR="00687D70" w:rsidRDefault="00687D70">
      <w:pPr>
        <w:pStyle w:val="TOC1"/>
        <w:rPr>
          <w:rFonts w:eastAsiaTheme="minorEastAsia"/>
          <w:noProof/>
          <w:lang w:val="en-US"/>
        </w:rPr>
      </w:pPr>
      <w:hyperlink w:anchor="_Toc125584548" w:history="1">
        <w:r w:rsidRPr="00A3386A">
          <w:rPr>
            <w:rStyle w:val="Hyperlink"/>
            <w:rFonts w:ascii="Times New Roman" w:hAnsi="Times New Roman" w:cs="Times New Roman"/>
            <w:b/>
            <w:noProof/>
          </w:rPr>
          <w:t>DAFTAR TABEL</w:t>
        </w:r>
        <w:r>
          <w:rPr>
            <w:noProof/>
            <w:webHidden/>
          </w:rPr>
          <w:tab/>
        </w:r>
        <w:r>
          <w:rPr>
            <w:noProof/>
            <w:webHidden/>
          </w:rPr>
          <w:fldChar w:fldCharType="begin"/>
        </w:r>
        <w:r>
          <w:rPr>
            <w:noProof/>
            <w:webHidden/>
          </w:rPr>
          <w:instrText xml:space="preserve"> PAGEREF _Toc125584548 \h </w:instrText>
        </w:r>
        <w:r>
          <w:rPr>
            <w:noProof/>
            <w:webHidden/>
          </w:rPr>
        </w:r>
        <w:r>
          <w:rPr>
            <w:noProof/>
            <w:webHidden/>
          </w:rPr>
          <w:fldChar w:fldCharType="separate"/>
        </w:r>
        <w:r>
          <w:rPr>
            <w:noProof/>
            <w:webHidden/>
          </w:rPr>
          <w:t>6</w:t>
        </w:r>
        <w:r>
          <w:rPr>
            <w:noProof/>
            <w:webHidden/>
          </w:rPr>
          <w:fldChar w:fldCharType="end"/>
        </w:r>
      </w:hyperlink>
    </w:p>
    <w:p w14:paraId="736069BF" w14:textId="77777777" w:rsidR="00687D70" w:rsidRDefault="00687D70">
      <w:pPr>
        <w:pStyle w:val="TOC1"/>
        <w:rPr>
          <w:rFonts w:eastAsiaTheme="minorEastAsia"/>
          <w:noProof/>
          <w:lang w:val="en-US"/>
        </w:rPr>
      </w:pPr>
      <w:hyperlink w:anchor="_Toc125584549" w:history="1">
        <w:r w:rsidRPr="00A3386A">
          <w:rPr>
            <w:rStyle w:val="Hyperlink"/>
            <w:rFonts w:ascii="Times New Roman" w:hAnsi="Times New Roman" w:cs="Times New Roman"/>
            <w:b/>
            <w:noProof/>
          </w:rPr>
          <w:t>DAFTAR GAMBAR</w:t>
        </w:r>
        <w:r>
          <w:rPr>
            <w:noProof/>
            <w:webHidden/>
          </w:rPr>
          <w:tab/>
        </w:r>
        <w:r>
          <w:rPr>
            <w:noProof/>
            <w:webHidden/>
          </w:rPr>
          <w:fldChar w:fldCharType="begin"/>
        </w:r>
        <w:r>
          <w:rPr>
            <w:noProof/>
            <w:webHidden/>
          </w:rPr>
          <w:instrText xml:space="preserve"> PAGEREF _Toc125584549 \h </w:instrText>
        </w:r>
        <w:r>
          <w:rPr>
            <w:noProof/>
            <w:webHidden/>
          </w:rPr>
        </w:r>
        <w:r>
          <w:rPr>
            <w:noProof/>
            <w:webHidden/>
          </w:rPr>
          <w:fldChar w:fldCharType="separate"/>
        </w:r>
        <w:r>
          <w:rPr>
            <w:noProof/>
            <w:webHidden/>
          </w:rPr>
          <w:t>7</w:t>
        </w:r>
        <w:r>
          <w:rPr>
            <w:noProof/>
            <w:webHidden/>
          </w:rPr>
          <w:fldChar w:fldCharType="end"/>
        </w:r>
      </w:hyperlink>
    </w:p>
    <w:p w14:paraId="54C5B0A8" w14:textId="77777777" w:rsidR="00687D70" w:rsidRDefault="00687D70">
      <w:pPr>
        <w:pStyle w:val="TOC1"/>
        <w:rPr>
          <w:rFonts w:eastAsiaTheme="minorEastAsia"/>
          <w:noProof/>
          <w:lang w:val="en-US"/>
        </w:rPr>
      </w:pPr>
      <w:hyperlink w:anchor="_Toc125584550" w:history="1">
        <w:r w:rsidRPr="00A3386A">
          <w:rPr>
            <w:rStyle w:val="Hyperlink"/>
            <w:rFonts w:ascii="Times New Roman" w:hAnsi="Times New Roman" w:cs="Times New Roman"/>
            <w:b/>
            <w:noProof/>
          </w:rPr>
          <w:t>ABSTRAK</w:t>
        </w:r>
        <w:r>
          <w:rPr>
            <w:noProof/>
            <w:webHidden/>
          </w:rPr>
          <w:tab/>
        </w:r>
        <w:r>
          <w:rPr>
            <w:noProof/>
            <w:webHidden/>
          </w:rPr>
          <w:fldChar w:fldCharType="begin"/>
        </w:r>
        <w:r>
          <w:rPr>
            <w:noProof/>
            <w:webHidden/>
          </w:rPr>
          <w:instrText xml:space="preserve"> PAGEREF _Toc125584550 \h </w:instrText>
        </w:r>
        <w:r>
          <w:rPr>
            <w:noProof/>
            <w:webHidden/>
          </w:rPr>
        </w:r>
        <w:r>
          <w:rPr>
            <w:noProof/>
            <w:webHidden/>
          </w:rPr>
          <w:fldChar w:fldCharType="separate"/>
        </w:r>
        <w:r>
          <w:rPr>
            <w:noProof/>
            <w:webHidden/>
          </w:rPr>
          <w:t>8</w:t>
        </w:r>
        <w:r>
          <w:rPr>
            <w:noProof/>
            <w:webHidden/>
          </w:rPr>
          <w:fldChar w:fldCharType="end"/>
        </w:r>
      </w:hyperlink>
    </w:p>
    <w:p w14:paraId="3F170901" w14:textId="77777777" w:rsidR="00687D70" w:rsidRDefault="00687D70">
      <w:pPr>
        <w:pStyle w:val="TOC1"/>
        <w:rPr>
          <w:rFonts w:eastAsiaTheme="minorEastAsia"/>
          <w:noProof/>
          <w:lang w:val="en-US"/>
        </w:rPr>
      </w:pPr>
      <w:hyperlink w:anchor="_Toc125584551" w:history="1">
        <w:r w:rsidRPr="00A3386A">
          <w:rPr>
            <w:rStyle w:val="Hyperlink"/>
            <w:rFonts w:ascii="Times New Roman" w:hAnsi="Times New Roman" w:cs="Times New Roman"/>
            <w:b/>
            <w:noProof/>
          </w:rPr>
          <w:t>BAB I PENDAHULUAN</w:t>
        </w:r>
        <w:r>
          <w:rPr>
            <w:noProof/>
            <w:webHidden/>
          </w:rPr>
          <w:tab/>
        </w:r>
        <w:r>
          <w:rPr>
            <w:noProof/>
            <w:webHidden/>
          </w:rPr>
          <w:fldChar w:fldCharType="begin"/>
        </w:r>
        <w:r>
          <w:rPr>
            <w:noProof/>
            <w:webHidden/>
          </w:rPr>
          <w:instrText xml:space="preserve"> PAGEREF _Toc125584551 \h </w:instrText>
        </w:r>
        <w:r>
          <w:rPr>
            <w:noProof/>
            <w:webHidden/>
          </w:rPr>
        </w:r>
        <w:r>
          <w:rPr>
            <w:noProof/>
            <w:webHidden/>
          </w:rPr>
          <w:fldChar w:fldCharType="separate"/>
        </w:r>
        <w:r>
          <w:rPr>
            <w:noProof/>
            <w:webHidden/>
          </w:rPr>
          <w:t>9</w:t>
        </w:r>
        <w:r>
          <w:rPr>
            <w:noProof/>
            <w:webHidden/>
          </w:rPr>
          <w:fldChar w:fldCharType="end"/>
        </w:r>
      </w:hyperlink>
    </w:p>
    <w:p w14:paraId="71C13B62" w14:textId="77777777" w:rsidR="00687D70" w:rsidRDefault="00687D70">
      <w:pPr>
        <w:pStyle w:val="TOC2"/>
        <w:tabs>
          <w:tab w:val="left" w:pos="880"/>
          <w:tab w:val="right" w:leader="dot" w:pos="8494"/>
        </w:tabs>
        <w:rPr>
          <w:rFonts w:eastAsiaTheme="minorEastAsia"/>
          <w:noProof/>
          <w:lang w:val="en-US"/>
        </w:rPr>
      </w:pPr>
      <w:hyperlink w:anchor="_Toc125584552" w:history="1">
        <w:r w:rsidRPr="00A3386A">
          <w:rPr>
            <w:rStyle w:val="Hyperlink"/>
            <w:rFonts w:ascii="Times New Roman" w:hAnsi="Times New Roman" w:cs="Times New Roman"/>
            <w:b/>
            <w:noProof/>
          </w:rPr>
          <w:t>1.1</w:t>
        </w:r>
        <w:r>
          <w:rPr>
            <w:rFonts w:eastAsiaTheme="minorEastAsia"/>
            <w:noProof/>
            <w:lang w:val="en-US"/>
          </w:rPr>
          <w:tab/>
        </w:r>
        <w:r w:rsidRPr="00A3386A">
          <w:rPr>
            <w:rStyle w:val="Hyperlink"/>
            <w:rFonts w:ascii="Times New Roman" w:hAnsi="Times New Roman" w:cs="Times New Roman"/>
            <w:b/>
            <w:noProof/>
          </w:rPr>
          <w:t>Latar Belakang</w:t>
        </w:r>
        <w:r>
          <w:rPr>
            <w:noProof/>
            <w:webHidden/>
          </w:rPr>
          <w:tab/>
        </w:r>
        <w:r>
          <w:rPr>
            <w:noProof/>
            <w:webHidden/>
          </w:rPr>
          <w:fldChar w:fldCharType="begin"/>
        </w:r>
        <w:r>
          <w:rPr>
            <w:noProof/>
            <w:webHidden/>
          </w:rPr>
          <w:instrText xml:space="preserve"> PAGEREF _Toc125584552 \h </w:instrText>
        </w:r>
        <w:r>
          <w:rPr>
            <w:noProof/>
            <w:webHidden/>
          </w:rPr>
        </w:r>
        <w:r>
          <w:rPr>
            <w:noProof/>
            <w:webHidden/>
          </w:rPr>
          <w:fldChar w:fldCharType="separate"/>
        </w:r>
        <w:r>
          <w:rPr>
            <w:noProof/>
            <w:webHidden/>
          </w:rPr>
          <w:t>9</w:t>
        </w:r>
        <w:r>
          <w:rPr>
            <w:noProof/>
            <w:webHidden/>
          </w:rPr>
          <w:fldChar w:fldCharType="end"/>
        </w:r>
      </w:hyperlink>
    </w:p>
    <w:p w14:paraId="1D101E82" w14:textId="77777777" w:rsidR="00687D70" w:rsidRDefault="00687D70">
      <w:pPr>
        <w:pStyle w:val="TOC2"/>
        <w:tabs>
          <w:tab w:val="left" w:pos="880"/>
          <w:tab w:val="right" w:leader="dot" w:pos="8494"/>
        </w:tabs>
        <w:rPr>
          <w:rFonts w:eastAsiaTheme="minorEastAsia"/>
          <w:noProof/>
          <w:lang w:val="en-US"/>
        </w:rPr>
      </w:pPr>
      <w:hyperlink w:anchor="_Toc125584553" w:history="1">
        <w:r w:rsidRPr="00A3386A">
          <w:rPr>
            <w:rStyle w:val="Hyperlink"/>
            <w:rFonts w:ascii="Times New Roman" w:hAnsi="Times New Roman" w:cs="Times New Roman"/>
            <w:b/>
            <w:noProof/>
          </w:rPr>
          <w:t>1.2</w:t>
        </w:r>
        <w:r>
          <w:rPr>
            <w:rFonts w:eastAsiaTheme="minorEastAsia"/>
            <w:noProof/>
            <w:lang w:val="en-US"/>
          </w:rPr>
          <w:tab/>
        </w:r>
        <w:r w:rsidRPr="00A3386A">
          <w:rPr>
            <w:rStyle w:val="Hyperlink"/>
            <w:rFonts w:ascii="Times New Roman" w:hAnsi="Times New Roman" w:cs="Times New Roman"/>
            <w:b/>
            <w:noProof/>
          </w:rPr>
          <w:t>Rumusan Masalah</w:t>
        </w:r>
        <w:r>
          <w:rPr>
            <w:noProof/>
            <w:webHidden/>
          </w:rPr>
          <w:tab/>
        </w:r>
        <w:r>
          <w:rPr>
            <w:noProof/>
            <w:webHidden/>
          </w:rPr>
          <w:fldChar w:fldCharType="begin"/>
        </w:r>
        <w:r>
          <w:rPr>
            <w:noProof/>
            <w:webHidden/>
          </w:rPr>
          <w:instrText xml:space="preserve"> PAGEREF _Toc125584553 \h </w:instrText>
        </w:r>
        <w:r>
          <w:rPr>
            <w:noProof/>
            <w:webHidden/>
          </w:rPr>
        </w:r>
        <w:r>
          <w:rPr>
            <w:noProof/>
            <w:webHidden/>
          </w:rPr>
          <w:fldChar w:fldCharType="separate"/>
        </w:r>
        <w:r>
          <w:rPr>
            <w:noProof/>
            <w:webHidden/>
          </w:rPr>
          <w:t>10</w:t>
        </w:r>
        <w:r>
          <w:rPr>
            <w:noProof/>
            <w:webHidden/>
          </w:rPr>
          <w:fldChar w:fldCharType="end"/>
        </w:r>
      </w:hyperlink>
    </w:p>
    <w:p w14:paraId="0E6F171A" w14:textId="77777777" w:rsidR="00687D70" w:rsidRDefault="00687D70">
      <w:pPr>
        <w:pStyle w:val="TOC1"/>
        <w:rPr>
          <w:rFonts w:eastAsiaTheme="minorEastAsia"/>
          <w:noProof/>
          <w:lang w:val="en-US"/>
        </w:rPr>
      </w:pPr>
      <w:hyperlink w:anchor="_Toc125584554" w:history="1">
        <w:r w:rsidRPr="00A3386A">
          <w:rPr>
            <w:rStyle w:val="Hyperlink"/>
            <w:rFonts w:ascii="Times New Roman" w:hAnsi="Times New Roman" w:cs="Times New Roman"/>
            <w:b/>
            <w:noProof/>
          </w:rPr>
          <w:t>BAB II TINJAUAN PUSTAKA</w:t>
        </w:r>
        <w:r>
          <w:rPr>
            <w:noProof/>
            <w:webHidden/>
          </w:rPr>
          <w:tab/>
        </w:r>
        <w:r>
          <w:rPr>
            <w:noProof/>
            <w:webHidden/>
          </w:rPr>
          <w:fldChar w:fldCharType="begin"/>
        </w:r>
        <w:r>
          <w:rPr>
            <w:noProof/>
            <w:webHidden/>
          </w:rPr>
          <w:instrText xml:space="preserve"> PAGEREF _Toc125584554 \h </w:instrText>
        </w:r>
        <w:r>
          <w:rPr>
            <w:noProof/>
            <w:webHidden/>
          </w:rPr>
        </w:r>
        <w:r>
          <w:rPr>
            <w:noProof/>
            <w:webHidden/>
          </w:rPr>
          <w:fldChar w:fldCharType="separate"/>
        </w:r>
        <w:r>
          <w:rPr>
            <w:noProof/>
            <w:webHidden/>
          </w:rPr>
          <w:t>11</w:t>
        </w:r>
        <w:r>
          <w:rPr>
            <w:noProof/>
            <w:webHidden/>
          </w:rPr>
          <w:fldChar w:fldCharType="end"/>
        </w:r>
      </w:hyperlink>
    </w:p>
    <w:p w14:paraId="56D60AEC" w14:textId="77777777" w:rsidR="00687D70" w:rsidRDefault="00687D70">
      <w:pPr>
        <w:pStyle w:val="TOC2"/>
        <w:tabs>
          <w:tab w:val="left" w:pos="880"/>
          <w:tab w:val="right" w:leader="dot" w:pos="8494"/>
        </w:tabs>
        <w:rPr>
          <w:rFonts w:eastAsiaTheme="minorEastAsia"/>
          <w:noProof/>
          <w:lang w:val="en-US"/>
        </w:rPr>
      </w:pPr>
      <w:hyperlink w:anchor="_Toc125584555" w:history="1">
        <w:r w:rsidRPr="00A3386A">
          <w:rPr>
            <w:rStyle w:val="Hyperlink"/>
            <w:rFonts w:ascii="Times New Roman" w:hAnsi="Times New Roman" w:cs="Times New Roman"/>
            <w:b/>
            <w:noProof/>
          </w:rPr>
          <w:t>2.1</w:t>
        </w:r>
        <w:r>
          <w:rPr>
            <w:rFonts w:eastAsiaTheme="minorEastAsia"/>
            <w:noProof/>
            <w:lang w:val="en-US"/>
          </w:rPr>
          <w:tab/>
        </w:r>
        <w:r w:rsidRPr="00A3386A">
          <w:rPr>
            <w:rStyle w:val="Hyperlink"/>
            <w:rFonts w:ascii="Times New Roman" w:hAnsi="Times New Roman" w:cs="Times New Roman"/>
            <w:b/>
            <w:noProof/>
          </w:rPr>
          <w:t>Etnobotani Khas Kalimantan Tengah</w:t>
        </w:r>
        <w:r>
          <w:rPr>
            <w:noProof/>
            <w:webHidden/>
          </w:rPr>
          <w:tab/>
        </w:r>
        <w:r>
          <w:rPr>
            <w:noProof/>
            <w:webHidden/>
          </w:rPr>
          <w:fldChar w:fldCharType="begin"/>
        </w:r>
        <w:r>
          <w:rPr>
            <w:noProof/>
            <w:webHidden/>
          </w:rPr>
          <w:instrText xml:space="preserve"> PAGEREF _Toc125584555 \h </w:instrText>
        </w:r>
        <w:r>
          <w:rPr>
            <w:noProof/>
            <w:webHidden/>
          </w:rPr>
        </w:r>
        <w:r>
          <w:rPr>
            <w:noProof/>
            <w:webHidden/>
          </w:rPr>
          <w:fldChar w:fldCharType="separate"/>
        </w:r>
        <w:r>
          <w:rPr>
            <w:noProof/>
            <w:webHidden/>
          </w:rPr>
          <w:t>11</w:t>
        </w:r>
        <w:r>
          <w:rPr>
            <w:noProof/>
            <w:webHidden/>
          </w:rPr>
          <w:fldChar w:fldCharType="end"/>
        </w:r>
      </w:hyperlink>
    </w:p>
    <w:p w14:paraId="6C6DEEB3" w14:textId="77777777" w:rsidR="00687D70" w:rsidRDefault="00687D70">
      <w:pPr>
        <w:pStyle w:val="TOC2"/>
        <w:tabs>
          <w:tab w:val="left" w:pos="880"/>
          <w:tab w:val="right" w:leader="dot" w:pos="8494"/>
        </w:tabs>
        <w:rPr>
          <w:rFonts w:eastAsiaTheme="minorEastAsia"/>
          <w:noProof/>
          <w:lang w:val="en-US"/>
        </w:rPr>
      </w:pPr>
      <w:hyperlink w:anchor="_Toc125584556" w:history="1">
        <w:r w:rsidRPr="00A3386A">
          <w:rPr>
            <w:rStyle w:val="Hyperlink"/>
            <w:rFonts w:ascii="Times New Roman" w:hAnsi="Times New Roman" w:cs="Times New Roman"/>
            <w:b/>
            <w:noProof/>
          </w:rPr>
          <w:t>2.2</w:t>
        </w:r>
        <w:r>
          <w:rPr>
            <w:rFonts w:eastAsiaTheme="minorEastAsia"/>
            <w:noProof/>
            <w:lang w:val="en-US"/>
          </w:rPr>
          <w:tab/>
        </w:r>
        <w:r w:rsidRPr="00A3386A">
          <w:rPr>
            <w:rStyle w:val="Hyperlink"/>
            <w:rFonts w:ascii="Times New Roman" w:hAnsi="Times New Roman" w:cs="Times New Roman"/>
            <w:b/>
            <w:noProof/>
          </w:rPr>
          <w:t>Tanaman Obat yang Berkhasiat bagi Kesehatan Wanita dan Remaja Putri</w:t>
        </w:r>
        <w:r>
          <w:rPr>
            <w:noProof/>
            <w:webHidden/>
          </w:rPr>
          <w:tab/>
        </w:r>
        <w:r>
          <w:rPr>
            <w:noProof/>
            <w:webHidden/>
          </w:rPr>
          <w:fldChar w:fldCharType="begin"/>
        </w:r>
        <w:r>
          <w:rPr>
            <w:noProof/>
            <w:webHidden/>
          </w:rPr>
          <w:instrText xml:space="preserve"> PAGEREF _Toc125584556 \h </w:instrText>
        </w:r>
        <w:r>
          <w:rPr>
            <w:noProof/>
            <w:webHidden/>
          </w:rPr>
        </w:r>
        <w:r>
          <w:rPr>
            <w:noProof/>
            <w:webHidden/>
          </w:rPr>
          <w:fldChar w:fldCharType="separate"/>
        </w:r>
        <w:r>
          <w:rPr>
            <w:noProof/>
            <w:webHidden/>
          </w:rPr>
          <w:t>12</w:t>
        </w:r>
        <w:r>
          <w:rPr>
            <w:noProof/>
            <w:webHidden/>
          </w:rPr>
          <w:fldChar w:fldCharType="end"/>
        </w:r>
      </w:hyperlink>
    </w:p>
    <w:p w14:paraId="506B499B" w14:textId="77777777" w:rsidR="00687D70" w:rsidRDefault="00687D70">
      <w:pPr>
        <w:pStyle w:val="TOC2"/>
        <w:tabs>
          <w:tab w:val="left" w:pos="880"/>
          <w:tab w:val="right" w:leader="dot" w:pos="8494"/>
        </w:tabs>
        <w:rPr>
          <w:rFonts w:eastAsiaTheme="minorEastAsia"/>
          <w:noProof/>
          <w:lang w:val="en-US"/>
        </w:rPr>
      </w:pPr>
      <w:hyperlink w:anchor="_Toc125584557" w:history="1">
        <w:r w:rsidRPr="00A3386A">
          <w:rPr>
            <w:rStyle w:val="Hyperlink"/>
            <w:rFonts w:ascii="Times New Roman" w:hAnsi="Times New Roman" w:cs="Times New Roman"/>
            <w:b/>
            <w:noProof/>
          </w:rPr>
          <w:t>2.3</w:t>
        </w:r>
        <w:r>
          <w:rPr>
            <w:rFonts w:eastAsiaTheme="minorEastAsia"/>
            <w:noProof/>
            <w:lang w:val="en-US"/>
          </w:rPr>
          <w:tab/>
        </w:r>
        <w:r w:rsidRPr="00A3386A">
          <w:rPr>
            <w:rStyle w:val="Hyperlink"/>
            <w:rFonts w:ascii="Times New Roman" w:hAnsi="Times New Roman" w:cs="Times New Roman"/>
            <w:b/>
            <w:noProof/>
          </w:rPr>
          <w:t>Kandungan Fitokimia Uru Lewu</w:t>
        </w:r>
        <w:r>
          <w:rPr>
            <w:noProof/>
            <w:webHidden/>
          </w:rPr>
          <w:tab/>
        </w:r>
        <w:r>
          <w:rPr>
            <w:noProof/>
            <w:webHidden/>
          </w:rPr>
          <w:fldChar w:fldCharType="begin"/>
        </w:r>
        <w:r>
          <w:rPr>
            <w:noProof/>
            <w:webHidden/>
          </w:rPr>
          <w:instrText xml:space="preserve"> PAGEREF _Toc125584557 \h </w:instrText>
        </w:r>
        <w:r>
          <w:rPr>
            <w:noProof/>
            <w:webHidden/>
          </w:rPr>
        </w:r>
        <w:r>
          <w:rPr>
            <w:noProof/>
            <w:webHidden/>
          </w:rPr>
          <w:fldChar w:fldCharType="separate"/>
        </w:r>
        <w:r>
          <w:rPr>
            <w:noProof/>
            <w:webHidden/>
          </w:rPr>
          <w:t>22</w:t>
        </w:r>
        <w:r>
          <w:rPr>
            <w:noProof/>
            <w:webHidden/>
          </w:rPr>
          <w:fldChar w:fldCharType="end"/>
        </w:r>
      </w:hyperlink>
    </w:p>
    <w:p w14:paraId="3EF38D76" w14:textId="77777777" w:rsidR="00687D70" w:rsidRDefault="00687D70">
      <w:pPr>
        <w:pStyle w:val="TOC2"/>
        <w:tabs>
          <w:tab w:val="left" w:pos="880"/>
          <w:tab w:val="right" w:leader="dot" w:pos="8494"/>
        </w:tabs>
        <w:rPr>
          <w:rFonts w:eastAsiaTheme="minorEastAsia"/>
          <w:noProof/>
          <w:lang w:val="en-US"/>
        </w:rPr>
      </w:pPr>
      <w:hyperlink w:anchor="_Toc125584558" w:history="1">
        <w:r w:rsidRPr="00A3386A">
          <w:rPr>
            <w:rStyle w:val="Hyperlink"/>
            <w:rFonts w:ascii="Times New Roman" w:hAnsi="Times New Roman" w:cs="Times New Roman"/>
            <w:b/>
            <w:noProof/>
          </w:rPr>
          <w:t>2.4</w:t>
        </w:r>
        <w:r>
          <w:rPr>
            <w:rFonts w:eastAsiaTheme="minorEastAsia"/>
            <w:noProof/>
            <w:lang w:val="en-US"/>
          </w:rPr>
          <w:tab/>
        </w:r>
        <w:r w:rsidRPr="00A3386A">
          <w:rPr>
            <w:rStyle w:val="Hyperlink"/>
            <w:rFonts w:ascii="Times New Roman" w:hAnsi="Times New Roman" w:cs="Times New Roman"/>
            <w:b/>
            <w:noProof/>
          </w:rPr>
          <w:t>Teh Herbal</w:t>
        </w:r>
        <w:r>
          <w:rPr>
            <w:noProof/>
            <w:webHidden/>
          </w:rPr>
          <w:tab/>
        </w:r>
        <w:r>
          <w:rPr>
            <w:noProof/>
            <w:webHidden/>
          </w:rPr>
          <w:fldChar w:fldCharType="begin"/>
        </w:r>
        <w:r>
          <w:rPr>
            <w:noProof/>
            <w:webHidden/>
          </w:rPr>
          <w:instrText xml:space="preserve"> PAGEREF _Toc125584558 \h </w:instrText>
        </w:r>
        <w:r>
          <w:rPr>
            <w:noProof/>
            <w:webHidden/>
          </w:rPr>
        </w:r>
        <w:r>
          <w:rPr>
            <w:noProof/>
            <w:webHidden/>
          </w:rPr>
          <w:fldChar w:fldCharType="separate"/>
        </w:r>
        <w:r>
          <w:rPr>
            <w:noProof/>
            <w:webHidden/>
          </w:rPr>
          <w:t>24</w:t>
        </w:r>
        <w:r>
          <w:rPr>
            <w:noProof/>
            <w:webHidden/>
          </w:rPr>
          <w:fldChar w:fldCharType="end"/>
        </w:r>
      </w:hyperlink>
    </w:p>
    <w:p w14:paraId="2086ACA7" w14:textId="77777777" w:rsidR="00687D70" w:rsidRDefault="00687D70">
      <w:pPr>
        <w:pStyle w:val="TOC2"/>
        <w:tabs>
          <w:tab w:val="left" w:pos="880"/>
          <w:tab w:val="right" w:leader="dot" w:pos="8494"/>
        </w:tabs>
        <w:rPr>
          <w:rFonts w:eastAsiaTheme="minorEastAsia"/>
          <w:noProof/>
          <w:lang w:val="en-US"/>
        </w:rPr>
      </w:pPr>
      <w:hyperlink w:anchor="_Toc125584559" w:history="1">
        <w:r w:rsidRPr="00A3386A">
          <w:rPr>
            <w:rStyle w:val="Hyperlink"/>
            <w:rFonts w:ascii="Times New Roman" w:hAnsi="Times New Roman" w:cs="Times New Roman"/>
            <w:b/>
            <w:noProof/>
          </w:rPr>
          <w:t>2.5</w:t>
        </w:r>
        <w:r>
          <w:rPr>
            <w:rFonts w:eastAsiaTheme="minorEastAsia"/>
            <w:noProof/>
            <w:lang w:val="en-US"/>
          </w:rPr>
          <w:tab/>
        </w:r>
        <w:r w:rsidRPr="00A3386A">
          <w:rPr>
            <w:rStyle w:val="Hyperlink"/>
            <w:rFonts w:ascii="Times New Roman" w:hAnsi="Times New Roman" w:cs="Times New Roman"/>
            <w:b/>
            <w:noProof/>
          </w:rPr>
          <w:t>Kerangka Konsep</w:t>
        </w:r>
        <w:r>
          <w:rPr>
            <w:noProof/>
            <w:webHidden/>
          </w:rPr>
          <w:tab/>
        </w:r>
        <w:r>
          <w:rPr>
            <w:noProof/>
            <w:webHidden/>
          </w:rPr>
          <w:fldChar w:fldCharType="begin"/>
        </w:r>
        <w:r>
          <w:rPr>
            <w:noProof/>
            <w:webHidden/>
          </w:rPr>
          <w:instrText xml:space="preserve"> PAGEREF _Toc125584559 \h </w:instrText>
        </w:r>
        <w:r>
          <w:rPr>
            <w:noProof/>
            <w:webHidden/>
          </w:rPr>
        </w:r>
        <w:r>
          <w:rPr>
            <w:noProof/>
            <w:webHidden/>
          </w:rPr>
          <w:fldChar w:fldCharType="separate"/>
        </w:r>
        <w:r>
          <w:rPr>
            <w:noProof/>
            <w:webHidden/>
          </w:rPr>
          <w:t>25</w:t>
        </w:r>
        <w:r>
          <w:rPr>
            <w:noProof/>
            <w:webHidden/>
          </w:rPr>
          <w:fldChar w:fldCharType="end"/>
        </w:r>
      </w:hyperlink>
    </w:p>
    <w:p w14:paraId="699A52C4" w14:textId="77777777" w:rsidR="00687D70" w:rsidRDefault="00687D70">
      <w:pPr>
        <w:pStyle w:val="TOC2"/>
        <w:tabs>
          <w:tab w:val="left" w:pos="880"/>
          <w:tab w:val="right" w:leader="dot" w:pos="8494"/>
        </w:tabs>
        <w:rPr>
          <w:rFonts w:eastAsiaTheme="minorEastAsia"/>
          <w:noProof/>
          <w:lang w:val="en-US"/>
        </w:rPr>
      </w:pPr>
      <w:hyperlink w:anchor="_Toc125584560" w:history="1">
        <w:r w:rsidRPr="00A3386A">
          <w:rPr>
            <w:rStyle w:val="Hyperlink"/>
            <w:rFonts w:ascii="Times New Roman" w:hAnsi="Times New Roman" w:cs="Times New Roman"/>
            <w:b/>
            <w:noProof/>
          </w:rPr>
          <w:t>2.6</w:t>
        </w:r>
        <w:r>
          <w:rPr>
            <w:rFonts w:eastAsiaTheme="minorEastAsia"/>
            <w:noProof/>
            <w:lang w:val="en-US"/>
          </w:rPr>
          <w:tab/>
        </w:r>
        <w:r w:rsidRPr="00A3386A">
          <w:rPr>
            <w:rStyle w:val="Hyperlink"/>
            <w:rFonts w:ascii="Times New Roman" w:hAnsi="Times New Roman" w:cs="Times New Roman"/>
            <w:b/>
            <w:noProof/>
          </w:rPr>
          <w:t>Definisi Operasional</w:t>
        </w:r>
        <w:r>
          <w:rPr>
            <w:noProof/>
            <w:webHidden/>
          </w:rPr>
          <w:tab/>
        </w:r>
        <w:r>
          <w:rPr>
            <w:noProof/>
            <w:webHidden/>
          </w:rPr>
          <w:fldChar w:fldCharType="begin"/>
        </w:r>
        <w:r>
          <w:rPr>
            <w:noProof/>
            <w:webHidden/>
          </w:rPr>
          <w:instrText xml:space="preserve"> PAGEREF _Toc125584560 \h </w:instrText>
        </w:r>
        <w:r>
          <w:rPr>
            <w:noProof/>
            <w:webHidden/>
          </w:rPr>
        </w:r>
        <w:r>
          <w:rPr>
            <w:noProof/>
            <w:webHidden/>
          </w:rPr>
          <w:fldChar w:fldCharType="separate"/>
        </w:r>
        <w:r>
          <w:rPr>
            <w:noProof/>
            <w:webHidden/>
          </w:rPr>
          <w:t>26</w:t>
        </w:r>
        <w:r>
          <w:rPr>
            <w:noProof/>
            <w:webHidden/>
          </w:rPr>
          <w:fldChar w:fldCharType="end"/>
        </w:r>
      </w:hyperlink>
    </w:p>
    <w:p w14:paraId="606609B6" w14:textId="77777777" w:rsidR="00687D70" w:rsidRDefault="00687D70">
      <w:pPr>
        <w:pStyle w:val="TOC1"/>
        <w:rPr>
          <w:rFonts w:eastAsiaTheme="minorEastAsia"/>
          <w:noProof/>
          <w:lang w:val="en-US"/>
        </w:rPr>
      </w:pPr>
      <w:hyperlink w:anchor="_Toc125584561" w:history="1">
        <w:r w:rsidRPr="00A3386A">
          <w:rPr>
            <w:rStyle w:val="Hyperlink"/>
            <w:rFonts w:ascii="Times New Roman" w:hAnsi="Times New Roman" w:cs="Times New Roman"/>
            <w:b/>
            <w:noProof/>
          </w:rPr>
          <w:t>BAB III TUJUAN DAN MANFAAT PENELITIAN</w:t>
        </w:r>
        <w:r>
          <w:rPr>
            <w:noProof/>
            <w:webHidden/>
          </w:rPr>
          <w:tab/>
        </w:r>
        <w:r>
          <w:rPr>
            <w:noProof/>
            <w:webHidden/>
          </w:rPr>
          <w:fldChar w:fldCharType="begin"/>
        </w:r>
        <w:r>
          <w:rPr>
            <w:noProof/>
            <w:webHidden/>
          </w:rPr>
          <w:instrText xml:space="preserve"> PAGEREF _Toc125584561 \h </w:instrText>
        </w:r>
        <w:r>
          <w:rPr>
            <w:noProof/>
            <w:webHidden/>
          </w:rPr>
        </w:r>
        <w:r>
          <w:rPr>
            <w:noProof/>
            <w:webHidden/>
          </w:rPr>
          <w:fldChar w:fldCharType="separate"/>
        </w:r>
        <w:r>
          <w:rPr>
            <w:noProof/>
            <w:webHidden/>
          </w:rPr>
          <w:t>27</w:t>
        </w:r>
        <w:r>
          <w:rPr>
            <w:noProof/>
            <w:webHidden/>
          </w:rPr>
          <w:fldChar w:fldCharType="end"/>
        </w:r>
      </w:hyperlink>
    </w:p>
    <w:p w14:paraId="458F6328" w14:textId="77777777" w:rsidR="00687D70" w:rsidRDefault="00687D70">
      <w:pPr>
        <w:pStyle w:val="TOC2"/>
        <w:tabs>
          <w:tab w:val="left" w:pos="880"/>
          <w:tab w:val="right" w:leader="dot" w:pos="8494"/>
        </w:tabs>
        <w:rPr>
          <w:rFonts w:eastAsiaTheme="minorEastAsia"/>
          <w:noProof/>
          <w:lang w:val="en-US"/>
        </w:rPr>
      </w:pPr>
      <w:hyperlink w:anchor="_Toc125584562" w:history="1">
        <w:r w:rsidRPr="00A3386A">
          <w:rPr>
            <w:rStyle w:val="Hyperlink"/>
            <w:rFonts w:ascii="Times New Roman" w:hAnsi="Times New Roman" w:cs="Times New Roman"/>
            <w:b/>
            <w:noProof/>
          </w:rPr>
          <w:t>3.1</w:t>
        </w:r>
        <w:r>
          <w:rPr>
            <w:rFonts w:eastAsiaTheme="minorEastAsia"/>
            <w:noProof/>
            <w:lang w:val="en-US"/>
          </w:rPr>
          <w:tab/>
        </w:r>
        <w:r w:rsidRPr="00A3386A">
          <w:rPr>
            <w:rStyle w:val="Hyperlink"/>
            <w:rFonts w:ascii="Times New Roman" w:hAnsi="Times New Roman" w:cs="Times New Roman"/>
            <w:b/>
            <w:noProof/>
          </w:rPr>
          <w:t>Tujuan Penelitian</w:t>
        </w:r>
        <w:r>
          <w:rPr>
            <w:noProof/>
            <w:webHidden/>
          </w:rPr>
          <w:tab/>
        </w:r>
        <w:r>
          <w:rPr>
            <w:noProof/>
            <w:webHidden/>
          </w:rPr>
          <w:fldChar w:fldCharType="begin"/>
        </w:r>
        <w:r>
          <w:rPr>
            <w:noProof/>
            <w:webHidden/>
          </w:rPr>
          <w:instrText xml:space="preserve"> PAGEREF _Toc125584562 \h </w:instrText>
        </w:r>
        <w:r>
          <w:rPr>
            <w:noProof/>
            <w:webHidden/>
          </w:rPr>
        </w:r>
        <w:r>
          <w:rPr>
            <w:noProof/>
            <w:webHidden/>
          </w:rPr>
          <w:fldChar w:fldCharType="separate"/>
        </w:r>
        <w:r>
          <w:rPr>
            <w:noProof/>
            <w:webHidden/>
          </w:rPr>
          <w:t>27</w:t>
        </w:r>
        <w:r>
          <w:rPr>
            <w:noProof/>
            <w:webHidden/>
          </w:rPr>
          <w:fldChar w:fldCharType="end"/>
        </w:r>
      </w:hyperlink>
    </w:p>
    <w:p w14:paraId="28DBDFC8" w14:textId="77777777" w:rsidR="00687D70" w:rsidRDefault="00687D70">
      <w:pPr>
        <w:pStyle w:val="TOC2"/>
        <w:tabs>
          <w:tab w:val="left" w:pos="880"/>
          <w:tab w:val="right" w:leader="dot" w:pos="8494"/>
        </w:tabs>
        <w:rPr>
          <w:rFonts w:eastAsiaTheme="minorEastAsia"/>
          <w:noProof/>
          <w:lang w:val="en-US"/>
        </w:rPr>
      </w:pPr>
      <w:hyperlink w:anchor="_Toc125584563" w:history="1">
        <w:r w:rsidRPr="00A3386A">
          <w:rPr>
            <w:rStyle w:val="Hyperlink"/>
            <w:rFonts w:ascii="Times New Roman" w:hAnsi="Times New Roman" w:cs="Times New Roman"/>
            <w:b/>
            <w:noProof/>
          </w:rPr>
          <w:t>3.2</w:t>
        </w:r>
        <w:r>
          <w:rPr>
            <w:rFonts w:eastAsiaTheme="minorEastAsia"/>
            <w:noProof/>
            <w:lang w:val="en-US"/>
          </w:rPr>
          <w:tab/>
        </w:r>
        <w:r w:rsidRPr="00A3386A">
          <w:rPr>
            <w:rStyle w:val="Hyperlink"/>
            <w:rFonts w:ascii="Times New Roman" w:hAnsi="Times New Roman" w:cs="Times New Roman"/>
            <w:b/>
            <w:noProof/>
          </w:rPr>
          <w:t>Manfaat Penelitian</w:t>
        </w:r>
        <w:r>
          <w:rPr>
            <w:noProof/>
            <w:webHidden/>
          </w:rPr>
          <w:tab/>
        </w:r>
        <w:r>
          <w:rPr>
            <w:noProof/>
            <w:webHidden/>
          </w:rPr>
          <w:fldChar w:fldCharType="begin"/>
        </w:r>
        <w:r>
          <w:rPr>
            <w:noProof/>
            <w:webHidden/>
          </w:rPr>
          <w:instrText xml:space="preserve"> PAGEREF _Toc125584563 \h </w:instrText>
        </w:r>
        <w:r>
          <w:rPr>
            <w:noProof/>
            <w:webHidden/>
          </w:rPr>
        </w:r>
        <w:r>
          <w:rPr>
            <w:noProof/>
            <w:webHidden/>
          </w:rPr>
          <w:fldChar w:fldCharType="separate"/>
        </w:r>
        <w:r>
          <w:rPr>
            <w:noProof/>
            <w:webHidden/>
          </w:rPr>
          <w:t>27</w:t>
        </w:r>
        <w:r>
          <w:rPr>
            <w:noProof/>
            <w:webHidden/>
          </w:rPr>
          <w:fldChar w:fldCharType="end"/>
        </w:r>
      </w:hyperlink>
    </w:p>
    <w:p w14:paraId="1624C4DD" w14:textId="77777777" w:rsidR="00687D70" w:rsidRDefault="00687D70">
      <w:pPr>
        <w:pStyle w:val="TOC1"/>
        <w:rPr>
          <w:rFonts w:eastAsiaTheme="minorEastAsia"/>
          <w:noProof/>
          <w:lang w:val="en-US"/>
        </w:rPr>
      </w:pPr>
      <w:hyperlink w:anchor="_Toc125584564" w:history="1">
        <w:r w:rsidRPr="00A3386A">
          <w:rPr>
            <w:rStyle w:val="Hyperlink"/>
            <w:rFonts w:ascii="Times New Roman" w:hAnsi="Times New Roman" w:cs="Times New Roman"/>
            <w:b/>
            <w:noProof/>
          </w:rPr>
          <w:t>BAB IV METODE PENELITIAN</w:t>
        </w:r>
        <w:r>
          <w:rPr>
            <w:noProof/>
            <w:webHidden/>
          </w:rPr>
          <w:tab/>
        </w:r>
        <w:r>
          <w:rPr>
            <w:noProof/>
            <w:webHidden/>
          </w:rPr>
          <w:fldChar w:fldCharType="begin"/>
        </w:r>
        <w:r>
          <w:rPr>
            <w:noProof/>
            <w:webHidden/>
          </w:rPr>
          <w:instrText xml:space="preserve"> PAGEREF _Toc125584564 \h </w:instrText>
        </w:r>
        <w:r>
          <w:rPr>
            <w:noProof/>
            <w:webHidden/>
          </w:rPr>
        </w:r>
        <w:r>
          <w:rPr>
            <w:noProof/>
            <w:webHidden/>
          </w:rPr>
          <w:fldChar w:fldCharType="separate"/>
        </w:r>
        <w:r>
          <w:rPr>
            <w:noProof/>
            <w:webHidden/>
          </w:rPr>
          <w:t>28</w:t>
        </w:r>
        <w:r>
          <w:rPr>
            <w:noProof/>
            <w:webHidden/>
          </w:rPr>
          <w:fldChar w:fldCharType="end"/>
        </w:r>
      </w:hyperlink>
    </w:p>
    <w:p w14:paraId="1BA11785" w14:textId="77777777" w:rsidR="00687D70" w:rsidRDefault="00687D70">
      <w:pPr>
        <w:pStyle w:val="TOC2"/>
        <w:tabs>
          <w:tab w:val="left" w:pos="880"/>
          <w:tab w:val="right" w:leader="dot" w:pos="8494"/>
        </w:tabs>
        <w:rPr>
          <w:rFonts w:eastAsiaTheme="minorEastAsia"/>
          <w:noProof/>
          <w:lang w:val="en-US"/>
        </w:rPr>
      </w:pPr>
      <w:hyperlink w:anchor="_Toc125584565" w:history="1">
        <w:r w:rsidRPr="00A3386A">
          <w:rPr>
            <w:rStyle w:val="Hyperlink"/>
            <w:rFonts w:ascii="Times New Roman" w:hAnsi="Times New Roman" w:cs="Times New Roman"/>
            <w:b/>
            <w:noProof/>
          </w:rPr>
          <w:t>4.1</w:t>
        </w:r>
        <w:r>
          <w:rPr>
            <w:rFonts w:eastAsiaTheme="minorEastAsia"/>
            <w:noProof/>
            <w:lang w:val="en-US"/>
          </w:rPr>
          <w:tab/>
        </w:r>
        <w:r w:rsidRPr="00A3386A">
          <w:rPr>
            <w:rStyle w:val="Hyperlink"/>
            <w:rFonts w:ascii="Times New Roman" w:hAnsi="Times New Roman" w:cs="Times New Roman"/>
            <w:b/>
            <w:noProof/>
          </w:rPr>
          <w:t>Ruang Lingkup</w:t>
        </w:r>
        <w:r>
          <w:rPr>
            <w:noProof/>
            <w:webHidden/>
          </w:rPr>
          <w:tab/>
        </w:r>
        <w:r>
          <w:rPr>
            <w:noProof/>
            <w:webHidden/>
          </w:rPr>
          <w:fldChar w:fldCharType="begin"/>
        </w:r>
        <w:r>
          <w:rPr>
            <w:noProof/>
            <w:webHidden/>
          </w:rPr>
          <w:instrText xml:space="preserve"> PAGEREF _Toc125584565 \h </w:instrText>
        </w:r>
        <w:r>
          <w:rPr>
            <w:noProof/>
            <w:webHidden/>
          </w:rPr>
        </w:r>
        <w:r>
          <w:rPr>
            <w:noProof/>
            <w:webHidden/>
          </w:rPr>
          <w:fldChar w:fldCharType="separate"/>
        </w:r>
        <w:r>
          <w:rPr>
            <w:noProof/>
            <w:webHidden/>
          </w:rPr>
          <w:t>28</w:t>
        </w:r>
        <w:r>
          <w:rPr>
            <w:noProof/>
            <w:webHidden/>
          </w:rPr>
          <w:fldChar w:fldCharType="end"/>
        </w:r>
      </w:hyperlink>
    </w:p>
    <w:p w14:paraId="0E101CDD" w14:textId="77777777" w:rsidR="00687D70" w:rsidRDefault="00687D70">
      <w:pPr>
        <w:pStyle w:val="TOC2"/>
        <w:tabs>
          <w:tab w:val="left" w:pos="880"/>
          <w:tab w:val="right" w:leader="dot" w:pos="8494"/>
        </w:tabs>
        <w:rPr>
          <w:rFonts w:eastAsiaTheme="minorEastAsia"/>
          <w:noProof/>
          <w:lang w:val="en-US"/>
        </w:rPr>
      </w:pPr>
      <w:hyperlink w:anchor="_Toc125584566" w:history="1">
        <w:r w:rsidRPr="00A3386A">
          <w:rPr>
            <w:rStyle w:val="Hyperlink"/>
            <w:rFonts w:ascii="Times New Roman" w:hAnsi="Times New Roman" w:cs="Times New Roman"/>
            <w:b/>
            <w:noProof/>
          </w:rPr>
          <w:t>4.2</w:t>
        </w:r>
        <w:r>
          <w:rPr>
            <w:rFonts w:eastAsiaTheme="minorEastAsia"/>
            <w:noProof/>
            <w:lang w:val="en-US"/>
          </w:rPr>
          <w:tab/>
        </w:r>
        <w:r w:rsidRPr="00A3386A">
          <w:rPr>
            <w:rStyle w:val="Hyperlink"/>
            <w:rFonts w:ascii="Times New Roman" w:hAnsi="Times New Roman" w:cs="Times New Roman"/>
            <w:b/>
            <w:noProof/>
          </w:rPr>
          <w:t>Waktu dan Tempat Penelitian</w:t>
        </w:r>
        <w:r>
          <w:rPr>
            <w:noProof/>
            <w:webHidden/>
          </w:rPr>
          <w:tab/>
        </w:r>
        <w:r>
          <w:rPr>
            <w:noProof/>
            <w:webHidden/>
          </w:rPr>
          <w:fldChar w:fldCharType="begin"/>
        </w:r>
        <w:r>
          <w:rPr>
            <w:noProof/>
            <w:webHidden/>
          </w:rPr>
          <w:instrText xml:space="preserve"> PAGEREF _Toc125584566 \h </w:instrText>
        </w:r>
        <w:r>
          <w:rPr>
            <w:noProof/>
            <w:webHidden/>
          </w:rPr>
        </w:r>
        <w:r>
          <w:rPr>
            <w:noProof/>
            <w:webHidden/>
          </w:rPr>
          <w:fldChar w:fldCharType="separate"/>
        </w:r>
        <w:r>
          <w:rPr>
            <w:noProof/>
            <w:webHidden/>
          </w:rPr>
          <w:t>28</w:t>
        </w:r>
        <w:r>
          <w:rPr>
            <w:noProof/>
            <w:webHidden/>
          </w:rPr>
          <w:fldChar w:fldCharType="end"/>
        </w:r>
      </w:hyperlink>
    </w:p>
    <w:p w14:paraId="1B301212" w14:textId="77777777" w:rsidR="00687D70" w:rsidRDefault="00687D70">
      <w:pPr>
        <w:pStyle w:val="TOC2"/>
        <w:tabs>
          <w:tab w:val="left" w:pos="880"/>
          <w:tab w:val="right" w:leader="dot" w:pos="8494"/>
        </w:tabs>
        <w:rPr>
          <w:rFonts w:eastAsiaTheme="minorEastAsia"/>
          <w:noProof/>
          <w:lang w:val="en-US"/>
        </w:rPr>
      </w:pPr>
      <w:hyperlink w:anchor="_Toc125584567" w:history="1">
        <w:r w:rsidRPr="00A3386A">
          <w:rPr>
            <w:rStyle w:val="Hyperlink"/>
            <w:rFonts w:ascii="Times New Roman" w:hAnsi="Times New Roman" w:cs="Times New Roman"/>
            <w:b/>
            <w:noProof/>
          </w:rPr>
          <w:t>4.3</w:t>
        </w:r>
        <w:r>
          <w:rPr>
            <w:rFonts w:eastAsiaTheme="minorEastAsia"/>
            <w:noProof/>
            <w:lang w:val="en-US"/>
          </w:rPr>
          <w:tab/>
        </w:r>
        <w:r w:rsidRPr="00A3386A">
          <w:rPr>
            <w:rStyle w:val="Hyperlink"/>
            <w:rFonts w:ascii="Times New Roman" w:hAnsi="Times New Roman" w:cs="Times New Roman"/>
            <w:b/>
            <w:noProof/>
          </w:rPr>
          <w:t>Rancangan Penelitian</w:t>
        </w:r>
        <w:r>
          <w:rPr>
            <w:noProof/>
            <w:webHidden/>
          </w:rPr>
          <w:tab/>
        </w:r>
        <w:r>
          <w:rPr>
            <w:noProof/>
            <w:webHidden/>
          </w:rPr>
          <w:fldChar w:fldCharType="begin"/>
        </w:r>
        <w:r>
          <w:rPr>
            <w:noProof/>
            <w:webHidden/>
          </w:rPr>
          <w:instrText xml:space="preserve"> PAGEREF _Toc125584567 \h </w:instrText>
        </w:r>
        <w:r>
          <w:rPr>
            <w:noProof/>
            <w:webHidden/>
          </w:rPr>
        </w:r>
        <w:r>
          <w:rPr>
            <w:noProof/>
            <w:webHidden/>
          </w:rPr>
          <w:fldChar w:fldCharType="separate"/>
        </w:r>
        <w:r>
          <w:rPr>
            <w:noProof/>
            <w:webHidden/>
          </w:rPr>
          <w:t>28</w:t>
        </w:r>
        <w:r>
          <w:rPr>
            <w:noProof/>
            <w:webHidden/>
          </w:rPr>
          <w:fldChar w:fldCharType="end"/>
        </w:r>
      </w:hyperlink>
    </w:p>
    <w:p w14:paraId="1E31F077" w14:textId="77777777" w:rsidR="00687D70" w:rsidRDefault="00687D70">
      <w:pPr>
        <w:pStyle w:val="TOC2"/>
        <w:tabs>
          <w:tab w:val="left" w:pos="880"/>
          <w:tab w:val="right" w:leader="dot" w:pos="8494"/>
        </w:tabs>
        <w:rPr>
          <w:rFonts w:eastAsiaTheme="minorEastAsia"/>
          <w:noProof/>
          <w:lang w:val="en-US"/>
        </w:rPr>
      </w:pPr>
      <w:hyperlink w:anchor="_Toc125584568" w:history="1">
        <w:r w:rsidRPr="00A3386A">
          <w:rPr>
            <w:rStyle w:val="Hyperlink"/>
            <w:rFonts w:ascii="Times New Roman" w:hAnsi="Times New Roman" w:cs="Times New Roman"/>
            <w:b/>
            <w:noProof/>
          </w:rPr>
          <w:t>4.4</w:t>
        </w:r>
        <w:r>
          <w:rPr>
            <w:rFonts w:eastAsiaTheme="minorEastAsia"/>
            <w:noProof/>
            <w:lang w:val="en-US"/>
          </w:rPr>
          <w:tab/>
        </w:r>
        <w:r w:rsidRPr="00A3386A">
          <w:rPr>
            <w:rStyle w:val="Hyperlink"/>
            <w:rFonts w:ascii="Times New Roman" w:hAnsi="Times New Roman" w:cs="Times New Roman"/>
            <w:b/>
            <w:noProof/>
          </w:rPr>
          <w:t>Pengolahan Data</w:t>
        </w:r>
        <w:r>
          <w:rPr>
            <w:noProof/>
            <w:webHidden/>
          </w:rPr>
          <w:tab/>
        </w:r>
        <w:r>
          <w:rPr>
            <w:noProof/>
            <w:webHidden/>
          </w:rPr>
          <w:fldChar w:fldCharType="begin"/>
        </w:r>
        <w:r>
          <w:rPr>
            <w:noProof/>
            <w:webHidden/>
          </w:rPr>
          <w:instrText xml:space="preserve"> PAGEREF _Toc125584568 \h </w:instrText>
        </w:r>
        <w:r>
          <w:rPr>
            <w:noProof/>
            <w:webHidden/>
          </w:rPr>
        </w:r>
        <w:r>
          <w:rPr>
            <w:noProof/>
            <w:webHidden/>
          </w:rPr>
          <w:fldChar w:fldCharType="separate"/>
        </w:r>
        <w:r>
          <w:rPr>
            <w:noProof/>
            <w:webHidden/>
          </w:rPr>
          <w:t>29</w:t>
        </w:r>
        <w:r>
          <w:rPr>
            <w:noProof/>
            <w:webHidden/>
          </w:rPr>
          <w:fldChar w:fldCharType="end"/>
        </w:r>
      </w:hyperlink>
    </w:p>
    <w:p w14:paraId="7CE2DA58" w14:textId="77777777" w:rsidR="00687D70" w:rsidRDefault="00687D70">
      <w:pPr>
        <w:pStyle w:val="TOC1"/>
        <w:rPr>
          <w:rFonts w:eastAsiaTheme="minorEastAsia"/>
          <w:noProof/>
          <w:lang w:val="en-US"/>
        </w:rPr>
      </w:pPr>
      <w:hyperlink w:anchor="_Toc125584569" w:history="1">
        <w:r w:rsidRPr="00A3386A">
          <w:rPr>
            <w:rStyle w:val="Hyperlink"/>
            <w:rFonts w:ascii="Times New Roman" w:hAnsi="Times New Roman" w:cs="Times New Roman"/>
            <w:b/>
            <w:noProof/>
          </w:rPr>
          <w:t>BAB V HASIL DAN LUARAN YANG DICAPAI</w:t>
        </w:r>
        <w:r>
          <w:rPr>
            <w:noProof/>
            <w:webHidden/>
          </w:rPr>
          <w:tab/>
        </w:r>
        <w:r>
          <w:rPr>
            <w:noProof/>
            <w:webHidden/>
          </w:rPr>
          <w:fldChar w:fldCharType="begin"/>
        </w:r>
        <w:r>
          <w:rPr>
            <w:noProof/>
            <w:webHidden/>
          </w:rPr>
          <w:instrText xml:space="preserve"> PAGEREF _Toc125584569 \h </w:instrText>
        </w:r>
        <w:r>
          <w:rPr>
            <w:noProof/>
            <w:webHidden/>
          </w:rPr>
        </w:r>
        <w:r>
          <w:rPr>
            <w:noProof/>
            <w:webHidden/>
          </w:rPr>
          <w:fldChar w:fldCharType="separate"/>
        </w:r>
        <w:r>
          <w:rPr>
            <w:noProof/>
            <w:webHidden/>
          </w:rPr>
          <w:t>30</w:t>
        </w:r>
        <w:r>
          <w:rPr>
            <w:noProof/>
            <w:webHidden/>
          </w:rPr>
          <w:fldChar w:fldCharType="end"/>
        </w:r>
      </w:hyperlink>
    </w:p>
    <w:p w14:paraId="25DF6F5C" w14:textId="77777777" w:rsidR="00687D70" w:rsidRDefault="00687D70">
      <w:pPr>
        <w:pStyle w:val="TOC1"/>
        <w:rPr>
          <w:rFonts w:eastAsiaTheme="minorEastAsia"/>
          <w:noProof/>
          <w:lang w:val="en-US"/>
        </w:rPr>
      </w:pPr>
      <w:hyperlink w:anchor="_Toc125584570" w:history="1">
        <w:r w:rsidRPr="00A3386A">
          <w:rPr>
            <w:rStyle w:val="Hyperlink"/>
            <w:rFonts w:ascii="Times New Roman" w:hAnsi="Times New Roman" w:cs="Times New Roman"/>
            <w:b/>
            <w:noProof/>
          </w:rPr>
          <w:t>5.1.</w:t>
        </w:r>
        <w:r>
          <w:rPr>
            <w:rFonts w:eastAsiaTheme="minorEastAsia"/>
            <w:noProof/>
            <w:lang w:val="en-US"/>
          </w:rPr>
          <w:tab/>
        </w:r>
        <w:r w:rsidRPr="00A3386A">
          <w:rPr>
            <w:rStyle w:val="Hyperlink"/>
            <w:rFonts w:ascii="Times New Roman" w:hAnsi="Times New Roman" w:cs="Times New Roman"/>
            <w:b/>
            <w:noProof/>
          </w:rPr>
          <w:t>Hasil dan Pembahasan</w:t>
        </w:r>
        <w:r>
          <w:rPr>
            <w:noProof/>
            <w:webHidden/>
          </w:rPr>
          <w:tab/>
        </w:r>
        <w:r>
          <w:rPr>
            <w:noProof/>
            <w:webHidden/>
          </w:rPr>
          <w:fldChar w:fldCharType="begin"/>
        </w:r>
        <w:r>
          <w:rPr>
            <w:noProof/>
            <w:webHidden/>
          </w:rPr>
          <w:instrText xml:space="preserve"> PAGEREF _Toc125584570 \h </w:instrText>
        </w:r>
        <w:r>
          <w:rPr>
            <w:noProof/>
            <w:webHidden/>
          </w:rPr>
        </w:r>
        <w:r>
          <w:rPr>
            <w:noProof/>
            <w:webHidden/>
          </w:rPr>
          <w:fldChar w:fldCharType="separate"/>
        </w:r>
        <w:r>
          <w:rPr>
            <w:noProof/>
            <w:webHidden/>
          </w:rPr>
          <w:t>30</w:t>
        </w:r>
        <w:r>
          <w:rPr>
            <w:noProof/>
            <w:webHidden/>
          </w:rPr>
          <w:fldChar w:fldCharType="end"/>
        </w:r>
      </w:hyperlink>
    </w:p>
    <w:p w14:paraId="07BFECF9" w14:textId="77777777" w:rsidR="00687D70" w:rsidRDefault="00687D70">
      <w:pPr>
        <w:pStyle w:val="TOC1"/>
        <w:rPr>
          <w:rFonts w:eastAsiaTheme="minorEastAsia"/>
          <w:noProof/>
          <w:lang w:val="en-US"/>
        </w:rPr>
      </w:pPr>
      <w:hyperlink w:anchor="_Toc125584571" w:history="1">
        <w:r w:rsidRPr="00A3386A">
          <w:rPr>
            <w:rStyle w:val="Hyperlink"/>
            <w:rFonts w:ascii="Times New Roman" w:hAnsi="Times New Roman" w:cs="Times New Roman"/>
            <w:b/>
            <w:noProof/>
          </w:rPr>
          <w:t>BAB VI RENCANA TAHAPAN BERIKUTNYA</w:t>
        </w:r>
        <w:r>
          <w:rPr>
            <w:noProof/>
            <w:webHidden/>
          </w:rPr>
          <w:tab/>
        </w:r>
        <w:r>
          <w:rPr>
            <w:noProof/>
            <w:webHidden/>
          </w:rPr>
          <w:fldChar w:fldCharType="begin"/>
        </w:r>
        <w:r>
          <w:rPr>
            <w:noProof/>
            <w:webHidden/>
          </w:rPr>
          <w:instrText xml:space="preserve"> PAGEREF _Toc125584571 \h </w:instrText>
        </w:r>
        <w:r>
          <w:rPr>
            <w:noProof/>
            <w:webHidden/>
          </w:rPr>
        </w:r>
        <w:r>
          <w:rPr>
            <w:noProof/>
            <w:webHidden/>
          </w:rPr>
          <w:fldChar w:fldCharType="separate"/>
        </w:r>
        <w:r>
          <w:rPr>
            <w:noProof/>
            <w:webHidden/>
          </w:rPr>
          <w:t>38</w:t>
        </w:r>
        <w:r>
          <w:rPr>
            <w:noProof/>
            <w:webHidden/>
          </w:rPr>
          <w:fldChar w:fldCharType="end"/>
        </w:r>
      </w:hyperlink>
    </w:p>
    <w:p w14:paraId="68F2CA0C" w14:textId="77777777" w:rsidR="00687D70" w:rsidRDefault="00687D70">
      <w:pPr>
        <w:pStyle w:val="TOC1"/>
        <w:rPr>
          <w:rFonts w:eastAsiaTheme="minorEastAsia"/>
          <w:noProof/>
          <w:lang w:val="en-US"/>
        </w:rPr>
      </w:pPr>
      <w:hyperlink w:anchor="_Toc125584572" w:history="1">
        <w:r w:rsidRPr="00A3386A">
          <w:rPr>
            <w:rStyle w:val="Hyperlink"/>
            <w:rFonts w:ascii="Times New Roman" w:hAnsi="Times New Roman" w:cs="Times New Roman"/>
            <w:b/>
            <w:noProof/>
          </w:rPr>
          <w:t>BAB VII KESIMPULAN DAN SARAN</w:t>
        </w:r>
        <w:r>
          <w:rPr>
            <w:noProof/>
            <w:webHidden/>
          </w:rPr>
          <w:tab/>
        </w:r>
        <w:r>
          <w:rPr>
            <w:noProof/>
            <w:webHidden/>
          </w:rPr>
          <w:fldChar w:fldCharType="begin"/>
        </w:r>
        <w:r>
          <w:rPr>
            <w:noProof/>
            <w:webHidden/>
          </w:rPr>
          <w:instrText xml:space="preserve"> PAGEREF _Toc125584572 \h </w:instrText>
        </w:r>
        <w:r>
          <w:rPr>
            <w:noProof/>
            <w:webHidden/>
          </w:rPr>
        </w:r>
        <w:r>
          <w:rPr>
            <w:noProof/>
            <w:webHidden/>
          </w:rPr>
          <w:fldChar w:fldCharType="separate"/>
        </w:r>
        <w:r>
          <w:rPr>
            <w:noProof/>
            <w:webHidden/>
          </w:rPr>
          <w:t>39</w:t>
        </w:r>
        <w:r>
          <w:rPr>
            <w:noProof/>
            <w:webHidden/>
          </w:rPr>
          <w:fldChar w:fldCharType="end"/>
        </w:r>
      </w:hyperlink>
    </w:p>
    <w:p w14:paraId="453E1409" w14:textId="77777777" w:rsidR="00687D70" w:rsidRDefault="00687D70">
      <w:pPr>
        <w:pStyle w:val="TOC2"/>
        <w:tabs>
          <w:tab w:val="left" w:pos="880"/>
          <w:tab w:val="right" w:leader="dot" w:pos="8494"/>
        </w:tabs>
        <w:rPr>
          <w:rFonts w:eastAsiaTheme="minorEastAsia"/>
          <w:noProof/>
          <w:lang w:val="en-US"/>
        </w:rPr>
      </w:pPr>
      <w:hyperlink w:anchor="_Toc125584573" w:history="1">
        <w:r w:rsidRPr="00A3386A">
          <w:rPr>
            <w:rStyle w:val="Hyperlink"/>
            <w:rFonts w:ascii="Times New Roman" w:hAnsi="Times New Roman" w:cs="Times New Roman"/>
            <w:b/>
            <w:noProof/>
          </w:rPr>
          <w:t>7.1.</w:t>
        </w:r>
        <w:r>
          <w:rPr>
            <w:rFonts w:eastAsiaTheme="minorEastAsia"/>
            <w:noProof/>
            <w:lang w:val="en-US"/>
          </w:rPr>
          <w:tab/>
        </w:r>
        <w:r w:rsidRPr="00A3386A">
          <w:rPr>
            <w:rStyle w:val="Hyperlink"/>
            <w:rFonts w:ascii="Times New Roman" w:hAnsi="Times New Roman" w:cs="Times New Roman"/>
            <w:b/>
            <w:noProof/>
          </w:rPr>
          <w:t>Kesimpulan</w:t>
        </w:r>
        <w:r>
          <w:rPr>
            <w:noProof/>
            <w:webHidden/>
          </w:rPr>
          <w:tab/>
        </w:r>
        <w:r>
          <w:rPr>
            <w:noProof/>
            <w:webHidden/>
          </w:rPr>
          <w:fldChar w:fldCharType="begin"/>
        </w:r>
        <w:r>
          <w:rPr>
            <w:noProof/>
            <w:webHidden/>
          </w:rPr>
          <w:instrText xml:space="preserve"> PAGEREF _Toc125584573 \h </w:instrText>
        </w:r>
        <w:r>
          <w:rPr>
            <w:noProof/>
            <w:webHidden/>
          </w:rPr>
        </w:r>
        <w:r>
          <w:rPr>
            <w:noProof/>
            <w:webHidden/>
          </w:rPr>
          <w:fldChar w:fldCharType="separate"/>
        </w:r>
        <w:r>
          <w:rPr>
            <w:noProof/>
            <w:webHidden/>
          </w:rPr>
          <w:t>39</w:t>
        </w:r>
        <w:r>
          <w:rPr>
            <w:noProof/>
            <w:webHidden/>
          </w:rPr>
          <w:fldChar w:fldCharType="end"/>
        </w:r>
      </w:hyperlink>
    </w:p>
    <w:p w14:paraId="799389C3" w14:textId="77777777" w:rsidR="00687D70" w:rsidRDefault="00687D70">
      <w:pPr>
        <w:pStyle w:val="TOC2"/>
        <w:tabs>
          <w:tab w:val="left" w:pos="880"/>
          <w:tab w:val="right" w:leader="dot" w:pos="8494"/>
        </w:tabs>
        <w:rPr>
          <w:rFonts w:eastAsiaTheme="minorEastAsia"/>
          <w:noProof/>
          <w:lang w:val="en-US"/>
        </w:rPr>
      </w:pPr>
      <w:hyperlink w:anchor="_Toc125584574" w:history="1">
        <w:r w:rsidRPr="00A3386A">
          <w:rPr>
            <w:rStyle w:val="Hyperlink"/>
            <w:rFonts w:ascii="Times New Roman" w:hAnsi="Times New Roman" w:cs="Times New Roman"/>
            <w:b/>
            <w:noProof/>
          </w:rPr>
          <w:t>7.2.</w:t>
        </w:r>
        <w:r>
          <w:rPr>
            <w:rFonts w:eastAsiaTheme="minorEastAsia"/>
            <w:noProof/>
            <w:lang w:val="en-US"/>
          </w:rPr>
          <w:tab/>
        </w:r>
        <w:r w:rsidRPr="00A3386A">
          <w:rPr>
            <w:rStyle w:val="Hyperlink"/>
            <w:rFonts w:ascii="Times New Roman" w:hAnsi="Times New Roman" w:cs="Times New Roman"/>
            <w:b/>
            <w:noProof/>
          </w:rPr>
          <w:t>Saran</w:t>
        </w:r>
        <w:r>
          <w:rPr>
            <w:noProof/>
            <w:webHidden/>
          </w:rPr>
          <w:tab/>
        </w:r>
        <w:r>
          <w:rPr>
            <w:noProof/>
            <w:webHidden/>
          </w:rPr>
          <w:fldChar w:fldCharType="begin"/>
        </w:r>
        <w:r>
          <w:rPr>
            <w:noProof/>
            <w:webHidden/>
          </w:rPr>
          <w:instrText xml:space="preserve"> PAGEREF _Toc125584574 \h </w:instrText>
        </w:r>
        <w:r>
          <w:rPr>
            <w:noProof/>
            <w:webHidden/>
          </w:rPr>
        </w:r>
        <w:r>
          <w:rPr>
            <w:noProof/>
            <w:webHidden/>
          </w:rPr>
          <w:fldChar w:fldCharType="separate"/>
        </w:r>
        <w:r>
          <w:rPr>
            <w:noProof/>
            <w:webHidden/>
          </w:rPr>
          <w:t>39</w:t>
        </w:r>
        <w:r>
          <w:rPr>
            <w:noProof/>
            <w:webHidden/>
          </w:rPr>
          <w:fldChar w:fldCharType="end"/>
        </w:r>
      </w:hyperlink>
    </w:p>
    <w:p w14:paraId="2C18FEA5" w14:textId="77777777" w:rsidR="00687D70" w:rsidRDefault="00687D70">
      <w:pPr>
        <w:pStyle w:val="TOC1"/>
        <w:rPr>
          <w:rFonts w:eastAsiaTheme="minorEastAsia"/>
          <w:noProof/>
          <w:lang w:val="en-US"/>
        </w:rPr>
      </w:pPr>
      <w:hyperlink w:anchor="_Toc125584575" w:history="1">
        <w:r w:rsidRPr="00A3386A">
          <w:rPr>
            <w:rStyle w:val="Hyperlink"/>
            <w:rFonts w:ascii="Times New Roman" w:hAnsi="Times New Roman" w:cs="Times New Roman"/>
            <w:b/>
            <w:noProof/>
          </w:rPr>
          <w:t>DAFTAR PUSTAKA</w:t>
        </w:r>
        <w:r>
          <w:rPr>
            <w:noProof/>
            <w:webHidden/>
          </w:rPr>
          <w:tab/>
        </w:r>
        <w:r>
          <w:rPr>
            <w:noProof/>
            <w:webHidden/>
          </w:rPr>
          <w:fldChar w:fldCharType="begin"/>
        </w:r>
        <w:r>
          <w:rPr>
            <w:noProof/>
            <w:webHidden/>
          </w:rPr>
          <w:instrText xml:space="preserve"> PAGEREF _Toc125584575 \h </w:instrText>
        </w:r>
        <w:r>
          <w:rPr>
            <w:noProof/>
            <w:webHidden/>
          </w:rPr>
        </w:r>
        <w:r>
          <w:rPr>
            <w:noProof/>
            <w:webHidden/>
          </w:rPr>
          <w:fldChar w:fldCharType="separate"/>
        </w:r>
        <w:r>
          <w:rPr>
            <w:noProof/>
            <w:webHidden/>
          </w:rPr>
          <w:t>40</w:t>
        </w:r>
        <w:r>
          <w:rPr>
            <w:noProof/>
            <w:webHidden/>
          </w:rPr>
          <w:fldChar w:fldCharType="end"/>
        </w:r>
      </w:hyperlink>
    </w:p>
    <w:p w14:paraId="55EDBCB5" w14:textId="77777777" w:rsidR="00687D70" w:rsidRDefault="00687D70">
      <w:pPr>
        <w:pStyle w:val="TOC1"/>
        <w:rPr>
          <w:rFonts w:eastAsiaTheme="minorEastAsia"/>
          <w:noProof/>
          <w:lang w:val="en-US"/>
        </w:rPr>
      </w:pPr>
      <w:hyperlink w:anchor="_Toc125584576" w:history="1">
        <w:r w:rsidRPr="00A3386A">
          <w:rPr>
            <w:rStyle w:val="Hyperlink"/>
            <w:rFonts w:ascii="Times New Roman" w:hAnsi="Times New Roman" w:cs="Times New Roman"/>
            <w:b/>
            <w:noProof/>
          </w:rPr>
          <w:t>Lampiran 1 Justifikasi Anggaran Penelitian</w:t>
        </w:r>
        <w:r>
          <w:rPr>
            <w:noProof/>
            <w:webHidden/>
          </w:rPr>
          <w:tab/>
        </w:r>
        <w:r>
          <w:rPr>
            <w:noProof/>
            <w:webHidden/>
          </w:rPr>
          <w:fldChar w:fldCharType="begin"/>
        </w:r>
        <w:r>
          <w:rPr>
            <w:noProof/>
            <w:webHidden/>
          </w:rPr>
          <w:instrText xml:space="preserve"> PAGEREF _Toc125584576 \h </w:instrText>
        </w:r>
        <w:r>
          <w:rPr>
            <w:noProof/>
            <w:webHidden/>
          </w:rPr>
        </w:r>
        <w:r>
          <w:rPr>
            <w:noProof/>
            <w:webHidden/>
          </w:rPr>
          <w:fldChar w:fldCharType="separate"/>
        </w:r>
        <w:r>
          <w:rPr>
            <w:noProof/>
            <w:webHidden/>
          </w:rPr>
          <w:t>46</w:t>
        </w:r>
        <w:r>
          <w:rPr>
            <w:noProof/>
            <w:webHidden/>
          </w:rPr>
          <w:fldChar w:fldCharType="end"/>
        </w:r>
      </w:hyperlink>
    </w:p>
    <w:p w14:paraId="1C6D5182" w14:textId="77777777" w:rsidR="00687D70" w:rsidRDefault="00687D70">
      <w:pPr>
        <w:pStyle w:val="TOC1"/>
        <w:rPr>
          <w:rFonts w:eastAsiaTheme="minorEastAsia"/>
          <w:noProof/>
          <w:lang w:val="en-US"/>
        </w:rPr>
      </w:pPr>
      <w:hyperlink w:anchor="_Toc125584577" w:history="1">
        <w:r w:rsidRPr="00A3386A">
          <w:rPr>
            <w:rStyle w:val="Hyperlink"/>
            <w:rFonts w:ascii="Times New Roman" w:hAnsi="Times New Roman" w:cs="Times New Roman"/>
            <w:b/>
            <w:noProof/>
          </w:rPr>
          <w:t>Lampiran 2 Biodata Peneliti</w:t>
        </w:r>
        <w:r>
          <w:rPr>
            <w:noProof/>
            <w:webHidden/>
          </w:rPr>
          <w:tab/>
        </w:r>
        <w:r>
          <w:rPr>
            <w:noProof/>
            <w:webHidden/>
          </w:rPr>
          <w:fldChar w:fldCharType="begin"/>
        </w:r>
        <w:r>
          <w:rPr>
            <w:noProof/>
            <w:webHidden/>
          </w:rPr>
          <w:instrText xml:space="preserve"> PAGEREF _Toc125584577 \h </w:instrText>
        </w:r>
        <w:r>
          <w:rPr>
            <w:noProof/>
            <w:webHidden/>
          </w:rPr>
        </w:r>
        <w:r>
          <w:rPr>
            <w:noProof/>
            <w:webHidden/>
          </w:rPr>
          <w:fldChar w:fldCharType="separate"/>
        </w:r>
        <w:r>
          <w:rPr>
            <w:noProof/>
            <w:webHidden/>
          </w:rPr>
          <w:t>47</w:t>
        </w:r>
        <w:r>
          <w:rPr>
            <w:noProof/>
            <w:webHidden/>
          </w:rPr>
          <w:fldChar w:fldCharType="end"/>
        </w:r>
      </w:hyperlink>
    </w:p>
    <w:p w14:paraId="79A5E9E3" w14:textId="2A985304" w:rsidR="003C7FEE" w:rsidRPr="0054675A" w:rsidRDefault="00566C97" w:rsidP="001D7914">
      <w:pPr>
        <w:spacing w:after="0" w:line="360" w:lineRule="auto"/>
        <w:jc w:val="center"/>
        <w:rPr>
          <w:rFonts w:ascii="Times New Roman" w:hAnsi="Times New Roman" w:cs="Times New Roman"/>
          <w:sz w:val="24"/>
          <w:szCs w:val="24"/>
        </w:rPr>
      </w:pPr>
      <w:r w:rsidRPr="0054675A">
        <w:rPr>
          <w:rFonts w:ascii="Times New Roman" w:hAnsi="Times New Roman" w:cs="Times New Roman"/>
          <w:sz w:val="24"/>
          <w:szCs w:val="24"/>
        </w:rPr>
        <w:fldChar w:fldCharType="end"/>
      </w:r>
    </w:p>
    <w:p w14:paraId="6D0AAF36" w14:textId="77777777" w:rsidR="007B132A" w:rsidRPr="0054675A" w:rsidRDefault="007B132A" w:rsidP="007B132A">
      <w:pPr>
        <w:spacing w:line="360" w:lineRule="auto"/>
        <w:jc w:val="center"/>
        <w:rPr>
          <w:rFonts w:ascii="Times New Roman" w:hAnsi="Times New Roman" w:cs="Times New Roman"/>
          <w:b/>
          <w:bCs/>
          <w:sz w:val="26"/>
          <w:szCs w:val="24"/>
        </w:rPr>
      </w:pPr>
    </w:p>
    <w:p w14:paraId="4DF08D4C" w14:textId="77777777" w:rsidR="00566C97" w:rsidRDefault="00566C97">
      <w:pPr>
        <w:rPr>
          <w:rFonts w:ascii="Times New Roman" w:hAnsi="Times New Roman" w:cs="Times New Roman"/>
          <w:sz w:val="32"/>
          <w:szCs w:val="24"/>
        </w:rPr>
      </w:pPr>
      <w:r>
        <w:rPr>
          <w:rFonts w:ascii="Times New Roman" w:hAnsi="Times New Roman" w:cs="Times New Roman"/>
          <w:sz w:val="32"/>
          <w:szCs w:val="24"/>
        </w:rPr>
        <w:br w:type="page"/>
      </w:r>
    </w:p>
    <w:p w14:paraId="20697EFE" w14:textId="77777777" w:rsidR="00F43B7C" w:rsidRPr="00676C90" w:rsidRDefault="00F43B7C" w:rsidP="0054675A">
      <w:pPr>
        <w:pStyle w:val="Heading1"/>
        <w:spacing w:after="240"/>
        <w:jc w:val="center"/>
        <w:rPr>
          <w:rFonts w:ascii="Times New Roman" w:hAnsi="Times New Roman" w:cs="Times New Roman"/>
          <w:b/>
          <w:color w:val="000000" w:themeColor="text1"/>
          <w:sz w:val="28"/>
        </w:rPr>
      </w:pPr>
      <w:bookmarkStart w:id="3" w:name="_Toc125584548"/>
      <w:r w:rsidRPr="00676C90">
        <w:rPr>
          <w:rFonts w:ascii="Times New Roman" w:hAnsi="Times New Roman" w:cs="Times New Roman"/>
          <w:b/>
          <w:color w:val="000000" w:themeColor="text1"/>
          <w:sz w:val="28"/>
        </w:rPr>
        <w:lastRenderedPageBreak/>
        <w:t>DAFTAR TABEL</w:t>
      </w:r>
      <w:bookmarkEnd w:id="3"/>
    </w:p>
    <w:p w14:paraId="6BD63C9E" w14:textId="77777777" w:rsidR="00687D70" w:rsidRDefault="00F43B7C">
      <w:pPr>
        <w:pStyle w:val="TableofFigures"/>
        <w:tabs>
          <w:tab w:val="right" w:leader="dot" w:pos="8494"/>
        </w:tabs>
        <w:rPr>
          <w:rFonts w:eastAsiaTheme="minorEastAsia"/>
          <w:noProof/>
          <w:lang w:val="en-US"/>
        </w:rPr>
      </w:pPr>
      <w:r w:rsidRPr="0054675A">
        <w:rPr>
          <w:rFonts w:ascii="Times New Roman" w:hAnsi="Times New Roman" w:cs="Times New Roman"/>
          <w:sz w:val="24"/>
        </w:rPr>
        <w:fldChar w:fldCharType="begin"/>
      </w:r>
      <w:r w:rsidRPr="0054675A">
        <w:rPr>
          <w:rFonts w:ascii="Times New Roman" w:hAnsi="Times New Roman" w:cs="Times New Roman"/>
          <w:sz w:val="24"/>
        </w:rPr>
        <w:instrText xml:space="preserve"> TOC \h \z \c "Table" </w:instrText>
      </w:r>
      <w:r w:rsidRPr="0054675A">
        <w:rPr>
          <w:rFonts w:ascii="Times New Roman" w:hAnsi="Times New Roman" w:cs="Times New Roman"/>
          <w:sz w:val="24"/>
        </w:rPr>
        <w:fldChar w:fldCharType="separate"/>
      </w:r>
      <w:hyperlink w:anchor="_Toc125584534" w:history="1">
        <w:r w:rsidR="00687D70" w:rsidRPr="0013271C">
          <w:rPr>
            <w:rStyle w:val="Hyperlink"/>
            <w:rFonts w:ascii="Times New Roman" w:hAnsi="Times New Roman" w:cs="Times New Roman"/>
            <w:b/>
            <w:bCs/>
            <w:noProof/>
          </w:rPr>
          <w:t>Table 1 Rangkuman Pustaka Herbal Dayak Kalimantan Tengah</w:t>
        </w:r>
        <w:r w:rsidR="00687D70">
          <w:rPr>
            <w:noProof/>
            <w:webHidden/>
          </w:rPr>
          <w:tab/>
        </w:r>
        <w:r w:rsidR="00687D70">
          <w:rPr>
            <w:noProof/>
            <w:webHidden/>
          </w:rPr>
          <w:fldChar w:fldCharType="begin"/>
        </w:r>
        <w:r w:rsidR="00687D70">
          <w:rPr>
            <w:noProof/>
            <w:webHidden/>
          </w:rPr>
          <w:instrText xml:space="preserve"> PAGEREF _Toc125584534 \h </w:instrText>
        </w:r>
        <w:r w:rsidR="00687D70">
          <w:rPr>
            <w:noProof/>
            <w:webHidden/>
          </w:rPr>
        </w:r>
        <w:r w:rsidR="00687D70">
          <w:rPr>
            <w:noProof/>
            <w:webHidden/>
          </w:rPr>
          <w:fldChar w:fldCharType="separate"/>
        </w:r>
        <w:r w:rsidR="00687D70">
          <w:rPr>
            <w:noProof/>
            <w:webHidden/>
          </w:rPr>
          <w:t>11</w:t>
        </w:r>
        <w:r w:rsidR="00687D70">
          <w:rPr>
            <w:noProof/>
            <w:webHidden/>
          </w:rPr>
          <w:fldChar w:fldCharType="end"/>
        </w:r>
      </w:hyperlink>
    </w:p>
    <w:p w14:paraId="14E05EEE" w14:textId="77777777" w:rsidR="00687D70" w:rsidRDefault="00687D70">
      <w:pPr>
        <w:pStyle w:val="TableofFigures"/>
        <w:tabs>
          <w:tab w:val="right" w:leader="dot" w:pos="8494"/>
        </w:tabs>
        <w:rPr>
          <w:rFonts w:eastAsiaTheme="minorEastAsia"/>
          <w:noProof/>
          <w:lang w:val="en-US"/>
        </w:rPr>
      </w:pPr>
      <w:hyperlink w:anchor="_Toc125584535" w:history="1">
        <w:r w:rsidRPr="0013271C">
          <w:rPr>
            <w:rStyle w:val="Hyperlink"/>
            <w:rFonts w:ascii="Times New Roman" w:hAnsi="Times New Roman" w:cs="Times New Roman"/>
            <w:b/>
            <w:noProof/>
          </w:rPr>
          <w:t>Table 2 Tanaman Obat dan Tumbuhan Hutan Berkhasiat Obat untuk Kesehatan Wanita dan Remaja Puteri</w:t>
        </w:r>
        <w:r>
          <w:rPr>
            <w:noProof/>
            <w:webHidden/>
          </w:rPr>
          <w:tab/>
        </w:r>
        <w:r>
          <w:rPr>
            <w:noProof/>
            <w:webHidden/>
          </w:rPr>
          <w:fldChar w:fldCharType="begin"/>
        </w:r>
        <w:r>
          <w:rPr>
            <w:noProof/>
            <w:webHidden/>
          </w:rPr>
          <w:instrText xml:space="preserve"> PAGEREF _Toc125584535 \h </w:instrText>
        </w:r>
        <w:r>
          <w:rPr>
            <w:noProof/>
            <w:webHidden/>
          </w:rPr>
        </w:r>
        <w:r>
          <w:rPr>
            <w:noProof/>
            <w:webHidden/>
          </w:rPr>
          <w:fldChar w:fldCharType="separate"/>
        </w:r>
        <w:r>
          <w:rPr>
            <w:noProof/>
            <w:webHidden/>
          </w:rPr>
          <w:t>15</w:t>
        </w:r>
        <w:r>
          <w:rPr>
            <w:noProof/>
            <w:webHidden/>
          </w:rPr>
          <w:fldChar w:fldCharType="end"/>
        </w:r>
      </w:hyperlink>
    </w:p>
    <w:p w14:paraId="03599B17" w14:textId="533F1A6B" w:rsidR="00F43B7C" w:rsidRPr="0054675A" w:rsidRDefault="00F43B7C" w:rsidP="00980A45">
      <w:pPr>
        <w:spacing w:line="360" w:lineRule="auto"/>
        <w:rPr>
          <w:rFonts w:ascii="Times New Roman" w:eastAsiaTheme="majorEastAsia" w:hAnsi="Times New Roman" w:cs="Times New Roman"/>
          <w:b/>
          <w:color w:val="000000" w:themeColor="text1"/>
          <w:sz w:val="34"/>
          <w:szCs w:val="32"/>
        </w:rPr>
      </w:pPr>
      <w:r w:rsidRPr="0054675A">
        <w:rPr>
          <w:rFonts w:ascii="Times New Roman" w:hAnsi="Times New Roman" w:cs="Times New Roman"/>
          <w:b/>
          <w:color w:val="000000" w:themeColor="text1"/>
          <w:sz w:val="24"/>
        </w:rPr>
        <w:fldChar w:fldCharType="end"/>
      </w:r>
    </w:p>
    <w:p w14:paraId="1F9F6313" w14:textId="77777777" w:rsidR="00F43B7C" w:rsidRDefault="00F43B7C">
      <w:pPr>
        <w:rPr>
          <w:rFonts w:ascii="Times New Roman" w:eastAsiaTheme="majorEastAsia" w:hAnsi="Times New Roman" w:cs="Times New Roman"/>
          <w:b/>
          <w:color w:val="000000" w:themeColor="text1"/>
          <w:sz w:val="32"/>
          <w:szCs w:val="32"/>
        </w:rPr>
      </w:pPr>
      <w:r>
        <w:rPr>
          <w:rFonts w:ascii="Times New Roman" w:hAnsi="Times New Roman" w:cs="Times New Roman"/>
          <w:b/>
          <w:color w:val="000000" w:themeColor="text1"/>
        </w:rPr>
        <w:br w:type="page"/>
      </w:r>
    </w:p>
    <w:p w14:paraId="40A89FB4" w14:textId="77777777" w:rsidR="004649F0" w:rsidRDefault="00F43B7C" w:rsidP="0054675A">
      <w:pPr>
        <w:pStyle w:val="Heading1"/>
        <w:spacing w:after="240"/>
        <w:jc w:val="center"/>
        <w:rPr>
          <w:rFonts w:ascii="Times New Roman" w:hAnsi="Times New Roman" w:cs="Times New Roman"/>
          <w:b/>
          <w:color w:val="000000" w:themeColor="text1"/>
          <w:sz w:val="28"/>
        </w:rPr>
      </w:pPr>
      <w:bookmarkStart w:id="4" w:name="_Toc125584549"/>
      <w:r w:rsidRPr="00676C90">
        <w:rPr>
          <w:rFonts w:ascii="Times New Roman" w:hAnsi="Times New Roman" w:cs="Times New Roman"/>
          <w:b/>
          <w:color w:val="000000" w:themeColor="text1"/>
          <w:sz w:val="28"/>
        </w:rPr>
        <w:lastRenderedPageBreak/>
        <w:t>DAFTAR GAMBAR</w:t>
      </w:r>
      <w:bookmarkEnd w:id="4"/>
    </w:p>
    <w:p w14:paraId="360617FE" w14:textId="77777777" w:rsidR="00687D70" w:rsidRDefault="004649F0">
      <w:pPr>
        <w:pStyle w:val="TableofFigures"/>
        <w:tabs>
          <w:tab w:val="right" w:leader="dot" w:pos="8494"/>
        </w:tabs>
        <w:rPr>
          <w:rFonts w:eastAsiaTheme="minorEastAsia"/>
          <w:noProof/>
          <w:lang w:val="en-US"/>
        </w:rPr>
      </w:pPr>
      <w:r w:rsidRPr="00717974">
        <w:rPr>
          <w:rFonts w:ascii="Times New Roman" w:eastAsiaTheme="majorEastAsia" w:hAnsi="Times New Roman" w:cs="Times New Roman"/>
          <w:b/>
          <w:sz w:val="24"/>
          <w:szCs w:val="24"/>
        </w:rPr>
        <w:fldChar w:fldCharType="begin"/>
      </w:r>
      <w:r w:rsidRPr="00717974">
        <w:rPr>
          <w:rFonts w:ascii="Times New Roman" w:hAnsi="Times New Roman" w:cs="Times New Roman"/>
          <w:b/>
          <w:sz w:val="24"/>
          <w:szCs w:val="24"/>
        </w:rPr>
        <w:instrText xml:space="preserve"> TOC \h \z \c "Gambar" </w:instrText>
      </w:r>
      <w:r w:rsidRPr="00717974">
        <w:rPr>
          <w:rFonts w:ascii="Times New Roman" w:eastAsiaTheme="majorEastAsia" w:hAnsi="Times New Roman" w:cs="Times New Roman"/>
          <w:b/>
          <w:sz w:val="24"/>
          <w:szCs w:val="24"/>
        </w:rPr>
        <w:fldChar w:fldCharType="separate"/>
      </w:r>
      <w:hyperlink r:id="rId11" w:anchor="_Toc125584526" w:history="1">
        <w:r w:rsidR="00687D70" w:rsidRPr="00BC2939">
          <w:rPr>
            <w:rStyle w:val="Hyperlink"/>
            <w:rFonts w:ascii="Times New Roman" w:hAnsi="Times New Roman" w:cs="Times New Roman"/>
            <w:b/>
            <w:noProof/>
          </w:rPr>
          <w:t>Gambar 1 Uru lewu (Eustachys paspaloides)</w:t>
        </w:r>
        <w:r w:rsidR="00687D70">
          <w:rPr>
            <w:noProof/>
            <w:webHidden/>
          </w:rPr>
          <w:tab/>
        </w:r>
        <w:r w:rsidR="00687D70">
          <w:rPr>
            <w:noProof/>
            <w:webHidden/>
          </w:rPr>
          <w:fldChar w:fldCharType="begin"/>
        </w:r>
        <w:r w:rsidR="00687D70">
          <w:rPr>
            <w:noProof/>
            <w:webHidden/>
          </w:rPr>
          <w:instrText xml:space="preserve"> PAGEREF _Toc125584526 \h </w:instrText>
        </w:r>
        <w:r w:rsidR="00687D70">
          <w:rPr>
            <w:noProof/>
            <w:webHidden/>
          </w:rPr>
        </w:r>
        <w:r w:rsidR="00687D70">
          <w:rPr>
            <w:noProof/>
            <w:webHidden/>
          </w:rPr>
          <w:fldChar w:fldCharType="separate"/>
        </w:r>
        <w:r w:rsidR="00687D70">
          <w:rPr>
            <w:noProof/>
            <w:webHidden/>
          </w:rPr>
          <w:t>21</w:t>
        </w:r>
        <w:r w:rsidR="00687D70">
          <w:rPr>
            <w:noProof/>
            <w:webHidden/>
          </w:rPr>
          <w:fldChar w:fldCharType="end"/>
        </w:r>
      </w:hyperlink>
    </w:p>
    <w:p w14:paraId="22D34650" w14:textId="77777777" w:rsidR="00687D70" w:rsidRDefault="00687D70">
      <w:pPr>
        <w:pStyle w:val="TableofFigures"/>
        <w:tabs>
          <w:tab w:val="right" w:leader="dot" w:pos="8494"/>
        </w:tabs>
        <w:rPr>
          <w:rFonts w:eastAsiaTheme="minorEastAsia"/>
          <w:noProof/>
          <w:lang w:val="en-US"/>
        </w:rPr>
      </w:pPr>
      <w:hyperlink r:id="rId12" w:anchor="_Toc125584527" w:history="1">
        <w:r w:rsidRPr="00BC2939">
          <w:rPr>
            <w:rStyle w:val="Hyperlink"/>
            <w:rFonts w:ascii="Times New Roman" w:hAnsi="Times New Roman" w:cs="Times New Roman"/>
            <w:b/>
            <w:noProof/>
          </w:rPr>
          <w:t>Gambar 2 Pengambilan Sampel di Kabupaten Murung Raya</w:t>
        </w:r>
        <w:r>
          <w:rPr>
            <w:noProof/>
            <w:webHidden/>
          </w:rPr>
          <w:tab/>
        </w:r>
        <w:r>
          <w:rPr>
            <w:noProof/>
            <w:webHidden/>
          </w:rPr>
          <w:fldChar w:fldCharType="begin"/>
        </w:r>
        <w:r>
          <w:rPr>
            <w:noProof/>
            <w:webHidden/>
          </w:rPr>
          <w:instrText xml:space="preserve"> PAGEREF _Toc125584527 \h </w:instrText>
        </w:r>
        <w:r>
          <w:rPr>
            <w:noProof/>
            <w:webHidden/>
          </w:rPr>
        </w:r>
        <w:r>
          <w:rPr>
            <w:noProof/>
            <w:webHidden/>
          </w:rPr>
          <w:fldChar w:fldCharType="separate"/>
        </w:r>
        <w:r>
          <w:rPr>
            <w:noProof/>
            <w:webHidden/>
          </w:rPr>
          <w:t>30</w:t>
        </w:r>
        <w:r>
          <w:rPr>
            <w:noProof/>
            <w:webHidden/>
          </w:rPr>
          <w:fldChar w:fldCharType="end"/>
        </w:r>
      </w:hyperlink>
    </w:p>
    <w:p w14:paraId="1E3D3924" w14:textId="77777777" w:rsidR="00687D70" w:rsidRDefault="00687D70">
      <w:pPr>
        <w:pStyle w:val="TableofFigures"/>
        <w:tabs>
          <w:tab w:val="right" w:leader="dot" w:pos="8494"/>
        </w:tabs>
        <w:rPr>
          <w:rFonts w:eastAsiaTheme="minorEastAsia"/>
          <w:noProof/>
          <w:lang w:val="en-US"/>
        </w:rPr>
      </w:pPr>
      <w:hyperlink r:id="rId13" w:anchor="_Toc125584528" w:history="1">
        <w:r w:rsidRPr="00BC2939">
          <w:rPr>
            <w:rStyle w:val="Hyperlink"/>
            <w:rFonts w:ascii="Times New Roman" w:hAnsi="Times New Roman" w:cs="Times New Roman"/>
            <w:b/>
            <w:noProof/>
          </w:rPr>
          <w:t>Gambar 3 Sampel Uru Lewu yang Terkumpul</w:t>
        </w:r>
        <w:r>
          <w:rPr>
            <w:noProof/>
            <w:webHidden/>
          </w:rPr>
          <w:tab/>
        </w:r>
        <w:r>
          <w:rPr>
            <w:noProof/>
            <w:webHidden/>
          </w:rPr>
          <w:fldChar w:fldCharType="begin"/>
        </w:r>
        <w:r>
          <w:rPr>
            <w:noProof/>
            <w:webHidden/>
          </w:rPr>
          <w:instrText xml:space="preserve"> PAGEREF _Toc125584528 \h </w:instrText>
        </w:r>
        <w:r>
          <w:rPr>
            <w:noProof/>
            <w:webHidden/>
          </w:rPr>
        </w:r>
        <w:r>
          <w:rPr>
            <w:noProof/>
            <w:webHidden/>
          </w:rPr>
          <w:fldChar w:fldCharType="separate"/>
        </w:r>
        <w:r>
          <w:rPr>
            <w:noProof/>
            <w:webHidden/>
          </w:rPr>
          <w:t>30</w:t>
        </w:r>
        <w:r>
          <w:rPr>
            <w:noProof/>
            <w:webHidden/>
          </w:rPr>
          <w:fldChar w:fldCharType="end"/>
        </w:r>
      </w:hyperlink>
    </w:p>
    <w:p w14:paraId="2DC5D7E5" w14:textId="77777777" w:rsidR="00687D70" w:rsidRDefault="00687D70">
      <w:pPr>
        <w:pStyle w:val="TableofFigures"/>
        <w:tabs>
          <w:tab w:val="right" w:leader="dot" w:pos="8494"/>
        </w:tabs>
        <w:rPr>
          <w:rFonts w:eastAsiaTheme="minorEastAsia"/>
          <w:noProof/>
          <w:lang w:val="en-US"/>
        </w:rPr>
      </w:pPr>
      <w:hyperlink r:id="rId14" w:anchor="_Toc125584529" w:history="1">
        <w:r w:rsidRPr="00BC2939">
          <w:rPr>
            <w:rStyle w:val="Hyperlink"/>
            <w:rFonts w:ascii="Times New Roman" w:hAnsi="Times New Roman" w:cs="Times New Roman"/>
            <w:b/>
            <w:noProof/>
          </w:rPr>
          <w:t>Gambar 4 Tanaman Uru Lewu Segar yang Belum Dikeringkan</w:t>
        </w:r>
        <w:r>
          <w:rPr>
            <w:noProof/>
            <w:webHidden/>
          </w:rPr>
          <w:tab/>
        </w:r>
        <w:r>
          <w:rPr>
            <w:noProof/>
            <w:webHidden/>
          </w:rPr>
          <w:fldChar w:fldCharType="begin"/>
        </w:r>
        <w:r>
          <w:rPr>
            <w:noProof/>
            <w:webHidden/>
          </w:rPr>
          <w:instrText xml:space="preserve"> PAGEREF _Toc125584529 \h </w:instrText>
        </w:r>
        <w:r>
          <w:rPr>
            <w:noProof/>
            <w:webHidden/>
          </w:rPr>
        </w:r>
        <w:r>
          <w:rPr>
            <w:noProof/>
            <w:webHidden/>
          </w:rPr>
          <w:fldChar w:fldCharType="separate"/>
        </w:r>
        <w:r>
          <w:rPr>
            <w:noProof/>
            <w:webHidden/>
          </w:rPr>
          <w:t>31</w:t>
        </w:r>
        <w:r>
          <w:rPr>
            <w:noProof/>
            <w:webHidden/>
          </w:rPr>
          <w:fldChar w:fldCharType="end"/>
        </w:r>
      </w:hyperlink>
    </w:p>
    <w:p w14:paraId="19F8406A" w14:textId="77777777" w:rsidR="00687D70" w:rsidRDefault="00687D70">
      <w:pPr>
        <w:pStyle w:val="TableofFigures"/>
        <w:tabs>
          <w:tab w:val="right" w:leader="dot" w:pos="8494"/>
        </w:tabs>
        <w:rPr>
          <w:rFonts w:eastAsiaTheme="minorEastAsia"/>
          <w:noProof/>
          <w:lang w:val="en-US"/>
        </w:rPr>
      </w:pPr>
      <w:hyperlink r:id="rId15" w:anchor="_Toc125584530" w:history="1">
        <w:r w:rsidRPr="00BC2939">
          <w:rPr>
            <w:rStyle w:val="Hyperlink"/>
            <w:rFonts w:ascii="Times New Roman" w:hAnsi="Times New Roman" w:cs="Times New Roman"/>
            <w:b/>
            <w:noProof/>
          </w:rPr>
          <w:t>Gambar 5 Hasil Uji Hedonik Teh Uru Lewu</w:t>
        </w:r>
        <w:r>
          <w:rPr>
            <w:noProof/>
            <w:webHidden/>
          </w:rPr>
          <w:tab/>
        </w:r>
        <w:r>
          <w:rPr>
            <w:noProof/>
            <w:webHidden/>
          </w:rPr>
          <w:fldChar w:fldCharType="begin"/>
        </w:r>
        <w:r>
          <w:rPr>
            <w:noProof/>
            <w:webHidden/>
          </w:rPr>
          <w:instrText xml:space="preserve"> PAGEREF _Toc125584530 \h </w:instrText>
        </w:r>
        <w:r>
          <w:rPr>
            <w:noProof/>
            <w:webHidden/>
          </w:rPr>
        </w:r>
        <w:r>
          <w:rPr>
            <w:noProof/>
            <w:webHidden/>
          </w:rPr>
          <w:fldChar w:fldCharType="separate"/>
        </w:r>
        <w:r>
          <w:rPr>
            <w:noProof/>
            <w:webHidden/>
          </w:rPr>
          <w:t>34</w:t>
        </w:r>
        <w:r>
          <w:rPr>
            <w:noProof/>
            <w:webHidden/>
          </w:rPr>
          <w:fldChar w:fldCharType="end"/>
        </w:r>
      </w:hyperlink>
    </w:p>
    <w:p w14:paraId="63CBDC47" w14:textId="77777777" w:rsidR="00687D70" w:rsidRDefault="00687D70">
      <w:pPr>
        <w:pStyle w:val="TableofFigures"/>
        <w:tabs>
          <w:tab w:val="right" w:leader="dot" w:pos="8494"/>
        </w:tabs>
        <w:rPr>
          <w:rFonts w:eastAsiaTheme="minorEastAsia"/>
          <w:noProof/>
          <w:lang w:val="en-US"/>
        </w:rPr>
      </w:pPr>
      <w:hyperlink r:id="rId16" w:anchor="_Toc125584531" w:history="1">
        <w:r w:rsidRPr="00BC2939">
          <w:rPr>
            <w:rStyle w:val="Hyperlink"/>
            <w:rFonts w:ascii="Times New Roman" w:hAnsi="Times New Roman" w:cs="Times New Roman"/>
            <w:b/>
            <w:noProof/>
          </w:rPr>
          <w:t>Gambar 6 Uji Hedonik terhadap Teh Uru Lewu</w:t>
        </w:r>
        <w:r>
          <w:rPr>
            <w:noProof/>
            <w:webHidden/>
          </w:rPr>
          <w:tab/>
        </w:r>
        <w:r>
          <w:rPr>
            <w:noProof/>
            <w:webHidden/>
          </w:rPr>
          <w:fldChar w:fldCharType="begin"/>
        </w:r>
        <w:r>
          <w:rPr>
            <w:noProof/>
            <w:webHidden/>
          </w:rPr>
          <w:instrText xml:space="preserve"> PAGEREF _Toc125584531 \h </w:instrText>
        </w:r>
        <w:r>
          <w:rPr>
            <w:noProof/>
            <w:webHidden/>
          </w:rPr>
        </w:r>
        <w:r>
          <w:rPr>
            <w:noProof/>
            <w:webHidden/>
          </w:rPr>
          <w:fldChar w:fldCharType="separate"/>
        </w:r>
        <w:r>
          <w:rPr>
            <w:noProof/>
            <w:webHidden/>
          </w:rPr>
          <w:t>35</w:t>
        </w:r>
        <w:r>
          <w:rPr>
            <w:noProof/>
            <w:webHidden/>
          </w:rPr>
          <w:fldChar w:fldCharType="end"/>
        </w:r>
      </w:hyperlink>
    </w:p>
    <w:p w14:paraId="4179ABB4" w14:textId="66207855" w:rsidR="00F43B7C" w:rsidRPr="00291FD4" w:rsidRDefault="004649F0" w:rsidP="00291FD4">
      <w:pPr>
        <w:spacing w:line="360" w:lineRule="auto"/>
        <w:rPr>
          <w:rFonts w:ascii="Times New Roman" w:eastAsiaTheme="majorEastAsia" w:hAnsi="Times New Roman" w:cs="Times New Roman"/>
          <w:b/>
          <w:color w:val="000000" w:themeColor="text1"/>
          <w:sz w:val="24"/>
          <w:szCs w:val="24"/>
        </w:rPr>
      </w:pPr>
      <w:r w:rsidRPr="00717974">
        <w:rPr>
          <w:rFonts w:ascii="Times New Roman" w:hAnsi="Times New Roman" w:cs="Times New Roman"/>
          <w:b/>
          <w:sz w:val="24"/>
          <w:szCs w:val="24"/>
        </w:rPr>
        <w:fldChar w:fldCharType="end"/>
      </w:r>
    </w:p>
    <w:p w14:paraId="73BD0123" w14:textId="77777777" w:rsidR="00676C90" w:rsidRDefault="00676C90">
      <w:pPr>
        <w:rPr>
          <w:rFonts w:ascii="Times New Roman" w:eastAsiaTheme="majorEastAsia" w:hAnsi="Times New Roman" w:cs="Times New Roman"/>
          <w:b/>
          <w:color w:val="000000" w:themeColor="text1"/>
          <w:sz w:val="28"/>
          <w:szCs w:val="32"/>
        </w:rPr>
      </w:pPr>
      <w:r>
        <w:rPr>
          <w:rFonts w:ascii="Times New Roman" w:hAnsi="Times New Roman" w:cs="Times New Roman"/>
          <w:b/>
          <w:color w:val="000000" w:themeColor="text1"/>
          <w:sz w:val="28"/>
        </w:rPr>
        <w:br w:type="page"/>
      </w:r>
    </w:p>
    <w:p w14:paraId="34E1995F" w14:textId="0A9633D2" w:rsidR="00C90C7F" w:rsidRPr="00C90C7F" w:rsidRDefault="00E17FC5" w:rsidP="00A206D3">
      <w:pPr>
        <w:pStyle w:val="Heading1"/>
        <w:spacing w:after="240"/>
        <w:jc w:val="center"/>
        <w:rPr>
          <w:rFonts w:ascii="Times New Roman" w:hAnsi="Times New Roman" w:cs="Times New Roman"/>
          <w:b/>
          <w:color w:val="000000" w:themeColor="text1"/>
          <w:sz w:val="28"/>
        </w:rPr>
      </w:pPr>
      <w:bookmarkStart w:id="5" w:name="_Toc125584550"/>
      <w:r>
        <w:rPr>
          <w:rFonts w:ascii="Times New Roman" w:hAnsi="Times New Roman" w:cs="Times New Roman"/>
          <w:b/>
          <w:color w:val="000000" w:themeColor="text1"/>
          <w:sz w:val="28"/>
        </w:rPr>
        <w:lastRenderedPageBreak/>
        <w:t>ABSTRAK</w:t>
      </w:r>
      <w:bookmarkEnd w:id="5"/>
    </w:p>
    <w:p w14:paraId="79D1D0CC" w14:textId="00A075EB" w:rsidR="0074142D" w:rsidRPr="00BC2448" w:rsidRDefault="006C07FB" w:rsidP="0074142D">
      <w:pPr>
        <w:spacing w:after="0" w:line="240" w:lineRule="auto"/>
        <w:jc w:val="both"/>
        <w:rPr>
          <w:rFonts w:ascii="Times New Roman" w:hAnsi="Times New Roman" w:cs="Times New Roman"/>
          <w:sz w:val="24"/>
          <w:szCs w:val="24"/>
          <w:shd w:val="clear" w:color="auto" w:fill="FFFFFF"/>
        </w:rPr>
      </w:pPr>
      <w:r w:rsidRPr="00BA3850">
        <w:rPr>
          <w:rFonts w:ascii="Times New Roman" w:hAnsi="Times New Roman" w:cs="Times New Roman"/>
          <w:sz w:val="24"/>
          <w:szCs w:val="24"/>
        </w:rPr>
        <w:t xml:space="preserve">Sejak </w:t>
      </w:r>
      <w:r w:rsidR="0074142D" w:rsidRPr="00BA3850">
        <w:rPr>
          <w:rFonts w:ascii="Times New Roman" w:hAnsi="Times New Roman" w:cs="Times New Roman"/>
          <w:sz w:val="24"/>
          <w:szCs w:val="24"/>
        </w:rPr>
        <w:t>lampau</w:t>
      </w:r>
      <w:r w:rsidRPr="00BA3850">
        <w:rPr>
          <w:rFonts w:ascii="Times New Roman" w:hAnsi="Times New Roman" w:cs="Times New Roman"/>
          <w:sz w:val="24"/>
          <w:szCs w:val="24"/>
        </w:rPr>
        <w:t xml:space="preserve">, masyarakat </w:t>
      </w:r>
      <w:r w:rsidR="0074142D" w:rsidRPr="00BA3850">
        <w:rPr>
          <w:rFonts w:ascii="Times New Roman" w:hAnsi="Times New Roman" w:cs="Times New Roman"/>
          <w:sz w:val="24"/>
          <w:szCs w:val="24"/>
        </w:rPr>
        <w:t>adat</w:t>
      </w:r>
      <w:r w:rsidRPr="00BA3850">
        <w:rPr>
          <w:rFonts w:ascii="Times New Roman" w:hAnsi="Times New Roman" w:cs="Times New Roman"/>
          <w:sz w:val="24"/>
          <w:szCs w:val="24"/>
        </w:rPr>
        <w:t xml:space="preserve"> Dayak Kalimantan Tengah </w:t>
      </w:r>
      <w:r w:rsidR="0074142D" w:rsidRPr="00BA3850">
        <w:rPr>
          <w:rFonts w:ascii="Times New Roman" w:hAnsi="Times New Roman" w:cs="Times New Roman"/>
          <w:sz w:val="24"/>
          <w:szCs w:val="24"/>
        </w:rPr>
        <w:t>telah</w:t>
      </w:r>
      <w:r w:rsidRPr="00BA3850">
        <w:rPr>
          <w:rFonts w:ascii="Times New Roman" w:hAnsi="Times New Roman" w:cs="Times New Roman"/>
          <w:sz w:val="24"/>
          <w:szCs w:val="24"/>
        </w:rPr>
        <w:t xml:space="preserve"> memanfaatkan tanaman lokal sebagai makanan maupun obat-obatan untuk menyembuhkan penyakit, meningkatkan </w:t>
      </w:r>
      <w:r w:rsidR="00070244" w:rsidRPr="00BA3850">
        <w:rPr>
          <w:rFonts w:ascii="Times New Roman" w:hAnsi="Times New Roman" w:cs="Times New Roman"/>
          <w:sz w:val="24"/>
          <w:szCs w:val="24"/>
        </w:rPr>
        <w:t xml:space="preserve">stamina dan memperpanjang umur. </w:t>
      </w:r>
      <w:r w:rsidR="0074142D" w:rsidRPr="00BA3850">
        <w:rPr>
          <w:rFonts w:ascii="Times New Roman" w:hAnsi="Times New Roman" w:cs="Times New Roman"/>
          <w:sz w:val="24"/>
          <w:szCs w:val="24"/>
        </w:rPr>
        <w:t xml:space="preserve">Salah satunya </w:t>
      </w:r>
      <w:r w:rsidR="004348A6" w:rsidRPr="00BA3850">
        <w:rPr>
          <w:rFonts w:ascii="Times New Roman" w:hAnsi="Times New Roman" w:cs="Times New Roman"/>
          <w:sz w:val="24"/>
          <w:szCs w:val="24"/>
        </w:rPr>
        <w:t xml:space="preserve">tanaman </w:t>
      </w:r>
      <w:r w:rsidR="004348A6" w:rsidRPr="00BA3850">
        <w:rPr>
          <w:rFonts w:ascii="Times New Roman" w:hAnsi="Times New Roman" w:cs="Times New Roman"/>
          <w:sz w:val="24"/>
        </w:rPr>
        <w:t xml:space="preserve">uru lewu </w:t>
      </w:r>
      <w:r w:rsidR="004348A6" w:rsidRPr="00BA3850">
        <w:rPr>
          <w:rFonts w:ascii="Times New Roman" w:hAnsi="Times New Roman" w:cs="Times New Roman"/>
          <w:sz w:val="24"/>
          <w:szCs w:val="24"/>
        </w:rPr>
        <w:t>(</w:t>
      </w:r>
      <w:r w:rsidR="004348A6" w:rsidRPr="00BA3850">
        <w:rPr>
          <w:rFonts w:ascii="Times New Roman" w:hAnsi="Times New Roman" w:cs="Times New Roman"/>
          <w:i/>
          <w:sz w:val="24"/>
          <w:szCs w:val="24"/>
          <w:shd w:val="clear" w:color="auto" w:fill="FFFFFF"/>
        </w:rPr>
        <w:t>Eustachys paspaloides</w:t>
      </w:r>
      <w:r w:rsidR="0074142D" w:rsidRPr="00BA3850">
        <w:rPr>
          <w:rFonts w:ascii="Times New Roman" w:hAnsi="Times New Roman" w:cs="Times New Roman"/>
          <w:i/>
          <w:sz w:val="24"/>
          <w:szCs w:val="24"/>
          <w:shd w:val="clear" w:color="auto" w:fill="FFFFFF"/>
        </w:rPr>
        <w:t>)</w:t>
      </w:r>
      <w:r w:rsidR="00D47527" w:rsidRPr="00BA3850">
        <w:rPr>
          <w:rFonts w:ascii="Times New Roman" w:hAnsi="Times New Roman" w:cs="Times New Roman"/>
          <w:sz w:val="24"/>
          <w:szCs w:val="24"/>
          <w:shd w:val="clear" w:color="auto" w:fill="FFFFFF"/>
        </w:rPr>
        <w:t xml:space="preserve"> </w:t>
      </w:r>
      <w:r w:rsidR="0074142D" w:rsidRPr="00BA3850">
        <w:rPr>
          <w:rFonts w:ascii="Times New Roman" w:hAnsi="Times New Roman" w:cs="Times New Roman"/>
          <w:sz w:val="24"/>
          <w:szCs w:val="24"/>
          <w:shd w:val="clear" w:color="auto" w:fill="FFFFFF"/>
        </w:rPr>
        <w:t xml:space="preserve">yang </w:t>
      </w:r>
      <w:r w:rsidR="00D47527" w:rsidRPr="00BA3850">
        <w:rPr>
          <w:rFonts w:ascii="Times New Roman" w:hAnsi="Times New Roman" w:cs="Times New Roman"/>
          <w:sz w:val="24"/>
          <w:szCs w:val="24"/>
          <w:shd w:val="clear" w:color="auto" w:fill="FFFFFF"/>
        </w:rPr>
        <w:t>dipercaya dapat merapatkan kembali organ kewanitaan</w:t>
      </w:r>
      <w:r w:rsidR="0074142D" w:rsidRPr="00BA3850">
        <w:rPr>
          <w:rFonts w:ascii="Times New Roman" w:hAnsi="Times New Roman" w:cs="Times New Roman"/>
          <w:sz w:val="24"/>
          <w:szCs w:val="24"/>
          <w:shd w:val="clear" w:color="auto" w:fill="FFFFFF"/>
        </w:rPr>
        <w:t xml:space="preserve"> pasca mela</w:t>
      </w:r>
      <w:r w:rsidR="0074142D" w:rsidRPr="00B96FEA">
        <w:rPr>
          <w:rFonts w:ascii="Times New Roman" w:hAnsi="Times New Roman" w:cs="Times New Roman"/>
          <w:sz w:val="24"/>
          <w:szCs w:val="24"/>
          <w:shd w:val="clear" w:color="auto" w:fill="FFFFFF"/>
        </w:rPr>
        <w:t>hirkan</w:t>
      </w:r>
      <w:r w:rsidR="00D47527" w:rsidRPr="00B96FEA">
        <w:rPr>
          <w:rFonts w:ascii="Times New Roman" w:hAnsi="Times New Roman" w:cs="Times New Roman"/>
          <w:sz w:val="24"/>
          <w:szCs w:val="24"/>
          <w:shd w:val="clear" w:color="auto" w:fill="FFFFFF"/>
        </w:rPr>
        <w:t>. Namun</w:t>
      </w:r>
      <w:r w:rsidR="0074142D" w:rsidRPr="00B96FEA">
        <w:rPr>
          <w:rFonts w:ascii="Times New Roman" w:hAnsi="Times New Roman" w:cs="Times New Roman"/>
          <w:sz w:val="24"/>
          <w:szCs w:val="24"/>
          <w:shd w:val="clear" w:color="auto" w:fill="FFFFFF"/>
        </w:rPr>
        <w:t>,</w:t>
      </w:r>
      <w:r w:rsidR="00D47527" w:rsidRPr="00B96FEA">
        <w:rPr>
          <w:rFonts w:ascii="Times New Roman" w:hAnsi="Times New Roman" w:cs="Times New Roman"/>
          <w:sz w:val="24"/>
          <w:szCs w:val="24"/>
          <w:shd w:val="clear" w:color="auto" w:fill="FFFFFF"/>
        </w:rPr>
        <w:t xml:space="preserve"> hal ini belum dibuktikan secara empiris. </w:t>
      </w:r>
      <w:r w:rsidR="00BA3850" w:rsidRPr="00B96FEA">
        <w:rPr>
          <w:rFonts w:ascii="Times New Roman" w:hAnsi="Times New Roman" w:cs="Times New Roman"/>
          <w:sz w:val="24"/>
          <w:szCs w:val="24"/>
          <w:shd w:val="clear" w:color="auto" w:fill="FFFFFF"/>
        </w:rPr>
        <w:t>Uji fitokimia menunjukan tanaman ini mengandung tiga senyawa yang berpotensi sebagai antikanker dan dua senyawa yang berpotensi sebagai antioksidan. Penelitian dilakukan untuk mengetahui akti</w:t>
      </w:r>
      <w:r w:rsidR="00B96FEA" w:rsidRPr="00B96FEA">
        <w:rPr>
          <w:rFonts w:ascii="Times New Roman" w:hAnsi="Times New Roman" w:cs="Times New Roman"/>
          <w:sz w:val="24"/>
          <w:szCs w:val="24"/>
          <w:shd w:val="clear" w:color="auto" w:fill="FFFFFF"/>
        </w:rPr>
        <w:t xml:space="preserve">vitas antioksidan pada uru lewu. Karena kandungan senyawa bioaktifnya, uru lewu dapat diformulasikan menjadi minuman herbal, dalam bentuk teh. Tiga formulasi teh: F1 (100% uru lewu); F2 (80% uru lewu dan 20% </w:t>
      </w:r>
      <w:r w:rsidR="00B96FEA">
        <w:rPr>
          <w:rFonts w:ascii="Times New Roman" w:hAnsi="Times New Roman" w:cs="Times New Roman"/>
          <w:sz w:val="24"/>
          <w:szCs w:val="24"/>
          <w:shd w:val="clear" w:color="auto" w:fill="FFFFFF"/>
        </w:rPr>
        <w:t>t</w:t>
      </w:r>
      <w:r w:rsidR="00B96FEA" w:rsidRPr="00B96FEA">
        <w:rPr>
          <w:rFonts w:ascii="Times New Roman" w:hAnsi="Times New Roman" w:cs="Times New Roman"/>
          <w:sz w:val="24"/>
          <w:szCs w:val="24"/>
          <w:shd w:val="clear" w:color="auto" w:fill="FFFFFF"/>
        </w:rPr>
        <w:t>e</w:t>
      </w:r>
      <w:r w:rsidR="00B96FEA">
        <w:rPr>
          <w:rFonts w:ascii="Times New Roman" w:hAnsi="Times New Roman" w:cs="Times New Roman"/>
          <w:sz w:val="24"/>
          <w:szCs w:val="24"/>
          <w:shd w:val="clear" w:color="auto" w:fill="FFFFFF"/>
        </w:rPr>
        <w:t>h</w:t>
      </w:r>
      <w:r w:rsidR="00B96FEA" w:rsidRPr="00B96FEA">
        <w:rPr>
          <w:rFonts w:ascii="Times New Roman" w:hAnsi="Times New Roman" w:cs="Times New Roman"/>
          <w:sz w:val="24"/>
          <w:szCs w:val="24"/>
          <w:shd w:val="clear" w:color="auto" w:fill="FFFFFF"/>
        </w:rPr>
        <w:t xml:space="preserve"> hitam) serta</w:t>
      </w:r>
      <w:r w:rsidR="00B96FEA">
        <w:rPr>
          <w:rFonts w:ascii="Times New Roman" w:hAnsi="Times New Roman" w:cs="Times New Roman"/>
          <w:sz w:val="24"/>
          <w:szCs w:val="24"/>
          <w:shd w:val="clear" w:color="auto" w:fill="FFFFFF"/>
        </w:rPr>
        <w:t xml:space="preserve"> F3</w:t>
      </w:r>
      <w:r w:rsidR="00B96FEA" w:rsidRPr="00B96FEA">
        <w:rPr>
          <w:rFonts w:ascii="Times New Roman" w:hAnsi="Times New Roman" w:cs="Times New Roman"/>
          <w:sz w:val="24"/>
          <w:szCs w:val="24"/>
          <w:shd w:val="clear" w:color="auto" w:fill="FFFFFF"/>
        </w:rPr>
        <w:t xml:space="preserve"> </w:t>
      </w:r>
      <w:r w:rsidR="00B96FEA">
        <w:rPr>
          <w:rFonts w:ascii="Times New Roman" w:hAnsi="Times New Roman" w:cs="Times New Roman"/>
          <w:sz w:val="24"/>
          <w:szCs w:val="24"/>
          <w:shd w:val="clear" w:color="auto" w:fill="FFFFFF"/>
        </w:rPr>
        <w:t>(</w:t>
      </w:r>
      <w:r w:rsidR="00B96FEA" w:rsidRPr="00B96FEA">
        <w:rPr>
          <w:rFonts w:ascii="Times New Roman" w:hAnsi="Times New Roman" w:cs="Times New Roman"/>
          <w:sz w:val="24"/>
          <w:szCs w:val="24"/>
          <w:shd w:val="clear" w:color="auto" w:fill="FFFFFF"/>
        </w:rPr>
        <w:t xml:space="preserve">60% uru lewu dan </w:t>
      </w:r>
      <w:r w:rsidR="00B96FEA">
        <w:rPr>
          <w:rFonts w:ascii="Times New Roman" w:hAnsi="Times New Roman" w:cs="Times New Roman"/>
          <w:sz w:val="24"/>
          <w:szCs w:val="24"/>
          <w:shd w:val="clear" w:color="auto" w:fill="FFFFFF"/>
        </w:rPr>
        <w:t xml:space="preserve">40% teh hitam) dibuat dan diuji kepada 100 orang panelis konsumen untuk mengetahui kesan sensorisnya. </w:t>
      </w:r>
      <w:r w:rsidR="00BC2448">
        <w:rPr>
          <w:rFonts w:ascii="Times New Roman" w:hAnsi="Times New Roman" w:cs="Times New Roman"/>
          <w:sz w:val="24"/>
          <w:szCs w:val="24"/>
          <w:shd w:val="clear" w:color="auto" w:fill="FFFFFF"/>
        </w:rPr>
        <w:t xml:space="preserve">Hasil uji aktivitas antioksidan menggunakan metode DPPH menunjukkan nilai IC50 pada uru lewu dan teh hitam </w:t>
      </w:r>
      <w:r w:rsidR="00BC2448" w:rsidRPr="007B4595">
        <w:rPr>
          <w:rFonts w:ascii="Times New Roman" w:hAnsi="Times New Roman" w:cs="Times New Roman"/>
          <w:sz w:val="24"/>
          <w:szCs w:val="24"/>
        </w:rPr>
        <w:t>berturut-turut 133.77 mg/kg dan 345.01 mg/kg. Hal ini berarti aktivitas antioksidan pada uru lewu hampir tiga kali lipat lebih tinggi dari teh hitam. Aktivitas antioksidan pada uru lewu tergolong sedang, sedangkan pada teh hitam tergolong lemah.</w:t>
      </w:r>
      <w:r w:rsidR="00BC2448">
        <w:rPr>
          <w:rFonts w:ascii="Times New Roman" w:hAnsi="Times New Roman" w:cs="Times New Roman"/>
          <w:sz w:val="24"/>
          <w:szCs w:val="24"/>
        </w:rPr>
        <w:t xml:space="preserve"> Formulasi teh F3 dengan kombinasi 60% uru lewu dan 40% teh hitam merupakan formulasi yang paling disukai konsumen berdasarkan atribut warna, aroma dan rasa teh.</w:t>
      </w:r>
    </w:p>
    <w:p w14:paraId="474CAC52" w14:textId="77777777" w:rsidR="0074142D" w:rsidRPr="00070244" w:rsidRDefault="0074142D" w:rsidP="00070244">
      <w:pPr>
        <w:spacing w:line="240" w:lineRule="auto"/>
        <w:ind w:firstLine="567"/>
        <w:jc w:val="both"/>
        <w:rPr>
          <w:rFonts w:ascii="Times New Roman" w:hAnsi="Times New Roman" w:cs="Times New Roman"/>
          <w:sz w:val="24"/>
          <w:szCs w:val="24"/>
        </w:rPr>
      </w:pPr>
    </w:p>
    <w:p w14:paraId="2539A230" w14:textId="07136A1A" w:rsidR="00566C97" w:rsidRPr="007D608C" w:rsidRDefault="00CB1FA1" w:rsidP="00E17FC5">
      <w:pPr>
        <w:spacing w:line="240" w:lineRule="auto"/>
        <w:jc w:val="both"/>
        <w:rPr>
          <w:rFonts w:ascii="Times New Roman" w:eastAsiaTheme="majorEastAsia" w:hAnsi="Times New Roman" w:cs="Times New Roman"/>
          <w:i/>
          <w:sz w:val="24"/>
          <w:szCs w:val="24"/>
        </w:rPr>
      </w:pPr>
      <w:r>
        <w:rPr>
          <w:rFonts w:ascii="Times New Roman" w:hAnsi="Times New Roman" w:cs="Times New Roman"/>
          <w:i/>
          <w:sz w:val="24"/>
          <w:szCs w:val="24"/>
        </w:rPr>
        <w:t xml:space="preserve">Kata kunci: </w:t>
      </w:r>
      <w:r w:rsidR="00BC2448">
        <w:rPr>
          <w:rFonts w:ascii="Times New Roman" w:hAnsi="Times New Roman" w:cs="Times New Roman"/>
          <w:i/>
          <w:sz w:val="24"/>
          <w:szCs w:val="24"/>
        </w:rPr>
        <w:t xml:space="preserve">antioksidan, </w:t>
      </w:r>
      <w:r w:rsidR="00BC2448">
        <w:rPr>
          <w:rFonts w:ascii="Times New Roman" w:hAnsi="Times New Roman" w:cs="Times New Roman"/>
          <w:i/>
          <w:sz w:val="24"/>
          <w:szCs w:val="24"/>
        </w:rPr>
        <w:t>sensoris, teh, uru lewu</w:t>
      </w:r>
    </w:p>
    <w:p w14:paraId="2F0FDC36" w14:textId="77777777" w:rsidR="00C90C7F" w:rsidRDefault="00C90C7F">
      <w:pPr>
        <w:rPr>
          <w:rFonts w:ascii="Times New Roman" w:eastAsiaTheme="majorEastAsia" w:hAnsi="Times New Roman" w:cs="Times New Roman"/>
          <w:b/>
          <w:color w:val="000000" w:themeColor="text1"/>
          <w:sz w:val="28"/>
          <w:szCs w:val="32"/>
        </w:rPr>
      </w:pPr>
      <w:r>
        <w:rPr>
          <w:rFonts w:ascii="Times New Roman" w:hAnsi="Times New Roman" w:cs="Times New Roman"/>
          <w:b/>
          <w:color w:val="000000" w:themeColor="text1"/>
          <w:sz w:val="28"/>
        </w:rPr>
        <w:br w:type="page"/>
      </w:r>
    </w:p>
    <w:p w14:paraId="0E7FD61E" w14:textId="0DBEB61E" w:rsidR="00566C97" w:rsidRDefault="0002197F" w:rsidP="00311918">
      <w:pPr>
        <w:pStyle w:val="Heading1"/>
        <w:spacing w:before="0" w:line="360" w:lineRule="auto"/>
        <w:jc w:val="center"/>
        <w:rPr>
          <w:rFonts w:ascii="Times New Roman" w:hAnsi="Times New Roman" w:cs="Times New Roman"/>
          <w:b/>
          <w:color w:val="000000" w:themeColor="text1"/>
          <w:sz w:val="28"/>
        </w:rPr>
      </w:pPr>
      <w:bookmarkStart w:id="6" w:name="_Toc125584551"/>
      <w:r>
        <w:rPr>
          <w:rFonts w:ascii="Times New Roman" w:hAnsi="Times New Roman" w:cs="Times New Roman"/>
          <w:b/>
          <w:color w:val="000000" w:themeColor="text1"/>
          <w:sz w:val="28"/>
        </w:rPr>
        <w:lastRenderedPageBreak/>
        <w:t>BAB I</w:t>
      </w:r>
      <w:r w:rsidR="00566C97" w:rsidRPr="0007653E">
        <w:rPr>
          <w:rFonts w:ascii="Times New Roman" w:hAnsi="Times New Roman" w:cs="Times New Roman"/>
          <w:b/>
          <w:color w:val="000000" w:themeColor="text1"/>
          <w:sz w:val="28"/>
        </w:rPr>
        <w:t xml:space="preserve"> PENDAHULUAN</w:t>
      </w:r>
      <w:bookmarkEnd w:id="6"/>
    </w:p>
    <w:p w14:paraId="5945EFD9" w14:textId="77777777" w:rsidR="00311918" w:rsidRPr="00311918" w:rsidRDefault="00311918" w:rsidP="00311918"/>
    <w:p w14:paraId="6B0F4573" w14:textId="21AB4022" w:rsidR="002B535E" w:rsidRDefault="0007653E" w:rsidP="008B0851">
      <w:pPr>
        <w:pStyle w:val="Heading2"/>
        <w:numPr>
          <w:ilvl w:val="0"/>
          <w:numId w:val="1"/>
        </w:numPr>
        <w:spacing w:line="480" w:lineRule="auto"/>
        <w:ind w:left="567" w:hanging="567"/>
        <w:rPr>
          <w:rFonts w:ascii="Times New Roman" w:hAnsi="Times New Roman" w:cs="Times New Roman"/>
          <w:b/>
          <w:color w:val="000000" w:themeColor="text1"/>
          <w:sz w:val="24"/>
        </w:rPr>
      </w:pPr>
      <w:bookmarkStart w:id="7" w:name="_Toc125584552"/>
      <w:r w:rsidRPr="0007653E">
        <w:rPr>
          <w:rFonts w:ascii="Times New Roman" w:hAnsi="Times New Roman" w:cs="Times New Roman"/>
          <w:b/>
          <w:color w:val="000000" w:themeColor="text1"/>
          <w:sz w:val="24"/>
        </w:rPr>
        <w:t>Latar Belakang</w:t>
      </w:r>
      <w:bookmarkEnd w:id="7"/>
    </w:p>
    <w:p w14:paraId="7667D3FC" w14:textId="77777777" w:rsidR="00883DDF" w:rsidRDefault="00883DDF" w:rsidP="00883DDF">
      <w:pPr>
        <w:spacing w:line="480" w:lineRule="auto"/>
        <w:ind w:firstLine="567"/>
        <w:jc w:val="both"/>
        <w:rPr>
          <w:rFonts w:ascii="Times New Roman" w:hAnsi="Times New Roman" w:cs="Times New Roman"/>
          <w:sz w:val="24"/>
          <w:szCs w:val="24"/>
        </w:rPr>
      </w:pPr>
      <w:r w:rsidRPr="00883DDF">
        <w:rPr>
          <w:rFonts w:ascii="Times New Roman" w:hAnsi="Times New Roman" w:cs="Times New Roman"/>
          <w:sz w:val="24"/>
          <w:szCs w:val="24"/>
        </w:rPr>
        <w:t xml:space="preserve">Kalimantan Tengah sebagai provinsi terbesar ketiga di Indonesia memiliki hutan hujan tropis yang kaya akan keanekaragaman hayati termasuk tanaman herbal </w:t>
      </w:r>
      <w:r w:rsidRPr="00883DDF">
        <w:rPr>
          <w:rFonts w:ascii="Times New Roman" w:hAnsi="Times New Roman" w:cs="Times New Roman"/>
          <w:sz w:val="24"/>
          <w:szCs w:val="24"/>
        </w:rPr>
        <w:fldChar w:fldCharType="begin" w:fldLock="1"/>
      </w:r>
      <w:r w:rsidRPr="00883DDF">
        <w:rPr>
          <w:rFonts w:ascii="Times New Roman" w:hAnsi="Times New Roman" w:cs="Times New Roman"/>
          <w:sz w:val="24"/>
          <w:szCs w:val="24"/>
        </w:rPr>
        <w:instrText>ADDIN CSL_CITATION {"citationItems":[{"id":"ITEM-1","itemData":{"DOI":"10.20527/JHT.V2I3.2250","ISSN":"2337-7992","abstract":"Penelitian ini bertujuan untuk mengidentifikasi pemanfaatan tumbuhan berkhasiat obat berbasis kearifan lokal pada masyarakat Dayak yang tumbuh di lahan agroforest . Subjek penelitian adalah suku Dayak Bakumpai dan suku Dayak Dusun Tengah yang ada di Kecamatan Teweh Tengah Kabupaten Barito Utara. Metode penelitian bersifat kualitatif dengan analisis deskriptif. Pengumpulan data dengan teknik wawancara mendalam dan observasi. Hasil penelitian telah menemukan 100 jenis tumbuhan yang dimanfaatkan sebagai bahan obat oleh suku Dayak Bakumpai dan suku Dayak Dusun Tengah.Hampir semua bagian organ tumbuhan dapat digunakan untuk pengobatan, yaitu akar, batang, daun, kulit kayu, pucuk, rimpang, umbi, bunga, buah, dan biji. Bagian tumbuhan yang paling banyak digunakan adalah daun, diantaranya sebagai obat kulit, masalah kewanitaan, pencernaan, demam, dan beberapa penyakit keras. This study aims to identify the utilization of medicinal plants based on local wisdom of Dayak communities that grow on their land agroforests. Subjects were Dayak Bakumpai tribe and Dayak Dusun Tengah tribe at Teweh Tengah sub-district, Barito Utara District. The research method is qualitative descriptive analysis. Collecting data used with in-depth interviews and observation techniques. The results have been found 100 species of plants used as medicine by the Dayak Bakumpai tribe and Dayak Dusun Tengah tribe. Almost all parts of the plant organs can be used for treatment, likes the roots, stems, leaves, bark, shoots, rhizomes, tubers, flowers, fruits, and seeds. Parts of the plant most widely used are the leaves, such as for skin medications, female problems, indigestion, fever, and some intractable diseases","author":[{"dropping-particle":"","family":"Aryadi","given":"Mahrus","non-dropping-particle":"","parse-names":false,"suffix":""},{"dropping-particle":"","family":"Fithria","given":"Abdi","non-dropping-particle":"","parse-names":false,"suffix":""},{"dropping-particle":"","family":"Susilawati","given":"Susilawati","non-dropping-particle":"","parse-names":false,"suffix":""},{"dropping-particle":"","family":"Fatria","given":"Fatria","non-dropping-particle":"","parse-names":false,"suffix":""}],"container-title":"Jurnal Hutan Tropis","id":"ITEM-1","issue":"3","issued":{"date-parts":[["2014"]]},"page":"233-238","title":"Kearifan Lokal Masyarakat Dayak Terhadap Tumbuhan Berkhasiat Obat di Lahan Agroforest Kabupaten Barito Utara","type":"article-journal","volume":"2"},"uris":["http://www.mendeley.com/documents/?uuid=d715dabe-23de-48eb-a37c-0ecfdccc10ab"]}],"mendeley":{"formattedCitation":"(Aryadi, Fithria, Susilawati, &amp; Fatria, 2014)","plainTextFormattedCitation":"(Aryadi, Fithria, Susilawati, &amp; Fatria, 2014)","previouslyFormattedCitation":"(Aryadi, Fithria, Susilawati, &amp; Fatria, 2014)"},"properties":{"noteIndex":0},"schema":"https://github.com/citation-style-language/schema/raw/master/csl-citation.json"}</w:instrText>
      </w:r>
      <w:r w:rsidRPr="00883DDF">
        <w:rPr>
          <w:rFonts w:ascii="Times New Roman" w:hAnsi="Times New Roman" w:cs="Times New Roman"/>
          <w:sz w:val="24"/>
          <w:szCs w:val="24"/>
        </w:rPr>
        <w:fldChar w:fldCharType="separate"/>
      </w:r>
      <w:r w:rsidRPr="00883DDF">
        <w:rPr>
          <w:rFonts w:ascii="Times New Roman" w:hAnsi="Times New Roman" w:cs="Times New Roman"/>
          <w:noProof/>
          <w:sz w:val="24"/>
          <w:szCs w:val="24"/>
        </w:rPr>
        <w:t>(Aryadi, Fithria, Susilawati, &amp; Fatria, 2014)</w:t>
      </w:r>
      <w:r w:rsidRPr="00883DDF">
        <w:rPr>
          <w:rFonts w:ascii="Times New Roman" w:hAnsi="Times New Roman" w:cs="Times New Roman"/>
          <w:sz w:val="24"/>
          <w:szCs w:val="24"/>
        </w:rPr>
        <w:fldChar w:fldCharType="end"/>
      </w:r>
      <w:r w:rsidRPr="00883DDF">
        <w:rPr>
          <w:rFonts w:ascii="Times New Roman" w:hAnsi="Times New Roman" w:cs="Times New Roman"/>
          <w:sz w:val="24"/>
          <w:szCs w:val="24"/>
        </w:rPr>
        <w:t xml:space="preserve">. Sejak turun temurun, masyarakat asli suku Dayak Kalimantan Tengah mengenal dan memanfaatkan tanaman-tanaman lokal sebagai makanan maupun obat-obatan untuk menyembuhkan penyakit, meningkatkan stamina dan memperpanjang umur </w:t>
      </w:r>
      <w:r w:rsidRPr="00883DDF">
        <w:rPr>
          <w:rFonts w:ascii="Times New Roman" w:hAnsi="Times New Roman" w:cs="Times New Roman"/>
          <w:sz w:val="24"/>
          <w:szCs w:val="24"/>
        </w:rPr>
        <w:fldChar w:fldCharType="begin" w:fldLock="1"/>
      </w:r>
      <w:r w:rsidRPr="00883DDF">
        <w:rPr>
          <w:rFonts w:ascii="Times New Roman" w:hAnsi="Times New Roman" w:cs="Times New Roman"/>
          <w:sz w:val="24"/>
          <w:szCs w:val="24"/>
        </w:rPr>
        <w:instrText>ADDIN CSL_CITATION {"citationItems":[{"id":"ITEM-1","itemData":{"DOI":"10.13057/nusbiosci/n020208","ISSN":"20873948","abstract":"Abstract. Setyawan AD. 2010. Biodiversity conservation strategy in a native perspective; case study of shifting cultivation at the Dayaks of Kalimantan. Nusantara Bioscience 2: 97-108. Native tribes generally are original conservationists; they build genuine conservation strategy of natural resources and environment for sustainable living. Dayak is a native tribe of Kalimantan that has been living for thousands of years; they use shifting cultivation to manage the communal forest lands due to Kalimantan’s poor soil of minerals and nutrients, where the presence of phosphorus becomes a limiting factor for crops cultivation. In tropical forests, phosphorus mostly stored in the trees, so to remove it, the forest burning is carried out. Nutrients released into the soil can be used for upland rice (gogo) cultivation, until depleted; after that, cultivators need to open a forest, while the old land was abandoned (fallow) until it becomes forest again (for 20-25 years). The consecutive land clearing causes the formation of mosaics land with different succession ages and diverse biodiversity. This process is often combined with agroforestry systems (multicultural forest gardens), where the will-be-abandoned fields are planted with a variety of useful trees that can be integrated in forest ecosystems, especially rubber and fruits. These systems of shifting cultivation are often blamed as the main factor of forest degradation and fires, but in the last 300 years, this system has little impact on forest degradation. But, this is relatively low in productivity and subsistent, so it is not suitable for the modern agriculture which demands high productivity and measurable, mass and continuous yield, as well as related to the market. The increased population and industrial development of forestry, plantation, mining, etc. make the communal forest become narrower, so the fallow periods are shortened (5-15 years) and the lands are degraded into grasslands. In the future, shifting cultivation remains one of the Dayaks option to meet the needs of rice, but agroforestry should be developed because of its higher economic value.","author":[{"dropping-particle":"","family":"Setyawan","given":"Ahmad D W I","non-dropping-particle":"","parse-names":false,"suffix":""}],"container-title":"Nusantara Bioscience","id":"ITEM-1","issue":"2","issued":{"date-parts":[["2010"]]},"page":"97-108","title":"Biodiversity conservation strategy in a native perspective; case study of shifting cultivation at the Dayaks of Kalimantan","type":"article-journal","volume":"2"},"uris":["http://www.mendeley.com/documents/?uuid=24d88de5-f76d-4726-a26d-e5960795ed1a"]}],"mendeley":{"formattedCitation":"(Setyawan, 2010)","plainTextFormattedCitation":"(Setyawan, 2010)","previouslyFormattedCitation":"(Setyawan, 2010)"},"properties":{"noteIndex":0},"schema":"https://github.com/citation-style-language/schema/raw/master/csl-citation.json"}</w:instrText>
      </w:r>
      <w:r w:rsidRPr="00883DDF">
        <w:rPr>
          <w:rFonts w:ascii="Times New Roman" w:hAnsi="Times New Roman" w:cs="Times New Roman"/>
          <w:sz w:val="24"/>
          <w:szCs w:val="24"/>
        </w:rPr>
        <w:fldChar w:fldCharType="separate"/>
      </w:r>
      <w:r w:rsidRPr="00883DDF">
        <w:rPr>
          <w:rFonts w:ascii="Times New Roman" w:hAnsi="Times New Roman" w:cs="Times New Roman"/>
          <w:noProof/>
          <w:sz w:val="24"/>
          <w:szCs w:val="24"/>
        </w:rPr>
        <w:t>(Setyawan, 2010)</w:t>
      </w:r>
      <w:r w:rsidRPr="00883DDF">
        <w:rPr>
          <w:rFonts w:ascii="Times New Roman" w:hAnsi="Times New Roman" w:cs="Times New Roman"/>
          <w:sz w:val="24"/>
          <w:szCs w:val="24"/>
        </w:rPr>
        <w:fldChar w:fldCharType="end"/>
      </w:r>
      <w:r w:rsidRPr="00883DDF">
        <w:rPr>
          <w:rFonts w:ascii="Times New Roman" w:hAnsi="Times New Roman" w:cs="Times New Roman"/>
          <w:sz w:val="24"/>
          <w:szCs w:val="24"/>
        </w:rPr>
        <w:t>. Bahkan, bagi kaum wanitanya, tanaman-tanaman herbal ini juga difungsikan sebagai kosmetik sehingga sering kali kecantikan gadis Dayak dikaitkan dengan khasiat tanaman herbal lokal Kalimantan.</w:t>
      </w:r>
    </w:p>
    <w:p w14:paraId="0E0517EE" w14:textId="77777777" w:rsidR="00883DDF" w:rsidRDefault="00883DDF" w:rsidP="00883DDF">
      <w:pPr>
        <w:spacing w:line="480" w:lineRule="auto"/>
        <w:ind w:firstLine="567"/>
        <w:jc w:val="both"/>
        <w:rPr>
          <w:rFonts w:ascii="Times New Roman" w:hAnsi="Times New Roman" w:cs="Times New Roman"/>
          <w:sz w:val="24"/>
          <w:szCs w:val="24"/>
        </w:rPr>
      </w:pPr>
      <w:r w:rsidRPr="00883DDF">
        <w:rPr>
          <w:rFonts w:ascii="Times New Roman" w:hAnsi="Times New Roman" w:cs="Times New Roman"/>
          <w:sz w:val="24"/>
          <w:szCs w:val="24"/>
        </w:rPr>
        <w:t xml:space="preserve">Pengetahuan tentang khasiat botani khas Kalimantan Tengah ini pada akhirnya menjadi suatu kearifan lokal yang diwariskan secara lisan dari generasi ke generasi </w:t>
      </w:r>
      <w:r w:rsidRPr="00883DDF">
        <w:rPr>
          <w:rFonts w:ascii="Times New Roman" w:hAnsi="Times New Roman" w:cs="Times New Roman"/>
          <w:sz w:val="24"/>
          <w:szCs w:val="24"/>
        </w:rPr>
        <w:fldChar w:fldCharType="begin" w:fldLock="1"/>
      </w:r>
      <w:r w:rsidRPr="00883DDF">
        <w:rPr>
          <w:rFonts w:ascii="Times New Roman" w:hAnsi="Times New Roman" w:cs="Times New Roman"/>
          <w:sz w:val="24"/>
          <w:szCs w:val="24"/>
        </w:rPr>
        <w:instrText>ADDIN CSL_CITATION {"citationItems":[{"id":"ITEM-1","itemData":{"abstract":"Indonesia memiliki keanekaragaman hayati yang tinggi, terutama tumbuhan salah satunya di wilayah Kalimantan Barat. Masyarakat Kalimantan Barat masih sering memanfaatkan keanekaragaman tumbuhan tersebut dalam bidang kesehatan, salah satunya masyarakat suku Dayak Desa. Suku Dayak Desa sebagai salah satu suku yang mendiami wilayah di Kalimantan Barat masih mempertahankan tradisi pengobatan secara tradisional dengan memanfaatkan tumbuhan sebagai bahan obat-obatan.Tradisi tersebut menjadi suatu kearifan lokal pada suku Dayak Desa dalam menjaga dan melestarikan hutan serta mempertahankan pengetahuan tradisional tentang tumbuhan berkhasiat obat. Namun demikian, pengetahuan tersebut belum terdokumentasi dengan baik sehingga dikhawatirkan akan punah. Penelitian ini bertujuan untuk menganalisis pengetahuan tradisional masyarakatterhadap tumbuhan yang digunakan sebagai obat tradisional pada suku Dayak Desa di Desa Pakak, Kecamatan Kayan Hilir, Kabupaten Sintang, Kalimantan barat.Desain dalam penelitian ini adalah deskriptif kualitatif. Penelitian ini mengikutsertakan 100 responden. Pengambilan sampel dilakukan dengan teknik Snowbal Sampling. Pengumpulan data pengetahuan tradisional masyarakat Suku Dayak Desa menggunakan teknik observasi dan kuisioner. Analisis data menggunakan analisis deskriptif kualitatif.Hasil penelitian menunjukan bahwa pengetahuan tradisional tentang tanaman berkasiat obat ditransferkan kepada generasi ke generasi secara lisan. Pengetahuan tradisional tersebut diperoleh melalui mimpi sebanyak 10%, melalui penyampaian oleh Ketua Adat dan temenggung 20%, melalui penyampaian lisan dari orang tua dan keluarga sebanyak 20%, melalui coba-coba sebanyak 20% dan melalui pengalaman pribadi yang disampaikan ke orang lain sebanyak 30%. Kesimpulannya bahwa informasi pengetahuan tradisional tentang pengetahuan tradisional tentang tumbuhan yang berkhasiat obat lebih banyak melalui pengalaman pribadi yang kemudian disampaikan lisan.","author":[{"dropping-particle":"","family":"Julung","given":"Hendrikus","non-dropping-particle":"","parse-names":false,"suffix":""},{"dropping-particle":"","family":"Supiandi","given":"Markus Iyus","non-dropping-particle":"","parse-names":false,"suffix":""},{"dropping-particle":"","family":"Ege","given":"Benediktus","non-dropping-particle":"","parse-names":false,"suffix":""},{"dropping-particle":"","family":"Mahanal","given":"Susriyati","non-dropping-particle":"","parse-names":false,"suffix":""},{"dropping-particle":"","family":"Zubaidah","given":"Siti","non-dropping-particle":"","parse-names":false,"suffix":""}],"container-title":"Proceeding of Biology Education","id":"ITEM-1","issue":"1","issued":{"date-parts":[["2013"]]},"page":"67-74","title":"Analisis Sumber Pengetahuan Tradisional Tanaman Obat yang Digunakan oleh Masyarakat Suku Dayak Desa","type":"article-journal","volume":"2"},"uris":["http://www.mendeley.com/documents/?uuid=cee94aa9-5291-49ea-b1cc-1df2b08f0e6f"]}],"mendeley":{"formattedCitation":"(Julung, Supiandi, Ege, Mahanal, &amp; Zubaidah, 2013)","plainTextFormattedCitation":"(Julung, Supiandi, Ege, Mahanal, &amp; Zubaidah, 2013)","previouslyFormattedCitation":"(Julung, Supiandi, Ege, Mahanal, &amp; Zubaidah, 2013)"},"properties":{"noteIndex":0},"schema":"https://github.com/citation-style-language/schema/raw/master/csl-citation.json"}</w:instrText>
      </w:r>
      <w:r w:rsidRPr="00883DDF">
        <w:rPr>
          <w:rFonts w:ascii="Times New Roman" w:hAnsi="Times New Roman" w:cs="Times New Roman"/>
          <w:sz w:val="24"/>
          <w:szCs w:val="24"/>
        </w:rPr>
        <w:fldChar w:fldCharType="separate"/>
      </w:r>
      <w:r w:rsidRPr="00883DDF">
        <w:rPr>
          <w:rFonts w:ascii="Times New Roman" w:hAnsi="Times New Roman" w:cs="Times New Roman"/>
          <w:noProof/>
          <w:sz w:val="24"/>
          <w:szCs w:val="24"/>
        </w:rPr>
        <w:t>(Julung, Supiandi, Ege, Mahanal, &amp; Zubaidah, 2013)</w:t>
      </w:r>
      <w:r w:rsidRPr="00883DDF">
        <w:rPr>
          <w:rFonts w:ascii="Times New Roman" w:hAnsi="Times New Roman" w:cs="Times New Roman"/>
          <w:sz w:val="24"/>
          <w:szCs w:val="24"/>
        </w:rPr>
        <w:fldChar w:fldCharType="end"/>
      </w:r>
      <w:r w:rsidRPr="00883DDF">
        <w:rPr>
          <w:rFonts w:ascii="Times New Roman" w:hAnsi="Times New Roman" w:cs="Times New Roman"/>
          <w:sz w:val="24"/>
          <w:szCs w:val="24"/>
        </w:rPr>
        <w:t xml:space="preserve">. Sayangnya, tidak banyak literatur mencatat dan mendalami kekayaan manfaat yang didapat dari tanaman herbal ini </w:t>
      </w:r>
      <w:r w:rsidRPr="00883DDF">
        <w:rPr>
          <w:rFonts w:ascii="Times New Roman" w:hAnsi="Times New Roman" w:cs="Times New Roman"/>
          <w:sz w:val="24"/>
          <w:szCs w:val="24"/>
        </w:rPr>
        <w:fldChar w:fldCharType="begin" w:fldLock="1"/>
      </w:r>
      <w:r w:rsidRPr="00883DDF">
        <w:rPr>
          <w:rFonts w:ascii="Times New Roman" w:hAnsi="Times New Roman" w:cs="Times New Roman"/>
          <w:sz w:val="24"/>
          <w:szCs w:val="24"/>
        </w:rPr>
        <w:instrText>ADDIN CSL_CITATION {"citationItems":[{"id":"ITEM-1","itemData":{"DOI":"10.22435/mpk.v20i3Sept.789.","ISSN":"2338-3445","abstract":"Modern medicine has been known by people in East Kalimantan including Dayak Tunjung tribe, but until now they still maintain their tradition in utilizing plants in the forest and the surrounding area for curing various diseases. The empirical experience and knowledge from them are very valuable information for developing new drugs. Field study recorded 47 plant species were being used as medicinal plants by Dayak Tunjung people in East Kalimantan. Further research need to be done to analyze the chemical compounds of these medicinal plants and also the safe dosage of its use. Pendahuluan K eanekaragaman hayati Indonesia adalah sangat penting bagi keberlangsungan kehidupan bangsa. Hal ini bukan karena posisinya sebagai salah satu negara terkaya di dunia dalam keanekaragaman hayati, tetapi karena keterkaitannya yang erat dengan kekayaan keanekaragaman budaya lokal dan pengetahuan tradisional yang dimiliki bangsa ini. 1 Sayangnya banyak kekayaan pengetahuan tradisional itu telah hilang, sejalan dengan terkikisnya budaya tradisional kita. Erosi pengetahuan tradisional terjadi karena kurangnya kesadaran akan pentingnya aset karya intelektual, sehingga kebanyakan informasi pengetahuan tradisional belum terdokumentasi dengan baik. Jadi lemahnya dokumentasi dan kemajuan di bidang iptek yang sangat pesat dikhawatirkan secara perlahan tapi pasti akan mendorong tergusurnya pengetahuan tradisional, dan pada akhirnya akan mempercepat kepunahannya. 2","author":[{"dropping-particle":"","family":"Setyowati","given":"Francisca Murti","non-dropping-particle":"","parse-names":false,"suffix":""}],"container-title":"Media Litbang Kesehatan","id":"ITEM-1","issue":"3","issued":{"date-parts":[["2012"]]},"page":"104-112","title":"Etnofarmakologi Dan Pemakaian Tanaman Obat Suku Dayak Tunjung Di Kalimantan Timur","type":"article-journal","volume":"20"},"uris":["http://www.mendeley.com/documents/?uuid=3249d94e-fae0-4f3c-8790-a7c956ee4aeb"]}],"mendeley":{"formattedCitation":"(Setyowati, 2012)","plainTextFormattedCitation":"(Setyowati, 2012)","previouslyFormattedCitation":"(Setyowati, 2012)"},"properties":{"noteIndex":0},"schema":"https://github.com/citation-style-language/schema/raw/master/csl-citation.json"}</w:instrText>
      </w:r>
      <w:r w:rsidRPr="00883DDF">
        <w:rPr>
          <w:rFonts w:ascii="Times New Roman" w:hAnsi="Times New Roman" w:cs="Times New Roman"/>
          <w:sz w:val="24"/>
          <w:szCs w:val="24"/>
        </w:rPr>
        <w:fldChar w:fldCharType="separate"/>
      </w:r>
      <w:r w:rsidRPr="00883DDF">
        <w:rPr>
          <w:rFonts w:ascii="Times New Roman" w:hAnsi="Times New Roman" w:cs="Times New Roman"/>
          <w:noProof/>
          <w:sz w:val="24"/>
          <w:szCs w:val="24"/>
        </w:rPr>
        <w:t>(Setyowati, 2012)</w:t>
      </w:r>
      <w:r w:rsidRPr="00883DDF">
        <w:rPr>
          <w:rFonts w:ascii="Times New Roman" w:hAnsi="Times New Roman" w:cs="Times New Roman"/>
          <w:sz w:val="24"/>
          <w:szCs w:val="24"/>
        </w:rPr>
        <w:fldChar w:fldCharType="end"/>
      </w:r>
      <w:r w:rsidRPr="00883DDF">
        <w:rPr>
          <w:rFonts w:ascii="Times New Roman" w:hAnsi="Times New Roman" w:cs="Times New Roman"/>
          <w:sz w:val="24"/>
          <w:szCs w:val="24"/>
        </w:rPr>
        <w:t xml:space="preserve">. Padahal, dapat dipastikan setidaknya hutan Kalimantan menyimpan ratusan jenis spesies tanaman herbal yang memiliki khasiat tidak kalah bila dibandingkan dengan obat modern </w:t>
      </w:r>
      <w:r w:rsidRPr="00883DDF">
        <w:rPr>
          <w:rFonts w:ascii="Times New Roman" w:hAnsi="Times New Roman" w:cs="Times New Roman"/>
          <w:sz w:val="24"/>
          <w:szCs w:val="24"/>
        </w:rPr>
        <w:fldChar w:fldCharType="begin" w:fldLock="1"/>
      </w:r>
      <w:r w:rsidRPr="00883DDF">
        <w:rPr>
          <w:rFonts w:ascii="Times New Roman" w:hAnsi="Times New Roman" w:cs="Times New Roman"/>
          <w:sz w:val="24"/>
          <w:szCs w:val="24"/>
        </w:rPr>
        <w:instrText>ADDIN CSL_CITATION {"citationItems":[{"id":"ITEM-1","itemData":{"abstract":"This research was carried out in the Gerantung Village of Monterado Subdistrict, Bengkayang Regency. The effective research period was held for two (2) weeks in the field using interviews with EMIC approach and snowball sampling technique. The purpose of this research is to reveal the type of medicinal plants and their use and to reveal the medicinal plant parts used and the way of preparing the medicine by people around Gerantung Village, as well as to reveal the type of diseases that can be treated using the medicinal plant. The research found 51 species of medicinal plants belonging to 36 families that all used by the community, where processing is still traditional, based on habit and experience only. Based on the growth rate, it turned out that trees were most widely used with percentage of 37.25% or as many as 19 species. Based on the part of the plant used, the leaf was the most widely used with a percentage of 54.90% or as many as 28 species. Based on way of processing, the most widely used was by boiling with a percentage of 52.94% or as many as 27 species. Based on the used the most widely used was by consuming with a percentage of 45.10% or as many as 23 species. And based on diseases treatment, the most widely used was for the treatment of internal diseases with as many as 32 species.","author":[{"dropping-particle":"","family":"Gunadi","given":"Deny","non-dropping-particle":"","parse-names":false,"suffix":""},{"dropping-particle":"","family":"Oramahi","given":"H.A","non-dropping-particle":"","parse-names":false,"suffix":""},{"dropping-particle":"","family":"Tavita","given":"Gusti Eva","non-dropping-particle":"","parse-names":false,"suffix":""}],"container-title":"Jurnal Hutan Lestari","id":"ITEM-1","issue":"2","issued":{"date-parts":[["2017"]]},"page":"425-436","title":"Studi tumbuhan obat pada etnis dayak di desa gerantung kecamatan monterado kabupaten bengkayang","type":"article-journal","volume":"5"},"uris":["http://www.mendeley.com/documents/?uuid=e4787811-e18c-49a0-b6bb-aa2897072d8c"]}],"mendeley":{"formattedCitation":"(Gunadi, Oramahi, &amp; Tavita, 2017)","plainTextFormattedCitation":"(Gunadi, Oramahi, &amp; Tavita, 2017)","previouslyFormattedCitation":"(Gunadi, Oramahi, &amp; Tavita, 2017)"},"properties":{"noteIndex":0},"schema":"https://github.com/citation-style-language/schema/raw/master/csl-citation.json"}</w:instrText>
      </w:r>
      <w:r w:rsidRPr="00883DDF">
        <w:rPr>
          <w:rFonts w:ascii="Times New Roman" w:hAnsi="Times New Roman" w:cs="Times New Roman"/>
          <w:sz w:val="24"/>
          <w:szCs w:val="24"/>
        </w:rPr>
        <w:fldChar w:fldCharType="separate"/>
      </w:r>
      <w:r w:rsidRPr="00883DDF">
        <w:rPr>
          <w:rFonts w:ascii="Times New Roman" w:hAnsi="Times New Roman" w:cs="Times New Roman"/>
          <w:noProof/>
          <w:sz w:val="24"/>
          <w:szCs w:val="24"/>
        </w:rPr>
        <w:t>(Gunadi, Oramahi, &amp; Tavita, 2017)</w:t>
      </w:r>
      <w:r w:rsidRPr="00883DDF">
        <w:rPr>
          <w:rFonts w:ascii="Times New Roman" w:hAnsi="Times New Roman" w:cs="Times New Roman"/>
          <w:sz w:val="24"/>
          <w:szCs w:val="24"/>
        </w:rPr>
        <w:fldChar w:fldCharType="end"/>
      </w:r>
      <w:r w:rsidRPr="00883DDF">
        <w:rPr>
          <w:rFonts w:ascii="Times New Roman" w:hAnsi="Times New Roman" w:cs="Times New Roman"/>
          <w:sz w:val="24"/>
          <w:szCs w:val="24"/>
        </w:rPr>
        <w:t>. Oleh karena itu, kekayaan pengetahuan terapi konvensional menggunakan ramuan herbal ini selayaknya dilestarikan dan dikembangkan melalui penelitian empiris lebih lanjut.</w:t>
      </w:r>
    </w:p>
    <w:p w14:paraId="293D5B38" w14:textId="77777777" w:rsidR="00883DDF" w:rsidRDefault="00883DDF" w:rsidP="00883DDF">
      <w:pPr>
        <w:spacing w:line="480" w:lineRule="auto"/>
        <w:ind w:firstLine="567"/>
        <w:jc w:val="both"/>
        <w:rPr>
          <w:rFonts w:ascii="Times New Roman" w:hAnsi="Times New Roman" w:cs="Times New Roman"/>
          <w:sz w:val="24"/>
          <w:szCs w:val="24"/>
        </w:rPr>
      </w:pPr>
      <w:r w:rsidRPr="00883DDF">
        <w:rPr>
          <w:rFonts w:ascii="Times New Roman" w:hAnsi="Times New Roman" w:cs="Times New Roman"/>
          <w:sz w:val="24"/>
          <w:szCs w:val="24"/>
        </w:rPr>
        <w:t>Pada tahun 2020, peneliti telah berhasil mengidentifikasi 17 jenis tanaman obat dan tumbuhan hutan berkhasiat obat. Salah satu herbal yang kemudian direkomendasikan untuk diteliti lebih lanjut adalah uru lewu (</w:t>
      </w:r>
      <w:r w:rsidRPr="00883DDF">
        <w:rPr>
          <w:rFonts w:ascii="Times New Roman" w:hAnsi="Times New Roman" w:cs="Times New Roman"/>
          <w:i/>
          <w:sz w:val="24"/>
          <w:szCs w:val="24"/>
          <w:shd w:val="clear" w:color="auto" w:fill="FFFFFF"/>
        </w:rPr>
        <w:t>Eustachys paspaloides)</w:t>
      </w:r>
      <w:r w:rsidRPr="00883DDF">
        <w:rPr>
          <w:rFonts w:ascii="Times New Roman" w:hAnsi="Times New Roman" w:cs="Times New Roman"/>
          <w:sz w:val="24"/>
          <w:szCs w:val="24"/>
          <w:shd w:val="clear" w:color="auto" w:fill="FFFFFF"/>
        </w:rPr>
        <w:t xml:space="preserve">. </w:t>
      </w:r>
      <w:r w:rsidRPr="00883DDF">
        <w:rPr>
          <w:rFonts w:ascii="Times New Roman" w:hAnsi="Times New Roman" w:cs="Times New Roman"/>
          <w:i/>
          <w:sz w:val="24"/>
          <w:szCs w:val="24"/>
          <w:shd w:val="clear" w:color="auto" w:fill="FFFFFF"/>
        </w:rPr>
        <w:t>U</w:t>
      </w:r>
      <w:r w:rsidRPr="00883DDF">
        <w:rPr>
          <w:rFonts w:ascii="Times New Roman" w:eastAsiaTheme="majorEastAsia" w:hAnsi="Times New Roman" w:cs="Times New Roman"/>
          <w:i/>
          <w:color w:val="000000" w:themeColor="text1"/>
          <w:sz w:val="24"/>
          <w:szCs w:val="24"/>
        </w:rPr>
        <w:t>ru lewu</w:t>
      </w:r>
      <w:r w:rsidRPr="00883DDF">
        <w:rPr>
          <w:rFonts w:ascii="Times New Roman" w:eastAsiaTheme="majorEastAsia" w:hAnsi="Times New Roman" w:cs="Times New Roman"/>
          <w:color w:val="000000" w:themeColor="text1"/>
          <w:sz w:val="24"/>
          <w:szCs w:val="24"/>
        </w:rPr>
        <w:t xml:space="preserve"> dipercaya memiliki khasiat untuk merapatkan organ kewanitaan ibu pasca melahirkan.</w:t>
      </w:r>
      <w:r w:rsidRPr="00883DDF">
        <w:rPr>
          <w:rFonts w:ascii="Times New Roman" w:hAnsi="Times New Roman" w:cs="Times New Roman"/>
          <w:sz w:val="24"/>
          <w:szCs w:val="24"/>
          <w:shd w:val="clear" w:color="auto" w:fill="FFFFFF"/>
        </w:rPr>
        <w:t xml:space="preserve"> Namun hal </w:t>
      </w:r>
      <w:r w:rsidRPr="00883DDF">
        <w:rPr>
          <w:rFonts w:ascii="Times New Roman" w:hAnsi="Times New Roman" w:cs="Times New Roman"/>
          <w:sz w:val="24"/>
          <w:szCs w:val="24"/>
          <w:shd w:val="clear" w:color="auto" w:fill="FFFFFF"/>
        </w:rPr>
        <w:lastRenderedPageBreak/>
        <w:t xml:space="preserve">ini masih sebatas warisan budaya turun temurun yang belum dibuktikan secara empiris. </w:t>
      </w:r>
      <w:r w:rsidRPr="00883DDF">
        <w:rPr>
          <w:rFonts w:ascii="Times New Roman" w:hAnsi="Times New Roman" w:cs="Times New Roman"/>
          <w:sz w:val="24"/>
        </w:rPr>
        <w:t xml:space="preserve">Tanaman </w:t>
      </w:r>
      <w:r w:rsidRPr="00883DDF">
        <w:rPr>
          <w:rFonts w:ascii="Times New Roman" w:eastAsiaTheme="majorEastAsia" w:hAnsi="Times New Roman" w:cs="Times New Roman"/>
          <w:color w:val="000000" w:themeColor="text1"/>
          <w:sz w:val="24"/>
          <w:szCs w:val="24"/>
        </w:rPr>
        <w:t xml:space="preserve">uru lewu ini sering dianggap sebagai tanaman pengganggu (gulma), padahal tanaman ini mungkin memiliki potensi besar sebagai biomedisin. </w:t>
      </w:r>
      <w:r w:rsidRPr="00883DDF">
        <w:rPr>
          <w:rFonts w:ascii="Times New Roman" w:hAnsi="Times New Roman" w:cs="Times New Roman"/>
          <w:sz w:val="24"/>
          <w:szCs w:val="24"/>
          <w:shd w:val="clear" w:color="auto" w:fill="FFFFFF"/>
        </w:rPr>
        <w:t xml:space="preserve">Selain manfaatnya, </w:t>
      </w:r>
      <w:r w:rsidRPr="00883DDF">
        <w:rPr>
          <w:rFonts w:ascii="Times New Roman" w:hAnsi="Times New Roman" w:cs="Times New Roman"/>
          <w:i/>
          <w:sz w:val="24"/>
          <w:szCs w:val="24"/>
          <w:shd w:val="clear" w:color="auto" w:fill="FFFFFF"/>
        </w:rPr>
        <w:t xml:space="preserve">uru lewu </w:t>
      </w:r>
      <w:r w:rsidRPr="00883DDF">
        <w:rPr>
          <w:rFonts w:ascii="Times New Roman" w:hAnsi="Times New Roman" w:cs="Times New Roman"/>
          <w:sz w:val="24"/>
          <w:szCs w:val="24"/>
          <w:shd w:val="clear" w:color="auto" w:fill="FFFFFF"/>
        </w:rPr>
        <w:t>dipilih atas dasar tiga kriteria, yaitu (1) m</w:t>
      </w:r>
      <w:r w:rsidRPr="00883DDF">
        <w:rPr>
          <w:rFonts w:ascii="Times New Roman" w:hAnsi="Times New Roman" w:cs="Times New Roman"/>
          <w:sz w:val="24"/>
        </w:rPr>
        <w:t xml:space="preserve">udah diperoleh dan dibudidaya, (2) belum terlalu banyak penelitian tentang tanaman tersebut, dan (3) memiliki potensi untuk dikembangkan menjadi beberapa jenis produk pangan fungsional turunan. </w:t>
      </w:r>
    </w:p>
    <w:p w14:paraId="664E1671" w14:textId="13C864C5" w:rsidR="00E50C53" w:rsidRDefault="00883DDF" w:rsidP="004C43D2">
      <w:pPr>
        <w:spacing w:line="480" w:lineRule="auto"/>
        <w:ind w:firstLine="567"/>
        <w:jc w:val="both"/>
        <w:rPr>
          <w:rFonts w:ascii="Times New Roman" w:hAnsi="Times New Roman" w:cs="Times New Roman"/>
          <w:sz w:val="24"/>
          <w:szCs w:val="24"/>
        </w:rPr>
      </w:pPr>
      <w:r w:rsidRPr="00883DDF">
        <w:rPr>
          <w:rFonts w:ascii="Times New Roman" w:hAnsi="Times New Roman" w:cs="Times New Roman"/>
          <w:sz w:val="24"/>
          <w:szCs w:val="24"/>
        </w:rPr>
        <w:t>Pada tahun 2021, peneliti mencoba mengkaji kandungan fitokimia uru lewu dan potensinya bagi kesehatan. Hal inilah yang mendorong peneliti untuk menelaah lebih lanjut aktivitas antioksidan uru lewu yang diramu menjadi teh herbal. Selain itu, peneliti juga ingin mengetahui kesan sensoris konsumen terhadap minuman fungsional ini</w:t>
      </w:r>
      <w:r w:rsidRPr="00883DDF">
        <w:rPr>
          <w:rFonts w:ascii="Times New Roman" w:hAnsi="Times New Roman"/>
          <w:sz w:val="24"/>
        </w:rPr>
        <w:t>. Apabila salah satu formulasi menunjukkan hasil yang positif, temuan ini akan diteruskan dengan mengkaji efektivitasnya dalam penyembuhan luka pasca persalinan.</w:t>
      </w:r>
    </w:p>
    <w:p w14:paraId="41DCE0F2" w14:textId="675CEEF6" w:rsidR="00073E84" w:rsidRDefault="00073E84" w:rsidP="008B0851">
      <w:pPr>
        <w:pStyle w:val="Heading2"/>
        <w:numPr>
          <w:ilvl w:val="0"/>
          <w:numId w:val="1"/>
        </w:numPr>
        <w:spacing w:line="480" w:lineRule="auto"/>
        <w:ind w:left="567" w:hanging="567"/>
        <w:rPr>
          <w:rFonts w:ascii="Times New Roman" w:hAnsi="Times New Roman" w:cs="Times New Roman"/>
          <w:b/>
          <w:color w:val="000000" w:themeColor="text1"/>
          <w:sz w:val="24"/>
          <w:szCs w:val="24"/>
        </w:rPr>
      </w:pPr>
      <w:bookmarkStart w:id="8" w:name="_Toc125584553"/>
      <w:r>
        <w:rPr>
          <w:rFonts w:ascii="Times New Roman" w:hAnsi="Times New Roman" w:cs="Times New Roman"/>
          <w:b/>
          <w:color w:val="000000" w:themeColor="text1"/>
          <w:sz w:val="24"/>
          <w:szCs w:val="24"/>
        </w:rPr>
        <w:t>Rumusan Masalah</w:t>
      </w:r>
      <w:bookmarkEnd w:id="8"/>
    </w:p>
    <w:p w14:paraId="51AE798F" w14:textId="28B2F49E" w:rsidR="00285A58" w:rsidRDefault="00285A58" w:rsidP="008B0851">
      <w:pPr>
        <w:spacing w:line="480" w:lineRule="auto"/>
        <w:rPr>
          <w:rFonts w:ascii="Times New Roman" w:hAnsi="Times New Roman" w:cs="Times New Roman"/>
          <w:sz w:val="24"/>
        </w:rPr>
      </w:pPr>
      <w:r w:rsidRPr="00285A58">
        <w:rPr>
          <w:rFonts w:ascii="Times New Roman" w:hAnsi="Times New Roman" w:cs="Times New Roman"/>
          <w:sz w:val="24"/>
        </w:rPr>
        <w:t>Berdasarkan latar belakang di atas, didapatkan rumusan masalah sebagai berikut</w:t>
      </w:r>
      <w:r>
        <w:rPr>
          <w:rFonts w:ascii="Times New Roman" w:hAnsi="Times New Roman" w:cs="Times New Roman"/>
          <w:sz w:val="24"/>
        </w:rPr>
        <w:t>:</w:t>
      </w:r>
    </w:p>
    <w:p w14:paraId="75D1283D" w14:textId="07A6B561" w:rsidR="00CF76AA" w:rsidRDefault="004C43D2" w:rsidP="008B0851">
      <w:pPr>
        <w:pStyle w:val="ListParagraph"/>
        <w:numPr>
          <w:ilvl w:val="0"/>
          <w:numId w:val="27"/>
        </w:numPr>
        <w:spacing w:line="480" w:lineRule="auto"/>
        <w:jc w:val="both"/>
        <w:rPr>
          <w:rFonts w:ascii="Times New Roman" w:hAnsi="Times New Roman" w:cs="Times New Roman"/>
          <w:sz w:val="24"/>
        </w:rPr>
      </w:pPr>
      <w:r>
        <w:rPr>
          <w:rFonts w:ascii="Times New Roman" w:hAnsi="Times New Roman" w:cs="Times New Roman"/>
          <w:sz w:val="24"/>
        </w:rPr>
        <w:t xml:space="preserve">Bagaimana aktivitas antioksidan teh </w:t>
      </w:r>
      <w:r w:rsidR="005C5540">
        <w:rPr>
          <w:rFonts w:ascii="Times New Roman" w:hAnsi="Times New Roman" w:cs="Times New Roman"/>
          <w:sz w:val="24"/>
        </w:rPr>
        <w:t xml:space="preserve">uru lewu </w:t>
      </w:r>
      <w:r w:rsidR="005C5540" w:rsidRPr="004348A6">
        <w:rPr>
          <w:rFonts w:ascii="Times New Roman" w:hAnsi="Times New Roman" w:cs="Times New Roman"/>
          <w:sz w:val="24"/>
          <w:szCs w:val="24"/>
        </w:rPr>
        <w:t>(</w:t>
      </w:r>
      <w:r w:rsidR="005C5540" w:rsidRPr="004348A6">
        <w:rPr>
          <w:rFonts w:ascii="Times New Roman" w:hAnsi="Times New Roman" w:cs="Times New Roman"/>
          <w:i/>
          <w:sz w:val="24"/>
          <w:szCs w:val="24"/>
          <w:shd w:val="clear" w:color="auto" w:fill="FFFFFF"/>
        </w:rPr>
        <w:t>Eustachys paspaloides)</w:t>
      </w:r>
      <w:r w:rsidR="005C5540">
        <w:rPr>
          <w:rFonts w:ascii="Times New Roman" w:hAnsi="Times New Roman" w:cs="Times New Roman"/>
          <w:sz w:val="24"/>
          <w:szCs w:val="24"/>
          <w:shd w:val="clear" w:color="auto" w:fill="FFFFFF"/>
        </w:rPr>
        <w:t>?</w:t>
      </w:r>
    </w:p>
    <w:p w14:paraId="17E1CFB1" w14:textId="0B8A9675" w:rsidR="00817F94" w:rsidRDefault="004C43D2" w:rsidP="008B0851">
      <w:pPr>
        <w:pStyle w:val="ListParagraph"/>
        <w:numPr>
          <w:ilvl w:val="0"/>
          <w:numId w:val="27"/>
        </w:numPr>
        <w:spacing w:line="480" w:lineRule="auto"/>
        <w:jc w:val="both"/>
        <w:rPr>
          <w:rFonts w:ascii="Times New Roman" w:hAnsi="Times New Roman" w:cs="Times New Roman"/>
          <w:sz w:val="24"/>
        </w:rPr>
      </w:pPr>
      <w:r>
        <w:rPr>
          <w:rFonts w:ascii="Times New Roman" w:hAnsi="Times New Roman" w:cs="Times New Roman"/>
          <w:sz w:val="24"/>
        </w:rPr>
        <w:t xml:space="preserve">Bagaimana kesan sensoris konsumen terhadap berbagai formulasi teh </w:t>
      </w:r>
      <w:r w:rsidR="00817F94">
        <w:rPr>
          <w:rFonts w:ascii="Times New Roman" w:hAnsi="Times New Roman" w:cs="Times New Roman"/>
          <w:sz w:val="24"/>
        </w:rPr>
        <w:t xml:space="preserve">uru lewu </w:t>
      </w:r>
      <w:r w:rsidR="00817F94" w:rsidRPr="004348A6">
        <w:rPr>
          <w:rFonts w:ascii="Times New Roman" w:hAnsi="Times New Roman" w:cs="Times New Roman"/>
          <w:sz w:val="24"/>
          <w:szCs w:val="24"/>
        </w:rPr>
        <w:t>(</w:t>
      </w:r>
      <w:r w:rsidR="00817F94" w:rsidRPr="004348A6">
        <w:rPr>
          <w:rFonts w:ascii="Times New Roman" w:hAnsi="Times New Roman" w:cs="Times New Roman"/>
          <w:i/>
          <w:sz w:val="24"/>
          <w:szCs w:val="24"/>
          <w:shd w:val="clear" w:color="auto" w:fill="FFFFFF"/>
        </w:rPr>
        <w:t>Eustachys paspaloides)</w:t>
      </w:r>
      <w:r w:rsidR="00817F94">
        <w:rPr>
          <w:rFonts w:ascii="Times New Roman" w:hAnsi="Times New Roman" w:cs="Times New Roman"/>
          <w:sz w:val="24"/>
          <w:szCs w:val="24"/>
          <w:shd w:val="clear" w:color="auto" w:fill="FFFFFF"/>
        </w:rPr>
        <w:t>?</w:t>
      </w:r>
    </w:p>
    <w:p w14:paraId="032702AE" w14:textId="0A63CE31" w:rsidR="0007653E" w:rsidRPr="00196F97" w:rsidRDefault="0007653E" w:rsidP="00C4064E">
      <w:pPr>
        <w:pStyle w:val="ListParagraph"/>
        <w:numPr>
          <w:ilvl w:val="0"/>
          <w:numId w:val="7"/>
        </w:numPr>
        <w:spacing w:line="360" w:lineRule="auto"/>
        <w:jc w:val="both"/>
        <w:rPr>
          <w:rFonts w:ascii="Times New Roman" w:eastAsiaTheme="majorEastAsia" w:hAnsi="Times New Roman" w:cs="Times New Roman"/>
          <w:b/>
          <w:color w:val="000000" w:themeColor="text1"/>
          <w:sz w:val="32"/>
          <w:szCs w:val="32"/>
        </w:rPr>
      </w:pPr>
      <w:r w:rsidRPr="00196F97">
        <w:rPr>
          <w:rFonts w:ascii="Times New Roman" w:hAnsi="Times New Roman" w:cs="Times New Roman"/>
          <w:b/>
          <w:color w:val="000000" w:themeColor="text1"/>
        </w:rPr>
        <w:br w:type="page"/>
      </w:r>
    </w:p>
    <w:p w14:paraId="0A9E7F91" w14:textId="72EAC207" w:rsidR="00566C97" w:rsidRDefault="0002197F" w:rsidP="00566C97">
      <w:pPr>
        <w:pStyle w:val="Heading1"/>
        <w:jc w:val="center"/>
        <w:rPr>
          <w:rFonts w:ascii="Times New Roman" w:hAnsi="Times New Roman" w:cs="Times New Roman"/>
          <w:b/>
          <w:color w:val="000000" w:themeColor="text1"/>
          <w:sz w:val="28"/>
        </w:rPr>
      </w:pPr>
      <w:bookmarkStart w:id="9" w:name="_Toc125584554"/>
      <w:r>
        <w:rPr>
          <w:rFonts w:ascii="Times New Roman" w:hAnsi="Times New Roman" w:cs="Times New Roman"/>
          <w:b/>
          <w:color w:val="000000" w:themeColor="text1"/>
          <w:sz w:val="28"/>
        </w:rPr>
        <w:lastRenderedPageBreak/>
        <w:t>BAB II</w:t>
      </w:r>
      <w:r w:rsidR="00566C97" w:rsidRPr="0007653E">
        <w:rPr>
          <w:rFonts w:ascii="Times New Roman" w:hAnsi="Times New Roman" w:cs="Times New Roman"/>
          <w:b/>
          <w:color w:val="000000" w:themeColor="text1"/>
          <w:sz w:val="28"/>
        </w:rPr>
        <w:t xml:space="preserve"> TINJAUAN PUSTAKA</w:t>
      </w:r>
      <w:bookmarkEnd w:id="9"/>
    </w:p>
    <w:p w14:paraId="7D90938C" w14:textId="77777777" w:rsidR="00D7410B" w:rsidRDefault="00D7410B" w:rsidP="00D7410B"/>
    <w:p w14:paraId="4D65A23B" w14:textId="1D423568" w:rsidR="004C43D2" w:rsidRDefault="004C43D2" w:rsidP="008B0851">
      <w:pPr>
        <w:pStyle w:val="Heading2"/>
        <w:numPr>
          <w:ilvl w:val="0"/>
          <w:numId w:val="13"/>
        </w:numPr>
        <w:spacing w:after="240" w:line="480" w:lineRule="auto"/>
        <w:ind w:left="426" w:hanging="426"/>
        <w:rPr>
          <w:rFonts w:ascii="Times New Roman" w:hAnsi="Times New Roman" w:cs="Times New Roman"/>
          <w:b/>
          <w:color w:val="auto"/>
          <w:sz w:val="24"/>
        </w:rPr>
      </w:pPr>
      <w:bookmarkStart w:id="10" w:name="_Toc125584555"/>
      <w:r>
        <w:rPr>
          <w:rFonts w:ascii="Times New Roman" w:hAnsi="Times New Roman" w:cs="Times New Roman"/>
          <w:b/>
          <w:color w:val="auto"/>
          <w:sz w:val="24"/>
        </w:rPr>
        <w:t>Etnobotani Khas Kalimantan Tengah</w:t>
      </w:r>
      <w:bookmarkEnd w:id="10"/>
    </w:p>
    <w:p w14:paraId="256D9BE9" w14:textId="77777777" w:rsidR="004C43D2" w:rsidRDefault="004C43D2" w:rsidP="004C43D2">
      <w:pPr>
        <w:spacing w:before="24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Berdasarkan penelusuran pustaka terkait etnobotani khas Kalimantan Tengah, beberapa artikel mencatat puluhan hingga ratusan jenis tumbuhan yang dikenali memiliki manfaat bagi kesehatan tubuh (Tabel 1).  Tumbuhan ini diperoleh baik dari pekarangan masyarakat, tumbuh liar di kebun ataupun di hutan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{"citationItems":[{"id":"ITEM-1","itemData":{"author":[{"dropping-particle":"","family":"Amir","given":"","non-dropping-particle":"","parse-names":false,"suffix":""},{"dropping-particle":"","family":"Soendjoto","given":"Mochamad Arief","non-dropping-particle":"","parse-names":false,"suffix":""}],"container-title":"Prosiding Seminar Nasional Lingkungan Lahan Basah","id":"ITEM-1","issue":"April","issued":{"date-parts":[["2018"]]},"page":"127-132","title":"Tumbuhan yang Dimanfaatkan sebagai Obat oleh Masyarakat Dayak Bakumpai yang Tinggal di Tepian Sungai Karau, Desa Muara Plantau, Kabupaten Barito Timur, Kalimantan Tengah, Indonesia (The Plants Utilized as Medicine by Dayak Bakumpai Community Living at the","type":"article-journal","volume":"3"},"uris":["http://www.mendeley.com/documents/?uuid=1df050a0-0de3-4681-a3d4-da20085f1078"]}],"mendeley":{"formattedCitation":"(Amir &amp; Soendjoto, 2018)","plainTextFormattedCitation":"(Amir &amp; Soendjoto, 2018)","previouslyFormattedCitation":"(Amir &amp; Soendjoto, 2018)"},"properties":{"noteIndex":0},"schema":"https://github.com/citation-style-language/schema/raw/master/csl-citation.json"}</w:instrText>
      </w:r>
      <w:r>
        <w:rPr>
          <w:rFonts w:ascii="Times New Roman" w:hAnsi="Times New Roman" w:cs="Times New Roman"/>
          <w:sz w:val="24"/>
          <w:szCs w:val="24"/>
        </w:rPr>
        <w:fldChar w:fldCharType="separate"/>
      </w:r>
      <w:r w:rsidRPr="009A2D3E">
        <w:rPr>
          <w:rFonts w:ascii="Times New Roman" w:hAnsi="Times New Roman" w:cs="Times New Roman"/>
          <w:noProof/>
          <w:sz w:val="24"/>
          <w:szCs w:val="24"/>
        </w:rPr>
        <w:t>(Amir &amp; Soendjoto, 2018)</w:t>
      </w:r>
      <w:r>
        <w:rPr>
          <w:rFonts w:ascii="Times New Roman" w:hAnsi="Times New Roman" w:cs="Times New Roman"/>
          <w:sz w:val="24"/>
          <w:szCs w:val="24"/>
        </w:rPr>
        <w:fldChar w:fldCharType="end"/>
      </w:r>
      <w:r>
        <w:rPr>
          <w:rFonts w:ascii="Times New Roman" w:hAnsi="Times New Roman" w:cs="Times New Roman"/>
          <w:sz w:val="24"/>
          <w:szCs w:val="24"/>
        </w:rPr>
        <w:t xml:space="preserve">. Pada umumnya, selain diolah menjadi ramuan tradisional, tumbuhan ini juga merupakan tanaman hias dan rempah-rempah atau bumbu dapur. </w:t>
      </w:r>
    </w:p>
    <w:p w14:paraId="790305FE" w14:textId="77777777" w:rsidR="004C43D2" w:rsidRDefault="004C43D2" w:rsidP="004C43D2">
      <w:pPr>
        <w:spacing w:before="24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Hampir semua bagian tumbuhan herbal yang dipercaya memiliki khasiat bagi kesehatan ini dapat digunakan, baik bagian daun, akar, batang, umbi, buah, kulit, bunga, pucuk, rimpang, dan sejenisnya. Cara pengolahan yang umum dilakukan adalah dengan merebus bagian tanaman yang dipercaya memiliki khasiat tersebut dan meminumkannya pada orang yang akan diobati. Selain itu, cara pengolahan lainnya adalah dengan menghaluskan bagian tanaman tersebut dan menempelkannya pada bagian tubuh yang sakit (sebagai obat luar)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{"citationItems":[{"id":"ITEM-1","itemData":{"DOI":"10.20527/JHT.V2I3.2250","ISSN":"2337-7992","abstract":"Penelitian ini bertujuan untuk mengidentifikasi pemanfaatan tumbuhan berkhasiat obat berbasis kearifan lokal pada masyarakat Dayak yang tumbuh di lahan agroforest . Subjek penelitian adalah suku Dayak Bakumpai dan suku Dayak Dusun Tengah yang ada di Kecamatan Teweh Tengah Kabupaten Barito Utara. Metode penelitian bersifat kualitatif dengan analisis deskriptif. Pengumpulan data dengan teknik wawancara mendalam dan observasi. Hasil penelitian telah menemukan 100 jenis tumbuhan yang dimanfaatkan sebagai bahan obat oleh suku Dayak Bakumpai dan suku Dayak Dusun Tengah.Hampir semua bagian organ tumbuhan dapat digunakan untuk pengobatan, yaitu akar, batang, daun, kulit kayu, pucuk, rimpang, umbi, bunga, buah, dan biji. Bagian tumbuhan yang paling banyak digunakan adalah daun, diantaranya sebagai obat kulit, masalah kewanitaan, pencernaan, demam, dan beberapa penyakit keras. This study aims to identify the utilization of medicinal plants based on local wisdom of Dayak communities that grow on their land agroforests. Subjects were Dayak Bakumpai tribe and Dayak Dusun Tengah tribe at Teweh Tengah sub-district, Barito Utara District. The research method is qualitative descriptive analysis. Collecting data used with in-depth interviews and observation techniques. The results have been found 100 species of plants used as medicine by the Dayak Bakumpai tribe and Dayak Dusun Tengah tribe. Almost all parts of the plant organs can be used for treatment, likes the roots, stems, leaves, bark, shoots, rhizomes, tubers, flowers, fruits, and seeds. Parts of the plant most widely used are the leaves, such as for skin medications, female problems, indigestion, fever, and some intractable diseases","author":[{"dropping-particle":"","family":"Aryadi","given":"Mahrus","non-dropping-particle":"","parse-names":false,"suffix":""},{"dropping-particle":"","family":"Fithria","given":"Abdi","non-dropping-particle":"","parse-names":false,"suffix":""},{"dropping-particle":"","family":"Susilawati","given":"Susilawati","non-dropping-particle":"","parse-names":false,"suffix":""},{"dropping-particle":"","family":"Fatria","given":"Fatria","non-dropping-particle":"","parse-names":false,"suffix":""}],"container-title":"Jurnal Hutan Tropis","id":"ITEM-1","issue":"3","issued":{"date-parts":[["2014"]]},"page":"233-238","title":"Kearifan Lokal Masyarakat Dayak Terhadap Tumbuhan Berkhasiat Obat di Lahan Agroforest Kabupaten Barito Utara","type":"article-journal","volume":"2"},"uris":["http://www.mendeley.com/documents/?uuid=d715dabe-23de-48eb-a37c-0ecfdccc10ab"]}],"mendeley":{"formattedCitation":"(Aryadi et al., 2014)","plainTextFormattedCitation":"(Aryadi et al., 2014)","previouslyFormattedCitation":"(Aryadi et al., 2014)"},"properties":{"noteIndex":0},"schema":"https://github.com/citation-style-language/schema/raw/master/csl-citation.json"}</w:instrText>
      </w:r>
      <w:r>
        <w:rPr>
          <w:rFonts w:ascii="Times New Roman" w:hAnsi="Times New Roman" w:cs="Times New Roman"/>
          <w:sz w:val="24"/>
          <w:szCs w:val="24"/>
        </w:rPr>
        <w:fldChar w:fldCharType="separate"/>
      </w:r>
      <w:r w:rsidRPr="007D3F8B">
        <w:rPr>
          <w:rFonts w:ascii="Times New Roman" w:hAnsi="Times New Roman" w:cs="Times New Roman"/>
          <w:noProof/>
          <w:sz w:val="24"/>
          <w:szCs w:val="24"/>
        </w:rPr>
        <w:t>(Aryadi et al., 2014)</w:t>
      </w:r>
      <w:r>
        <w:rPr>
          <w:rFonts w:ascii="Times New Roman" w:hAnsi="Times New Roman" w:cs="Times New Roman"/>
          <w:sz w:val="24"/>
          <w:szCs w:val="24"/>
        </w:rPr>
        <w:fldChar w:fldCharType="end"/>
      </w:r>
      <w:r>
        <w:rPr>
          <w:rFonts w:ascii="Times New Roman" w:hAnsi="Times New Roman" w:cs="Times New Roman"/>
          <w:sz w:val="24"/>
          <w:szCs w:val="24"/>
        </w:rPr>
        <w:t>.</w:t>
      </w:r>
    </w:p>
    <w:p w14:paraId="0409E500" w14:textId="77777777" w:rsidR="004C43D2" w:rsidRPr="00B8032B" w:rsidRDefault="004C43D2" w:rsidP="004C43D2">
      <w:pPr>
        <w:pStyle w:val="Caption"/>
        <w:keepNext/>
        <w:spacing w:line="480" w:lineRule="auto"/>
        <w:jc w:val="center"/>
        <w:rPr>
          <w:rFonts w:ascii="Times New Roman" w:hAnsi="Times New Roman" w:cs="Times New Roman"/>
          <w:b/>
          <w:bCs/>
          <w:color w:val="auto"/>
          <w:sz w:val="22"/>
          <w:szCs w:val="22"/>
        </w:rPr>
      </w:pPr>
      <w:bookmarkStart w:id="11" w:name="_Toc53177564"/>
      <w:bookmarkStart w:id="12" w:name="_Toc125584534"/>
      <w:r w:rsidRPr="00B8032B">
        <w:rPr>
          <w:rFonts w:ascii="Times New Roman" w:hAnsi="Times New Roman" w:cs="Times New Roman"/>
          <w:b/>
          <w:bCs/>
          <w:color w:val="auto"/>
          <w:sz w:val="22"/>
          <w:szCs w:val="22"/>
        </w:rPr>
        <w:t xml:space="preserve">Table </w:t>
      </w:r>
      <w:r w:rsidRPr="00B8032B">
        <w:rPr>
          <w:rFonts w:ascii="Times New Roman" w:hAnsi="Times New Roman" w:cs="Times New Roman"/>
          <w:b/>
          <w:bCs/>
          <w:color w:val="auto"/>
          <w:sz w:val="22"/>
          <w:szCs w:val="22"/>
        </w:rPr>
        <w:fldChar w:fldCharType="begin"/>
      </w:r>
      <w:r w:rsidRPr="00B8032B">
        <w:rPr>
          <w:rFonts w:ascii="Times New Roman" w:hAnsi="Times New Roman" w:cs="Times New Roman"/>
          <w:b/>
          <w:bCs/>
          <w:color w:val="auto"/>
          <w:sz w:val="22"/>
          <w:szCs w:val="22"/>
        </w:rPr>
        <w:instrText xml:space="preserve"> SEQ Table \* ARABIC </w:instrText>
      </w:r>
      <w:r w:rsidRPr="00B8032B">
        <w:rPr>
          <w:rFonts w:ascii="Times New Roman" w:hAnsi="Times New Roman" w:cs="Times New Roman"/>
          <w:b/>
          <w:bCs/>
          <w:color w:val="auto"/>
          <w:sz w:val="22"/>
          <w:szCs w:val="22"/>
        </w:rPr>
        <w:fldChar w:fldCharType="separate"/>
      </w:r>
      <w:r>
        <w:rPr>
          <w:rFonts w:ascii="Times New Roman" w:hAnsi="Times New Roman" w:cs="Times New Roman"/>
          <w:b/>
          <w:bCs/>
          <w:noProof/>
          <w:color w:val="auto"/>
          <w:sz w:val="22"/>
          <w:szCs w:val="22"/>
        </w:rPr>
        <w:t>1</w:t>
      </w:r>
      <w:r w:rsidRPr="00B8032B">
        <w:rPr>
          <w:rFonts w:ascii="Times New Roman" w:hAnsi="Times New Roman" w:cs="Times New Roman"/>
          <w:b/>
          <w:bCs/>
          <w:color w:val="auto"/>
          <w:sz w:val="22"/>
          <w:szCs w:val="22"/>
        </w:rPr>
        <w:fldChar w:fldCharType="end"/>
      </w:r>
      <w:r w:rsidRPr="00B8032B">
        <w:rPr>
          <w:rFonts w:ascii="Times New Roman" w:hAnsi="Times New Roman" w:cs="Times New Roman"/>
          <w:b/>
          <w:bCs/>
          <w:color w:val="auto"/>
          <w:sz w:val="22"/>
          <w:szCs w:val="22"/>
        </w:rPr>
        <w:t xml:space="preserve"> Rangkuman Pustaka Herbal Dayak Kalimantan Tengah</w:t>
      </w:r>
      <w:bookmarkEnd w:id="11"/>
      <w:bookmarkEnd w:id="12"/>
    </w:p>
    <w:tbl>
      <w:tblPr>
        <w:tblStyle w:val="TableGrid"/>
        <w:tblW w:w="0" w:type="auto"/>
        <w:tblLook w:val="04A0" w:firstRow="1" w:lastRow="0" w:firstColumn="1" w:lastColumn="0" w:noHBand="0" w:noVBand="1"/>
      </w:tblPr>
      <w:tblGrid>
        <w:gridCol w:w="618"/>
        <w:gridCol w:w="1543"/>
        <w:gridCol w:w="1277"/>
        <w:gridCol w:w="2413"/>
        <w:gridCol w:w="1321"/>
        <w:gridCol w:w="1322"/>
      </w:tblGrid>
      <w:tr w:rsidR="004C43D2" w:rsidRPr="009A2D3E" w14:paraId="405E9DA6" w14:textId="77777777" w:rsidTr="00F027E1">
        <w:tc>
          <w:tcPr>
            <w:tcW w:w="638" w:type="dxa"/>
            <w:vAlign w:val="center"/>
          </w:tcPr>
          <w:p w14:paraId="0AA2F111" w14:textId="77777777" w:rsidR="004C43D2" w:rsidRPr="009A2D3E" w:rsidRDefault="004C43D2" w:rsidP="004C43D2">
            <w:pPr>
              <w:jc w:val="center"/>
              <w:rPr>
                <w:rFonts w:ascii="Times New Roman" w:hAnsi="Times New Roman" w:cs="Times New Roman"/>
                <w:b/>
                <w:bCs/>
              </w:rPr>
            </w:pPr>
            <w:r w:rsidRPr="009A2D3E">
              <w:rPr>
                <w:rFonts w:ascii="Times New Roman" w:hAnsi="Times New Roman" w:cs="Times New Roman"/>
                <w:b/>
                <w:bCs/>
              </w:rPr>
              <w:t>No.</w:t>
            </w:r>
          </w:p>
        </w:tc>
        <w:tc>
          <w:tcPr>
            <w:tcW w:w="1613" w:type="dxa"/>
            <w:vAlign w:val="center"/>
          </w:tcPr>
          <w:p w14:paraId="2806D844" w14:textId="77777777" w:rsidR="004C43D2" w:rsidRPr="009A2D3E" w:rsidRDefault="004C43D2" w:rsidP="004C43D2">
            <w:pPr>
              <w:jc w:val="center"/>
              <w:rPr>
                <w:rFonts w:ascii="Times New Roman" w:hAnsi="Times New Roman" w:cs="Times New Roman"/>
                <w:b/>
                <w:bCs/>
              </w:rPr>
            </w:pPr>
            <w:r w:rsidRPr="009A2D3E">
              <w:rPr>
                <w:rFonts w:ascii="Times New Roman" w:hAnsi="Times New Roman" w:cs="Times New Roman"/>
                <w:b/>
                <w:bCs/>
              </w:rPr>
              <w:t>Jumlah Spesies Tumbuhan</w:t>
            </w:r>
          </w:p>
        </w:tc>
        <w:tc>
          <w:tcPr>
            <w:tcW w:w="1317" w:type="dxa"/>
          </w:tcPr>
          <w:p w14:paraId="29A3804C" w14:textId="77777777" w:rsidR="004C43D2" w:rsidRPr="009A2D3E" w:rsidRDefault="004C43D2" w:rsidP="004C43D2">
            <w:pPr>
              <w:jc w:val="center"/>
              <w:rPr>
                <w:rFonts w:ascii="Times New Roman" w:hAnsi="Times New Roman" w:cs="Times New Roman"/>
                <w:b/>
                <w:bCs/>
              </w:rPr>
            </w:pPr>
            <w:r>
              <w:rPr>
                <w:rFonts w:ascii="Times New Roman" w:hAnsi="Times New Roman" w:cs="Times New Roman"/>
                <w:b/>
                <w:bCs/>
              </w:rPr>
              <w:t>Sumber Data Primer</w:t>
            </w:r>
          </w:p>
        </w:tc>
        <w:tc>
          <w:tcPr>
            <w:tcW w:w="2664" w:type="dxa"/>
            <w:vAlign w:val="center"/>
          </w:tcPr>
          <w:p w14:paraId="007DA40D" w14:textId="77777777" w:rsidR="004C43D2" w:rsidRPr="009A2D3E" w:rsidRDefault="004C43D2" w:rsidP="004C43D2">
            <w:pPr>
              <w:jc w:val="center"/>
              <w:rPr>
                <w:rFonts w:ascii="Times New Roman" w:hAnsi="Times New Roman" w:cs="Times New Roman"/>
                <w:b/>
                <w:bCs/>
              </w:rPr>
            </w:pPr>
            <w:r w:rsidRPr="009A2D3E">
              <w:rPr>
                <w:rFonts w:ascii="Times New Roman" w:hAnsi="Times New Roman" w:cs="Times New Roman"/>
                <w:b/>
                <w:bCs/>
              </w:rPr>
              <w:t>Lokasi Penelitian</w:t>
            </w:r>
          </w:p>
        </w:tc>
        <w:tc>
          <w:tcPr>
            <w:tcW w:w="1362" w:type="dxa"/>
            <w:vAlign w:val="center"/>
          </w:tcPr>
          <w:p w14:paraId="6F0B424A" w14:textId="77777777" w:rsidR="004C43D2" w:rsidRPr="009A2D3E" w:rsidRDefault="004C43D2" w:rsidP="004C43D2">
            <w:pPr>
              <w:jc w:val="center"/>
              <w:rPr>
                <w:rFonts w:ascii="Times New Roman" w:hAnsi="Times New Roman" w:cs="Times New Roman"/>
                <w:b/>
                <w:bCs/>
              </w:rPr>
            </w:pPr>
            <w:r>
              <w:rPr>
                <w:rFonts w:ascii="Times New Roman" w:hAnsi="Times New Roman" w:cs="Times New Roman"/>
                <w:b/>
                <w:bCs/>
              </w:rPr>
              <w:t>Waktu Penelitian</w:t>
            </w:r>
          </w:p>
        </w:tc>
        <w:tc>
          <w:tcPr>
            <w:tcW w:w="1322" w:type="dxa"/>
            <w:vAlign w:val="center"/>
          </w:tcPr>
          <w:p w14:paraId="1DFAFA3C" w14:textId="77777777" w:rsidR="004C43D2" w:rsidRPr="009A2D3E" w:rsidRDefault="004C43D2" w:rsidP="004C43D2">
            <w:pPr>
              <w:jc w:val="center"/>
              <w:rPr>
                <w:rFonts w:ascii="Times New Roman" w:hAnsi="Times New Roman" w:cs="Times New Roman"/>
                <w:b/>
                <w:bCs/>
              </w:rPr>
            </w:pPr>
            <w:r w:rsidRPr="009A2D3E">
              <w:rPr>
                <w:rFonts w:ascii="Times New Roman" w:hAnsi="Times New Roman" w:cs="Times New Roman"/>
                <w:b/>
                <w:bCs/>
              </w:rPr>
              <w:t>Referensi</w:t>
            </w:r>
          </w:p>
        </w:tc>
      </w:tr>
      <w:tr w:rsidR="004C43D2" w:rsidRPr="009A2D3E" w14:paraId="490A9AD7" w14:textId="77777777" w:rsidTr="00F027E1">
        <w:tc>
          <w:tcPr>
            <w:tcW w:w="638" w:type="dxa"/>
          </w:tcPr>
          <w:p w14:paraId="08D2B895" w14:textId="77777777" w:rsidR="004C43D2" w:rsidRPr="009A2D3E" w:rsidRDefault="004C43D2" w:rsidP="004C43D2">
            <w:pPr>
              <w:jc w:val="center"/>
              <w:rPr>
                <w:rFonts w:ascii="Times New Roman" w:hAnsi="Times New Roman" w:cs="Times New Roman"/>
              </w:rPr>
            </w:pPr>
            <w:r w:rsidRPr="009A2D3E">
              <w:rPr>
                <w:rFonts w:ascii="Times New Roman" w:hAnsi="Times New Roman" w:cs="Times New Roman"/>
              </w:rPr>
              <w:t>1.</w:t>
            </w:r>
          </w:p>
        </w:tc>
        <w:tc>
          <w:tcPr>
            <w:tcW w:w="1613" w:type="dxa"/>
          </w:tcPr>
          <w:p w14:paraId="16FFE65A" w14:textId="77777777" w:rsidR="004C43D2" w:rsidRPr="009A2D3E" w:rsidRDefault="004C43D2" w:rsidP="004C43D2">
            <w:pPr>
              <w:jc w:val="center"/>
              <w:rPr>
                <w:rFonts w:ascii="Times New Roman" w:hAnsi="Times New Roman" w:cs="Times New Roman"/>
              </w:rPr>
            </w:pPr>
            <w:r>
              <w:rPr>
                <w:rFonts w:ascii="Times New Roman" w:hAnsi="Times New Roman" w:cs="Times New Roman"/>
              </w:rPr>
              <w:t>40</w:t>
            </w:r>
          </w:p>
        </w:tc>
        <w:tc>
          <w:tcPr>
            <w:tcW w:w="1317" w:type="dxa"/>
          </w:tcPr>
          <w:p w14:paraId="7234C357" w14:textId="77777777" w:rsidR="004C43D2" w:rsidRDefault="004C43D2" w:rsidP="004C43D2">
            <w:pPr>
              <w:jc w:val="both"/>
              <w:rPr>
                <w:rFonts w:ascii="Times New Roman" w:hAnsi="Times New Roman" w:cs="Times New Roman"/>
              </w:rPr>
            </w:pPr>
            <w:r>
              <w:rPr>
                <w:rFonts w:ascii="Times New Roman" w:hAnsi="Times New Roman" w:cs="Times New Roman"/>
              </w:rPr>
              <w:t>Suku Dayak Bakumpai</w:t>
            </w:r>
          </w:p>
        </w:tc>
        <w:tc>
          <w:tcPr>
            <w:tcW w:w="2664" w:type="dxa"/>
          </w:tcPr>
          <w:p w14:paraId="6D36C6BB" w14:textId="77777777" w:rsidR="004C43D2" w:rsidRPr="009A2D3E" w:rsidRDefault="004C43D2" w:rsidP="004C43D2">
            <w:pPr>
              <w:rPr>
                <w:rFonts w:ascii="Times New Roman" w:hAnsi="Times New Roman" w:cs="Times New Roman"/>
              </w:rPr>
            </w:pPr>
            <w:r>
              <w:rPr>
                <w:rFonts w:ascii="Times New Roman" w:hAnsi="Times New Roman" w:cs="Times New Roman"/>
              </w:rPr>
              <w:t>Desa Muara Platau, Kecamatan Muara Karau, Kabupaten Barito Timur</w:t>
            </w:r>
          </w:p>
        </w:tc>
        <w:tc>
          <w:tcPr>
            <w:tcW w:w="1362" w:type="dxa"/>
          </w:tcPr>
          <w:p w14:paraId="6972E3F3" w14:textId="77777777" w:rsidR="004C43D2" w:rsidRPr="009A2D3E" w:rsidRDefault="004C43D2" w:rsidP="004C43D2">
            <w:pPr>
              <w:jc w:val="center"/>
              <w:rPr>
                <w:rFonts w:ascii="Times New Roman" w:hAnsi="Times New Roman" w:cs="Times New Roman"/>
              </w:rPr>
            </w:pPr>
            <w:r>
              <w:rPr>
                <w:rFonts w:ascii="Times New Roman" w:hAnsi="Times New Roman" w:cs="Times New Roman"/>
              </w:rPr>
              <w:t>Mei - Juni 2017</w:t>
            </w:r>
          </w:p>
        </w:tc>
        <w:tc>
          <w:tcPr>
            <w:tcW w:w="1322" w:type="dxa"/>
          </w:tcPr>
          <w:p w14:paraId="779FD065" w14:textId="77777777" w:rsidR="004C43D2" w:rsidRPr="009A2D3E" w:rsidRDefault="004C43D2" w:rsidP="004C43D2">
            <w:pPr>
              <w:jc w:val="both"/>
              <w:rPr>
                <w:rFonts w:ascii="Times New Roman" w:hAnsi="Times New Roman" w:cs="Times New Roman"/>
              </w:rPr>
            </w:pP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{"citationItems":[{"id":"ITEM-1","itemData":{"author":[{"dropping-particle":"","family":"Amir","given":"","non-dropping-particle":"","parse-names":false,"suffix":""},{"dropping-particle":"","family":"Soendjoto","given":"Mochamad Arief","non-dropping-particle":"","parse-names":false,"suffix":""}],"container-title":"Prosiding Seminar Nasional Lingkungan Lahan Basah","id":"ITEM-1","issue":"April","issued":{"date-parts":[["2018"]]},"page":"127-132","title":"Tumbuhan yang Dimanfaatkan sebagai Obat oleh Masyarakat Dayak Bakumpai yang Tinggal di Tepian Sungai Karau, Desa Muara Plantau, Kabupaten Barito Timur, Kalimantan Tengah, Indonesia (The Plants Utilized as Medicine by Dayak Bakumpai Community Living at the","type":"article-journal","volume":"3"},"uris":["http://www.mendeley.com/documents/?uuid=1df050a0-0de3-4681-a3d4-da20085f1078"]}],"mendeley":{"formattedCitation":"(Amir &amp; Soendjoto, 2018)","plainTextFormattedCitation":"(Amir &amp; Soendjoto, 2018)","previouslyFormattedCitation":"(Amir &amp; Soendjoto, 2018)"},"properties":{"noteIndex":0},"schema":"https://github.com/citation-style-language/schema/raw/master/csl-citation.json"}</w:instrText>
            </w:r>
            <w:r>
              <w:rPr>
                <w:rFonts w:ascii="Times New Roman" w:hAnsi="Times New Roman" w:cs="Times New Roman"/>
              </w:rPr>
              <w:fldChar w:fldCharType="separate"/>
            </w:r>
            <w:r w:rsidRPr="009A2D3E">
              <w:rPr>
                <w:rFonts w:ascii="Times New Roman" w:hAnsi="Times New Roman" w:cs="Times New Roman"/>
                <w:noProof/>
              </w:rPr>
              <w:t>(Amir &amp; Soendjoto, 2018)</w:t>
            </w:r>
            <w:r>
              <w:rPr>
                <w:rFonts w:ascii="Times New Roman" w:hAnsi="Times New Roman" w:cs="Times New Roman"/>
              </w:rPr>
              <w:fldChar w:fldCharType="end"/>
            </w:r>
          </w:p>
        </w:tc>
      </w:tr>
      <w:tr w:rsidR="004C43D2" w:rsidRPr="009A2D3E" w14:paraId="1C073130" w14:textId="77777777" w:rsidTr="00F027E1">
        <w:tc>
          <w:tcPr>
            <w:tcW w:w="638" w:type="dxa"/>
          </w:tcPr>
          <w:p w14:paraId="36E31687" w14:textId="77777777" w:rsidR="004C43D2" w:rsidRPr="009A2D3E" w:rsidRDefault="004C43D2" w:rsidP="004C43D2">
            <w:pPr>
              <w:jc w:val="center"/>
              <w:rPr>
                <w:rFonts w:ascii="Times New Roman" w:hAnsi="Times New Roman" w:cs="Times New Roman"/>
              </w:rPr>
            </w:pPr>
            <w:r>
              <w:rPr>
                <w:rFonts w:ascii="Times New Roman" w:hAnsi="Times New Roman" w:cs="Times New Roman"/>
              </w:rPr>
              <w:t>2.</w:t>
            </w:r>
          </w:p>
        </w:tc>
        <w:tc>
          <w:tcPr>
            <w:tcW w:w="1613" w:type="dxa"/>
          </w:tcPr>
          <w:p w14:paraId="40E40C83" w14:textId="77777777" w:rsidR="004C43D2" w:rsidRPr="009A2D3E" w:rsidRDefault="004C43D2" w:rsidP="004C43D2">
            <w:pPr>
              <w:jc w:val="center"/>
              <w:rPr>
                <w:rFonts w:ascii="Times New Roman" w:hAnsi="Times New Roman" w:cs="Times New Roman"/>
              </w:rPr>
            </w:pPr>
            <w:r>
              <w:rPr>
                <w:rFonts w:ascii="Times New Roman" w:hAnsi="Times New Roman" w:cs="Times New Roman"/>
              </w:rPr>
              <w:t>11</w:t>
            </w:r>
          </w:p>
        </w:tc>
        <w:tc>
          <w:tcPr>
            <w:tcW w:w="1317" w:type="dxa"/>
          </w:tcPr>
          <w:p w14:paraId="07C0E4C5" w14:textId="77777777" w:rsidR="004C43D2" w:rsidRPr="009A2D3E" w:rsidRDefault="004C43D2" w:rsidP="004C43D2">
            <w:pPr>
              <w:jc w:val="both"/>
              <w:rPr>
                <w:rFonts w:ascii="Times New Roman" w:hAnsi="Times New Roman" w:cs="Times New Roman"/>
              </w:rPr>
            </w:pPr>
            <w:r>
              <w:rPr>
                <w:rFonts w:ascii="Times New Roman" w:hAnsi="Times New Roman" w:cs="Times New Roman"/>
              </w:rPr>
              <w:t>Suku Dayak Ngaju</w:t>
            </w:r>
          </w:p>
        </w:tc>
        <w:tc>
          <w:tcPr>
            <w:tcW w:w="2664" w:type="dxa"/>
          </w:tcPr>
          <w:p w14:paraId="0E15119E" w14:textId="77777777" w:rsidR="004C43D2" w:rsidRPr="009A2D3E" w:rsidRDefault="004C43D2" w:rsidP="004C43D2">
            <w:pPr>
              <w:rPr>
                <w:rFonts w:ascii="Times New Roman" w:hAnsi="Times New Roman" w:cs="Times New Roman"/>
              </w:rPr>
            </w:pPr>
            <w:r>
              <w:rPr>
                <w:rFonts w:ascii="Times New Roman" w:hAnsi="Times New Roman" w:cs="Times New Roman"/>
              </w:rPr>
              <w:t>Desa Tumbang Rungan, Kecamatan Pahandut, Kota Palangka Raya</w:t>
            </w:r>
          </w:p>
        </w:tc>
        <w:tc>
          <w:tcPr>
            <w:tcW w:w="1362" w:type="dxa"/>
          </w:tcPr>
          <w:p w14:paraId="595188C7" w14:textId="77777777" w:rsidR="004C43D2" w:rsidRPr="009A2D3E" w:rsidRDefault="004C43D2" w:rsidP="004C43D2">
            <w:pPr>
              <w:jc w:val="center"/>
              <w:rPr>
                <w:rFonts w:ascii="Times New Roman" w:hAnsi="Times New Roman" w:cs="Times New Roman"/>
              </w:rPr>
            </w:pPr>
            <w:r>
              <w:rPr>
                <w:rFonts w:ascii="Times New Roman" w:hAnsi="Times New Roman" w:cs="Times New Roman"/>
              </w:rPr>
              <w:t>Tidak diketahui</w:t>
            </w:r>
          </w:p>
        </w:tc>
        <w:tc>
          <w:tcPr>
            <w:tcW w:w="1322" w:type="dxa"/>
          </w:tcPr>
          <w:p w14:paraId="27F924D8" w14:textId="77777777" w:rsidR="004C43D2" w:rsidRPr="009A2D3E" w:rsidRDefault="004C43D2" w:rsidP="004C43D2">
            <w:pPr>
              <w:jc w:val="both"/>
              <w:rPr>
                <w:rFonts w:ascii="Times New Roman" w:hAnsi="Times New Roman" w:cs="Times New Roman"/>
              </w:rPr>
            </w:pPr>
            <w:r>
              <w:rPr>
                <w:rFonts w:ascii="Times New Roman" w:hAnsi="Times New Roman" w:cs="Times New Roman"/>
              </w:rPr>
              <w:fldChar w:fldCharType="begin" w:fldLock="1"/>
            </w:r>
            <w:r>
              <w:rPr>
                <w:rFonts w:ascii="Times New Roman" w:hAnsi="Times New Roman" w:cs="Times New Roman"/>
              </w:rPr>
              <w:instrText>ADDIN CSL_CITATION {"citationItems":[{"id":"ITEM-1","itemData":{"DOI":"10.33084/anterior.v18i1.424","ISSN":"1412-1395","abstract":"Tumbang Rungan Village is one of the villages located in Pahandut District, Palangka Raya City, Central Kalimantan. This village is one of the locations that have great potential for medicinal herbs (THBO). Many traditional medicines are marketed in the Central Kalimantan region made from THBO from the village of Tumbang Rungan. THBO from Tumbang Rungan Village is believed by the community to be able to treat various diseases including treating tonsillitis, coughing, asthma explosions, stamina enhancer in men, antidiabetic, diuretic, and healing wounds. But this is still empirical, and there is no scientific data. Therefore, this research was conducted to inventory THBO from Tumbang Rungan Village and do a literature study to look for experimental data on both active compounds and pharmacological effects compared to practical ones. The results of the survey obtained eleven THBO from Tumbang Rungan Village which is efficient as traditional medicines. Nine plants including scientific data have been collected regarding active compounds and their pharmacological effects. The results of this study can later become a reference for further research to develop the local potential of Central Kalimantan in traditional medicine.","author":[{"dropping-particle":"","family":"Qamariah","given":"Nurul","non-dropping-particle":"","parse-names":false,"suffix":""},{"dropping-particle":"","family":"Handayani","given":"Rezqi","non-dropping-particle":"","parse-names":false,"suffix":""},{"dropping-particle":"","family":"Novaryatiin","given":"Susi","non-dropping-particle":"","parse-names":false,"suffix":""}],"container-title":"Anterior Jurnal","id":"ITEM-1","issue":"1","issued":{"date-parts":[["2018"]]},"page":"98-106","title":"Kajian Empiris dan Etnofarmakologi Tumbuhan Hutan Berkhasiat Obat asal Desa Tumbang Rungan Kelurahan Pahandut Kota Palangkaraya Kalimantan Tengah","type":"article-journal","volume":"18"},"uris":["http://www.mendeley.com/documents/?uuid=132299ca-df70-411b-ba95-0a63593e10d0"]}],"mendeley":{"formattedCitation":"(Qamariah, Handayani, &amp; Novaryatiin, 2018)","plainTextFormattedCitation":"(Qamariah, Handayani, &amp; Novaryatiin, 2018)","previouslyFormattedCitation":"(Qamariah, Handayani, &amp; Novaryatiin, 2018)"},"properties":{"noteIndex":0},"schema":"https://github.com/citation-style-language/schema/raw/master/csl-citation.json"}</w:instrText>
            </w:r>
            <w:r>
              <w:rPr>
                <w:rFonts w:ascii="Times New Roman" w:hAnsi="Times New Roman" w:cs="Times New Roman"/>
              </w:rPr>
              <w:fldChar w:fldCharType="separate"/>
            </w:r>
            <w:r w:rsidRPr="007D3F8B">
              <w:rPr>
                <w:rFonts w:ascii="Times New Roman" w:hAnsi="Times New Roman" w:cs="Times New Roman"/>
                <w:noProof/>
              </w:rPr>
              <w:t>(Qamariah, Handayani, &amp; Novaryatiin, 2018)</w:t>
            </w:r>
            <w:r>
              <w:rPr>
                <w:rFonts w:ascii="Times New Roman" w:hAnsi="Times New Roman" w:cs="Times New Roman"/>
              </w:rPr>
              <w:fldChar w:fldCharType="end"/>
            </w:r>
          </w:p>
        </w:tc>
      </w:tr>
      <w:tr w:rsidR="004C43D2" w:rsidRPr="009A2D3E" w14:paraId="116B4ABA" w14:textId="77777777" w:rsidTr="00F027E1">
        <w:tc>
          <w:tcPr>
            <w:tcW w:w="638" w:type="dxa"/>
          </w:tcPr>
          <w:p w14:paraId="5AF6B330" w14:textId="77777777" w:rsidR="004C43D2" w:rsidRPr="009A2D3E" w:rsidRDefault="004C43D2" w:rsidP="004C43D2">
            <w:pPr>
              <w:jc w:val="center"/>
              <w:rPr>
                <w:rFonts w:ascii="Times New Roman" w:hAnsi="Times New Roman" w:cs="Times New Roman"/>
              </w:rPr>
            </w:pPr>
            <w:r>
              <w:rPr>
                <w:rFonts w:ascii="Times New Roman" w:hAnsi="Times New Roman" w:cs="Times New Roman"/>
              </w:rPr>
              <w:lastRenderedPageBreak/>
              <w:t>3.</w:t>
            </w:r>
          </w:p>
        </w:tc>
        <w:tc>
          <w:tcPr>
            <w:tcW w:w="1613" w:type="dxa"/>
          </w:tcPr>
          <w:p w14:paraId="45450D7B" w14:textId="77777777" w:rsidR="004C43D2" w:rsidRPr="009A2D3E" w:rsidRDefault="004C43D2" w:rsidP="004C43D2">
            <w:pPr>
              <w:jc w:val="center"/>
              <w:rPr>
                <w:rFonts w:ascii="Times New Roman" w:hAnsi="Times New Roman" w:cs="Times New Roman"/>
              </w:rPr>
            </w:pPr>
            <w:r>
              <w:rPr>
                <w:rFonts w:ascii="Times New Roman" w:hAnsi="Times New Roman" w:cs="Times New Roman"/>
              </w:rPr>
              <w:t>64</w:t>
            </w:r>
          </w:p>
        </w:tc>
        <w:tc>
          <w:tcPr>
            <w:tcW w:w="1317" w:type="dxa"/>
          </w:tcPr>
          <w:p w14:paraId="052307BF" w14:textId="77777777" w:rsidR="004C43D2" w:rsidRPr="009A2D3E" w:rsidRDefault="004C43D2" w:rsidP="004C43D2">
            <w:pPr>
              <w:jc w:val="both"/>
              <w:rPr>
                <w:rFonts w:ascii="Times New Roman" w:hAnsi="Times New Roman" w:cs="Times New Roman"/>
              </w:rPr>
            </w:pPr>
            <w:r>
              <w:rPr>
                <w:rFonts w:ascii="Times New Roman" w:hAnsi="Times New Roman" w:cs="Times New Roman"/>
              </w:rPr>
              <w:t>Suku Dayak Ot-Danum</w:t>
            </w:r>
          </w:p>
        </w:tc>
        <w:tc>
          <w:tcPr>
            <w:tcW w:w="2664" w:type="dxa"/>
          </w:tcPr>
          <w:p w14:paraId="2BECD89E" w14:textId="77777777" w:rsidR="004C43D2" w:rsidRPr="009A2D3E" w:rsidRDefault="004C43D2" w:rsidP="004C43D2">
            <w:pPr>
              <w:jc w:val="both"/>
              <w:rPr>
                <w:rFonts w:ascii="Times New Roman" w:hAnsi="Times New Roman" w:cs="Times New Roman"/>
              </w:rPr>
            </w:pPr>
            <w:r>
              <w:rPr>
                <w:rFonts w:ascii="Times New Roman" w:hAnsi="Times New Roman" w:cs="Times New Roman"/>
              </w:rPr>
              <w:t>Desa Tumbang Payang dan Desa Tumbang Kania Kecamatan Bukit Santuai, Kabupaten Kotawaringin Timur</w:t>
            </w:r>
          </w:p>
        </w:tc>
        <w:tc>
          <w:tcPr>
            <w:tcW w:w="1362" w:type="dxa"/>
          </w:tcPr>
          <w:p w14:paraId="383F0203" w14:textId="77777777" w:rsidR="004C43D2" w:rsidRPr="009A2D3E" w:rsidRDefault="004C43D2" w:rsidP="004C43D2">
            <w:pPr>
              <w:jc w:val="center"/>
              <w:rPr>
                <w:rFonts w:ascii="Times New Roman" w:hAnsi="Times New Roman" w:cs="Times New Roman"/>
              </w:rPr>
            </w:pPr>
            <w:r>
              <w:rPr>
                <w:rFonts w:ascii="Times New Roman" w:hAnsi="Times New Roman" w:cs="Times New Roman"/>
              </w:rPr>
              <w:t>Tidak diketahui</w:t>
            </w:r>
          </w:p>
        </w:tc>
        <w:tc>
          <w:tcPr>
            <w:tcW w:w="1322" w:type="dxa"/>
          </w:tcPr>
          <w:p w14:paraId="643CF40C" w14:textId="77777777" w:rsidR="004C43D2" w:rsidRPr="009A2D3E" w:rsidRDefault="004C43D2" w:rsidP="004C43D2">
            <w:pPr>
              <w:jc w:val="both"/>
              <w:rPr>
                <w:rFonts w:ascii="Times New Roman" w:hAnsi="Times New Roman" w:cs="Times New Roman"/>
              </w:rPr>
            </w:pPr>
            <w:r>
              <w:rPr>
                <w:rFonts w:ascii="Times New Roman" w:hAnsi="Times New Roman" w:cs="Times New Roman"/>
              </w:rPr>
              <w:fldChar w:fldCharType="begin" w:fldLock="1"/>
            </w:r>
            <w:r>
              <w:rPr>
                <w:rFonts w:ascii="Times New Roman" w:hAnsi="Times New Roman" w:cs="Times New Roman"/>
              </w:rPr>
              <w:instrText>ADDIN CSL_CITATION {"citationItems":[{"id":"ITEM-1","itemData":{"DOI":"10.11594/jtls.08.02.06","ISSN":"20875517","author":[{"dropping-particle":"","family":"Herianto","given":"Herianto","non-dropping-particle":"","parse-names":false,"suffix":""},{"dropping-particle":"","family":"Kusuma","given":"Zaenal","non-dropping-particle":"","parse-names":false,"suffix":""},{"dropping-particle":"","family":"Nihayati","given":"Ellis","non-dropping-particle":"","parse-names":false,"suffix":""},{"dropping-particle":"","family":"Prayogo","given":"Cahyo","non-dropping-particle":"","parse-names":false,"suffix":""}],"container-title":"Journal of Tropical Life Science","id":"ITEM-1","issue":"2","issued":{"date-parts":[["2018"]]},"page":"130-143","title":"The Plant Wisdom of Dayak Ot Danum, Central Kalimantan","type":"article-journal","volume":"8"},"uris":["http://www.mendeley.com/documents/?uuid=f8cfb2e8-8bbf-4700-a6bf-769156155aea"]}],"mendeley":{"formattedCitation":"(Herianto, Kusuma, Nihayati, &amp; Prayogo, 2018)","plainTextFormattedCitation":"(Herianto, Kusuma, Nihayati, &amp; Prayogo, 2018)","previouslyFormattedCitation":"(Herianto, Kusuma, Nihayati, &amp; Prayogo, 2018)"},"properties":{"noteIndex":0},"schema":"https://github.com/citation-style-language/schema/raw/master/csl-citation.json"}</w:instrText>
            </w:r>
            <w:r>
              <w:rPr>
                <w:rFonts w:ascii="Times New Roman" w:hAnsi="Times New Roman" w:cs="Times New Roman"/>
              </w:rPr>
              <w:fldChar w:fldCharType="separate"/>
            </w:r>
            <w:r w:rsidRPr="000B0537">
              <w:rPr>
                <w:rFonts w:ascii="Times New Roman" w:hAnsi="Times New Roman" w:cs="Times New Roman"/>
                <w:noProof/>
              </w:rPr>
              <w:t>(Herianto, Kusuma, Nihayati, &amp; Prayogo, 2018)</w:t>
            </w:r>
            <w:r>
              <w:rPr>
                <w:rFonts w:ascii="Times New Roman" w:hAnsi="Times New Roman" w:cs="Times New Roman"/>
              </w:rPr>
              <w:fldChar w:fldCharType="end"/>
            </w:r>
          </w:p>
        </w:tc>
      </w:tr>
      <w:tr w:rsidR="004C43D2" w:rsidRPr="009A2D3E" w14:paraId="3590BB0D" w14:textId="77777777" w:rsidTr="00F027E1">
        <w:tc>
          <w:tcPr>
            <w:tcW w:w="638" w:type="dxa"/>
          </w:tcPr>
          <w:p w14:paraId="5C1E774B" w14:textId="77777777" w:rsidR="004C43D2" w:rsidRPr="009A2D3E" w:rsidRDefault="004C43D2" w:rsidP="004C43D2">
            <w:pPr>
              <w:jc w:val="center"/>
              <w:rPr>
                <w:rFonts w:ascii="Times New Roman" w:hAnsi="Times New Roman" w:cs="Times New Roman"/>
              </w:rPr>
            </w:pPr>
            <w:r>
              <w:rPr>
                <w:rFonts w:ascii="Times New Roman" w:hAnsi="Times New Roman" w:cs="Times New Roman"/>
              </w:rPr>
              <w:t>4.</w:t>
            </w:r>
          </w:p>
        </w:tc>
        <w:tc>
          <w:tcPr>
            <w:tcW w:w="1613" w:type="dxa"/>
          </w:tcPr>
          <w:p w14:paraId="17D35B27" w14:textId="77777777" w:rsidR="004C43D2" w:rsidRPr="009A2D3E" w:rsidRDefault="004C43D2" w:rsidP="004C43D2">
            <w:pPr>
              <w:jc w:val="center"/>
              <w:rPr>
                <w:rFonts w:ascii="Times New Roman" w:hAnsi="Times New Roman" w:cs="Times New Roman"/>
              </w:rPr>
            </w:pPr>
            <w:r>
              <w:rPr>
                <w:rFonts w:ascii="Times New Roman" w:hAnsi="Times New Roman" w:cs="Times New Roman"/>
              </w:rPr>
              <w:t>53</w:t>
            </w:r>
          </w:p>
        </w:tc>
        <w:tc>
          <w:tcPr>
            <w:tcW w:w="1317" w:type="dxa"/>
          </w:tcPr>
          <w:p w14:paraId="225CB805" w14:textId="77777777" w:rsidR="004C43D2" w:rsidRPr="009A2D3E" w:rsidRDefault="004C43D2" w:rsidP="004C43D2">
            <w:pPr>
              <w:jc w:val="both"/>
              <w:rPr>
                <w:rFonts w:ascii="Times New Roman" w:hAnsi="Times New Roman" w:cs="Times New Roman"/>
              </w:rPr>
            </w:pPr>
            <w:r>
              <w:rPr>
                <w:rFonts w:ascii="Times New Roman" w:hAnsi="Times New Roman" w:cs="Times New Roman"/>
              </w:rPr>
              <w:t xml:space="preserve">Suku Dayak Seruyan </w:t>
            </w:r>
          </w:p>
        </w:tc>
        <w:tc>
          <w:tcPr>
            <w:tcW w:w="2664" w:type="dxa"/>
          </w:tcPr>
          <w:p w14:paraId="5A0C4AEB" w14:textId="77777777" w:rsidR="004C43D2" w:rsidRPr="00E93EE0" w:rsidRDefault="004C43D2" w:rsidP="004C43D2">
            <w:pPr>
              <w:rPr>
                <w:rFonts w:ascii="Times New Roman" w:hAnsi="Times New Roman" w:cs="Times New Roman"/>
              </w:rPr>
            </w:pPr>
            <w:r w:rsidRPr="00E93EE0">
              <w:rPr>
                <w:rFonts w:ascii="Times New Roman" w:hAnsi="Times New Roman" w:cs="Times New Roman"/>
              </w:rPr>
              <w:t>Kecamatan Seruyan Raya (Desa Bangkal dan Desa Danau Sembuluh), Kecamatan Batu Ampar (Desa Sandul dan Desa Sebabi), Kecamatan Hanau (Desa Pembuang Hulu 1 dan Desa Pembuang Hulu 2), Kabupaten Seruyan</w:t>
            </w:r>
          </w:p>
        </w:tc>
        <w:tc>
          <w:tcPr>
            <w:tcW w:w="1362" w:type="dxa"/>
          </w:tcPr>
          <w:p w14:paraId="24A2EE91" w14:textId="77777777" w:rsidR="004C43D2" w:rsidRPr="009A2D3E" w:rsidRDefault="004C43D2" w:rsidP="004C43D2">
            <w:pPr>
              <w:jc w:val="center"/>
              <w:rPr>
                <w:rFonts w:ascii="Times New Roman" w:hAnsi="Times New Roman" w:cs="Times New Roman"/>
              </w:rPr>
            </w:pPr>
            <w:r>
              <w:rPr>
                <w:rFonts w:ascii="Times New Roman" w:hAnsi="Times New Roman" w:cs="Times New Roman"/>
              </w:rPr>
              <w:t>Januari – Februari 2014</w:t>
            </w:r>
          </w:p>
        </w:tc>
        <w:tc>
          <w:tcPr>
            <w:tcW w:w="1322" w:type="dxa"/>
          </w:tcPr>
          <w:p w14:paraId="19A6F84F" w14:textId="77777777" w:rsidR="004C43D2" w:rsidRPr="009A2D3E" w:rsidRDefault="004C43D2" w:rsidP="004C43D2">
            <w:pPr>
              <w:jc w:val="both"/>
              <w:rPr>
                <w:rFonts w:ascii="Times New Roman" w:hAnsi="Times New Roman" w:cs="Times New Roman"/>
              </w:rPr>
            </w:pPr>
            <w:r>
              <w:rPr>
                <w:rFonts w:ascii="Times New Roman" w:hAnsi="Times New Roman" w:cs="Times New Roman"/>
              </w:rPr>
              <w:fldChar w:fldCharType="begin" w:fldLock="1"/>
            </w:r>
            <w:r>
              <w:rPr>
                <w:rFonts w:ascii="Times New Roman" w:hAnsi="Times New Roman" w:cs="Times New Roman"/>
              </w:rPr>
              <w:instrText>ADDIN CSL_CITATION {"citationItems":[{"id":"ITEM-1","itemData":{"DOI":"10.4324/9781315853178","ISBN":"9781317920908","ISSN":"08445621","PMID":"20056882","abstract":"This book explores the relationship between problem analysis, leadership, decision making, and change. It contains many problem scenarios, case studies, and vignettes.","author":[{"dropping-particle":"","family":"Yantoko","given":"","non-dropping-particle":"","parse-names":false,"suffix":""},{"dropping-particle":"","family":"Yosika","given":"Moniktia","non-dropping-particle":"","parse-names":false,"suffix":""}],"container-title":"Universitas Islam Negeri Maulana Malik Ibrahim","id":"ITEM-1","issue":"1","issued":{"date-parts":[["2014"]]},"number-of-pages":"1-15","title":"Etnobotani Tumbuhan Obat oleh Masyarakat Suku Dayak Seruyan Kabupaten Seruyan Provinsi Kalimantan Tengah","type":"thesis","volume":"39"},"uris":["http://www.mendeley.com/documents/?uuid=133098c4-a4bb-4336-9851-b75029694cdb"]}],"mendeley":{"formattedCitation":"(Yantoko &amp; Yosika, 2014)","plainTextFormattedCitation":"(Yantoko &amp; Yosika, 2014)","previouslyFormattedCitation":"(Yantoko &amp; Yosika, 2014)"},"properties":{"noteIndex":0},"schema":"https://github.com/citation-style-language/schema/raw/master/csl-citation.json"}</w:instrText>
            </w:r>
            <w:r>
              <w:rPr>
                <w:rFonts w:ascii="Times New Roman" w:hAnsi="Times New Roman" w:cs="Times New Roman"/>
              </w:rPr>
              <w:fldChar w:fldCharType="separate"/>
            </w:r>
            <w:r w:rsidRPr="00E93EE0">
              <w:rPr>
                <w:rFonts w:ascii="Times New Roman" w:hAnsi="Times New Roman" w:cs="Times New Roman"/>
                <w:noProof/>
              </w:rPr>
              <w:t>(Yantoko &amp; Yosika, 2014)</w:t>
            </w:r>
            <w:r>
              <w:rPr>
                <w:rFonts w:ascii="Times New Roman" w:hAnsi="Times New Roman" w:cs="Times New Roman"/>
              </w:rPr>
              <w:fldChar w:fldCharType="end"/>
            </w:r>
          </w:p>
        </w:tc>
      </w:tr>
      <w:tr w:rsidR="004C43D2" w:rsidRPr="009A2D3E" w14:paraId="72F40A75" w14:textId="77777777" w:rsidTr="00F027E1">
        <w:tc>
          <w:tcPr>
            <w:tcW w:w="638" w:type="dxa"/>
          </w:tcPr>
          <w:p w14:paraId="0C64BF16" w14:textId="77777777" w:rsidR="004C43D2" w:rsidRPr="009A2D3E" w:rsidRDefault="004C43D2" w:rsidP="004C43D2">
            <w:pPr>
              <w:jc w:val="center"/>
              <w:rPr>
                <w:rFonts w:ascii="Times New Roman" w:hAnsi="Times New Roman" w:cs="Times New Roman"/>
              </w:rPr>
            </w:pPr>
            <w:r>
              <w:rPr>
                <w:rFonts w:ascii="Times New Roman" w:hAnsi="Times New Roman" w:cs="Times New Roman"/>
              </w:rPr>
              <w:t xml:space="preserve">5. </w:t>
            </w:r>
          </w:p>
        </w:tc>
        <w:tc>
          <w:tcPr>
            <w:tcW w:w="1613" w:type="dxa"/>
          </w:tcPr>
          <w:p w14:paraId="10036EE9" w14:textId="77777777" w:rsidR="004C43D2" w:rsidRPr="009A2D3E" w:rsidRDefault="004C43D2" w:rsidP="004C43D2">
            <w:pPr>
              <w:jc w:val="center"/>
              <w:rPr>
                <w:rFonts w:ascii="Times New Roman" w:hAnsi="Times New Roman" w:cs="Times New Roman"/>
              </w:rPr>
            </w:pPr>
            <w:r>
              <w:rPr>
                <w:rFonts w:ascii="Times New Roman" w:hAnsi="Times New Roman" w:cs="Times New Roman"/>
              </w:rPr>
              <w:t>100</w:t>
            </w:r>
          </w:p>
        </w:tc>
        <w:tc>
          <w:tcPr>
            <w:tcW w:w="1317" w:type="dxa"/>
          </w:tcPr>
          <w:p w14:paraId="6EC291CC" w14:textId="77777777" w:rsidR="004C43D2" w:rsidRPr="009A2D3E" w:rsidRDefault="004C43D2" w:rsidP="004C43D2">
            <w:pPr>
              <w:rPr>
                <w:rFonts w:ascii="Times New Roman" w:hAnsi="Times New Roman" w:cs="Times New Roman"/>
              </w:rPr>
            </w:pPr>
            <w:r>
              <w:rPr>
                <w:rFonts w:ascii="Times New Roman" w:hAnsi="Times New Roman" w:cs="Times New Roman"/>
              </w:rPr>
              <w:t>Suku Dayak Bakumpai dan Suku Dayak Dusun Tengah</w:t>
            </w:r>
          </w:p>
        </w:tc>
        <w:tc>
          <w:tcPr>
            <w:tcW w:w="2664" w:type="dxa"/>
          </w:tcPr>
          <w:p w14:paraId="39601EF2" w14:textId="77777777" w:rsidR="004C43D2" w:rsidRPr="009A2D3E" w:rsidRDefault="004C43D2" w:rsidP="004C43D2">
            <w:pPr>
              <w:jc w:val="both"/>
              <w:rPr>
                <w:rFonts w:ascii="Times New Roman" w:hAnsi="Times New Roman" w:cs="Times New Roman"/>
              </w:rPr>
            </w:pPr>
            <w:r>
              <w:rPr>
                <w:rFonts w:ascii="Times New Roman" w:hAnsi="Times New Roman" w:cs="Times New Roman"/>
              </w:rPr>
              <w:t>Kecamatan Teweh Tengah, Kabupaten Barito Utara</w:t>
            </w:r>
          </w:p>
        </w:tc>
        <w:tc>
          <w:tcPr>
            <w:tcW w:w="1362" w:type="dxa"/>
          </w:tcPr>
          <w:p w14:paraId="378FE9AE" w14:textId="77777777" w:rsidR="004C43D2" w:rsidRPr="009A2D3E" w:rsidRDefault="004C43D2" w:rsidP="004C43D2">
            <w:pPr>
              <w:jc w:val="center"/>
              <w:rPr>
                <w:rFonts w:ascii="Times New Roman" w:hAnsi="Times New Roman" w:cs="Times New Roman"/>
              </w:rPr>
            </w:pPr>
            <w:r>
              <w:rPr>
                <w:rFonts w:ascii="Times New Roman" w:hAnsi="Times New Roman" w:cs="Times New Roman"/>
              </w:rPr>
              <w:t>Tidak diketahui</w:t>
            </w:r>
          </w:p>
        </w:tc>
        <w:tc>
          <w:tcPr>
            <w:tcW w:w="1322" w:type="dxa"/>
          </w:tcPr>
          <w:p w14:paraId="270481CB" w14:textId="77777777" w:rsidR="004C43D2" w:rsidRPr="009A2D3E" w:rsidRDefault="004C43D2" w:rsidP="004C43D2">
            <w:pPr>
              <w:jc w:val="both"/>
              <w:rPr>
                <w:rFonts w:ascii="Times New Roman" w:hAnsi="Times New Roman" w:cs="Times New Roman"/>
              </w:rPr>
            </w:pPr>
            <w:r>
              <w:rPr>
                <w:rFonts w:ascii="Times New Roman" w:hAnsi="Times New Roman" w:cs="Times New Roman"/>
              </w:rPr>
              <w:fldChar w:fldCharType="begin" w:fldLock="1"/>
            </w:r>
            <w:r>
              <w:rPr>
                <w:rFonts w:ascii="Times New Roman" w:hAnsi="Times New Roman" w:cs="Times New Roman"/>
              </w:rPr>
              <w:instrText>ADDIN CSL_CITATION {"citationItems":[{"id":"ITEM-1","itemData":{"DOI":"10.20527/JHT.V2I3.2250","ISSN":"2337-7992","abstract":"Penelitian ini bertujuan untuk mengidentifikasi pemanfaatan tumbuhan berkhasiat obat berbasis kearifan lokal pada masyarakat Dayak yang tumbuh di lahan agroforest . Subjek penelitian adalah suku Dayak Bakumpai dan suku Dayak Dusun Tengah yang ada di Kecamatan Teweh Tengah Kabupaten Barito Utara. Metode penelitian bersifat kualitatif dengan analisis deskriptif. Pengumpulan data dengan teknik wawancara mendalam dan observasi. Hasil penelitian telah menemukan 100 jenis tumbuhan yang dimanfaatkan sebagai bahan obat oleh suku Dayak Bakumpai dan suku Dayak Dusun Tengah.Hampir semua bagian organ tumbuhan dapat digunakan untuk pengobatan, yaitu akar, batang, daun, kulit kayu, pucuk, rimpang, umbi, bunga, buah, dan biji. Bagian tumbuhan yang paling banyak digunakan adalah daun, diantaranya sebagai obat kulit, masalah kewanitaan, pencernaan, demam, dan beberapa penyakit keras. This study aims to identify the utilization of medicinal plants based on local wisdom of Dayak communities that grow on their land agroforests. Subjects were Dayak Bakumpai tribe and Dayak Dusun Tengah tribe at Teweh Tengah sub-district, Barito Utara District. The research method is qualitative descriptive analysis. Collecting data used with in-depth interviews and observation techniques. The results have been found 100 species of plants used as medicine by the Dayak Bakumpai tribe and Dayak Dusun Tengah tribe. Almost all parts of the plant organs can be used for treatment, likes the roots, stems, leaves, bark, shoots, rhizomes, tubers, flowers, fruits, and seeds. Parts of the plant most widely used are the leaves, such as for skin medications, female problems, indigestion, fever, and some intractable diseases","author":[{"dropping-particle":"","family":"Aryadi","given":"Mahrus","non-dropping-particle":"","parse-names":false,"suffix":""},{"dropping-particle":"","family":"Fithria","given":"Abdi","non-dropping-particle":"","parse-names":false,"suffix":""},{"dropping-particle":"","family":"Susilawati","given":"Susilawati","non-dropping-particle":"","parse-names":false,"suffix":""},{"dropping-particle":"","family":"Fatria","given":"Fatria","non-dropping-particle":"","parse-names":false,"suffix":""}],"container-title":"Jurnal Hutan Tropis","id":"ITEM-1","issue":"3","issued":{"date-parts":[["2014"]]},"page":"233-238","title":"Kearifan Lokal Masyarakat Dayak Terhadap Tumbuhan Berkhasiat Obat di Lahan Agroforest Kabupaten Barito Utara","type":"article-journal","volume":"2"},"uris":["http://www.mendeley.com/documents/?uuid=d715dabe-23de-48eb-a37c-0ecfdccc10ab"]}],"mendeley":{"formattedCitation":"(Aryadi et al., 2014)","plainTextFormattedCitation":"(Aryadi et al., 2014)","previouslyFormattedCitation":"(Aryadi et al., 2014)"},"properties":{"noteIndex":0},"schema":"https://github.com/citation-style-language/schema/raw/master/csl-citation.json"}</w:instrText>
            </w:r>
            <w:r>
              <w:rPr>
                <w:rFonts w:ascii="Times New Roman" w:hAnsi="Times New Roman" w:cs="Times New Roman"/>
              </w:rPr>
              <w:fldChar w:fldCharType="separate"/>
            </w:r>
            <w:r w:rsidRPr="00E93EE0">
              <w:rPr>
                <w:rFonts w:ascii="Times New Roman" w:hAnsi="Times New Roman" w:cs="Times New Roman"/>
                <w:noProof/>
              </w:rPr>
              <w:t>(Aryadi et al., 2014)</w:t>
            </w:r>
            <w:r>
              <w:rPr>
                <w:rFonts w:ascii="Times New Roman" w:hAnsi="Times New Roman" w:cs="Times New Roman"/>
              </w:rPr>
              <w:fldChar w:fldCharType="end"/>
            </w:r>
          </w:p>
        </w:tc>
      </w:tr>
    </w:tbl>
    <w:p w14:paraId="17420FCF" w14:textId="77777777" w:rsidR="004C43D2" w:rsidRDefault="004C43D2" w:rsidP="004C43D2">
      <w:pPr>
        <w:spacing w:before="24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Dari seluruh pustaka terkait tanaman herbal khas Dayak, belum ada referensi yang menyebutkan karakteristik penerima manfaat dari botani ini, misalnya tanaman tersebut cocok untuk mengobati golongan umur ataupun gender tertentu. Padahal, apabila informasi yang diberikan dapat lebih dispesifikan, tentu akan menghemat biaya untuk penelitian di laboratorium. </w:t>
      </w:r>
    </w:p>
    <w:p w14:paraId="5C6541DA" w14:textId="77777777" w:rsidR="004C43D2" w:rsidRDefault="004C43D2" w:rsidP="004C43D2">
      <w:pPr>
        <w:pStyle w:val="Heading2"/>
        <w:numPr>
          <w:ilvl w:val="0"/>
          <w:numId w:val="13"/>
        </w:numPr>
        <w:spacing w:line="480" w:lineRule="auto"/>
        <w:ind w:left="426" w:hanging="426"/>
        <w:rPr>
          <w:rFonts w:ascii="Times New Roman" w:hAnsi="Times New Roman" w:cs="Times New Roman"/>
          <w:b/>
          <w:color w:val="auto"/>
          <w:sz w:val="24"/>
        </w:rPr>
      </w:pPr>
      <w:bookmarkStart w:id="13" w:name="_Toc65044803"/>
      <w:bookmarkStart w:id="14" w:name="_Toc125584556"/>
      <w:r>
        <w:rPr>
          <w:rFonts w:ascii="Times New Roman" w:hAnsi="Times New Roman" w:cs="Times New Roman"/>
          <w:b/>
          <w:color w:val="auto"/>
          <w:sz w:val="24"/>
        </w:rPr>
        <w:t>Tanaman Obat yang Berkhasiat bagi Kesehatan Wanita dan Remaja Putri</w:t>
      </w:r>
      <w:bookmarkEnd w:id="13"/>
      <w:bookmarkEnd w:id="14"/>
    </w:p>
    <w:p w14:paraId="339C373D" w14:textId="3B5A1BEE" w:rsidR="004C43D2" w:rsidRDefault="004C43D2" w:rsidP="004C43D2">
      <w:pPr>
        <w:spacing w:before="240" w:line="480" w:lineRule="auto"/>
        <w:ind w:firstLine="426"/>
        <w:jc w:val="both"/>
        <w:rPr>
          <w:rFonts w:ascii="Times New Roman" w:eastAsiaTheme="majorEastAsia" w:hAnsi="Times New Roman" w:cs="Times New Roman"/>
          <w:color w:val="000000" w:themeColor="text1"/>
          <w:sz w:val="24"/>
          <w:szCs w:val="24"/>
        </w:rPr>
      </w:pPr>
      <w:r>
        <w:rPr>
          <w:rFonts w:ascii="Times New Roman" w:hAnsi="Times New Roman" w:cs="Times New Roman"/>
          <w:sz w:val="24"/>
          <w:szCs w:val="24"/>
        </w:rPr>
        <w:t xml:space="preserve">Pada tahun 2020, peneliti telah melakukan studi etnobotani secara kualitatif dengan mewawancarai tiga informan yang telah melakukan praktik pengobatan tradisional selama puluhan tahun. Wawancara mendalam dilakukan untuk mengupas ramuan herbal yang umumnya digunakan untuk mengatasi masalah kesehatan serta menjaga vitalitas kaum hawa. Dari hasil penelitian ini diperoleh sebanyak 17 jenis </w:t>
      </w:r>
      <w:r>
        <w:rPr>
          <w:rFonts w:ascii="Times New Roman" w:eastAsiaTheme="majorEastAsia" w:hAnsi="Times New Roman" w:cs="Times New Roman"/>
          <w:color w:val="000000" w:themeColor="text1"/>
          <w:sz w:val="24"/>
          <w:szCs w:val="24"/>
        </w:rPr>
        <w:t xml:space="preserve">jenis </w:t>
      </w:r>
      <w:r>
        <w:rPr>
          <w:rFonts w:ascii="Times New Roman" w:hAnsi="Times New Roman" w:cs="Times New Roman"/>
          <w:sz w:val="24"/>
          <w:szCs w:val="24"/>
        </w:rPr>
        <w:t xml:space="preserve">tanaman obat dan tumbuhan hutan berkhasiat obat </w:t>
      </w:r>
      <w:r>
        <w:rPr>
          <w:rFonts w:ascii="Times New Roman" w:eastAsiaTheme="majorEastAsia" w:hAnsi="Times New Roman" w:cs="Times New Roman"/>
          <w:color w:val="000000" w:themeColor="text1"/>
          <w:sz w:val="24"/>
          <w:szCs w:val="24"/>
        </w:rPr>
        <w:t xml:space="preserve">yang lazim digunakan secara tradisional Dayak untuk </w:t>
      </w:r>
      <w:r>
        <w:rPr>
          <w:rFonts w:ascii="Times New Roman" w:eastAsiaTheme="majorEastAsia" w:hAnsi="Times New Roman" w:cs="Times New Roman"/>
          <w:color w:val="000000" w:themeColor="text1"/>
          <w:sz w:val="24"/>
          <w:szCs w:val="24"/>
        </w:rPr>
        <w:lastRenderedPageBreak/>
        <w:t xml:space="preserve">menjaga kesehatan wanita dan remaja putri. Tanaman obat ini telah diidentifikasi nama family dan spesiesnya (Tabel 2).  </w:t>
      </w:r>
    </w:p>
    <w:p w14:paraId="0B000059" w14:textId="77777777" w:rsidR="004C43D2" w:rsidRDefault="004C43D2" w:rsidP="004C43D2">
      <w:pPr>
        <w:tabs>
          <w:tab w:val="left" w:pos="2520"/>
        </w:tabs>
        <w:spacing w:line="480" w:lineRule="auto"/>
        <w:ind w:firstLine="426"/>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Secara umum, bagian tanaman yang dimanfaatkan antara lain bagian akar, daun, batang, kulit batang, biji, buah dan bunga. Akar dan daun merupakan bagian terbanyak yang sering digunakan dalam pengobatan tradisional Dayak Kalimantan Tengah. Bagian tanaman ini diambil dan diolah dengan cara yang sederhana, seperti dihaluskan (ditumbuk) dan direbus. Cara penggunaan dapat langsung dimakan, diminum air rebusannya, dibentuk seperti pil dan ditelan, dijadikan bedak untuk diolehkan pada kulit wajah, bagian perut dan seluruh kulit (lulur), dijadikan ratus, ataupun sebagai rempah untuk mandi (</w:t>
      </w:r>
      <w:r w:rsidRPr="00A131AD">
        <w:rPr>
          <w:rFonts w:ascii="Times New Roman" w:eastAsiaTheme="majorEastAsia" w:hAnsi="Times New Roman" w:cs="Times New Roman"/>
          <w:i/>
          <w:color w:val="000000" w:themeColor="text1"/>
          <w:sz w:val="24"/>
          <w:szCs w:val="24"/>
        </w:rPr>
        <w:t>steam bath</w:t>
      </w:r>
      <w:r>
        <w:rPr>
          <w:rFonts w:ascii="Times New Roman" w:eastAsiaTheme="majorEastAsia" w:hAnsi="Times New Roman" w:cs="Times New Roman"/>
          <w:color w:val="000000" w:themeColor="text1"/>
          <w:sz w:val="24"/>
          <w:szCs w:val="24"/>
        </w:rPr>
        <w:t xml:space="preserve">). </w:t>
      </w:r>
    </w:p>
    <w:p w14:paraId="1A19FA00" w14:textId="77777777" w:rsidR="004C43D2" w:rsidRDefault="004C43D2" w:rsidP="004C43D2">
      <w:pPr>
        <w:tabs>
          <w:tab w:val="left" w:pos="2520"/>
        </w:tabs>
        <w:spacing w:line="480" w:lineRule="auto"/>
        <w:ind w:firstLine="426"/>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Cara-cara tradisional ini dipilih karena tergolong cara yang sederhana, lebih murah, bahan tersedia di alam dan mudah diakses oleh masyarakat lokal. Untuk mendapatkan hasil yang diinginkan, ramuan tradisional dari tumbuh-tumbuhan ini seringkali dicampurkan (setidaknya terdapat 3-4 jenis tanaman dalam satu ramuan), sehingga sangat jarang dijumpai ramuan yang hanya berasal dari 1 jenis tanaman obat.</w:t>
      </w:r>
    </w:p>
    <w:p w14:paraId="71989728" w14:textId="77777777" w:rsidR="004C43D2" w:rsidRDefault="004C43D2" w:rsidP="004C43D2">
      <w:pPr>
        <w:tabs>
          <w:tab w:val="left" w:pos="2520"/>
        </w:tabs>
        <w:spacing w:line="480" w:lineRule="auto"/>
        <w:ind w:firstLine="426"/>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Manfaat utama yang diperoleh dari tanaman obat ini antara lain bagi wanita dan remaja putri sebagai penghalus dan pencerah kulit. Umumnya ramuan diberikan ketika seorang perempuan menginjak usia remaja. Selain untuk kesehatan kulit, beberapa tanaman obat juga digunakan bila seorang gadis mengalami gangguan menstruasi, misalnya haid berlebihan, haid tidak teratur, nyeri akibat haid. Demikian pula bila sang gadis mengalami masalah keputihan dan bau badan. Selain itu, ramuan tradisional menggunakan tanaman obat ini juga diberikan secara topikal maupun per oral 40 hari </w:t>
      </w:r>
      <w:r>
        <w:rPr>
          <w:rFonts w:ascii="Times New Roman" w:eastAsiaTheme="majorEastAsia" w:hAnsi="Times New Roman" w:cs="Times New Roman"/>
          <w:color w:val="000000" w:themeColor="text1"/>
          <w:sz w:val="24"/>
          <w:szCs w:val="24"/>
        </w:rPr>
        <w:lastRenderedPageBreak/>
        <w:t xml:space="preserve">menjelang hari pernikahan. Hal ini bertujuan untuk merawat fisik wanita sehingga di hari pernikahan, sang wanita terlihat menarik. </w:t>
      </w:r>
    </w:p>
    <w:p w14:paraId="05EBCC7A" w14:textId="77777777" w:rsidR="004C43D2" w:rsidRDefault="004C43D2" w:rsidP="004C43D2">
      <w:pPr>
        <w:tabs>
          <w:tab w:val="left" w:pos="2520"/>
        </w:tabs>
        <w:spacing w:line="480" w:lineRule="auto"/>
        <w:ind w:firstLine="426"/>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Demikian pula di masa pasca melahirkan, ramuan tradisional dengan memanfaatkan tanaman obat ini biasanya diramu oleh ibu atau neneknya selama 40 hari masa nifas. Tujuannya antara lain untuk meredakan nyeri pasca melahirkan, mengeluarkan darah kotor, merapatkan kembali vagina (mengingat di zaman dulu belum ada dokter untuk menjahit luka robek pasca melahirkan) dan mengeringkan luka di bagian dalam organ reproduksi wanita setelah melahirkan. Ramuan tradisional ini biasanya dicampurkan ke dalam air mandi yang digunakan oleh ibu dan bayi. Selain itu juga dibuat dalam bentuk bedak yang dioleskan ke perut ibu di masa nifas dengan tujuan untuk mengencangkan kembali kulit yang kendor dan mencegah selulit. Ramuan ini juga dibuat dalam bentuk pil (</w:t>
      </w:r>
      <w:r>
        <w:rPr>
          <w:rFonts w:ascii="Times New Roman" w:eastAsiaTheme="majorEastAsia" w:hAnsi="Times New Roman" w:cs="Times New Roman"/>
          <w:i/>
          <w:color w:val="000000" w:themeColor="text1"/>
          <w:sz w:val="24"/>
          <w:szCs w:val="24"/>
        </w:rPr>
        <w:t>untal</w:t>
      </w:r>
      <w:r>
        <w:rPr>
          <w:rFonts w:ascii="Times New Roman" w:eastAsiaTheme="majorEastAsia" w:hAnsi="Times New Roman" w:cs="Times New Roman"/>
          <w:color w:val="000000" w:themeColor="text1"/>
          <w:sz w:val="24"/>
          <w:szCs w:val="24"/>
        </w:rPr>
        <w:t xml:space="preserve">) dan dikonsumsi oleh ibu nifas. Bagian tanaman obat yang diramu juga diekstrak dengan cara direbus dan air rebusan diminum hingga masa nifas selesai. </w:t>
      </w:r>
    </w:p>
    <w:p w14:paraId="42100A02" w14:textId="77777777" w:rsidR="004C43D2" w:rsidRPr="0005775E" w:rsidRDefault="004C43D2" w:rsidP="004C43D2">
      <w:pPr>
        <w:tabs>
          <w:tab w:val="left" w:pos="2520"/>
        </w:tabs>
        <w:spacing w:line="480" w:lineRule="auto"/>
        <w:ind w:firstLine="426"/>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Sayangnya, dalam proses wawancara mendalam, peneliti mendapati bahwa tidak ada dosis atau resep standar yang dibuat oleh informan. Ramuan ini dibuat dengan campuran yang berbeda-beda sesuai dengan pengalaman dan pengetahuan yang diberikan oleh nenek moyang mereka. Dengan demikian, penelitian ilmiah tentu nantinya akan sangat membantu dalam menetapkan standar resep untuk menghasilkan dosis untuk manfaat kesehatan yang diharapkan.</w:t>
      </w:r>
    </w:p>
    <w:p w14:paraId="115F546E" w14:textId="3A5294BA" w:rsidR="004C43D2" w:rsidRPr="004C43D2" w:rsidRDefault="004C43D2" w:rsidP="004C43D2">
      <w:pPr>
        <w:pStyle w:val="ListParagraph"/>
        <w:spacing w:before="240" w:line="480" w:lineRule="auto"/>
        <w:ind w:left="0" w:firstLine="567"/>
        <w:jc w:val="both"/>
        <w:rPr>
          <w:rFonts w:ascii="Times New Roman" w:eastAsiaTheme="majorEastAsia" w:hAnsi="Times New Roman" w:cs="Times New Roman"/>
          <w:color w:val="000000" w:themeColor="text1"/>
          <w:sz w:val="24"/>
          <w:szCs w:val="24"/>
        </w:rPr>
      </w:pPr>
    </w:p>
    <w:p w14:paraId="46B995F8" w14:textId="77777777" w:rsidR="00CD2D42" w:rsidRDefault="00CD2D42" w:rsidP="00CD2D42">
      <w:pPr>
        <w:pStyle w:val="Caption"/>
        <w:keepNext/>
        <w:jc w:val="center"/>
        <w:rPr>
          <w:rFonts w:ascii="Times New Roman" w:hAnsi="Times New Roman" w:cs="Times New Roman"/>
          <w:b/>
          <w:color w:val="auto"/>
          <w:sz w:val="22"/>
          <w:szCs w:val="22"/>
        </w:rPr>
        <w:sectPr w:rsidR="00CD2D42" w:rsidSect="00817F94">
          <w:footerReference w:type="default" r:id="rId17"/>
          <w:pgSz w:w="11906" w:h="16838"/>
          <w:pgMar w:top="1701" w:right="1701" w:bottom="1701" w:left="1701" w:header="709" w:footer="709" w:gutter="0"/>
          <w:cols w:space="708"/>
          <w:titlePg/>
          <w:docGrid w:linePitch="360"/>
        </w:sectPr>
      </w:pPr>
      <w:bookmarkStart w:id="15" w:name="_Toc60061604"/>
    </w:p>
    <w:p w14:paraId="6EB91C70" w14:textId="565D61FF" w:rsidR="00CD2D42" w:rsidRPr="008B3459" w:rsidRDefault="00CD2D42" w:rsidP="00CD2D42">
      <w:pPr>
        <w:pStyle w:val="Caption"/>
        <w:keepNext/>
        <w:jc w:val="center"/>
        <w:rPr>
          <w:rFonts w:ascii="Times New Roman" w:hAnsi="Times New Roman" w:cs="Times New Roman"/>
          <w:b/>
          <w:color w:val="auto"/>
          <w:sz w:val="22"/>
          <w:szCs w:val="22"/>
        </w:rPr>
      </w:pPr>
      <w:bookmarkStart w:id="16" w:name="_Toc125584535"/>
      <w:r w:rsidRPr="008B3459">
        <w:rPr>
          <w:rFonts w:ascii="Times New Roman" w:hAnsi="Times New Roman" w:cs="Times New Roman"/>
          <w:b/>
          <w:color w:val="auto"/>
          <w:sz w:val="22"/>
          <w:szCs w:val="22"/>
        </w:rPr>
        <w:lastRenderedPageBreak/>
        <w:t xml:space="preserve">Table </w:t>
      </w:r>
      <w:r w:rsidRPr="008B3459">
        <w:rPr>
          <w:rFonts w:ascii="Times New Roman" w:hAnsi="Times New Roman" w:cs="Times New Roman"/>
          <w:b/>
          <w:color w:val="auto"/>
          <w:sz w:val="22"/>
          <w:szCs w:val="22"/>
        </w:rPr>
        <w:fldChar w:fldCharType="begin"/>
      </w:r>
      <w:r w:rsidRPr="008B3459">
        <w:rPr>
          <w:rFonts w:ascii="Times New Roman" w:hAnsi="Times New Roman" w:cs="Times New Roman"/>
          <w:b/>
          <w:color w:val="auto"/>
          <w:sz w:val="22"/>
          <w:szCs w:val="22"/>
        </w:rPr>
        <w:instrText xml:space="preserve"> SEQ Table \* ARABIC </w:instrText>
      </w:r>
      <w:r w:rsidRPr="008B3459">
        <w:rPr>
          <w:rFonts w:ascii="Times New Roman" w:hAnsi="Times New Roman" w:cs="Times New Roman"/>
          <w:b/>
          <w:color w:val="auto"/>
          <w:sz w:val="22"/>
          <w:szCs w:val="22"/>
        </w:rPr>
        <w:fldChar w:fldCharType="separate"/>
      </w:r>
      <w:r w:rsidR="001F41CE">
        <w:rPr>
          <w:rFonts w:ascii="Times New Roman" w:hAnsi="Times New Roman" w:cs="Times New Roman"/>
          <w:b/>
          <w:noProof/>
          <w:color w:val="auto"/>
          <w:sz w:val="22"/>
          <w:szCs w:val="22"/>
        </w:rPr>
        <w:t>2</w:t>
      </w:r>
      <w:r w:rsidRPr="008B3459">
        <w:rPr>
          <w:rFonts w:ascii="Times New Roman" w:hAnsi="Times New Roman" w:cs="Times New Roman"/>
          <w:b/>
          <w:color w:val="auto"/>
          <w:sz w:val="22"/>
          <w:szCs w:val="22"/>
        </w:rPr>
        <w:fldChar w:fldCharType="end"/>
      </w:r>
      <w:r w:rsidRPr="008B3459">
        <w:rPr>
          <w:rFonts w:ascii="Times New Roman" w:hAnsi="Times New Roman" w:cs="Times New Roman"/>
          <w:b/>
          <w:color w:val="auto"/>
          <w:sz w:val="22"/>
          <w:szCs w:val="22"/>
        </w:rPr>
        <w:t xml:space="preserve"> Tanaman Obat dan Tumbuhan Hutan Berkhasiat Obat untuk Kesehatan Wanita dan Remaja Puteri</w:t>
      </w:r>
      <w:bookmarkEnd w:id="15"/>
      <w:bookmarkEnd w:id="16"/>
    </w:p>
    <w:tbl>
      <w:tblPr>
        <w:tblStyle w:val="PlainTable2"/>
        <w:tblW w:w="14267" w:type="dxa"/>
        <w:tblLayout w:type="fixed"/>
        <w:tblLook w:val="04A0" w:firstRow="1" w:lastRow="0" w:firstColumn="1" w:lastColumn="0" w:noHBand="0" w:noVBand="1"/>
      </w:tblPr>
      <w:tblGrid>
        <w:gridCol w:w="540"/>
        <w:gridCol w:w="1728"/>
        <w:gridCol w:w="1984"/>
        <w:gridCol w:w="1582"/>
        <w:gridCol w:w="1537"/>
        <w:gridCol w:w="1560"/>
        <w:gridCol w:w="1417"/>
        <w:gridCol w:w="1574"/>
        <w:gridCol w:w="998"/>
        <w:gridCol w:w="1347"/>
      </w:tblGrid>
      <w:tr w:rsidR="00CD2D42" w:rsidRPr="007421EE" w14:paraId="49AC0043" w14:textId="77777777" w:rsidTr="00696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4E84EF6B" w14:textId="77777777" w:rsidR="00CD2D42" w:rsidRPr="007421EE" w:rsidRDefault="00CD2D42" w:rsidP="006967B5">
            <w:pPr>
              <w:pStyle w:val="ListParagraph"/>
              <w:ind w:left="0"/>
              <w:jc w:val="center"/>
              <w:rPr>
                <w:rFonts w:ascii="Times New Roman" w:eastAsiaTheme="majorEastAsia" w:hAnsi="Times New Roman" w:cs="Times New Roman"/>
                <w:color w:val="000000" w:themeColor="text1"/>
              </w:rPr>
            </w:pPr>
            <w:r w:rsidRPr="007421EE">
              <w:rPr>
                <w:rFonts w:ascii="Times New Roman" w:eastAsiaTheme="majorEastAsia" w:hAnsi="Times New Roman" w:cs="Times New Roman"/>
                <w:color w:val="000000" w:themeColor="text1"/>
              </w:rPr>
              <w:t>No.</w:t>
            </w:r>
          </w:p>
        </w:tc>
        <w:tc>
          <w:tcPr>
            <w:tcW w:w="1728" w:type="dxa"/>
            <w:vAlign w:val="center"/>
          </w:tcPr>
          <w:p w14:paraId="5CE1CA17" w14:textId="77777777" w:rsidR="00CD2D42" w:rsidRPr="007421EE" w:rsidRDefault="00CD2D42" w:rsidP="006967B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7421EE">
              <w:rPr>
                <w:rFonts w:ascii="Times New Roman" w:eastAsiaTheme="majorEastAsia" w:hAnsi="Times New Roman" w:cs="Times New Roman"/>
                <w:color w:val="000000" w:themeColor="text1"/>
              </w:rPr>
              <w:t>Nama family</w:t>
            </w:r>
          </w:p>
        </w:tc>
        <w:tc>
          <w:tcPr>
            <w:tcW w:w="1984" w:type="dxa"/>
            <w:vAlign w:val="center"/>
          </w:tcPr>
          <w:p w14:paraId="5D12B59C" w14:textId="77777777" w:rsidR="00CD2D42" w:rsidRPr="007421EE" w:rsidRDefault="00CD2D42" w:rsidP="006967B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7421EE">
              <w:rPr>
                <w:rFonts w:ascii="Times New Roman" w:eastAsiaTheme="majorEastAsia" w:hAnsi="Times New Roman" w:cs="Times New Roman"/>
                <w:color w:val="000000" w:themeColor="text1"/>
              </w:rPr>
              <w:t>Nama ilmiah</w:t>
            </w:r>
          </w:p>
        </w:tc>
        <w:tc>
          <w:tcPr>
            <w:tcW w:w="1582" w:type="dxa"/>
            <w:vAlign w:val="center"/>
          </w:tcPr>
          <w:p w14:paraId="31CE1909" w14:textId="77777777" w:rsidR="00CD2D42" w:rsidRPr="007421EE" w:rsidRDefault="00CD2D42" w:rsidP="006967B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7421EE">
              <w:rPr>
                <w:rFonts w:ascii="Times New Roman" w:eastAsiaTheme="majorEastAsia" w:hAnsi="Times New Roman" w:cs="Times New Roman"/>
                <w:color w:val="000000" w:themeColor="text1"/>
              </w:rPr>
              <w:t>Nama lokal / nama umum tanaman</w:t>
            </w:r>
          </w:p>
        </w:tc>
        <w:tc>
          <w:tcPr>
            <w:tcW w:w="1537" w:type="dxa"/>
            <w:vAlign w:val="center"/>
          </w:tcPr>
          <w:p w14:paraId="4AA32F4F" w14:textId="77777777" w:rsidR="00CD2D42" w:rsidRPr="007421EE" w:rsidRDefault="00CD2D42" w:rsidP="006967B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7421EE">
              <w:rPr>
                <w:rFonts w:ascii="Times New Roman" w:eastAsiaTheme="majorEastAsia" w:hAnsi="Times New Roman" w:cs="Times New Roman"/>
                <w:color w:val="000000" w:themeColor="text1"/>
              </w:rPr>
              <w:t>Morfologi / bagian yang dimanfaatkan</w:t>
            </w:r>
          </w:p>
        </w:tc>
        <w:tc>
          <w:tcPr>
            <w:tcW w:w="1560" w:type="dxa"/>
            <w:vAlign w:val="center"/>
          </w:tcPr>
          <w:p w14:paraId="715AB6A6" w14:textId="77777777" w:rsidR="00CD2D42" w:rsidRPr="007421EE" w:rsidRDefault="00CD2D42" w:rsidP="006967B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7421EE">
              <w:rPr>
                <w:rFonts w:ascii="Times New Roman" w:eastAsiaTheme="majorEastAsia" w:hAnsi="Times New Roman" w:cs="Times New Roman"/>
                <w:color w:val="000000" w:themeColor="text1"/>
              </w:rPr>
              <w:t>Khasiat yang dipercaya</w:t>
            </w:r>
          </w:p>
        </w:tc>
        <w:tc>
          <w:tcPr>
            <w:tcW w:w="1417" w:type="dxa"/>
            <w:vAlign w:val="center"/>
          </w:tcPr>
          <w:p w14:paraId="401DED0D" w14:textId="77777777" w:rsidR="00CD2D42" w:rsidRPr="007421EE" w:rsidRDefault="00CD2D42" w:rsidP="006967B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7421EE">
              <w:rPr>
                <w:rFonts w:ascii="Times New Roman" w:eastAsiaTheme="majorEastAsia" w:hAnsi="Times New Roman" w:cs="Times New Roman"/>
                <w:color w:val="000000" w:themeColor="text1"/>
              </w:rPr>
              <w:t>Penerima Manfaat</w:t>
            </w:r>
          </w:p>
        </w:tc>
        <w:tc>
          <w:tcPr>
            <w:tcW w:w="1574" w:type="dxa"/>
            <w:vAlign w:val="center"/>
          </w:tcPr>
          <w:p w14:paraId="571BD12E" w14:textId="77777777" w:rsidR="00CD2D42" w:rsidRPr="007421EE" w:rsidRDefault="00CD2D42" w:rsidP="006967B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7421EE">
              <w:rPr>
                <w:rFonts w:ascii="Times New Roman" w:eastAsiaTheme="majorEastAsia" w:hAnsi="Times New Roman" w:cs="Times New Roman"/>
                <w:color w:val="000000" w:themeColor="text1"/>
              </w:rPr>
              <w:t>Cara pengolahan</w:t>
            </w:r>
          </w:p>
        </w:tc>
        <w:tc>
          <w:tcPr>
            <w:tcW w:w="998" w:type="dxa"/>
            <w:vAlign w:val="center"/>
          </w:tcPr>
          <w:p w14:paraId="6134BA29" w14:textId="77777777" w:rsidR="00CD2D42" w:rsidRPr="007421EE" w:rsidRDefault="00CD2D42" w:rsidP="006967B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7421EE">
              <w:rPr>
                <w:rFonts w:ascii="Times New Roman" w:eastAsiaTheme="majorEastAsia" w:hAnsi="Times New Roman" w:cs="Times New Roman"/>
                <w:color w:val="000000" w:themeColor="text1"/>
              </w:rPr>
              <w:t>Habitat</w:t>
            </w:r>
          </w:p>
        </w:tc>
        <w:tc>
          <w:tcPr>
            <w:tcW w:w="1347" w:type="dxa"/>
            <w:vAlign w:val="center"/>
          </w:tcPr>
          <w:p w14:paraId="3ED698AD" w14:textId="77777777" w:rsidR="00CD2D42" w:rsidRPr="007421EE" w:rsidRDefault="00CD2D42" w:rsidP="006967B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7421EE">
              <w:rPr>
                <w:rFonts w:ascii="Times New Roman" w:eastAsiaTheme="majorEastAsia" w:hAnsi="Times New Roman" w:cs="Times New Roman"/>
                <w:color w:val="000000" w:themeColor="text1"/>
              </w:rPr>
              <w:t xml:space="preserve">Tanaman Dapat Dibudidaya </w:t>
            </w:r>
          </w:p>
        </w:tc>
      </w:tr>
      <w:tr w:rsidR="00CD2D42" w:rsidRPr="0047399B" w14:paraId="7DDF9E73" w14:textId="77777777" w:rsidTr="00696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6692D4E4" w14:textId="77777777" w:rsidR="00CD2D42" w:rsidRPr="007421EE" w:rsidRDefault="00CD2D42" w:rsidP="006967B5">
            <w:pPr>
              <w:pStyle w:val="ListParagraph"/>
              <w:ind w:left="0"/>
              <w:rPr>
                <w:rFonts w:ascii="Times New Roman" w:eastAsiaTheme="majorEastAsia" w:hAnsi="Times New Roman" w:cs="Times New Roman"/>
                <w:b w:val="0"/>
                <w:color w:val="000000" w:themeColor="text1"/>
              </w:rPr>
            </w:pPr>
            <w:r w:rsidRPr="007421EE">
              <w:rPr>
                <w:rFonts w:ascii="Times New Roman" w:eastAsiaTheme="majorEastAsia" w:hAnsi="Times New Roman" w:cs="Times New Roman"/>
                <w:b w:val="0"/>
                <w:color w:val="000000" w:themeColor="text1"/>
              </w:rPr>
              <w:t>1.</w:t>
            </w:r>
          </w:p>
        </w:tc>
        <w:tc>
          <w:tcPr>
            <w:tcW w:w="1728" w:type="dxa"/>
          </w:tcPr>
          <w:p w14:paraId="29FE24C4"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i/>
                <w:color w:val="000000" w:themeColor="text1"/>
              </w:rPr>
            </w:pPr>
            <w:r w:rsidRPr="0047399B">
              <w:rPr>
                <w:rFonts w:ascii="Times New Roman" w:hAnsi="Times New Roman" w:cs="Times New Roman"/>
                <w:i/>
              </w:rPr>
              <w:t>Annonaceae</w:t>
            </w:r>
          </w:p>
        </w:tc>
        <w:tc>
          <w:tcPr>
            <w:tcW w:w="1984" w:type="dxa"/>
          </w:tcPr>
          <w:p w14:paraId="15D5494C"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hAnsi="Times New Roman" w:cs="Times New Roman"/>
                <w:i/>
              </w:rPr>
              <w:t>Cananga</w:t>
            </w:r>
            <w:r>
              <w:rPr>
                <w:rFonts w:ascii="Times New Roman" w:hAnsi="Times New Roman" w:cs="Times New Roman"/>
                <w:i/>
              </w:rPr>
              <w:t xml:space="preserve"> </w:t>
            </w:r>
            <w:r w:rsidRPr="0047399B">
              <w:rPr>
                <w:rFonts w:ascii="Times New Roman" w:hAnsi="Times New Roman" w:cs="Times New Roman"/>
                <w:i/>
              </w:rPr>
              <w:t>odorata (Lam.) Hook.f. &amp; Thomson</w:t>
            </w:r>
          </w:p>
        </w:tc>
        <w:tc>
          <w:tcPr>
            <w:tcW w:w="1582" w:type="dxa"/>
          </w:tcPr>
          <w:p w14:paraId="3269B723"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t>Kenanga hutan</w:t>
            </w:r>
            <w:r>
              <w:rPr>
                <w:rFonts w:ascii="Times New Roman" w:eastAsiaTheme="majorEastAsia" w:hAnsi="Times New Roman" w:cs="Times New Roman"/>
                <w:color w:val="000000" w:themeColor="text1"/>
              </w:rPr>
              <w:t xml:space="preserve"> </w:t>
            </w:r>
          </w:p>
        </w:tc>
        <w:tc>
          <w:tcPr>
            <w:tcW w:w="1537" w:type="dxa"/>
          </w:tcPr>
          <w:p w14:paraId="1CA37AFB"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t>Kulit pohon, akar</w:t>
            </w:r>
          </w:p>
        </w:tc>
        <w:tc>
          <w:tcPr>
            <w:tcW w:w="1560" w:type="dxa"/>
          </w:tcPr>
          <w:p w14:paraId="46B1AAAD"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t>Untuk mendetoksifikasi racun dalam tubuh</w:t>
            </w:r>
          </w:p>
        </w:tc>
        <w:tc>
          <w:tcPr>
            <w:tcW w:w="1417" w:type="dxa"/>
          </w:tcPr>
          <w:p w14:paraId="28ED913B"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t>Wanita dan remaja</w:t>
            </w:r>
          </w:p>
        </w:tc>
        <w:tc>
          <w:tcPr>
            <w:tcW w:w="1574" w:type="dxa"/>
          </w:tcPr>
          <w:p w14:paraId="3CE94ADE"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t xml:space="preserve">Dicampurkan dalam rempah mandi </w:t>
            </w:r>
          </w:p>
        </w:tc>
        <w:tc>
          <w:tcPr>
            <w:tcW w:w="998" w:type="dxa"/>
          </w:tcPr>
          <w:p w14:paraId="5CE9F698"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Hutan</w:t>
            </w:r>
            <w:r>
              <w:rPr>
                <w:rFonts w:ascii="Times New Roman" w:eastAsiaTheme="majorEastAsia" w:hAnsi="Times New Roman" w:cs="Times New Roman"/>
                <w:color w:val="000000" w:themeColor="text1"/>
              </w:rPr>
              <w:t>, dataran rendah, daerah lembab</w:t>
            </w:r>
          </w:p>
        </w:tc>
        <w:tc>
          <w:tcPr>
            <w:tcW w:w="1347" w:type="dxa"/>
          </w:tcPr>
          <w:p w14:paraId="16A61E28" w14:textId="77777777" w:rsidR="00CD2D42" w:rsidRPr="0042533A" w:rsidRDefault="00CD2D42" w:rsidP="006967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2533A">
              <w:rPr>
                <w:rFonts w:ascii="Times New Roman" w:eastAsiaTheme="majorEastAsia" w:hAnsi="Times New Roman" w:cs="Times New Roman"/>
                <w:color w:val="000000" w:themeColor="text1"/>
              </w:rPr>
              <w:t>Ya</w:t>
            </w:r>
          </w:p>
        </w:tc>
      </w:tr>
      <w:tr w:rsidR="00CD2D42" w:rsidRPr="0047399B" w14:paraId="6A94DB6B" w14:textId="77777777" w:rsidTr="006967B5">
        <w:tc>
          <w:tcPr>
            <w:cnfStyle w:val="001000000000" w:firstRow="0" w:lastRow="0" w:firstColumn="1" w:lastColumn="0" w:oddVBand="0" w:evenVBand="0" w:oddHBand="0" w:evenHBand="0" w:firstRowFirstColumn="0" w:firstRowLastColumn="0" w:lastRowFirstColumn="0" w:lastRowLastColumn="0"/>
            <w:tcW w:w="540" w:type="dxa"/>
          </w:tcPr>
          <w:p w14:paraId="06CE8B48" w14:textId="77777777" w:rsidR="00CD2D42" w:rsidRPr="007421EE" w:rsidRDefault="00CD2D42" w:rsidP="006967B5">
            <w:pPr>
              <w:pStyle w:val="ListParagraph"/>
              <w:ind w:left="0"/>
              <w:rPr>
                <w:rFonts w:ascii="Times New Roman" w:eastAsiaTheme="majorEastAsia" w:hAnsi="Times New Roman" w:cs="Times New Roman"/>
                <w:b w:val="0"/>
                <w:color w:val="000000" w:themeColor="text1"/>
              </w:rPr>
            </w:pPr>
            <w:r w:rsidRPr="007421EE">
              <w:rPr>
                <w:rFonts w:ascii="Times New Roman" w:eastAsiaTheme="majorEastAsia" w:hAnsi="Times New Roman" w:cs="Times New Roman"/>
                <w:b w:val="0"/>
                <w:color w:val="000000" w:themeColor="text1"/>
              </w:rPr>
              <w:t>2.</w:t>
            </w:r>
          </w:p>
        </w:tc>
        <w:tc>
          <w:tcPr>
            <w:tcW w:w="1728" w:type="dxa"/>
          </w:tcPr>
          <w:p w14:paraId="3CC1F30B" w14:textId="77777777" w:rsidR="00CD2D42" w:rsidRPr="00035472"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47399B">
              <w:rPr>
                <w:rFonts w:ascii="Times New Roman" w:hAnsi="Times New Roman" w:cs="Times New Roman"/>
                <w:i/>
                <w:shd w:val="clear" w:color="auto" w:fill="FFFFFF"/>
              </w:rPr>
              <w:t> Apocynaceae</w:t>
            </w:r>
          </w:p>
        </w:tc>
        <w:tc>
          <w:tcPr>
            <w:tcW w:w="1984" w:type="dxa"/>
          </w:tcPr>
          <w:p w14:paraId="7795B513"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47399B">
              <w:rPr>
                <w:rFonts w:ascii="Times New Roman" w:hAnsi="Times New Roman" w:cs="Times New Roman"/>
                <w:i/>
                <w:iCs/>
                <w:lang w:val="en-US"/>
              </w:rPr>
              <w:t xml:space="preserve">Parameria laevigata </w:t>
            </w:r>
            <w:r w:rsidRPr="0047399B">
              <w:rPr>
                <w:rFonts w:ascii="Times New Roman" w:hAnsi="Times New Roman" w:cs="Times New Roman"/>
                <w:lang w:val="en-US"/>
              </w:rPr>
              <w:t>(Juss.)</w:t>
            </w:r>
          </w:p>
        </w:tc>
        <w:tc>
          <w:tcPr>
            <w:tcW w:w="1582" w:type="dxa"/>
          </w:tcPr>
          <w:p w14:paraId="45509010"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Kayu parapat</w:t>
            </w:r>
            <w:r>
              <w:rPr>
                <w:rFonts w:ascii="Times New Roman" w:eastAsiaTheme="majorEastAsia" w:hAnsi="Times New Roman" w:cs="Times New Roman"/>
                <w:color w:val="000000" w:themeColor="text1"/>
              </w:rPr>
              <w:t xml:space="preserve"> / manggarsih</w:t>
            </w:r>
          </w:p>
        </w:tc>
        <w:tc>
          <w:tcPr>
            <w:tcW w:w="1537" w:type="dxa"/>
          </w:tcPr>
          <w:p w14:paraId="3EB3A0E3"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Akar</w:t>
            </w:r>
          </w:p>
        </w:tc>
        <w:tc>
          <w:tcPr>
            <w:tcW w:w="1560" w:type="dxa"/>
          </w:tcPr>
          <w:p w14:paraId="0C2FED99"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Untuk merapatkan vagina pasca melahirkan</w:t>
            </w:r>
            <w:r>
              <w:rPr>
                <w:rFonts w:ascii="Times New Roman" w:eastAsiaTheme="majorEastAsia" w:hAnsi="Times New Roman" w:cs="Times New Roman"/>
                <w:color w:val="000000" w:themeColor="text1"/>
              </w:rPr>
              <w:t>, menguatkan otot rahim dan otot vagina</w:t>
            </w:r>
          </w:p>
        </w:tc>
        <w:tc>
          <w:tcPr>
            <w:tcW w:w="1417" w:type="dxa"/>
          </w:tcPr>
          <w:p w14:paraId="25BAC4D9"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Wanita pasca melahirkan</w:t>
            </w:r>
          </w:p>
        </w:tc>
        <w:tc>
          <w:tcPr>
            <w:tcW w:w="1574" w:type="dxa"/>
          </w:tcPr>
          <w:p w14:paraId="091E9080" w14:textId="77777777" w:rsidR="00CD2D42"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Direbus, air rebusan diminum.</w:t>
            </w:r>
          </w:p>
          <w:p w14:paraId="749A45E7"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Dicampurkan dalam air mandi ibu nifas</w:t>
            </w:r>
          </w:p>
        </w:tc>
        <w:tc>
          <w:tcPr>
            <w:tcW w:w="998" w:type="dxa"/>
          </w:tcPr>
          <w:p w14:paraId="5D78B317"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 xml:space="preserve">Tumbuh liar di </w:t>
            </w:r>
            <w:r>
              <w:rPr>
                <w:rFonts w:ascii="Times New Roman" w:eastAsiaTheme="majorEastAsia" w:hAnsi="Times New Roman" w:cs="Times New Roman"/>
                <w:color w:val="000000" w:themeColor="text1"/>
              </w:rPr>
              <w:t xml:space="preserve">hutan, di </w:t>
            </w:r>
            <w:r w:rsidRPr="0047399B">
              <w:rPr>
                <w:rFonts w:ascii="Times New Roman" w:eastAsiaTheme="majorEastAsia" w:hAnsi="Times New Roman" w:cs="Times New Roman"/>
                <w:color w:val="000000" w:themeColor="text1"/>
              </w:rPr>
              <w:t>tanah liat / kuning</w:t>
            </w:r>
          </w:p>
        </w:tc>
        <w:tc>
          <w:tcPr>
            <w:tcW w:w="1347" w:type="dxa"/>
          </w:tcPr>
          <w:p w14:paraId="7A7B6313" w14:textId="77777777" w:rsidR="00CD2D42" w:rsidRPr="0047399B" w:rsidRDefault="00CD2D42" w:rsidP="006967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color w:val="000000" w:themeColor="text1"/>
              </w:rPr>
            </w:pPr>
            <w:r>
              <w:rPr>
                <w:rFonts w:ascii="Times New Roman" w:eastAsiaTheme="majorEastAsia" w:hAnsi="Times New Roman" w:cs="Times New Roman"/>
                <w:color w:val="000000" w:themeColor="text1"/>
              </w:rPr>
              <w:t>Ya</w:t>
            </w:r>
          </w:p>
        </w:tc>
      </w:tr>
      <w:tr w:rsidR="00CD2D42" w:rsidRPr="0047399B" w14:paraId="60046CC4" w14:textId="77777777" w:rsidTr="00696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6BB27A1A" w14:textId="77777777" w:rsidR="00CD2D42" w:rsidRPr="007421EE" w:rsidRDefault="00CD2D42" w:rsidP="006967B5">
            <w:pPr>
              <w:pStyle w:val="ListParagraph"/>
              <w:ind w:left="0"/>
              <w:rPr>
                <w:rFonts w:ascii="Times New Roman" w:eastAsiaTheme="majorEastAsia" w:hAnsi="Times New Roman" w:cs="Times New Roman"/>
                <w:b w:val="0"/>
                <w:color w:val="000000" w:themeColor="text1"/>
              </w:rPr>
            </w:pPr>
            <w:r>
              <w:rPr>
                <w:rFonts w:ascii="Times New Roman" w:eastAsiaTheme="majorEastAsia" w:hAnsi="Times New Roman" w:cs="Times New Roman"/>
                <w:b w:val="0"/>
                <w:color w:val="000000" w:themeColor="text1"/>
              </w:rPr>
              <w:t>3.</w:t>
            </w:r>
          </w:p>
        </w:tc>
        <w:tc>
          <w:tcPr>
            <w:tcW w:w="1728" w:type="dxa"/>
          </w:tcPr>
          <w:p w14:paraId="3903164E" w14:textId="77777777" w:rsidR="00CD2D42" w:rsidRPr="00035472" w:rsidRDefault="00A54D9B"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hyperlink r:id="rId18" w:history="1">
              <w:r w:rsidR="00CD2D42" w:rsidRPr="00035472">
                <w:rPr>
                  <w:rStyle w:val="Hyperlink"/>
                  <w:rFonts w:ascii="Times New Roman" w:hAnsi="Times New Roman" w:cs="Times New Roman"/>
                  <w:i/>
                  <w:color w:val="auto"/>
                  <w:sz w:val="21"/>
                  <w:szCs w:val="21"/>
                  <w:u w:val="none"/>
                  <w:shd w:val="clear" w:color="auto" w:fill="FFFFFF"/>
                </w:rPr>
                <w:t>Araliaceae</w:t>
              </w:r>
            </w:hyperlink>
          </w:p>
        </w:tc>
        <w:tc>
          <w:tcPr>
            <w:tcW w:w="1984" w:type="dxa"/>
          </w:tcPr>
          <w:p w14:paraId="467B86AD" w14:textId="77777777" w:rsidR="00CD2D42" w:rsidRPr="00035472"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hd w:val="clear" w:color="auto" w:fill="FFFFFF"/>
              </w:rPr>
            </w:pPr>
            <w:r w:rsidRPr="00035472">
              <w:rPr>
                <w:rFonts w:ascii="Times New Roman" w:hAnsi="Times New Roman" w:cs="Times New Roman"/>
                <w:i/>
                <w:shd w:val="clear" w:color="auto" w:fill="FFFFFF"/>
              </w:rPr>
              <w:t>Hydrocotyle sibthorpioides</w:t>
            </w:r>
          </w:p>
        </w:tc>
        <w:tc>
          <w:tcPr>
            <w:tcW w:w="1582" w:type="dxa"/>
          </w:tcPr>
          <w:p w14:paraId="0BEA7A9C"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 xml:space="preserve">Jelukap / jalukap / </w:t>
            </w:r>
            <w:r>
              <w:rPr>
                <w:rFonts w:ascii="Times New Roman" w:eastAsiaTheme="majorEastAsia" w:hAnsi="Times New Roman" w:cs="Times New Roman"/>
                <w:color w:val="000000" w:themeColor="text1"/>
              </w:rPr>
              <w:t>semanggi gunung</w:t>
            </w:r>
          </w:p>
        </w:tc>
        <w:tc>
          <w:tcPr>
            <w:tcW w:w="1537" w:type="dxa"/>
          </w:tcPr>
          <w:p w14:paraId="3D6E6B65"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Daun</w:t>
            </w:r>
          </w:p>
        </w:tc>
        <w:tc>
          <w:tcPr>
            <w:tcW w:w="1560" w:type="dxa"/>
          </w:tcPr>
          <w:p w14:paraId="501AC86C"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 xml:space="preserve">Untuk menghaluskan, </w:t>
            </w:r>
            <w:r w:rsidRPr="0047399B">
              <w:rPr>
                <w:rFonts w:ascii="Times New Roman" w:eastAsiaTheme="majorEastAsia" w:hAnsi="Times New Roman" w:cs="Times New Roman"/>
                <w:color w:val="000000" w:themeColor="text1"/>
              </w:rPr>
              <w:t>mencerahkan</w:t>
            </w:r>
            <w:r>
              <w:rPr>
                <w:rFonts w:ascii="Times New Roman" w:eastAsiaTheme="majorEastAsia" w:hAnsi="Times New Roman" w:cs="Times New Roman"/>
                <w:color w:val="000000" w:themeColor="text1"/>
              </w:rPr>
              <w:t xml:space="preserve"> dan mengurangi noda hitam pada</w:t>
            </w:r>
            <w:r w:rsidRPr="0047399B">
              <w:rPr>
                <w:rFonts w:ascii="Times New Roman" w:eastAsiaTheme="majorEastAsia" w:hAnsi="Times New Roman" w:cs="Times New Roman"/>
                <w:color w:val="000000" w:themeColor="text1"/>
              </w:rPr>
              <w:t xml:space="preserve"> kulit wajah</w:t>
            </w:r>
          </w:p>
        </w:tc>
        <w:tc>
          <w:tcPr>
            <w:tcW w:w="1417" w:type="dxa"/>
          </w:tcPr>
          <w:p w14:paraId="2E87C30F"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Remaja puteri, wanita yang akan menikah (40 hari sebelum menikah)</w:t>
            </w:r>
          </w:p>
        </w:tc>
        <w:tc>
          <w:tcPr>
            <w:tcW w:w="1574" w:type="dxa"/>
          </w:tcPr>
          <w:p w14:paraId="2952D88A"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Dihaluskan dan dicampur dengan tepung beras, bunga mela</w:t>
            </w:r>
            <w:r>
              <w:rPr>
                <w:rFonts w:ascii="Times New Roman" w:eastAsiaTheme="majorEastAsia" w:hAnsi="Times New Roman" w:cs="Times New Roman"/>
                <w:color w:val="000000" w:themeColor="text1"/>
              </w:rPr>
              <w:t xml:space="preserve">ti, bengkoang dan daun belimbing </w:t>
            </w:r>
            <w:r w:rsidRPr="0047399B">
              <w:rPr>
                <w:rFonts w:ascii="Times New Roman" w:eastAsiaTheme="majorEastAsia" w:hAnsi="Times New Roman" w:cs="Times New Roman"/>
                <w:color w:val="000000" w:themeColor="text1"/>
              </w:rPr>
              <w:t>wuluh (dijadikan bedak pengantin)</w:t>
            </w:r>
          </w:p>
        </w:tc>
        <w:tc>
          <w:tcPr>
            <w:tcW w:w="998" w:type="dxa"/>
          </w:tcPr>
          <w:p w14:paraId="6A49E18C"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 xml:space="preserve">Tumbuh liar di </w:t>
            </w:r>
            <w:r>
              <w:rPr>
                <w:rFonts w:ascii="Times New Roman" w:eastAsiaTheme="majorEastAsia" w:hAnsi="Times New Roman" w:cs="Times New Roman"/>
                <w:color w:val="000000" w:themeColor="text1"/>
              </w:rPr>
              <w:t>dataran rendah, tanah yang lembab dan teduh</w:t>
            </w:r>
          </w:p>
        </w:tc>
        <w:tc>
          <w:tcPr>
            <w:tcW w:w="1347" w:type="dxa"/>
          </w:tcPr>
          <w:p w14:paraId="2F5EB9A3" w14:textId="77777777" w:rsidR="00CD2D42" w:rsidRPr="0047399B" w:rsidRDefault="00CD2D42" w:rsidP="006967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Ya</w:t>
            </w:r>
          </w:p>
        </w:tc>
      </w:tr>
      <w:tr w:rsidR="00CD2D42" w:rsidRPr="0047399B" w14:paraId="3DD5DECE" w14:textId="77777777" w:rsidTr="006967B5">
        <w:tc>
          <w:tcPr>
            <w:cnfStyle w:val="001000000000" w:firstRow="0" w:lastRow="0" w:firstColumn="1" w:lastColumn="0" w:oddVBand="0" w:evenVBand="0" w:oddHBand="0" w:evenHBand="0" w:firstRowFirstColumn="0" w:firstRowLastColumn="0" w:lastRowFirstColumn="0" w:lastRowLastColumn="0"/>
            <w:tcW w:w="540" w:type="dxa"/>
          </w:tcPr>
          <w:p w14:paraId="24CD9124" w14:textId="77777777" w:rsidR="00CD2D42" w:rsidRPr="007421EE" w:rsidRDefault="00CD2D42" w:rsidP="006967B5">
            <w:pPr>
              <w:pStyle w:val="ListParagraph"/>
              <w:ind w:left="0"/>
              <w:rPr>
                <w:rFonts w:ascii="Times New Roman" w:eastAsiaTheme="majorEastAsia" w:hAnsi="Times New Roman" w:cs="Times New Roman"/>
                <w:b w:val="0"/>
                <w:color w:val="000000" w:themeColor="text1"/>
              </w:rPr>
            </w:pPr>
            <w:r w:rsidRPr="007421EE">
              <w:rPr>
                <w:rFonts w:ascii="Times New Roman" w:eastAsiaTheme="majorEastAsia" w:hAnsi="Times New Roman" w:cs="Times New Roman"/>
                <w:b w:val="0"/>
                <w:color w:val="000000" w:themeColor="text1"/>
              </w:rPr>
              <w:t>4.</w:t>
            </w:r>
          </w:p>
        </w:tc>
        <w:tc>
          <w:tcPr>
            <w:tcW w:w="1728" w:type="dxa"/>
          </w:tcPr>
          <w:p w14:paraId="7D45E82B"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47399B">
              <w:rPr>
                <w:rFonts w:ascii="Times New Roman" w:hAnsi="Times New Roman" w:cs="Times New Roman"/>
                <w:i/>
              </w:rPr>
              <w:t>Asparagaceae</w:t>
            </w:r>
          </w:p>
        </w:tc>
        <w:tc>
          <w:tcPr>
            <w:tcW w:w="1984" w:type="dxa"/>
          </w:tcPr>
          <w:p w14:paraId="7DE8AE81"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47399B">
              <w:rPr>
                <w:rFonts w:ascii="Times New Roman" w:hAnsi="Times New Roman" w:cs="Times New Roman"/>
                <w:i/>
              </w:rPr>
              <w:t>Cordyline fruticosa (L.) A.Chev</w:t>
            </w:r>
          </w:p>
        </w:tc>
        <w:tc>
          <w:tcPr>
            <w:tcW w:w="1582" w:type="dxa"/>
          </w:tcPr>
          <w:p w14:paraId="627B98DA"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Sampa hiring/sawang bahandang / andong merah</w:t>
            </w:r>
          </w:p>
        </w:tc>
        <w:tc>
          <w:tcPr>
            <w:tcW w:w="1537" w:type="dxa"/>
          </w:tcPr>
          <w:p w14:paraId="3AA3C521"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Akar</w:t>
            </w:r>
          </w:p>
        </w:tc>
        <w:tc>
          <w:tcPr>
            <w:tcW w:w="1560" w:type="dxa"/>
          </w:tcPr>
          <w:p w14:paraId="37CE45FA"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 xml:space="preserve">Menambah stamina ibu pasca melahirkan, </w:t>
            </w:r>
            <w:r w:rsidRPr="0047399B">
              <w:rPr>
                <w:rFonts w:ascii="Times New Roman" w:eastAsiaTheme="majorEastAsia" w:hAnsi="Times New Roman" w:cs="Times New Roman"/>
                <w:color w:val="000000" w:themeColor="text1"/>
              </w:rPr>
              <w:lastRenderedPageBreak/>
              <w:t>dipercaya untuk mengeluarkan darah kotor, merapatkan perut dan organ dalam di masa nifas</w:t>
            </w:r>
          </w:p>
        </w:tc>
        <w:tc>
          <w:tcPr>
            <w:tcW w:w="1417" w:type="dxa"/>
          </w:tcPr>
          <w:p w14:paraId="7F5F4A21"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lastRenderedPageBreak/>
              <w:t>Wanita pasca melahirkan</w:t>
            </w:r>
          </w:p>
        </w:tc>
        <w:tc>
          <w:tcPr>
            <w:tcW w:w="1574" w:type="dxa"/>
          </w:tcPr>
          <w:p w14:paraId="05ABCAAE"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 xml:space="preserve">Akar dibersihkan, direbus, air rebusan </w:t>
            </w:r>
            <w:r>
              <w:rPr>
                <w:rFonts w:ascii="Times New Roman" w:eastAsiaTheme="majorEastAsia" w:hAnsi="Times New Roman" w:cs="Times New Roman"/>
                <w:color w:val="000000" w:themeColor="text1"/>
              </w:rPr>
              <w:lastRenderedPageBreak/>
              <w:t>diminum selama 10 hari pertama nifas</w:t>
            </w:r>
          </w:p>
        </w:tc>
        <w:tc>
          <w:tcPr>
            <w:tcW w:w="998" w:type="dxa"/>
          </w:tcPr>
          <w:p w14:paraId="2A8B1DE6"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lastRenderedPageBreak/>
              <w:t xml:space="preserve">Tumbuh di iklim tropis dan </w:t>
            </w:r>
            <w:r w:rsidRPr="0047399B">
              <w:rPr>
                <w:rFonts w:ascii="Times New Roman" w:eastAsiaTheme="majorEastAsia" w:hAnsi="Times New Roman" w:cs="Times New Roman"/>
                <w:color w:val="000000" w:themeColor="text1"/>
              </w:rPr>
              <w:lastRenderedPageBreak/>
              <w:t>tanah subur</w:t>
            </w:r>
          </w:p>
        </w:tc>
        <w:tc>
          <w:tcPr>
            <w:tcW w:w="1347" w:type="dxa"/>
          </w:tcPr>
          <w:p w14:paraId="3606CC3C" w14:textId="77777777" w:rsidR="00CD2D42" w:rsidRPr="0047399B" w:rsidRDefault="00CD2D42" w:rsidP="006967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lastRenderedPageBreak/>
              <w:t>Ya</w:t>
            </w:r>
          </w:p>
        </w:tc>
      </w:tr>
      <w:tr w:rsidR="00CD2D42" w:rsidRPr="0047399B" w14:paraId="71FC24C8" w14:textId="77777777" w:rsidTr="00696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50D169D7" w14:textId="77777777" w:rsidR="00CD2D42" w:rsidRPr="007421EE" w:rsidRDefault="00CD2D42" w:rsidP="006967B5">
            <w:pPr>
              <w:pStyle w:val="ListParagraph"/>
              <w:ind w:left="0"/>
              <w:rPr>
                <w:rFonts w:ascii="Times New Roman" w:eastAsiaTheme="majorEastAsia" w:hAnsi="Times New Roman" w:cs="Times New Roman"/>
                <w:b w:val="0"/>
                <w:color w:val="000000" w:themeColor="text1"/>
              </w:rPr>
            </w:pPr>
            <w:r w:rsidRPr="007421EE">
              <w:rPr>
                <w:rFonts w:ascii="Times New Roman" w:eastAsiaTheme="majorEastAsia" w:hAnsi="Times New Roman" w:cs="Times New Roman"/>
                <w:b w:val="0"/>
                <w:color w:val="000000" w:themeColor="text1"/>
              </w:rPr>
              <w:t>5.</w:t>
            </w:r>
          </w:p>
        </w:tc>
        <w:tc>
          <w:tcPr>
            <w:tcW w:w="1728" w:type="dxa"/>
          </w:tcPr>
          <w:p w14:paraId="0CD63141"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47399B">
              <w:rPr>
                <w:rFonts w:ascii="Times New Roman" w:hAnsi="Times New Roman" w:cs="Times New Roman"/>
                <w:i/>
              </w:rPr>
              <w:t>Asparagaceae</w:t>
            </w:r>
          </w:p>
        </w:tc>
        <w:tc>
          <w:tcPr>
            <w:tcW w:w="1984" w:type="dxa"/>
          </w:tcPr>
          <w:p w14:paraId="102C3D6B"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47399B">
              <w:rPr>
                <w:rFonts w:ascii="Times New Roman" w:hAnsi="Times New Roman" w:cs="Times New Roman"/>
                <w:i/>
              </w:rPr>
              <w:t>Cordyline fruticosa glauca</w:t>
            </w:r>
          </w:p>
        </w:tc>
        <w:tc>
          <w:tcPr>
            <w:tcW w:w="1582" w:type="dxa"/>
          </w:tcPr>
          <w:p w14:paraId="0C3CEB32"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Sampa hiring / sawang  baputi</w:t>
            </w:r>
          </w:p>
        </w:tc>
        <w:tc>
          <w:tcPr>
            <w:tcW w:w="1537" w:type="dxa"/>
          </w:tcPr>
          <w:p w14:paraId="18178EEB"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Akar</w:t>
            </w:r>
          </w:p>
        </w:tc>
        <w:tc>
          <w:tcPr>
            <w:tcW w:w="1560" w:type="dxa"/>
          </w:tcPr>
          <w:p w14:paraId="5AD29839"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Menambah stamina ibu pasca melahirkan, dipercaya untuk mengeluarkan darah kotor, merapatkan perut dan organ dalam di masa nifas</w:t>
            </w:r>
          </w:p>
        </w:tc>
        <w:tc>
          <w:tcPr>
            <w:tcW w:w="1417" w:type="dxa"/>
          </w:tcPr>
          <w:p w14:paraId="5C26AE27"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Wanita pasca melahirkan</w:t>
            </w:r>
          </w:p>
        </w:tc>
        <w:tc>
          <w:tcPr>
            <w:tcW w:w="1574" w:type="dxa"/>
          </w:tcPr>
          <w:p w14:paraId="52F3FA24"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Setelah 10 hari pertama nifas, akar sampa hiring merah dicampur dengan akar sampa hiring baputi, direbus dan air rebusan diminum hingga hari ke-20 pasca melahirkan</w:t>
            </w:r>
          </w:p>
        </w:tc>
        <w:tc>
          <w:tcPr>
            <w:tcW w:w="998" w:type="dxa"/>
          </w:tcPr>
          <w:p w14:paraId="74D00719"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Tumbuh di iklim tropis dan tanah subur</w:t>
            </w:r>
          </w:p>
        </w:tc>
        <w:tc>
          <w:tcPr>
            <w:tcW w:w="1347" w:type="dxa"/>
          </w:tcPr>
          <w:p w14:paraId="6BAD49FB" w14:textId="77777777" w:rsidR="00CD2D42" w:rsidRPr="0047399B" w:rsidRDefault="00CD2D42" w:rsidP="006967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t>Ya</w:t>
            </w:r>
          </w:p>
        </w:tc>
      </w:tr>
      <w:tr w:rsidR="00CD2D42" w:rsidRPr="0047399B" w14:paraId="47472A17" w14:textId="77777777" w:rsidTr="006967B5">
        <w:tc>
          <w:tcPr>
            <w:cnfStyle w:val="001000000000" w:firstRow="0" w:lastRow="0" w:firstColumn="1" w:lastColumn="0" w:oddVBand="0" w:evenVBand="0" w:oddHBand="0" w:evenHBand="0" w:firstRowFirstColumn="0" w:firstRowLastColumn="0" w:lastRowFirstColumn="0" w:lastRowLastColumn="0"/>
            <w:tcW w:w="540" w:type="dxa"/>
          </w:tcPr>
          <w:p w14:paraId="711BFD92" w14:textId="77777777" w:rsidR="00CD2D42" w:rsidRPr="007421EE" w:rsidRDefault="00CD2D42" w:rsidP="006967B5">
            <w:pPr>
              <w:pStyle w:val="ListParagraph"/>
              <w:ind w:left="0"/>
              <w:rPr>
                <w:rFonts w:ascii="Times New Roman" w:eastAsiaTheme="majorEastAsia" w:hAnsi="Times New Roman" w:cs="Times New Roman"/>
                <w:b w:val="0"/>
                <w:color w:val="000000" w:themeColor="text1"/>
              </w:rPr>
            </w:pPr>
            <w:r w:rsidRPr="007421EE">
              <w:rPr>
                <w:rFonts w:ascii="Times New Roman" w:eastAsiaTheme="majorEastAsia" w:hAnsi="Times New Roman" w:cs="Times New Roman"/>
                <w:b w:val="0"/>
                <w:color w:val="000000" w:themeColor="text1"/>
              </w:rPr>
              <w:t>6.</w:t>
            </w:r>
          </w:p>
        </w:tc>
        <w:tc>
          <w:tcPr>
            <w:tcW w:w="1728" w:type="dxa"/>
          </w:tcPr>
          <w:p w14:paraId="59DBC00D"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47399B">
              <w:rPr>
                <w:rFonts w:ascii="Times New Roman" w:hAnsi="Times New Roman" w:cs="Times New Roman"/>
                <w:i/>
              </w:rPr>
              <w:t>Asparagaceae</w:t>
            </w:r>
          </w:p>
        </w:tc>
        <w:tc>
          <w:tcPr>
            <w:tcW w:w="1984" w:type="dxa"/>
          </w:tcPr>
          <w:p w14:paraId="5E638FDB"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47399B">
              <w:rPr>
                <w:rFonts w:ascii="Times New Roman" w:hAnsi="Times New Roman" w:cs="Times New Roman"/>
                <w:i/>
                <w:iCs/>
                <w:color w:val="202122"/>
                <w:shd w:val="clear" w:color="auto" w:fill="FFFFFF"/>
              </w:rPr>
              <w:t>Dracaena angustifolia</w:t>
            </w:r>
          </w:p>
        </w:tc>
        <w:tc>
          <w:tcPr>
            <w:tcW w:w="1582" w:type="dxa"/>
          </w:tcPr>
          <w:p w14:paraId="2C92BC4C"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Sawang bahijau / daun suji</w:t>
            </w:r>
          </w:p>
        </w:tc>
        <w:tc>
          <w:tcPr>
            <w:tcW w:w="1537" w:type="dxa"/>
          </w:tcPr>
          <w:p w14:paraId="144E6D21"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Daun</w:t>
            </w:r>
          </w:p>
        </w:tc>
        <w:tc>
          <w:tcPr>
            <w:tcW w:w="1560" w:type="dxa"/>
          </w:tcPr>
          <w:p w14:paraId="1FBD4356"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Menyegarkan dan mencerahkan kulit, mendetoksifikasi racun dalam tubuh</w:t>
            </w:r>
          </w:p>
        </w:tc>
        <w:tc>
          <w:tcPr>
            <w:tcW w:w="1417" w:type="dxa"/>
          </w:tcPr>
          <w:p w14:paraId="3ACD047F"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Wanita  yang akan menikah</w:t>
            </w:r>
          </w:p>
        </w:tc>
        <w:tc>
          <w:tcPr>
            <w:tcW w:w="1574" w:type="dxa"/>
          </w:tcPr>
          <w:p w14:paraId="66325633"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Dicampurkan dengan daun mengkudu, daun serai, daun pandan, daun jeruk dijadikan rempah untuk mandi</w:t>
            </w:r>
          </w:p>
        </w:tc>
        <w:tc>
          <w:tcPr>
            <w:tcW w:w="998" w:type="dxa"/>
          </w:tcPr>
          <w:p w14:paraId="3421C91B"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Pekarangan</w:t>
            </w:r>
          </w:p>
        </w:tc>
        <w:tc>
          <w:tcPr>
            <w:tcW w:w="1347" w:type="dxa"/>
          </w:tcPr>
          <w:p w14:paraId="0F2CDDD7" w14:textId="77777777" w:rsidR="00CD2D42" w:rsidRPr="0047399B" w:rsidRDefault="00CD2D42" w:rsidP="006967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Ya</w:t>
            </w:r>
          </w:p>
        </w:tc>
      </w:tr>
      <w:tr w:rsidR="00CD2D42" w:rsidRPr="0047399B" w14:paraId="46D1B378" w14:textId="77777777" w:rsidTr="00696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10269BE9" w14:textId="77777777" w:rsidR="00CD2D42" w:rsidRPr="007421EE" w:rsidRDefault="00CD2D42" w:rsidP="006967B5">
            <w:pPr>
              <w:pStyle w:val="ListParagraph"/>
              <w:ind w:left="0"/>
              <w:rPr>
                <w:rFonts w:ascii="Times New Roman" w:eastAsiaTheme="majorEastAsia" w:hAnsi="Times New Roman" w:cs="Times New Roman"/>
                <w:b w:val="0"/>
                <w:color w:val="000000" w:themeColor="text1"/>
              </w:rPr>
            </w:pPr>
            <w:r w:rsidRPr="007421EE">
              <w:rPr>
                <w:rFonts w:ascii="Times New Roman" w:eastAsiaTheme="majorEastAsia" w:hAnsi="Times New Roman" w:cs="Times New Roman"/>
                <w:b w:val="0"/>
                <w:color w:val="000000" w:themeColor="text1"/>
              </w:rPr>
              <w:t>7.</w:t>
            </w:r>
          </w:p>
        </w:tc>
        <w:tc>
          <w:tcPr>
            <w:tcW w:w="1728" w:type="dxa"/>
          </w:tcPr>
          <w:p w14:paraId="3437EE2C" w14:textId="77777777" w:rsidR="00CD2D42" w:rsidRPr="0047399B" w:rsidRDefault="00CD2D42" w:rsidP="006967B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47399B">
              <w:rPr>
                <w:rFonts w:ascii="Times New Roman" w:hAnsi="Times New Roman" w:cs="Times New Roman"/>
                <w:bCs/>
                <w:i/>
                <w:color w:val="202124"/>
                <w:shd w:val="clear" w:color="auto" w:fill="FFFFFF"/>
              </w:rPr>
              <w:t>Athyriaceae</w:t>
            </w:r>
          </w:p>
        </w:tc>
        <w:tc>
          <w:tcPr>
            <w:tcW w:w="1984" w:type="dxa"/>
          </w:tcPr>
          <w:p w14:paraId="60B8CE1F"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202122"/>
                <w:shd w:val="clear" w:color="auto" w:fill="FFFFFF"/>
              </w:rPr>
            </w:pPr>
            <w:r w:rsidRPr="0047399B">
              <w:rPr>
                <w:rFonts w:ascii="Times New Roman" w:eastAsiaTheme="majorEastAsia" w:hAnsi="Times New Roman" w:cs="Times New Roman"/>
                <w:i/>
                <w:color w:val="000000" w:themeColor="text1"/>
              </w:rPr>
              <w:t xml:space="preserve">Diplazium esculentum </w:t>
            </w:r>
            <w:r w:rsidRPr="0047399B">
              <w:rPr>
                <w:rStyle w:val="Strong"/>
                <w:rFonts w:ascii="Times New Roman" w:hAnsi="Times New Roman" w:cs="Times New Roman"/>
                <w:b w:val="0"/>
                <w:i/>
                <w:color w:val="000000"/>
              </w:rPr>
              <w:t>(Retz.) Sw. (Athyriaceae)</w:t>
            </w:r>
          </w:p>
        </w:tc>
        <w:tc>
          <w:tcPr>
            <w:tcW w:w="1582" w:type="dxa"/>
          </w:tcPr>
          <w:p w14:paraId="2CC867AF"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Bajey</w:t>
            </w:r>
            <w:r w:rsidRPr="0047399B">
              <w:rPr>
                <w:rFonts w:ascii="Times New Roman" w:eastAsiaTheme="majorEastAsia" w:hAnsi="Times New Roman" w:cs="Times New Roman"/>
                <w:color w:val="000000" w:themeColor="text1"/>
              </w:rPr>
              <w:t>/pakis</w:t>
            </w:r>
          </w:p>
        </w:tc>
        <w:tc>
          <w:tcPr>
            <w:tcW w:w="1537" w:type="dxa"/>
          </w:tcPr>
          <w:p w14:paraId="1F3E780C"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Bagian daun dan batang</w:t>
            </w:r>
          </w:p>
        </w:tc>
        <w:tc>
          <w:tcPr>
            <w:tcW w:w="1560" w:type="dxa"/>
          </w:tcPr>
          <w:p w14:paraId="3A90252C"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 xml:space="preserve">Meredakan bengkak </w:t>
            </w:r>
            <w:r>
              <w:rPr>
                <w:rFonts w:ascii="Times New Roman" w:eastAsiaTheme="majorEastAsia" w:hAnsi="Times New Roman" w:cs="Times New Roman"/>
                <w:color w:val="000000" w:themeColor="text1"/>
              </w:rPr>
              <w:t xml:space="preserve">pada </w:t>
            </w:r>
            <w:r w:rsidRPr="0047399B">
              <w:rPr>
                <w:rFonts w:ascii="Times New Roman" w:eastAsiaTheme="majorEastAsia" w:hAnsi="Times New Roman" w:cs="Times New Roman"/>
                <w:color w:val="000000" w:themeColor="text1"/>
              </w:rPr>
              <w:t xml:space="preserve">payudara </w:t>
            </w:r>
            <w:r w:rsidRPr="0047399B">
              <w:rPr>
                <w:rFonts w:ascii="Times New Roman" w:eastAsiaTheme="majorEastAsia" w:hAnsi="Times New Roman" w:cs="Times New Roman"/>
                <w:color w:val="000000" w:themeColor="text1"/>
              </w:rPr>
              <w:lastRenderedPageBreak/>
              <w:t>karena banyaknya ASI</w:t>
            </w:r>
          </w:p>
        </w:tc>
        <w:tc>
          <w:tcPr>
            <w:tcW w:w="1417" w:type="dxa"/>
          </w:tcPr>
          <w:p w14:paraId="46EEE765"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lastRenderedPageBreak/>
              <w:t>Wanita pasca melahirkan</w:t>
            </w:r>
          </w:p>
        </w:tc>
        <w:tc>
          <w:tcPr>
            <w:tcW w:w="1574" w:type="dxa"/>
          </w:tcPr>
          <w:p w14:paraId="562FE26F"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 xml:space="preserve">Air rebusan dikompreskan </w:t>
            </w:r>
            <w:r w:rsidRPr="0047399B">
              <w:rPr>
                <w:rFonts w:ascii="Times New Roman" w:eastAsiaTheme="majorEastAsia" w:hAnsi="Times New Roman" w:cs="Times New Roman"/>
                <w:color w:val="000000" w:themeColor="text1"/>
              </w:rPr>
              <w:lastRenderedPageBreak/>
              <w:t>pada payudara ibu menyusui</w:t>
            </w:r>
          </w:p>
        </w:tc>
        <w:tc>
          <w:tcPr>
            <w:tcW w:w="998" w:type="dxa"/>
          </w:tcPr>
          <w:p w14:paraId="060EA6E0"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lastRenderedPageBreak/>
              <w:t xml:space="preserve">Tumbuh liar di </w:t>
            </w:r>
            <w:r w:rsidRPr="0047399B">
              <w:rPr>
                <w:rFonts w:ascii="Times New Roman" w:eastAsiaTheme="majorEastAsia" w:hAnsi="Times New Roman" w:cs="Times New Roman"/>
                <w:color w:val="000000" w:themeColor="text1"/>
              </w:rPr>
              <w:lastRenderedPageBreak/>
              <w:t>tanah gambut</w:t>
            </w:r>
          </w:p>
        </w:tc>
        <w:tc>
          <w:tcPr>
            <w:tcW w:w="1347" w:type="dxa"/>
          </w:tcPr>
          <w:p w14:paraId="7B249E16" w14:textId="77777777" w:rsidR="00CD2D42" w:rsidRPr="0047399B" w:rsidRDefault="00CD2D42" w:rsidP="006967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lastRenderedPageBreak/>
              <w:t>Ya</w:t>
            </w:r>
          </w:p>
        </w:tc>
      </w:tr>
      <w:tr w:rsidR="00CD2D42" w:rsidRPr="0047399B" w14:paraId="5C354732" w14:textId="77777777" w:rsidTr="006967B5">
        <w:tc>
          <w:tcPr>
            <w:cnfStyle w:val="001000000000" w:firstRow="0" w:lastRow="0" w:firstColumn="1" w:lastColumn="0" w:oddVBand="0" w:evenVBand="0" w:oddHBand="0" w:evenHBand="0" w:firstRowFirstColumn="0" w:firstRowLastColumn="0" w:lastRowFirstColumn="0" w:lastRowLastColumn="0"/>
            <w:tcW w:w="540" w:type="dxa"/>
            <w:vMerge w:val="restart"/>
          </w:tcPr>
          <w:p w14:paraId="75DED7A2" w14:textId="77777777" w:rsidR="00CD2D42" w:rsidRPr="007421EE" w:rsidRDefault="00CD2D42" w:rsidP="006967B5">
            <w:pPr>
              <w:pStyle w:val="ListParagraph"/>
              <w:ind w:left="0"/>
              <w:rPr>
                <w:rFonts w:ascii="Times New Roman" w:eastAsiaTheme="majorEastAsia" w:hAnsi="Times New Roman" w:cs="Times New Roman"/>
                <w:b w:val="0"/>
                <w:color w:val="000000" w:themeColor="text1"/>
              </w:rPr>
            </w:pPr>
            <w:r w:rsidRPr="007421EE">
              <w:rPr>
                <w:rFonts w:ascii="Times New Roman" w:eastAsiaTheme="majorEastAsia" w:hAnsi="Times New Roman" w:cs="Times New Roman"/>
                <w:b w:val="0"/>
                <w:color w:val="000000" w:themeColor="text1"/>
              </w:rPr>
              <w:t>8.</w:t>
            </w:r>
          </w:p>
        </w:tc>
        <w:tc>
          <w:tcPr>
            <w:tcW w:w="1728" w:type="dxa"/>
            <w:vMerge w:val="restart"/>
          </w:tcPr>
          <w:p w14:paraId="01036847"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47399B">
              <w:rPr>
                <w:rFonts w:ascii="Times New Roman" w:hAnsi="Times New Roman" w:cs="Times New Roman"/>
                <w:i/>
              </w:rPr>
              <w:t>Gentianaceae</w:t>
            </w:r>
          </w:p>
        </w:tc>
        <w:tc>
          <w:tcPr>
            <w:tcW w:w="1984" w:type="dxa"/>
            <w:vMerge w:val="restart"/>
          </w:tcPr>
          <w:p w14:paraId="7AC41A2C" w14:textId="77777777" w:rsidR="00CD2D42" w:rsidRPr="0043329F" w:rsidRDefault="00CD2D42" w:rsidP="006967B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en-US"/>
              </w:rPr>
            </w:pPr>
            <w:r w:rsidRPr="0043329F">
              <w:rPr>
                <w:rFonts w:ascii="Times New Roman" w:hAnsi="Times New Roman" w:cs="Times New Roman"/>
                <w:i/>
                <w:iCs/>
                <w:lang w:val="en-US"/>
              </w:rPr>
              <w:t>Fagraea racemosa</w:t>
            </w:r>
          </w:p>
          <w:p w14:paraId="502CF488"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202122"/>
                <w:shd w:val="clear" w:color="auto" w:fill="FFFFFF"/>
              </w:rPr>
            </w:pPr>
            <w:r>
              <w:rPr>
                <w:rFonts w:ascii="Times New Roman" w:hAnsi="Times New Roman" w:cs="Times New Roman"/>
                <w:i/>
                <w:lang w:val="en-US"/>
              </w:rPr>
              <w:t>Jack</w:t>
            </w:r>
          </w:p>
        </w:tc>
        <w:tc>
          <w:tcPr>
            <w:tcW w:w="1582" w:type="dxa"/>
            <w:vMerge w:val="restart"/>
          </w:tcPr>
          <w:p w14:paraId="67ADF605"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Mengkudu hutan</w:t>
            </w:r>
          </w:p>
        </w:tc>
        <w:tc>
          <w:tcPr>
            <w:tcW w:w="1537" w:type="dxa"/>
          </w:tcPr>
          <w:p w14:paraId="17C41E3F"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Daun</w:t>
            </w:r>
          </w:p>
        </w:tc>
        <w:tc>
          <w:tcPr>
            <w:tcW w:w="1560" w:type="dxa"/>
          </w:tcPr>
          <w:p w14:paraId="59C91719"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Menambah stamina ibu pasca melahirkan, dipercaya untuk mengeluarkan darah kotor, merapatkan perut dan organ dalam di masa nifas</w:t>
            </w:r>
          </w:p>
        </w:tc>
        <w:tc>
          <w:tcPr>
            <w:tcW w:w="1417" w:type="dxa"/>
          </w:tcPr>
          <w:p w14:paraId="12880D7A"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Wanita pasca melahirkan</w:t>
            </w:r>
          </w:p>
        </w:tc>
        <w:tc>
          <w:tcPr>
            <w:tcW w:w="1574" w:type="dxa"/>
          </w:tcPr>
          <w:p w14:paraId="0879AA4F"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Setelah hari ke-20 nifas, daun mengkudu dicampur bersama akar sawang bahandang dan sawang baputi, direbus. Air rebusan diminum</w:t>
            </w:r>
          </w:p>
        </w:tc>
        <w:tc>
          <w:tcPr>
            <w:tcW w:w="998" w:type="dxa"/>
            <w:vMerge w:val="restart"/>
          </w:tcPr>
          <w:p w14:paraId="3E8759E3"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Tumbuh liar</w:t>
            </w:r>
          </w:p>
        </w:tc>
        <w:tc>
          <w:tcPr>
            <w:tcW w:w="1347" w:type="dxa"/>
            <w:vMerge w:val="restart"/>
          </w:tcPr>
          <w:p w14:paraId="6990345A" w14:textId="77777777" w:rsidR="00CD2D42" w:rsidRPr="0044263F" w:rsidRDefault="00CD2D42" w:rsidP="006967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Ya</w:t>
            </w:r>
          </w:p>
        </w:tc>
      </w:tr>
      <w:tr w:rsidR="00CD2D42" w:rsidRPr="0047399B" w14:paraId="2D664072" w14:textId="77777777" w:rsidTr="00696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14:paraId="02F93597" w14:textId="77777777" w:rsidR="00CD2D42" w:rsidRPr="007421EE" w:rsidRDefault="00CD2D42" w:rsidP="006967B5">
            <w:pPr>
              <w:pStyle w:val="ListParagraph"/>
              <w:ind w:left="0"/>
              <w:rPr>
                <w:rFonts w:ascii="Times New Roman" w:eastAsiaTheme="majorEastAsia" w:hAnsi="Times New Roman" w:cs="Times New Roman"/>
                <w:b w:val="0"/>
                <w:color w:val="000000" w:themeColor="text1"/>
              </w:rPr>
            </w:pPr>
          </w:p>
        </w:tc>
        <w:tc>
          <w:tcPr>
            <w:tcW w:w="1728" w:type="dxa"/>
            <w:vMerge/>
          </w:tcPr>
          <w:p w14:paraId="2D898EF7"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tc>
        <w:tc>
          <w:tcPr>
            <w:tcW w:w="1984" w:type="dxa"/>
            <w:vMerge/>
          </w:tcPr>
          <w:p w14:paraId="113E5A8D" w14:textId="77777777" w:rsidR="00CD2D42" w:rsidRPr="0047399B" w:rsidRDefault="00CD2D42" w:rsidP="006967B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val="en-US"/>
              </w:rPr>
            </w:pPr>
          </w:p>
        </w:tc>
        <w:tc>
          <w:tcPr>
            <w:tcW w:w="1582" w:type="dxa"/>
            <w:vMerge/>
          </w:tcPr>
          <w:p w14:paraId="20247BE9"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p>
        </w:tc>
        <w:tc>
          <w:tcPr>
            <w:tcW w:w="1537" w:type="dxa"/>
          </w:tcPr>
          <w:p w14:paraId="32B26553"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Bunga</w:t>
            </w:r>
          </w:p>
        </w:tc>
        <w:tc>
          <w:tcPr>
            <w:tcW w:w="1560" w:type="dxa"/>
          </w:tcPr>
          <w:p w14:paraId="00E5E62A"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Menghaluskan kulit</w:t>
            </w:r>
          </w:p>
        </w:tc>
        <w:tc>
          <w:tcPr>
            <w:tcW w:w="1417" w:type="dxa"/>
          </w:tcPr>
          <w:p w14:paraId="0EBB97E7"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Remaja puteri</w:t>
            </w:r>
          </w:p>
        </w:tc>
        <w:tc>
          <w:tcPr>
            <w:tcW w:w="1574" w:type="dxa"/>
          </w:tcPr>
          <w:p w14:paraId="4DBF26B3"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Dihancurkan, campurkan dengan tepung beras, daun pandan untuk dijadikan bedak</w:t>
            </w:r>
          </w:p>
        </w:tc>
        <w:tc>
          <w:tcPr>
            <w:tcW w:w="998" w:type="dxa"/>
            <w:vMerge/>
          </w:tcPr>
          <w:p w14:paraId="393C85B2"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p>
        </w:tc>
        <w:tc>
          <w:tcPr>
            <w:tcW w:w="1347" w:type="dxa"/>
            <w:vMerge/>
          </w:tcPr>
          <w:p w14:paraId="61E1C598" w14:textId="77777777" w:rsidR="00CD2D42" w:rsidRPr="0047399B" w:rsidRDefault="00CD2D42" w:rsidP="006967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p>
        </w:tc>
      </w:tr>
      <w:tr w:rsidR="00CD2D42" w:rsidRPr="0047399B" w14:paraId="73EC3C91" w14:textId="77777777" w:rsidTr="006967B5">
        <w:tc>
          <w:tcPr>
            <w:cnfStyle w:val="001000000000" w:firstRow="0" w:lastRow="0" w:firstColumn="1" w:lastColumn="0" w:oddVBand="0" w:evenVBand="0" w:oddHBand="0" w:evenHBand="0" w:firstRowFirstColumn="0" w:firstRowLastColumn="0" w:lastRowFirstColumn="0" w:lastRowLastColumn="0"/>
            <w:tcW w:w="540" w:type="dxa"/>
          </w:tcPr>
          <w:p w14:paraId="46C3224A" w14:textId="77777777" w:rsidR="00CD2D42" w:rsidRPr="007421EE" w:rsidRDefault="00CD2D42" w:rsidP="006967B5">
            <w:pPr>
              <w:pStyle w:val="ListParagraph"/>
              <w:ind w:left="0"/>
              <w:rPr>
                <w:rFonts w:ascii="Times New Roman" w:eastAsiaTheme="majorEastAsia" w:hAnsi="Times New Roman" w:cs="Times New Roman"/>
                <w:b w:val="0"/>
                <w:color w:val="000000" w:themeColor="text1"/>
              </w:rPr>
            </w:pPr>
            <w:r w:rsidRPr="007421EE">
              <w:rPr>
                <w:rFonts w:ascii="Times New Roman" w:eastAsiaTheme="majorEastAsia" w:hAnsi="Times New Roman" w:cs="Times New Roman"/>
                <w:b w:val="0"/>
                <w:color w:val="000000" w:themeColor="text1"/>
              </w:rPr>
              <w:t>9.</w:t>
            </w:r>
          </w:p>
        </w:tc>
        <w:tc>
          <w:tcPr>
            <w:tcW w:w="1728" w:type="dxa"/>
          </w:tcPr>
          <w:p w14:paraId="470758A9"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417475">
              <w:rPr>
                <w:rStyle w:val="dvdnh"/>
                <w:rFonts w:ascii="Times New Roman" w:hAnsi="Times New Roman" w:cs="Times New Roman"/>
                <w:b/>
                <w:bCs/>
                <w:i/>
                <w:shd w:val="clear" w:color="auto" w:fill="FFFFFF"/>
              </w:rPr>
              <w:t> </w:t>
            </w:r>
            <w:r w:rsidRPr="00417475">
              <w:rPr>
                <w:rStyle w:val="gywzne"/>
                <w:rFonts w:ascii="Times New Roman" w:hAnsi="Times New Roman" w:cs="Times New Roman"/>
                <w:i/>
                <w:shd w:val="clear" w:color="auto" w:fill="FFFFFF"/>
              </w:rPr>
              <w:t>Iridaceae</w:t>
            </w:r>
          </w:p>
        </w:tc>
        <w:tc>
          <w:tcPr>
            <w:tcW w:w="1984" w:type="dxa"/>
          </w:tcPr>
          <w:p w14:paraId="7FE114D2" w14:textId="77777777" w:rsidR="00CD2D42" w:rsidRPr="0047399B" w:rsidRDefault="00CD2D42" w:rsidP="006967B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en-US"/>
              </w:rPr>
            </w:pPr>
            <w:r w:rsidRPr="0047399B">
              <w:rPr>
                <w:rFonts w:ascii="Times New Roman" w:hAnsi="Times New Roman" w:cs="Times New Roman"/>
                <w:i/>
                <w:shd w:val="clear" w:color="auto" w:fill="FFFFFF"/>
              </w:rPr>
              <w:t>Eleutherine bulbosa</w:t>
            </w:r>
            <w:r>
              <w:rPr>
                <w:rFonts w:ascii="Times New Roman" w:hAnsi="Times New Roman" w:cs="Times New Roman"/>
                <w:i/>
                <w:shd w:val="clear" w:color="auto" w:fill="FFFFFF"/>
              </w:rPr>
              <w:t xml:space="preserve"> </w:t>
            </w:r>
            <w:r w:rsidRPr="00417475">
              <w:rPr>
                <w:rFonts w:ascii="Times New Roman" w:hAnsi="Times New Roman" w:cs="Times New Roman"/>
                <w:i/>
                <w:shd w:val="clear" w:color="auto" w:fill="FFFFFF"/>
              </w:rPr>
              <w:t>(Mill.) Urb.</w:t>
            </w:r>
          </w:p>
        </w:tc>
        <w:tc>
          <w:tcPr>
            <w:tcW w:w="1582" w:type="dxa"/>
          </w:tcPr>
          <w:p w14:paraId="78E8BCCA"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Bawang lemba / Bawang dayak</w:t>
            </w:r>
          </w:p>
        </w:tc>
        <w:tc>
          <w:tcPr>
            <w:tcW w:w="1537" w:type="dxa"/>
          </w:tcPr>
          <w:p w14:paraId="139F7F02"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Umbi</w:t>
            </w:r>
          </w:p>
        </w:tc>
        <w:tc>
          <w:tcPr>
            <w:tcW w:w="1560" w:type="dxa"/>
          </w:tcPr>
          <w:p w14:paraId="68D8194F"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Mengatasi penyakit kanker, keputihan</w:t>
            </w:r>
          </w:p>
        </w:tc>
        <w:tc>
          <w:tcPr>
            <w:tcW w:w="1417" w:type="dxa"/>
          </w:tcPr>
          <w:p w14:paraId="454FE4A2"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Wanita usia subur dan lansia</w:t>
            </w:r>
          </w:p>
        </w:tc>
        <w:tc>
          <w:tcPr>
            <w:tcW w:w="1574" w:type="dxa"/>
          </w:tcPr>
          <w:p w14:paraId="2502FB23"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Diiris tipis, dikeringkan, diseduh seperti teh. Atau setelah kering, digiling menjadi serbuk dan dikapsulkan</w:t>
            </w:r>
          </w:p>
        </w:tc>
        <w:tc>
          <w:tcPr>
            <w:tcW w:w="998" w:type="dxa"/>
          </w:tcPr>
          <w:p w14:paraId="7E6930D9"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Dapat tumbuh dengan baik di iklim tropis dan tanah subuh</w:t>
            </w:r>
          </w:p>
        </w:tc>
        <w:tc>
          <w:tcPr>
            <w:tcW w:w="1347" w:type="dxa"/>
          </w:tcPr>
          <w:p w14:paraId="2483EB72" w14:textId="77777777" w:rsidR="00CD2D42" w:rsidRPr="0047399B" w:rsidRDefault="00CD2D42" w:rsidP="006967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t>Ya</w:t>
            </w:r>
          </w:p>
        </w:tc>
      </w:tr>
      <w:tr w:rsidR="00CD2D42" w:rsidRPr="0047399B" w14:paraId="7A4B60DF" w14:textId="77777777" w:rsidTr="00696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tcPr>
          <w:p w14:paraId="48DC83CE" w14:textId="77777777" w:rsidR="00CD2D42" w:rsidRPr="007421EE" w:rsidRDefault="00CD2D42" w:rsidP="006967B5">
            <w:pPr>
              <w:pStyle w:val="ListParagraph"/>
              <w:ind w:left="0"/>
              <w:rPr>
                <w:rFonts w:ascii="Times New Roman" w:eastAsiaTheme="majorEastAsia" w:hAnsi="Times New Roman" w:cs="Times New Roman"/>
                <w:b w:val="0"/>
                <w:color w:val="000000" w:themeColor="text1"/>
              </w:rPr>
            </w:pPr>
            <w:r w:rsidRPr="007421EE">
              <w:rPr>
                <w:rFonts w:ascii="Times New Roman" w:eastAsiaTheme="majorEastAsia" w:hAnsi="Times New Roman" w:cs="Times New Roman"/>
                <w:b w:val="0"/>
                <w:color w:val="000000" w:themeColor="text1"/>
              </w:rPr>
              <w:t>10.</w:t>
            </w:r>
          </w:p>
        </w:tc>
        <w:tc>
          <w:tcPr>
            <w:tcW w:w="1728" w:type="dxa"/>
            <w:vMerge w:val="restart"/>
          </w:tcPr>
          <w:p w14:paraId="4EB95CDD"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47399B">
              <w:rPr>
                <w:rFonts w:ascii="Times New Roman" w:hAnsi="Times New Roman" w:cs="Times New Roman"/>
                <w:i/>
                <w:shd w:val="clear" w:color="auto" w:fill="FFFFFF"/>
              </w:rPr>
              <w:t>Lamiaceae</w:t>
            </w:r>
          </w:p>
        </w:tc>
        <w:tc>
          <w:tcPr>
            <w:tcW w:w="1984" w:type="dxa"/>
            <w:vMerge w:val="restart"/>
          </w:tcPr>
          <w:p w14:paraId="382C5AC2" w14:textId="77777777" w:rsidR="00CD2D42" w:rsidRPr="0047399B" w:rsidRDefault="00CD2D42" w:rsidP="006967B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val="en-US"/>
              </w:rPr>
            </w:pPr>
            <w:r w:rsidRPr="0047399B">
              <w:rPr>
                <w:rFonts w:ascii="Times New Roman" w:hAnsi="Times New Roman" w:cs="Times New Roman"/>
                <w:i/>
                <w:iCs/>
                <w:lang w:val="en-US"/>
              </w:rPr>
              <w:t xml:space="preserve">Callicarpa longifolia </w:t>
            </w:r>
            <w:r w:rsidRPr="0047399B">
              <w:rPr>
                <w:rFonts w:ascii="Times New Roman" w:hAnsi="Times New Roman" w:cs="Times New Roman"/>
                <w:i/>
                <w:lang w:val="en-US"/>
              </w:rPr>
              <w:t>Lam.</w:t>
            </w:r>
          </w:p>
        </w:tc>
        <w:tc>
          <w:tcPr>
            <w:tcW w:w="1582" w:type="dxa"/>
            <w:vMerge w:val="restart"/>
          </w:tcPr>
          <w:p w14:paraId="18A2A177"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 xml:space="preserve">Mokorihoi / Kandarihau / </w:t>
            </w:r>
            <w:r w:rsidRPr="0047399B">
              <w:rPr>
                <w:rFonts w:ascii="Times New Roman" w:eastAsiaTheme="majorEastAsia" w:hAnsi="Times New Roman" w:cs="Times New Roman"/>
                <w:color w:val="000000" w:themeColor="text1"/>
              </w:rPr>
              <w:lastRenderedPageBreak/>
              <w:t>Kanariho / Karehu</w:t>
            </w:r>
            <w:r>
              <w:rPr>
                <w:rFonts w:ascii="Times New Roman" w:eastAsiaTheme="majorEastAsia" w:hAnsi="Times New Roman" w:cs="Times New Roman"/>
                <w:color w:val="000000" w:themeColor="text1"/>
              </w:rPr>
              <w:t xml:space="preserve"> / Kitat pusa / sangkarehu</w:t>
            </w:r>
          </w:p>
        </w:tc>
        <w:tc>
          <w:tcPr>
            <w:tcW w:w="1537" w:type="dxa"/>
          </w:tcPr>
          <w:p w14:paraId="321915AB"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lastRenderedPageBreak/>
              <w:t>Pucuk daun</w:t>
            </w:r>
          </w:p>
        </w:tc>
        <w:tc>
          <w:tcPr>
            <w:tcW w:w="1560" w:type="dxa"/>
          </w:tcPr>
          <w:p w14:paraId="076106E2"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 xml:space="preserve">Mengeluarkan darah kotor, </w:t>
            </w:r>
            <w:r>
              <w:rPr>
                <w:rFonts w:ascii="Times New Roman" w:eastAsiaTheme="majorEastAsia" w:hAnsi="Times New Roman" w:cs="Times New Roman"/>
                <w:color w:val="000000" w:themeColor="text1"/>
              </w:rPr>
              <w:lastRenderedPageBreak/>
              <w:t>m</w:t>
            </w:r>
            <w:r w:rsidRPr="0047399B">
              <w:rPr>
                <w:rFonts w:ascii="Times New Roman" w:eastAsiaTheme="majorEastAsia" w:hAnsi="Times New Roman" w:cs="Times New Roman"/>
                <w:color w:val="000000" w:themeColor="text1"/>
              </w:rPr>
              <w:t>engeringkan luka dalam vagina pasca melahirkan</w:t>
            </w:r>
          </w:p>
        </w:tc>
        <w:tc>
          <w:tcPr>
            <w:tcW w:w="1417" w:type="dxa"/>
          </w:tcPr>
          <w:p w14:paraId="3051C3B3"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lastRenderedPageBreak/>
              <w:t>Wanita pasca melahirkan</w:t>
            </w:r>
          </w:p>
        </w:tc>
        <w:tc>
          <w:tcPr>
            <w:tcW w:w="1574" w:type="dxa"/>
          </w:tcPr>
          <w:p w14:paraId="4BCD7B53" w14:textId="77777777" w:rsidR="00CD2D42"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 xml:space="preserve">Daun ditumbuk di </w:t>
            </w:r>
            <w:r w:rsidRPr="0047399B">
              <w:rPr>
                <w:rFonts w:ascii="Times New Roman" w:eastAsiaTheme="majorEastAsia" w:hAnsi="Times New Roman" w:cs="Times New Roman"/>
                <w:color w:val="000000" w:themeColor="text1"/>
              </w:rPr>
              <w:lastRenderedPageBreak/>
              <w:t>dalam lesung dan dibungkus dengan daun pisang, dipanaskan di atas arang, diratus di vagina</w:t>
            </w:r>
          </w:p>
          <w:p w14:paraId="2500FC11"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Daun dapat pula direbus, air rebusan diminum</w:t>
            </w:r>
          </w:p>
        </w:tc>
        <w:tc>
          <w:tcPr>
            <w:tcW w:w="998" w:type="dxa"/>
            <w:vMerge w:val="restart"/>
          </w:tcPr>
          <w:p w14:paraId="31D2D4A5"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lastRenderedPageBreak/>
              <w:t xml:space="preserve">Tumbuh liar di </w:t>
            </w:r>
            <w:r w:rsidRPr="0047399B">
              <w:rPr>
                <w:rFonts w:ascii="Times New Roman" w:eastAsiaTheme="majorEastAsia" w:hAnsi="Times New Roman" w:cs="Times New Roman"/>
                <w:color w:val="000000" w:themeColor="text1"/>
              </w:rPr>
              <w:lastRenderedPageBreak/>
              <w:t>tanah berpasir</w:t>
            </w:r>
          </w:p>
        </w:tc>
        <w:tc>
          <w:tcPr>
            <w:tcW w:w="1347" w:type="dxa"/>
            <w:vMerge w:val="restart"/>
          </w:tcPr>
          <w:p w14:paraId="003487D3" w14:textId="77777777" w:rsidR="00CD2D42" w:rsidRPr="0047399B" w:rsidRDefault="00CD2D42" w:rsidP="006967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lastRenderedPageBreak/>
              <w:t>Ya</w:t>
            </w:r>
          </w:p>
        </w:tc>
      </w:tr>
      <w:tr w:rsidR="00CD2D42" w:rsidRPr="0047399B" w14:paraId="6BCED327" w14:textId="77777777" w:rsidTr="006967B5">
        <w:tc>
          <w:tcPr>
            <w:cnfStyle w:val="001000000000" w:firstRow="0" w:lastRow="0" w:firstColumn="1" w:lastColumn="0" w:oddVBand="0" w:evenVBand="0" w:oddHBand="0" w:evenHBand="0" w:firstRowFirstColumn="0" w:firstRowLastColumn="0" w:lastRowFirstColumn="0" w:lastRowLastColumn="0"/>
            <w:tcW w:w="540" w:type="dxa"/>
            <w:vMerge/>
          </w:tcPr>
          <w:p w14:paraId="38D04632" w14:textId="77777777" w:rsidR="00CD2D42" w:rsidRPr="007421EE" w:rsidRDefault="00CD2D42" w:rsidP="006967B5">
            <w:pPr>
              <w:pStyle w:val="ListParagraph"/>
              <w:ind w:left="0"/>
              <w:rPr>
                <w:rFonts w:ascii="Times New Roman" w:eastAsiaTheme="majorEastAsia" w:hAnsi="Times New Roman" w:cs="Times New Roman"/>
                <w:b w:val="0"/>
                <w:color w:val="000000" w:themeColor="text1"/>
              </w:rPr>
            </w:pPr>
          </w:p>
        </w:tc>
        <w:tc>
          <w:tcPr>
            <w:tcW w:w="1728" w:type="dxa"/>
            <w:vMerge/>
          </w:tcPr>
          <w:p w14:paraId="2921C5B5"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
        </w:tc>
        <w:tc>
          <w:tcPr>
            <w:tcW w:w="1984" w:type="dxa"/>
            <w:vMerge/>
          </w:tcPr>
          <w:p w14:paraId="0FAA668E" w14:textId="77777777" w:rsidR="00CD2D42" w:rsidRPr="0047399B" w:rsidRDefault="00CD2D42" w:rsidP="006967B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en-US"/>
              </w:rPr>
            </w:pPr>
          </w:p>
        </w:tc>
        <w:tc>
          <w:tcPr>
            <w:tcW w:w="1582" w:type="dxa"/>
            <w:vMerge/>
          </w:tcPr>
          <w:p w14:paraId="172D1919"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p>
        </w:tc>
        <w:tc>
          <w:tcPr>
            <w:tcW w:w="1537" w:type="dxa"/>
          </w:tcPr>
          <w:p w14:paraId="3828A0CF"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Akar, daun, batang, buah</w:t>
            </w:r>
          </w:p>
        </w:tc>
        <w:tc>
          <w:tcPr>
            <w:tcW w:w="1560" w:type="dxa"/>
          </w:tcPr>
          <w:p w14:paraId="09ADFF0B"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Mencegah haid tidak teratur ataupun haid berlebihan, membersihkan organ kewanitaan/mengatasi keputihan</w:t>
            </w:r>
          </w:p>
        </w:tc>
        <w:tc>
          <w:tcPr>
            <w:tcW w:w="1417" w:type="dxa"/>
          </w:tcPr>
          <w:p w14:paraId="731DF44D"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Wanita dan remaja puteri</w:t>
            </w:r>
          </w:p>
        </w:tc>
        <w:tc>
          <w:tcPr>
            <w:tcW w:w="1574" w:type="dxa"/>
          </w:tcPr>
          <w:p w14:paraId="5F322DB9"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 xml:space="preserve">Ditumbuk/dihancurkan dengan ditambah bawang putih dan merica, dibulatkan kecil-kecil (diuntal), langsung dikonsumsi </w:t>
            </w:r>
          </w:p>
        </w:tc>
        <w:tc>
          <w:tcPr>
            <w:tcW w:w="998" w:type="dxa"/>
            <w:vMerge/>
          </w:tcPr>
          <w:p w14:paraId="231106DF"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p>
        </w:tc>
        <w:tc>
          <w:tcPr>
            <w:tcW w:w="1347" w:type="dxa"/>
            <w:vMerge/>
          </w:tcPr>
          <w:p w14:paraId="5F416BBB" w14:textId="77777777" w:rsidR="00CD2D42" w:rsidRPr="0047399B" w:rsidRDefault="00CD2D42" w:rsidP="006967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color w:val="000000" w:themeColor="text1"/>
              </w:rPr>
            </w:pPr>
          </w:p>
        </w:tc>
      </w:tr>
      <w:tr w:rsidR="00CD2D42" w:rsidRPr="0047399B" w14:paraId="6FD7FA41" w14:textId="77777777" w:rsidTr="00696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7887606C" w14:textId="77777777" w:rsidR="00CD2D42" w:rsidRPr="007421EE" w:rsidRDefault="00CD2D42" w:rsidP="006967B5">
            <w:pPr>
              <w:pStyle w:val="ListParagraph"/>
              <w:ind w:left="0"/>
              <w:rPr>
                <w:rFonts w:ascii="Times New Roman" w:eastAsiaTheme="majorEastAsia" w:hAnsi="Times New Roman" w:cs="Times New Roman"/>
                <w:b w:val="0"/>
                <w:color w:val="000000" w:themeColor="text1"/>
              </w:rPr>
            </w:pPr>
            <w:r w:rsidRPr="007421EE">
              <w:rPr>
                <w:rFonts w:ascii="Times New Roman" w:eastAsiaTheme="majorEastAsia" w:hAnsi="Times New Roman" w:cs="Times New Roman"/>
                <w:b w:val="0"/>
                <w:color w:val="000000" w:themeColor="text1"/>
              </w:rPr>
              <w:t>11.</w:t>
            </w:r>
          </w:p>
        </w:tc>
        <w:tc>
          <w:tcPr>
            <w:tcW w:w="1728" w:type="dxa"/>
          </w:tcPr>
          <w:p w14:paraId="7C8B06BE" w14:textId="77777777" w:rsidR="00CD2D42" w:rsidRPr="0047399B" w:rsidRDefault="00A54D9B"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hyperlink r:id="rId19" w:history="1">
              <w:r w:rsidR="00CD2D42" w:rsidRPr="00417475">
                <w:rPr>
                  <w:rStyle w:val="Hyperlink"/>
                  <w:rFonts w:ascii="Times New Roman" w:hAnsi="Times New Roman" w:cs="Times New Roman"/>
                  <w:i/>
                  <w:color w:val="auto"/>
                  <w:u w:val="none"/>
                  <w:shd w:val="clear" w:color="auto" w:fill="FFFFFF"/>
                </w:rPr>
                <w:t>Lauraceae</w:t>
              </w:r>
            </w:hyperlink>
          </w:p>
        </w:tc>
        <w:tc>
          <w:tcPr>
            <w:tcW w:w="1984" w:type="dxa"/>
          </w:tcPr>
          <w:p w14:paraId="7C8E9C6F" w14:textId="77777777" w:rsidR="00CD2D42" w:rsidRPr="0047399B" w:rsidRDefault="00CD2D42" w:rsidP="006967B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val="en-US"/>
              </w:rPr>
            </w:pPr>
            <w:r w:rsidRPr="0047399B">
              <w:rPr>
                <w:rFonts w:ascii="Times New Roman" w:hAnsi="Times New Roman" w:cs="Times New Roman"/>
                <w:i/>
                <w:iCs/>
                <w:lang w:val="en-US"/>
              </w:rPr>
              <w:t>Eusideroxylon zwageri</w:t>
            </w:r>
          </w:p>
          <w:p w14:paraId="06144072" w14:textId="77777777" w:rsidR="00CD2D42" w:rsidRPr="0047399B" w:rsidRDefault="00CD2D42" w:rsidP="006967B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val="en-US"/>
              </w:rPr>
            </w:pPr>
          </w:p>
        </w:tc>
        <w:tc>
          <w:tcPr>
            <w:tcW w:w="1582" w:type="dxa"/>
          </w:tcPr>
          <w:p w14:paraId="51F8FB1A"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Ulin</w:t>
            </w:r>
          </w:p>
        </w:tc>
        <w:tc>
          <w:tcPr>
            <w:tcW w:w="1537" w:type="dxa"/>
          </w:tcPr>
          <w:p w14:paraId="57C5FC4B"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Daun, akar</w:t>
            </w:r>
          </w:p>
        </w:tc>
        <w:tc>
          <w:tcPr>
            <w:tcW w:w="1560" w:type="dxa"/>
          </w:tcPr>
          <w:p w14:paraId="616CC001"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Untuk detoksifikasi racun dalam tubuh</w:t>
            </w:r>
          </w:p>
        </w:tc>
        <w:tc>
          <w:tcPr>
            <w:tcW w:w="1417" w:type="dxa"/>
          </w:tcPr>
          <w:p w14:paraId="240EE2BF"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Wanita usia lanjut</w:t>
            </w:r>
          </w:p>
        </w:tc>
        <w:tc>
          <w:tcPr>
            <w:tcW w:w="1574" w:type="dxa"/>
          </w:tcPr>
          <w:p w14:paraId="6A1D80F1"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Dicampur dengan daun dan kulit kenanga hutan, dijadikan rempah untuk mandi</w:t>
            </w:r>
          </w:p>
        </w:tc>
        <w:tc>
          <w:tcPr>
            <w:tcW w:w="998" w:type="dxa"/>
          </w:tcPr>
          <w:p w14:paraId="08E8894D"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Tanah liat</w:t>
            </w:r>
          </w:p>
        </w:tc>
        <w:tc>
          <w:tcPr>
            <w:tcW w:w="1347" w:type="dxa"/>
          </w:tcPr>
          <w:p w14:paraId="5BE80A17" w14:textId="77777777" w:rsidR="00CD2D42" w:rsidRPr="0047399B" w:rsidRDefault="00CD2D42" w:rsidP="006967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t>Ya</w:t>
            </w:r>
          </w:p>
        </w:tc>
      </w:tr>
      <w:tr w:rsidR="00CD2D42" w:rsidRPr="0047399B" w14:paraId="0AEE0A33" w14:textId="77777777" w:rsidTr="006967B5">
        <w:tc>
          <w:tcPr>
            <w:cnfStyle w:val="001000000000" w:firstRow="0" w:lastRow="0" w:firstColumn="1" w:lastColumn="0" w:oddVBand="0" w:evenVBand="0" w:oddHBand="0" w:evenHBand="0" w:firstRowFirstColumn="0" w:firstRowLastColumn="0" w:lastRowFirstColumn="0" w:lastRowLastColumn="0"/>
            <w:tcW w:w="540" w:type="dxa"/>
          </w:tcPr>
          <w:p w14:paraId="4BA89104" w14:textId="77777777" w:rsidR="00CD2D42" w:rsidRPr="007421EE" w:rsidRDefault="00CD2D42" w:rsidP="006967B5">
            <w:pPr>
              <w:pStyle w:val="ListParagraph"/>
              <w:ind w:left="0"/>
              <w:rPr>
                <w:rFonts w:ascii="Times New Roman" w:eastAsiaTheme="majorEastAsia" w:hAnsi="Times New Roman" w:cs="Times New Roman"/>
                <w:b w:val="0"/>
                <w:color w:val="000000" w:themeColor="text1"/>
              </w:rPr>
            </w:pPr>
            <w:r w:rsidRPr="007421EE">
              <w:rPr>
                <w:rFonts w:ascii="Times New Roman" w:eastAsiaTheme="majorEastAsia" w:hAnsi="Times New Roman" w:cs="Times New Roman"/>
                <w:b w:val="0"/>
                <w:color w:val="000000" w:themeColor="text1"/>
              </w:rPr>
              <w:t>12.</w:t>
            </w:r>
          </w:p>
        </w:tc>
        <w:tc>
          <w:tcPr>
            <w:tcW w:w="1728" w:type="dxa"/>
          </w:tcPr>
          <w:p w14:paraId="1CD0149B" w14:textId="77777777" w:rsidR="00CD2D42" w:rsidRPr="0047399B" w:rsidRDefault="00A54D9B"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hyperlink r:id="rId20" w:history="1">
              <w:r w:rsidR="00CD2D42" w:rsidRPr="0047399B">
                <w:rPr>
                  <w:rStyle w:val="Hyperlink"/>
                  <w:rFonts w:ascii="Times New Roman" w:hAnsi="Times New Roman" w:cs="Times New Roman"/>
                  <w:i/>
                  <w:color w:val="auto"/>
                  <w:u w:val="none"/>
                  <w:shd w:val="clear" w:color="auto" w:fill="FFFFFF"/>
                </w:rPr>
                <w:t>Malvaceae</w:t>
              </w:r>
            </w:hyperlink>
          </w:p>
        </w:tc>
        <w:tc>
          <w:tcPr>
            <w:tcW w:w="1984" w:type="dxa"/>
          </w:tcPr>
          <w:p w14:paraId="75B34317" w14:textId="77777777" w:rsidR="00CD2D42" w:rsidRPr="0047399B" w:rsidRDefault="00CD2D42" w:rsidP="006967B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en-US"/>
              </w:rPr>
            </w:pPr>
            <w:r w:rsidRPr="0047399B">
              <w:rPr>
                <w:rFonts w:ascii="Times New Roman" w:hAnsi="Times New Roman" w:cs="Times New Roman"/>
                <w:i/>
                <w:iCs/>
                <w:lang w:val="en-US"/>
              </w:rPr>
              <w:t xml:space="preserve">Durio zibethinus </w:t>
            </w:r>
            <w:r w:rsidRPr="0047399B">
              <w:rPr>
                <w:rFonts w:ascii="Times New Roman" w:hAnsi="Times New Roman" w:cs="Times New Roman"/>
                <w:lang w:val="en-US"/>
              </w:rPr>
              <w:t>Murray</w:t>
            </w:r>
          </w:p>
        </w:tc>
        <w:tc>
          <w:tcPr>
            <w:tcW w:w="1582" w:type="dxa"/>
          </w:tcPr>
          <w:p w14:paraId="7921BFD0"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Durian</w:t>
            </w:r>
          </w:p>
        </w:tc>
        <w:tc>
          <w:tcPr>
            <w:tcW w:w="1537" w:type="dxa"/>
          </w:tcPr>
          <w:p w14:paraId="1EC89583"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Kulit batang</w:t>
            </w:r>
          </w:p>
        </w:tc>
        <w:tc>
          <w:tcPr>
            <w:tcW w:w="1560" w:type="dxa"/>
          </w:tcPr>
          <w:p w14:paraId="101C7B50"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Merapatkan vagina pasca persalinan</w:t>
            </w:r>
          </w:p>
        </w:tc>
        <w:tc>
          <w:tcPr>
            <w:tcW w:w="1417" w:type="dxa"/>
          </w:tcPr>
          <w:p w14:paraId="2FB372CC"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 xml:space="preserve">Wanita pasca melahirkan, </w:t>
            </w:r>
            <w:r w:rsidRPr="0047399B">
              <w:rPr>
                <w:rFonts w:ascii="Times New Roman" w:eastAsiaTheme="majorEastAsia" w:hAnsi="Times New Roman" w:cs="Times New Roman"/>
                <w:color w:val="000000" w:themeColor="text1"/>
              </w:rPr>
              <w:lastRenderedPageBreak/>
              <w:t>bayi yang baru lahir</w:t>
            </w:r>
          </w:p>
        </w:tc>
        <w:tc>
          <w:tcPr>
            <w:tcW w:w="1574" w:type="dxa"/>
          </w:tcPr>
          <w:p w14:paraId="1247C192"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lastRenderedPageBreak/>
              <w:t>Ditambahkan pada air mandi</w:t>
            </w:r>
          </w:p>
        </w:tc>
        <w:tc>
          <w:tcPr>
            <w:tcW w:w="998" w:type="dxa"/>
          </w:tcPr>
          <w:p w14:paraId="65D9C020"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 xml:space="preserve">Tumbuh dengan baik di </w:t>
            </w:r>
            <w:r w:rsidRPr="0047399B">
              <w:rPr>
                <w:rFonts w:ascii="Times New Roman" w:eastAsiaTheme="majorEastAsia" w:hAnsi="Times New Roman" w:cs="Times New Roman"/>
                <w:color w:val="000000" w:themeColor="text1"/>
              </w:rPr>
              <w:lastRenderedPageBreak/>
              <w:t>daerah berbukit dan tanah liat</w:t>
            </w:r>
          </w:p>
        </w:tc>
        <w:tc>
          <w:tcPr>
            <w:tcW w:w="1347" w:type="dxa"/>
          </w:tcPr>
          <w:p w14:paraId="6DAC6D67" w14:textId="77777777" w:rsidR="00CD2D42" w:rsidRPr="0047399B" w:rsidRDefault="00CD2D42" w:rsidP="006967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lastRenderedPageBreak/>
              <w:t>Ya</w:t>
            </w:r>
          </w:p>
        </w:tc>
      </w:tr>
      <w:tr w:rsidR="00CD2D42" w:rsidRPr="0047399B" w14:paraId="6544D9EF" w14:textId="77777777" w:rsidTr="00696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tcPr>
          <w:p w14:paraId="6909EAB7" w14:textId="77777777" w:rsidR="00CD2D42" w:rsidRPr="007421EE" w:rsidRDefault="00CD2D42" w:rsidP="006967B5">
            <w:pPr>
              <w:pStyle w:val="ListParagraph"/>
              <w:ind w:left="0"/>
              <w:rPr>
                <w:rFonts w:ascii="Times New Roman" w:eastAsiaTheme="majorEastAsia" w:hAnsi="Times New Roman" w:cs="Times New Roman"/>
                <w:b w:val="0"/>
                <w:color w:val="000000" w:themeColor="text1"/>
              </w:rPr>
            </w:pPr>
            <w:r w:rsidRPr="007421EE">
              <w:rPr>
                <w:rFonts w:ascii="Times New Roman" w:eastAsiaTheme="majorEastAsia" w:hAnsi="Times New Roman" w:cs="Times New Roman"/>
                <w:b w:val="0"/>
                <w:color w:val="000000" w:themeColor="text1"/>
              </w:rPr>
              <w:t>13.</w:t>
            </w:r>
          </w:p>
        </w:tc>
        <w:tc>
          <w:tcPr>
            <w:tcW w:w="1728" w:type="dxa"/>
            <w:vMerge w:val="restart"/>
          </w:tcPr>
          <w:p w14:paraId="3C7E646B" w14:textId="77777777" w:rsidR="00CD2D42" w:rsidRPr="0047399B" w:rsidRDefault="00A54D9B"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hyperlink r:id="rId21" w:history="1">
              <w:r w:rsidR="00CD2D42" w:rsidRPr="0047399B">
                <w:rPr>
                  <w:rStyle w:val="Hyperlink"/>
                  <w:rFonts w:ascii="Times New Roman" w:hAnsi="Times New Roman" w:cs="Times New Roman"/>
                  <w:i/>
                  <w:color w:val="auto"/>
                  <w:u w:val="none"/>
                  <w:shd w:val="clear" w:color="auto" w:fill="FFFFFF"/>
                </w:rPr>
                <w:t>Phyllanthaceae</w:t>
              </w:r>
            </w:hyperlink>
          </w:p>
        </w:tc>
        <w:tc>
          <w:tcPr>
            <w:tcW w:w="1984" w:type="dxa"/>
            <w:vMerge w:val="restart"/>
          </w:tcPr>
          <w:p w14:paraId="57DF32F6" w14:textId="77777777" w:rsidR="00CD2D42" w:rsidRPr="0047399B" w:rsidRDefault="00CD2D42" w:rsidP="006967B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val="en-US"/>
              </w:rPr>
            </w:pPr>
            <w:r w:rsidRPr="0047399B">
              <w:rPr>
                <w:rFonts w:ascii="Times New Roman" w:hAnsi="Times New Roman" w:cs="Times New Roman"/>
                <w:i/>
                <w:shd w:val="clear" w:color="auto" w:fill="FFFFFF"/>
              </w:rPr>
              <w:t>Phyllanthus urinaria</w:t>
            </w:r>
          </w:p>
        </w:tc>
        <w:tc>
          <w:tcPr>
            <w:tcW w:w="1582" w:type="dxa"/>
            <w:vMerge w:val="restart"/>
          </w:tcPr>
          <w:p w14:paraId="28B2FC42"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 xml:space="preserve">Uru handalai / </w:t>
            </w:r>
            <w:r>
              <w:rPr>
                <w:rFonts w:ascii="Times New Roman" w:eastAsiaTheme="majorEastAsia" w:hAnsi="Times New Roman" w:cs="Times New Roman"/>
                <w:color w:val="000000" w:themeColor="text1"/>
              </w:rPr>
              <w:t xml:space="preserve">uru tatah / </w:t>
            </w:r>
            <w:r w:rsidRPr="0047399B">
              <w:rPr>
                <w:rFonts w:ascii="Times New Roman" w:eastAsiaTheme="majorEastAsia" w:hAnsi="Times New Roman" w:cs="Times New Roman"/>
                <w:color w:val="000000" w:themeColor="text1"/>
              </w:rPr>
              <w:t>meniran</w:t>
            </w:r>
          </w:p>
        </w:tc>
        <w:tc>
          <w:tcPr>
            <w:tcW w:w="1537" w:type="dxa"/>
          </w:tcPr>
          <w:p w14:paraId="7584313C"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Akar, batang, daun dan buah</w:t>
            </w:r>
          </w:p>
        </w:tc>
        <w:tc>
          <w:tcPr>
            <w:tcW w:w="1560" w:type="dxa"/>
          </w:tcPr>
          <w:p w14:paraId="6B61D304"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Untuk mengatasi haid tidak teratur dan haid berlebihan</w:t>
            </w:r>
          </w:p>
        </w:tc>
        <w:tc>
          <w:tcPr>
            <w:tcW w:w="1417" w:type="dxa"/>
          </w:tcPr>
          <w:p w14:paraId="22E922FC"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Wanita dan remaja putri</w:t>
            </w:r>
          </w:p>
        </w:tc>
        <w:tc>
          <w:tcPr>
            <w:tcW w:w="1574" w:type="dxa"/>
          </w:tcPr>
          <w:p w14:paraId="64EFF1FD"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Direbus dan dihancurkan</w:t>
            </w:r>
          </w:p>
        </w:tc>
        <w:tc>
          <w:tcPr>
            <w:tcW w:w="998" w:type="dxa"/>
          </w:tcPr>
          <w:p w14:paraId="64236BF2"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Tumbuh liar di tanah berpasir</w:t>
            </w:r>
          </w:p>
        </w:tc>
        <w:tc>
          <w:tcPr>
            <w:tcW w:w="1347" w:type="dxa"/>
          </w:tcPr>
          <w:p w14:paraId="3DF1187A" w14:textId="77777777" w:rsidR="00CD2D42" w:rsidRPr="0047399B" w:rsidRDefault="00CD2D42" w:rsidP="006967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Ya</w:t>
            </w:r>
          </w:p>
        </w:tc>
      </w:tr>
      <w:tr w:rsidR="00CD2D42" w:rsidRPr="0047399B" w14:paraId="4B2CDDAE" w14:textId="77777777" w:rsidTr="006967B5">
        <w:tc>
          <w:tcPr>
            <w:cnfStyle w:val="001000000000" w:firstRow="0" w:lastRow="0" w:firstColumn="1" w:lastColumn="0" w:oddVBand="0" w:evenVBand="0" w:oddHBand="0" w:evenHBand="0" w:firstRowFirstColumn="0" w:firstRowLastColumn="0" w:lastRowFirstColumn="0" w:lastRowLastColumn="0"/>
            <w:tcW w:w="540" w:type="dxa"/>
            <w:vMerge/>
          </w:tcPr>
          <w:p w14:paraId="1D6988F5" w14:textId="77777777" w:rsidR="00CD2D42" w:rsidRPr="007421EE" w:rsidRDefault="00CD2D42" w:rsidP="006967B5">
            <w:pPr>
              <w:pStyle w:val="ListParagraph"/>
              <w:ind w:left="0"/>
              <w:rPr>
                <w:rFonts w:ascii="Times New Roman" w:eastAsiaTheme="majorEastAsia" w:hAnsi="Times New Roman" w:cs="Times New Roman"/>
                <w:b w:val="0"/>
                <w:color w:val="000000" w:themeColor="text1"/>
              </w:rPr>
            </w:pPr>
          </w:p>
        </w:tc>
        <w:tc>
          <w:tcPr>
            <w:tcW w:w="1728" w:type="dxa"/>
            <w:vMerge/>
          </w:tcPr>
          <w:p w14:paraId="74B7DE64"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
        </w:tc>
        <w:tc>
          <w:tcPr>
            <w:tcW w:w="1984" w:type="dxa"/>
            <w:vMerge/>
          </w:tcPr>
          <w:p w14:paraId="4CDB95CB" w14:textId="77777777" w:rsidR="00CD2D42" w:rsidRPr="0047399B" w:rsidRDefault="00CD2D42" w:rsidP="006967B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hd w:val="clear" w:color="auto" w:fill="FFFFFF"/>
              </w:rPr>
            </w:pPr>
          </w:p>
        </w:tc>
        <w:tc>
          <w:tcPr>
            <w:tcW w:w="1582" w:type="dxa"/>
            <w:vMerge/>
          </w:tcPr>
          <w:p w14:paraId="1F0E6324"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p>
        </w:tc>
        <w:tc>
          <w:tcPr>
            <w:tcW w:w="1537" w:type="dxa"/>
          </w:tcPr>
          <w:p w14:paraId="05FE201E"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Buah</w:t>
            </w:r>
          </w:p>
        </w:tc>
        <w:tc>
          <w:tcPr>
            <w:tcW w:w="1560" w:type="dxa"/>
          </w:tcPr>
          <w:p w14:paraId="0122CFAE"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Merapatkan vagina pasca persalinan</w:t>
            </w:r>
            <w:r>
              <w:rPr>
                <w:rFonts w:ascii="Times New Roman" w:eastAsiaTheme="majorEastAsia" w:hAnsi="Times New Roman" w:cs="Times New Roman"/>
                <w:color w:val="000000" w:themeColor="text1"/>
              </w:rPr>
              <w:t>, mengeluarkan lendir pada vagina bayi yang baru lahir</w:t>
            </w:r>
          </w:p>
        </w:tc>
        <w:tc>
          <w:tcPr>
            <w:tcW w:w="1417" w:type="dxa"/>
          </w:tcPr>
          <w:p w14:paraId="2F860334"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Wanita pasca melahirkan, bayi yang baru lahir</w:t>
            </w:r>
          </w:p>
        </w:tc>
        <w:tc>
          <w:tcPr>
            <w:tcW w:w="1574" w:type="dxa"/>
          </w:tcPr>
          <w:p w14:paraId="4335B630"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Ditambahkan pada air mandi</w:t>
            </w:r>
          </w:p>
        </w:tc>
        <w:tc>
          <w:tcPr>
            <w:tcW w:w="998" w:type="dxa"/>
          </w:tcPr>
          <w:p w14:paraId="7E9B1BAC"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Tumbuh liar di tanah berpasir</w:t>
            </w:r>
          </w:p>
        </w:tc>
        <w:tc>
          <w:tcPr>
            <w:tcW w:w="1347" w:type="dxa"/>
          </w:tcPr>
          <w:p w14:paraId="1F81A1E7" w14:textId="77777777" w:rsidR="00CD2D42" w:rsidRPr="0047399B" w:rsidRDefault="00CD2D42" w:rsidP="006967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Ya</w:t>
            </w:r>
          </w:p>
        </w:tc>
      </w:tr>
      <w:tr w:rsidR="00CD2D42" w:rsidRPr="0047399B" w14:paraId="2ACA7B0B" w14:textId="77777777" w:rsidTr="00696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13412FFC" w14:textId="77777777" w:rsidR="00CD2D42" w:rsidRPr="007421EE" w:rsidRDefault="00CD2D42" w:rsidP="006967B5">
            <w:pPr>
              <w:pStyle w:val="ListParagraph"/>
              <w:ind w:left="0"/>
              <w:jc w:val="center"/>
              <w:rPr>
                <w:rFonts w:ascii="Times New Roman" w:eastAsiaTheme="majorEastAsia" w:hAnsi="Times New Roman" w:cs="Times New Roman"/>
                <w:b w:val="0"/>
                <w:color w:val="000000" w:themeColor="text1"/>
              </w:rPr>
            </w:pPr>
            <w:r w:rsidRPr="007421EE">
              <w:rPr>
                <w:rFonts w:ascii="Times New Roman" w:eastAsiaTheme="majorEastAsia" w:hAnsi="Times New Roman" w:cs="Times New Roman"/>
                <w:b w:val="0"/>
                <w:color w:val="000000" w:themeColor="text1"/>
              </w:rPr>
              <w:t>14.</w:t>
            </w:r>
          </w:p>
        </w:tc>
        <w:tc>
          <w:tcPr>
            <w:tcW w:w="1728" w:type="dxa"/>
          </w:tcPr>
          <w:p w14:paraId="46DA8CDF"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i/>
                <w:color w:val="000000" w:themeColor="text1"/>
              </w:rPr>
            </w:pPr>
            <w:r w:rsidRPr="0047399B">
              <w:rPr>
                <w:rFonts w:ascii="Times New Roman" w:hAnsi="Times New Roman" w:cs="Times New Roman"/>
                <w:i/>
              </w:rPr>
              <w:t>Piperaceae</w:t>
            </w:r>
          </w:p>
        </w:tc>
        <w:tc>
          <w:tcPr>
            <w:tcW w:w="1984" w:type="dxa"/>
          </w:tcPr>
          <w:p w14:paraId="495B14F0"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i/>
                <w:color w:val="000000" w:themeColor="text1"/>
              </w:rPr>
            </w:pPr>
            <w:r w:rsidRPr="0047399B">
              <w:rPr>
                <w:rFonts w:ascii="Times New Roman" w:hAnsi="Times New Roman" w:cs="Times New Roman"/>
                <w:i/>
              </w:rPr>
              <w:t>Piper longum L</w:t>
            </w:r>
          </w:p>
        </w:tc>
        <w:tc>
          <w:tcPr>
            <w:tcW w:w="1582" w:type="dxa"/>
          </w:tcPr>
          <w:p w14:paraId="463F116E"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Cabi</w:t>
            </w:r>
          </w:p>
        </w:tc>
        <w:tc>
          <w:tcPr>
            <w:tcW w:w="1537" w:type="dxa"/>
          </w:tcPr>
          <w:p w14:paraId="7C8C856B"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t>Biji</w:t>
            </w:r>
          </w:p>
        </w:tc>
        <w:tc>
          <w:tcPr>
            <w:tcW w:w="1560" w:type="dxa"/>
          </w:tcPr>
          <w:p w14:paraId="35E75F9E"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t>Menambah stamina ibu pasca melahirkan</w:t>
            </w:r>
            <w:r>
              <w:rPr>
                <w:rFonts w:ascii="Times New Roman" w:eastAsiaTheme="majorEastAsia" w:hAnsi="Times New Roman" w:cs="Times New Roman"/>
                <w:color w:val="000000" w:themeColor="text1"/>
              </w:rPr>
              <w:t>, mengeringkan luka dalam, mengembalikan bentuk tubuh supaya tidak melar setelah melahirkan</w:t>
            </w:r>
          </w:p>
        </w:tc>
        <w:tc>
          <w:tcPr>
            <w:tcW w:w="1417" w:type="dxa"/>
          </w:tcPr>
          <w:p w14:paraId="084C1315"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t>Wanita pasca melahirkan</w:t>
            </w:r>
          </w:p>
        </w:tc>
        <w:tc>
          <w:tcPr>
            <w:tcW w:w="1574" w:type="dxa"/>
          </w:tcPr>
          <w:p w14:paraId="6984C892"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r w:rsidRPr="00F16653">
              <w:rPr>
                <w:rFonts w:ascii="Times New Roman" w:eastAsiaTheme="majorEastAsia" w:hAnsi="Times New Roman" w:cs="Times New Roman"/>
                <w:color w:val="000000" w:themeColor="text1"/>
              </w:rPr>
              <w:t>Dihaluskan, dicampur dengan</w:t>
            </w:r>
            <w:r>
              <w:rPr>
                <w:rFonts w:ascii="Times New Roman" w:eastAsiaTheme="majorEastAsia" w:hAnsi="Times New Roman" w:cs="Times New Roman"/>
                <w:b/>
                <w:color w:val="000000" w:themeColor="text1"/>
              </w:rPr>
              <w:t xml:space="preserve"> </w:t>
            </w:r>
            <w:r w:rsidRPr="00903FD0">
              <w:rPr>
                <w:rFonts w:ascii="Times New Roman" w:hAnsi="Times New Roman" w:cs="Times New Roman"/>
                <w:color w:val="000000" w:themeColor="text1"/>
                <w:sz w:val="24"/>
                <w:szCs w:val="24"/>
              </w:rPr>
              <w:t>mata kunyit, mata jahe, mata serai, dan mata kencur</w:t>
            </w:r>
            <w:r>
              <w:rPr>
                <w:rFonts w:ascii="Times New Roman" w:hAnsi="Times New Roman" w:cs="Times New Roman"/>
                <w:color w:val="000000" w:themeColor="text1"/>
                <w:sz w:val="24"/>
                <w:szCs w:val="24"/>
              </w:rPr>
              <w:t>, dibulatkan seperti pil, untuk dikonsumsi selama masa nifas</w:t>
            </w:r>
          </w:p>
        </w:tc>
        <w:tc>
          <w:tcPr>
            <w:tcW w:w="998" w:type="dxa"/>
          </w:tcPr>
          <w:p w14:paraId="260F6EDE" w14:textId="77777777" w:rsidR="00CD2D42" w:rsidRPr="00F16653"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F16653">
              <w:rPr>
                <w:rFonts w:ascii="Times New Roman" w:eastAsiaTheme="majorEastAsia" w:hAnsi="Times New Roman" w:cs="Times New Roman"/>
                <w:color w:val="000000" w:themeColor="text1"/>
              </w:rPr>
              <w:t>Tumbuh di hutan, pekarangan, merambat, menyukai daerah yang lembab</w:t>
            </w:r>
          </w:p>
        </w:tc>
        <w:tc>
          <w:tcPr>
            <w:tcW w:w="1347" w:type="dxa"/>
          </w:tcPr>
          <w:p w14:paraId="391D0EB8" w14:textId="77777777" w:rsidR="00CD2D42" w:rsidRPr="00F16653" w:rsidRDefault="00CD2D42" w:rsidP="006967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F16653">
              <w:rPr>
                <w:rFonts w:ascii="Times New Roman" w:eastAsiaTheme="majorEastAsia" w:hAnsi="Times New Roman" w:cs="Times New Roman"/>
                <w:color w:val="000000" w:themeColor="text1"/>
              </w:rPr>
              <w:t>Ya</w:t>
            </w:r>
          </w:p>
        </w:tc>
      </w:tr>
      <w:tr w:rsidR="00CD2D42" w:rsidRPr="0047399B" w14:paraId="7F483A30" w14:textId="77777777" w:rsidTr="006967B5">
        <w:tc>
          <w:tcPr>
            <w:cnfStyle w:val="001000000000" w:firstRow="0" w:lastRow="0" w:firstColumn="1" w:lastColumn="0" w:oddVBand="0" w:evenVBand="0" w:oddHBand="0" w:evenHBand="0" w:firstRowFirstColumn="0" w:firstRowLastColumn="0" w:lastRowFirstColumn="0" w:lastRowLastColumn="0"/>
            <w:tcW w:w="540" w:type="dxa"/>
          </w:tcPr>
          <w:p w14:paraId="34DF1270" w14:textId="77777777" w:rsidR="00CD2D42" w:rsidRPr="007421EE" w:rsidRDefault="00CD2D42" w:rsidP="006967B5">
            <w:pPr>
              <w:pStyle w:val="ListParagraph"/>
              <w:ind w:left="0"/>
              <w:jc w:val="center"/>
              <w:rPr>
                <w:rFonts w:ascii="Times New Roman" w:eastAsiaTheme="majorEastAsia" w:hAnsi="Times New Roman" w:cs="Times New Roman"/>
                <w:b w:val="0"/>
                <w:color w:val="000000" w:themeColor="text1"/>
              </w:rPr>
            </w:pPr>
            <w:r w:rsidRPr="007421EE">
              <w:rPr>
                <w:rFonts w:ascii="Times New Roman" w:eastAsiaTheme="majorEastAsia" w:hAnsi="Times New Roman" w:cs="Times New Roman"/>
                <w:b w:val="0"/>
                <w:color w:val="000000" w:themeColor="text1"/>
              </w:rPr>
              <w:lastRenderedPageBreak/>
              <w:t>15.</w:t>
            </w:r>
          </w:p>
        </w:tc>
        <w:tc>
          <w:tcPr>
            <w:tcW w:w="1728" w:type="dxa"/>
          </w:tcPr>
          <w:p w14:paraId="6CD32A6D"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65EE3">
              <w:rPr>
                <w:rFonts w:ascii="Times New Roman" w:hAnsi="Times New Roman" w:cs="Times New Roman"/>
                <w:i/>
                <w:shd w:val="clear" w:color="auto" w:fill="FFFFFF"/>
              </w:rPr>
              <w:t>Plantaginaceae</w:t>
            </w:r>
          </w:p>
        </w:tc>
        <w:tc>
          <w:tcPr>
            <w:tcW w:w="1984" w:type="dxa"/>
          </w:tcPr>
          <w:p w14:paraId="7C0F8C55"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47399B">
              <w:rPr>
                <w:rFonts w:ascii="Times New Roman" w:hAnsi="Times New Roman" w:cs="Times New Roman"/>
                <w:i/>
                <w:shd w:val="clear" w:color="auto" w:fill="FFFFFF"/>
              </w:rPr>
              <w:t>Plantago major L.</w:t>
            </w:r>
          </w:p>
        </w:tc>
        <w:tc>
          <w:tcPr>
            <w:tcW w:w="1582" w:type="dxa"/>
          </w:tcPr>
          <w:p w14:paraId="7B879914"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Tasendok</w:t>
            </w:r>
          </w:p>
        </w:tc>
        <w:tc>
          <w:tcPr>
            <w:tcW w:w="1537" w:type="dxa"/>
          </w:tcPr>
          <w:p w14:paraId="1C088C61"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Daun</w:t>
            </w:r>
          </w:p>
        </w:tc>
        <w:tc>
          <w:tcPr>
            <w:tcW w:w="1560" w:type="dxa"/>
          </w:tcPr>
          <w:p w14:paraId="0EFE1F50"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Merapatkan organ kewanitaan pasca melahirkan</w:t>
            </w:r>
          </w:p>
        </w:tc>
        <w:tc>
          <w:tcPr>
            <w:tcW w:w="1417" w:type="dxa"/>
          </w:tcPr>
          <w:p w14:paraId="4603EAC6"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Ibu nifas</w:t>
            </w:r>
          </w:p>
        </w:tc>
        <w:tc>
          <w:tcPr>
            <w:tcW w:w="1574" w:type="dxa"/>
          </w:tcPr>
          <w:p w14:paraId="1F5275F0" w14:textId="77777777" w:rsidR="00CD2D42" w:rsidRPr="00F267B2"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F267B2">
              <w:rPr>
                <w:rFonts w:ascii="Times New Roman" w:eastAsiaTheme="majorEastAsia" w:hAnsi="Times New Roman" w:cs="Times New Roman"/>
                <w:color w:val="000000" w:themeColor="text1"/>
              </w:rPr>
              <w:t>Direbus, air rebusan diminum</w:t>
            </w:r>
          </w:p>
        </w:tc>
        <w:tc>
          <w:tcPr>
            <w:tcW w:w="998" w:type="dxa"/>
          </w:tcPr>
          <w:p w14:paraId="39834105" w14:textId="77777777" w:rsidR="00CD2D42" w:rsidRPr="00F267B2"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F267B2">
              <w:rPr>
                <w:rFonts w:ascii="Times New Roman" w:eastAsiaTheme="majorEastAsia" w:hAnsi="Times New Roman" w:cs="Times New Roman"/>
                <w:color w:val="000000" w:themeColor="text1"/>
              </w:rPr>
              <w:t xml:space="preserve">Tumbuh liar </w:t>
            </w:r>
          </w:p>
        </w:tc>
        <w:tc>
          <w:tcPr>
            <w:tcW w:w="1347" w:type="dxa"/>
          </w:tcPr>
          <w:p w14:paraId="7B622592" w14:textId="77777777" w:rsidR="00CD2D42" w:rsidRPr="00F267B2" w:rsidRDefault="00CD2D42" w:rsidP="006967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F267B2">
              <w:rPr>
                <w:rFonts w:ascii="Times New Roman" w:eastAsiaTheme="majorEastAsia" w:hAnsi="Times New Roman" w:cs="Times New Roman"/>
                <w:color w:val="000000" w:themeColor="text1"/>
              </w:rPr>
              <w:t>Ya</w:t>
            </w:r>
          </w:p>
        </w:tc>
      </w:tr>
      <w:tr w:rsidR="00CD2D42" w:rsidRPr="0047399B" w14:paraId="485C979D" w14:textId="77777777" w:rsidTr="00696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10ED2FDD" w14:textId="77777777" w:rsidR="00CD2D42" w:rsidRPr="007421EE" w:rsidRDefault="00CD2D42" w:rsidP="006967B5">
            <w:pPr>
              <w:pStyle w:val="ListParagraph"/>
              <w:ind w:left="0"/>
              <w:jc w:val="center"/>
              <w:rPr>
                <w:rFonts w:ascii="Times New Roman" w:eastAsiaTheme="majorEastAsia" w:hAnsi="Times New Roman" w:cs="Times New Roman"/>
                <w:b w:val="0"/>
                <w:color w:val="000000" w:themeColor="text1"/>
              </w:rPr>
            </w:pPr>
            <w:r w:rsidRPr="007421EE">
              <w:rPr>
                <w:rFonts w:ascii="Times New Roman" w:eastAsiaTheme="majorEastAsia" w:hAnsi="Times New Roman" w:cs="Times New Roman"/>
                <w:b w:val="0"/>
                <w:color w:val="000000" w:themeColor="text1"/>
              </w:rPr>
              <w:t>16.</w:t>
            </w:r>
          </w:p>
        </w:tc>
        <w:tc>
          <w:tcPr>
            <w:tcW w:w="1728" w:type="dxa"/>
          </w:tcPr>
          <w:p w14:paraId="7651DE77" w14:textId="77777777" w:rsidR="00CD2D42" w:rsidRPr="0047399B" w:rsidRDefault="00A54D9B" w:rsidP="006967B5">
            <w:pPr>
              <w:pStyle w:val="ListParagraph"/>
              <w:ind w:left="0"/>
              <w:cnfStyle w:val="000000100000" w:firstRow="0" w:lastRow="0" w:firstColumn="0" w:lastColumn="0" w:oddVBand="0" w:evenVBand="0" w:oddHBand="1" w:evenHBand="0" w:firstRowFirstColumn="0" w:firstRowLastColumn="0" w:lastRowFirstColumn="0" w:lastRowLastColumn="0"/>
            </w:pPr>
            <w:hyperlink r:id="rId22" w:history="1">
              <w:r w:rsidR="00CD2D42" w:rsidRPr="0047399B">
                <w:rPr>
                  <w:rStyle w:val="Hyperlink"/>
                  <w:rFonts w:ascii="Times New Roman" w:hAnsi="Times New Roman" w:cs="Times New Roman"/>
                  <w:i/>
                  <w:color w:val="auto"/>
                  <w:u w:val="none"/>
                  <w:shd w:val="clear" w:color="auto" w:fill="FFFFFF"/>
                </w:rPr>
                <w:t>Poaceae</w:t>
              </w:r>
            </w:hyperlink>
            <w:r w:rsidR="00CD2D42" w:rsidRPr="0047399B">
              <w:rPr>
                <w:rFonts w:ascii="Times New Roman" w:hAnsi="Times New Roman" w:cs="Times New Roman"/>
                <w:i/>
                <w:shd w:val="clear" w:color="auto" w:fill="FFFFFF"/>
              </w:rPr>
              <w:t> </w:t>
            </w:r>
          </w:p>
        </w:tc>
        <w:tc>
          <w:tcPr>
            <w:tcW w:w="1984" w:type="dxa"/>
          </w:tcPr>
          <w:p w14:paraId="3DD06960"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47399B">
              <w:rPr>
                <w:rFonts w:ascii="Times New Roman" w:hAnsi="Times New Roman" w:cs="Times New Roman"/>
                <w:i/>
                <w:color w:val="222222"/>
                <w:shd w:val="clear" w:color="auto" w:fill="FFFFFF"/>
              </w:rPr>
              <w:t>Eustachys paspaloides</w:t>
            </w:r>
          </w:p>
        </w:tc>
        <w:tc>
          <w:tcPr>
            <w:tcW w:w="1582" w:type="dxa"/>
          </w:tcPr>
          <w:p w14:paraId="7F67624F"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 xml:space="preserve">Uru lewu </w:t>
            </w:r>
          </w:p>
        </w:tc>
        <w:tc>
          <w:tcPr>
            <w:tcW w:w="1537" w:type="dxa"/>
          </w:tcPr>
          <w:p w14:paraId="3C337A1E"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Seluruh bagian rumput hingga akarnya</w:t>
            </w:r>
          </w:p>
        </w:tc>
        <w:tc>
          <w:tcPr>
            <w:tcW w:w="1560" w:type="dxa"/>
          </w:tcPr>
          <w:p w14:paraId="1DE0AFD6"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Merapatkan vagina pasca persalinan</w:t>
            </w:r>
          </w:p>
        </w:tc>
        <w:tc>
          <w:tcPr>
            <w:tcW w:w="1417" w:type="dxa"/>
          </w:tcPr>
          <w:p w14:paraId="4FC65D8A"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Wanita pasca melahirkan, bayi yang baru lahir</w:t>
            </w:r>
          </w:p>
        </w:tc>
        <w:tc>
          <w:tcPr>
            <w:tcW w:w="1574" w:type="dxa"/>
          </w:tcPr>
          <w:p w14:paraId="07FF44D6"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t>Ditambahkan pada air mandi</w:t>
            </w:r>
          </w:p>
        </w:tc>
        <w:tc>
          <w:tcPr>
            <w:tcW w:w="998" w:type="dxa"/>
          </w:tcPr>
          <w:p w14:paraId="67008714" w14:textId="77777777" w:rsidR="00CD2D42" w:rsidRPr="0047399B" w:rsidRDefault="00CD2D42" w:rsidP="006967B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t>Tumbuh liar di tanah berpasir</w:t>
            </w:r>
          </w:p>
        </w:tc>
        <w:tc>
          <w:tcPr>
            <w:tcW w:w="1347" w:type="dxa"/>
          </w:tcPr>
          <w:p w14:paraId="1A4AF318" w14:textId="77777777" w:rsidR="00CD2D42" w:rsidRPr="0047399B" w:rsidRDefault="00CD2D42" w:rsidP="006967B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000000" w:themeColor="text1"/>
              </w:rPr>
            </w:pPr>
            <w:r w:rsidRPr="0047399B">
              <w:rPr>
                <w:rFonts w:ascii="Times New Roman" w:eastAsiaTheme="majorEastAsia" w:hAnsi="Times New Roman" w:cs="Times New Roman"/>
                <w:color w:val="000000" w:themeColor="text1"/>
              </w:rPr>
              <w:t>Ya</w:t>
            </w:r>
          </w:p>
        </w:tc>
      </w:tr>
      <w:tr w:rsidR="00CD2D42" w:rsidRPr="0047399B" w14:paraId="2C968D7A" w14:textId="77777777" w:rsidTr="006967B5">
        <w:tc>
          <w:tcPr>
            <w:cnfStyle w:val="001000000000" w:firstRow="0" w:lastRow="0" w:firstColumn="1" w:lastColumn="0" w:oddVBand="0" w:evenVBand="0" w:oddHBand="0" w:evenHBand="0" w:firstRowFirstColumn="0" w:firstRowLastColumn="0" w:lastRowFirstColumn="0" w:lastRowLastColumn="0"/>
            <w:tcW w:w="540" w:type="dxa"/>
          </w:tcPr>
          <w:p w14:paraId="23314F35" w14:textId="77777777" w:rsidR="00CD2D42" w:rsidRPr="007421EE" w:rsidRDefault="00CD2D42" w:rsidP="006967B5">
            <w:pPr>
              <w:pStyle w:val="ListParagraph"/>
              <w:ind w:left="0"/>
              <w:jc w:val="center"/>
              <w:rPr>
                <w:rFonts w:ascii="Times New Roman" w:eastAsiaTheme="majorEastAsia" w:hAnsi="Times New Roman" w:cs="Times New Roman"/>
                <w:b w:val="0"/>
                <w:color w:val="000000" w:themeColor="text1"/>
              </w:rPr>
            </w:pPr>
            <w:r w:rsidRPr="007421EE">
              <w:rPr>
                <w:rFonts w:ascii="Times New Roman" w:eastAsiaTheme="majorEastAsia" w:hAnsi="Times New Roman" w:cs="Times New Roman"/>
                <w:b w:val="0"/>
                <w:color w:val="000000" w:themeColor="text1"/>
              </w:rPr>
              <w:t>17.</w:t>
            </w:r>
          </w:p>
        </w:tc>
        <w:tc>
          <w:tcPr>
            <w:tcW w:w="1728" w:type="dxa"/>
          </w:tcPr>
          <w:p w14:paraId="35B870AF"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417475">
              <w:rPr>
                <w:rFonts w:ascii="Times New Roman" w:hAnsi="Times New Roman" w:cs="Times New Roman"/>
                <w:i/>
                <w:shd w:val="clear" w:color="auto" w:fill="FFFFFF"/>
              </w:rPr>
              <w:t>Rutaceae</w:t>
            </w:r>
          </w:p>
        </w:tc>
        <w:tc>
          <w:tcPr>
            <w:tcW w:w="1984" w:type="dxa"/>
          </w:tcPr>
          <w:p w14:paraId="7FC7A789"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222222"/>
                <w:shd w:val="clear" w:color="auto" w:fill="FFFFFF"/>
              </w:rPr>
            </w:pPr>
            <w:r w:rsidRPr="0047399B">
              <w:rPr>
                <w:rFonts w:ascii="Times New Roman" w:hAnsi="Times New Roman" w:cs="Times New Roman"/>
                <w:i/>
                <w:iCs/>
                <w:lang w:val="en-US"/>
              </w:rPr>
              <w:t xml:space="preserve">Luvunga eleutherandra </w:t>
            </w:r>
            <w:r w:rsidRPr="0047399B">
              <w:rPr>
                <w:rFonts w:ascii="Times New Roman" w:hAnsi="Times New Roman" w:cs="Times New Roman"/>
                <w:lang w:val="en-US"/>
              </w:rPr>
              <w:t>Dalz.</w:t>
            </w:r>
          </w:p>
        </w:tc>
        <w:tc>
          <w:tcPr>
            <w:tcW w:w="1582" w:type="dxa"/>
          </w:tcPr>
          <w:p w14:paraId="29733B4A"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Saluang belum</w:t>
            </w:r>
          </w:p>
        </w:tc>
        <w:tc>
          <w:tcPr>
            <w:tcW w:w="1537" w:type="dxa"/>
          </w:tcPr>
          <w:p w14:paraId="44B65DEC"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Akar</w:t>
            </w:r>
          </w:p>
        </w:tc>
        <w:tc>
          <w:tcPr>
            <w:tcW w:w="1560" w:type="dxa"/>
          </w:tcPr>
          <w:p w14:paraId="233E10FC"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Meningkatkan stamina</w:t>
            </w:r>
            <w:r>
              <w:rPr>
                <w:rFonts w:ascii="Times New Roman" w:eastAsiaTheme="majorEastAsia" w:hAnsi="Times New Roman" w:cs="Times New Roman"/>
                <w:color w:val="000000" w:themeColor="text1"/>
              </w:rPr>
              <w:t>, mengencangkan kulit wajah</w:t>
            </w:r>
          </w:p>
        </w:tc>
        <w:tc>
          <w:tcPr>
            <w:tcW w:w="1417" w:type="dxa"/>
          </w:tcPr>
          <w:p w14:paraId="1F1E5CC1"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Wanita usia lanjut</w:t>
            </w:r>
          </w:p>
        </w:tc>
        <w:tc>
          <w:tcPr>
            <w:tcW w:w="1574" w:type="dxa"/>
          </w:tcPr>
          <w:p w14:paraId="6AD91D58" w14:textId="77777777" w:rsidR="00CD2D42" w:rsidRPr="0047399B"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47399B">
              <w:rPr>
                <w:rFonts w:ascii="Times New Roman" w:eastAsiaTheme="majorEastAsia" w:hAnsi="Times New Roman" w:cs="Times New Roman"/>
                <w:color w:val="000000" w:themeColor="text1"/>
              </w:rPr>
              <w:t xml:space="preserve">Direbus. </w:t>
            </w:r>
            <w:r>
              <w:rPr>
                <w:rFonts w:ascii="Times New Roman" w:eastAsiaTheme="majorEastAsia" w:hAnsi="Times New Roman" w:cs="Times New Roman"/>
                <w:color w:val="000000" w:themeColor="text1"/>
              </w:rPr>
              <w:t xml:space="preserve">Dicampur dengan daun ulin, uwei wawei dan batang doho. </w:t>
            </w:r>
            <w:r w:rsidRPr="0047399B">
              <w:rPr>
                <w:rFonts w:ascii="Times New Roman" w:eastAsiaTheme="majorEastAsia" w:hAnsi="Times New Roman" w:cs="Times New Roman"/>
                <w:color w:val="000000" w:themeColor="text1"/>
              </w:rPr>
              <w:t>Air rebusan diminum (dibuat seperti teh)</w:t>
            </w:r>
          </w:p>
        </w:tc>
        <w:tc>
          <w:tcPr>
            <w:tcW w:w="998" w:type="dxa"/>
          </w:tcPr>
          <w:p w14:paraId="2647B2E1" w14:textId="77777777" w:rsidR="00CD2D42" w:rsidRPr="00A22F2C" w:rsidRDefault="00CD2D42" w:rsidP="006967B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Tumbuh di hutan tropis yang lembab dan teduh (</w:t>
            </w:r>
            <w:r>
              <w:rPr>
                <w:rFonts w:ascii="Times New Roman" w:eastAsiaTheme="majorEastAsia" w:hAnsi="Times New Roman" w:cs="Times New Roman"/>
                <w:i/>
                <w:color w:val="000000" w:themeColor="text1"/>
              </w:rPr>
              <w:t>shaddy</w:t>
            </w:r>
            <w:r>
              <w:rPr>
                <w:rFonts w:ascii="Times New Roman" w:eastAsiaTheme="majorEastAsia" w:hAnsi="Times New Roman" w:cs="Times New Roman"/>
                <w:color w:val="000000" w:themeColor="text1"/>
              </w:rPr>
              <w:t>)</w:t>
            </w:r>
          </w:p>
        </w:tc>
        <w:tc>
          <w:tcPr>
            <w:tcW w:w="1347" w:type="dxa"/>
          </w:tcPr>
          <w:p w14:paraId="27A62999" w14:textId="77777777" w:rsidR="00CD2D42" w:rsidRPr="0047399B" w:rsidRDefault="00CD2D42" w:rsidP="006967B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Ya</w:t>
            </w:r>
          </w:p>
        </w:tc>
      </w:tr>
    </w:tbl>
    <w:p w14:paraId="1BE9D481" w14:textId="77777777" w:rsidR="00CD2D42" w:rsidRDefault="00CD2D42" w:rsidP="00AD4D26">
      <w:pPr>
        <w:tabs>
          <w:tab w:val="left" w:pos="2520"/>
        </w:tabs>
        <w:spacing w:line="360" w:lineRule="auto"/>
        <w:ind w:firstLine="426"/>
        <w:jc w:val="both"/>
        <w:rPr>
          <w:rFonts w:ascii="Times New Roman" w:eastAsiaTheme="majorEastAsia" w:hAnsi="Times New Roman" w:cs="Times New Roman"/>
          <w:color w:val="000000" w:themeColor="text1"/>
          <w:sz w:val="24"/>
          <w:szCs w:val="24"/>
        </w:rPr>
        <w:sectPr w:rsidR="00CD2D42" w:rsidSect="00CD2D42">
          <w:pgSz w:w="16838" w:h="11906" w:orient="landscape"/>
          <w:pgMar w:top="1701" w:right="1701" w:bottom="1701" w:left="1701" w:header="709" w:footer="709" w:gutter="0"/>
          <w:cols w:space="708"/>
          <w:titlePg/>
          <w:docGrid w:linePitch="360"/>
        </w:sectPr>
      </w:pPr>
    </w:p>
    <w:p w14:paraId="30D449B3" w14:textId="77777777" w:rsidR="004C43D2" w:rsidRDefault="004C43D2" w:rsidP="004C43D2">
      <w:pPr>
        <w:pStyle w:val="ListParagraph"/>
        <w:spacing w:line="480" w:lineRule="auto"/>
        <w:ind w:left="0" w:firstLine="720"/>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lastRenderedPageBreak/>
        <w:t>Dari ketujuh belas jenis tanaman herbal yang berhasil diidentifikasi peneliti pada tahun 2020, dipilih satu jenis tanaman yang potensial untuk diteliti lebih mendalam. Tanaman ini dipilih dengan kriteria sebagai berikut:</w:t>
      </w:r>
    </w:p>
    <w:p w14:paraId="5B1C2547" w14:textId="77777777" w:rsidR="004C43D2" w:rsidRDefault="004C43D2" w:rsidP="004C43D2">
      <w:pPr>
        <w:pStyle w:val="ListParagraph"/>
        <w:numPr>
          <w:ilvl w:val="3"/>
          <w:numId w:val="16"/>
        </w:numPr>
        <w:spacing w:line="480" w:lineRule="auto"/>
        <w:ind w:left="426"/>
        <w:jc w:val="both"/>
        <w:rPr>
          <w:rFonts w:ascii="Times New Roman" w:hAnsi="Times New Roman" w:cs="Times New Roman"/>
          <w:sz w:val="24"/>
        </w:rPr>
      </w:pPr>
      <w:r>
        <w:rPr>
          <w:rFonts w:ascii="Times New Roman" w:hAnsi="Times New Roman" w:cs="Times New Roman"/>
          <w:sz w:val="24"/>
        </w:rPr>
        <w:t>Mudah diperoleh dan dibudidaya</w:t>
      </w:r>
    </w:p>
    <w:p w14:paraId="61CEF90C" w14:textId="77777777" w:rsidR="004C43D2" w:rsidRDefault="004C43D2" w:rsidP="004C43D2">
      <w:pPr>
        <w:pStyle w:val="ListParagraph"/>
        <w:numPr>
          <w:ilvl w:val="3"/>
          <w:numId w:val="16"/>
        </w:numPr>
        <w:spacing w:line="480" w:lineRule="auto"/>
        <w:ind w:left="426"/>
        <w:jc w:val="both"/>
        <w:rPr>
          <w:rFonts w:ascii="Times New Roman" w:hAnsi="Times New Roman" w:cs="Times New Roman"/>
          <w:sz w:val="24"/>
        </w:rPr>
      </w:pPr>
      <w:r>
        <w:rPr>
          <w:rFonts w:ascii="Times New Roman" w:hAnsi="Times New Roman" w:cs="Times New Roman"/>
          <w:sz w:val="24"/>
        </w:rPr>
        <w:t>Belum terlalu banyak penelitian tentang tanaman tersebut</w:t>
      </w:r>
    </w:p>
    <w:p w14:paraId="5C351C8C" w14:textId="77777777" w:rsidR="004C43D2" w:rsidRDefault="004C43D2" w:rsidP="004C43D2">
      <w:pPr>
        <w:pStyle w:val="ListParagraph"/>
        <w:numPr>
          <w:ilvl w:val="3"/>
          <w:numId w:val="16"/>
        </w:numPr>
        <w:spacing w:line="480" w:lineRule="auto"/>
        <w:ind w:left="426"/>
        <w:jc w:val="both"/>
        <w:rPr>
          <w:rFonts w:ascii="Times New Roman" w:hAnsi="Times New Roman" w:cs="Times New Roman"/>
          <w:sz w:val="24"/>
        </w:rPr>
      </w:pPr>
      <w:r>
        <w:rPr>
          <w:rFonts w:ascii="Times New Roman" w:hAnsi="Times New Roman" w:cs="Times New Roman"/>
          <w:sz w:val="24"/>
        </w:rPr>
        <w:t>Memiliki potensi untuk dikembangkan menjadi beberapa jenis produk pangan fungsional turunan.</w:t>
      </w:r>
    </w:p>
    <w:p w14:paraId="7C9502DE" w14:textId="77777777" w:rsidR="004C43D2" w:rsidRDefault="004C43D2" w:rsidP="004C43D2">
      <w:pPr>
        <w:pStyle w:val="ListParagraph"/>
        <w:spacing w:line="480" w:lineRule="auto"/>
        <w:ind w:left="0"/>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Dari kriteria di atas, dipilihlah tanaman </w:t>
      </w:r>
      <w:r w:rsidRPr="00CD2D42">
        <w:rPr>
          <w:rFonts w:ascii="Times New Roman" w:eastAsiaTheme="majorEastAsia" w:hAnsi="Times New Roman" w:cs="Times New Roman"/>
          <w:i/>
          <w:color w:val="000000" w:themeColor="text1"/>
          <w:sz w:val="24"/>
          <w:szCs w:val="24"/>
        </w:rPr>
        <w:t xml:space="preserve">uru lewu </w:t>
      </w:r>
      <w:r w:rsidRPr="00CD2D42">
        <w:rPr>
          <w:rFonts w:ascii="Times New Roman" w:hAnsi="Times New Roman" w:cs="Times New Roman"/>
          <w:i/>
          <w:sz w:val="24"/>
          <w:szCs w:val="24"/>
        </w:rPr>
        <w:t>(</w:t>
      </w:r>
      <w:r w:rsidRPr="00CD2D42">
        <w:rPr>
          <w:rFonts w:ascii="Times New Roman" w:hAnsi="Times New Roman" w:cs="Times New Roman"/>
          <w:i/>
          <w:sz w:val="24"/>
          <w:szCs w:val="24"/>
          <w:shd w:val="clear" w:color="auto" w:fill="FFFFFF"/>
        </w:rPr>
        <w:t>Eustachys paspaloides)</w:t>
      </w:r>
      <w:r>
        <w:rPr>
          <w:rFonts w:ascii="Times New Roman" w:hAnsi="Times New Roman" w:cs="Times New Roman"/>
          <w:i/>
          <w:sz w:val="24"/>
          <w:szCs w:val="24"/>
          <w:shd w:val="clear" w:color="auto" w:fill="FFFFFF"/>
        </w:rPr>
        <w:t xml:space="preserve">. </w:t>
      </w:r>
      <w:r w:rsidRPr="00CD2D42">
        <w:rPr>
          <w:rFonts w:ascii="Times New Roman" w:hAnsi="Times New Roman" w:cs="Times New Roman"/>
          <w:sz w:val="24"/>
          <w:szCs w:val="24"/>
          <w:shd w:val="clear" w:color="auto" w:fill="FFFFFF"/>
        </w:rPr>
        <w:t>Uru</w:t>
      </w:r>
      <w:r>
        <w:rPr>
          <w:rFonts w:ascii="Times New Roman" w:hAnsi="Times New Roman" w:cs="Times New Roman"/>
          <w:sz w:val="24"/>
          <w:szCs w:val="24"/>
          <w:shd w:val="clear" w:color="auto" w:fill="FFFFFF"/>
        </w:rPr>
        <w:t xml:space="preserve"> dalam bahasa lokal Kalimantan Tengah, Dayak Ngaju, berarti rumput. </w:t>
      </w:r>
      <w:r w:rsidRPr="00CD2D42">
        <w:rPr>
          <w:rFonts w:ascii="Times New Roman" w:eastAsiaTheme="majorEastAsia" w:hAnsi="Times New Roman" w:cs="Times New Roman"/>
          <w:color w:val="000000" w:themeColor="text1"/>
          <w:sz w:val="24"/>
          <w:szCs w:val="24"/>
        </w:rPr>
        <w:t>Sama</w:t>
      </w:r>
      <w:r w:rsidRPr="00803321">
        <w:rPr>
          <w:rFonts w:ascii="Times New Roman" w:eastAsiaTheme="majorEastAsia" w:hAnsi="Times New Roman" w:cs="Times New Roman"/>
          <w:color w:val="000000" w:themeColor="text1"/>
          <w:sz w:val="24"/>
          <w:szCs w:val="24"/>
        </w:rPr>
        <w:t xml:space="preserve"> halnya dengan jenis rerumputan lainnya, </w:t>
      </w:r>
      <w:r w:rsidRPr="00CD2D42">
        <w:rPr>
          <w:rFonts w:ascii="Times New Roman" w:eastAsiaTheme="majorEastAsia" w:hAnsi="Times New Roman" w:cs="Times New Roman"/>
          <w:i/>
          <w:color w:val="000000" w:themeColor="text1"/>
          <w:sz w:val="24"/>
          <w:szCs w:val="24"/>
        </w:rPr>
        <w:t>uru lewu</w:t>
      </w:r>
      <w:r>
        <w:rPr>
          <w:rFonts w:ascii="Times New Roman" w:eastAsiaTheme="majorEastAsia" w:hAnsi="Times New Roman" w:cs="Times New Roman"/>
          <w:color w:val="000000" w:themeColor="text1"/>
          <w:sz w:val="24"/>
          <w:szCs w:val="24"/>
        </w:rPr>
        <w:t xml:space="preserve"> juga sering dianggap tanaman pengganggu (gulma), padahal tanaman ini mungkin memiliki potensi besar sebagai biomedisin. Uru lewu dapat tumbuh dengan subur terutama pada jenis tanah yang kering, berbatu dan berpasir.</w:t>
      </w:r>
    </w:p>
    <w:p w14:paraId="7B9C00F2" w14:textId="77777777" w:rsidR="004C43D2" w:rsidRDefault="004C43D2" w:rsidP="004C43D2">
      <w:pPr>
        <w:pStyle w:val="ListParagraph"/>
        <w:spacing w:line="480" w:lineRule="auto"/>
        <w:ind w:left="0" w:firstLine="720"/>
        <w:jc w:val="both"/>
        <w:rPr>
          <w:rFonts w:ascii="Times New Roman" w:eastAsiaTheme="majorEastAsia" w:hAnsi="Times New Roman" w:cs="Times New Roman"/>
          <w:color w:val="000000" w:themeColor="text1"/>
          <w:sz w:val="24"/>
          <w:szCs w:val="24"/>
        </w:rPr>
      </w:pPr>
      <w:r>
        <w:rPr>
          <w:noProof/>
        </w:rPr>
        <mc:AlternateContent>
          <mc:Choice Requires="wps">
            <w:drawing>
              <wp:anchor distT="0" distB="0" distL="114300" distR="114300" simplePos="0" relativeHeight="251810816" behindDoc="0" locked="0" layoutInCell="1" allowOverlap="1" wp14:anchorId="6C5531A3" wp14:editId="1179CEF7">
                <wp:simplePos x="0" y="0"/>
                <wp:positionH relativeFrom="column">
                  <wp:posOffset>1274445</wp:posOffset>
                </wp:positionH>
                <wp:positionV relativeFrom="paragraph">
                  <wp:posOffset>2813685</wp:posOffset>
                </wp:positionV>
                <wp:extent cx="2743200" cy="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a:effectLst/>
                      </wps:spPr>
                      <wps:txbx>
                        <w:txbxContent>
                          <w:p w14:paraId="0D207279" w14:textId="77777777" w:rsidR="00F027E1" w:rsidRPr="004C43D2" w:rsidRDefault="00F027E1" w:rsidP="004C43D2">
                            <w:pPr>
                              <w:pStyle w:val="Caption"/>
                              <w:jc w:val="center"/>
                              <w:rPr>
                                <w:rFonts w:ascii="Times New Roman" w:eastAsiaTheme="majorEastAsia" w:hAnsi="Times New Roman" w:cs="Times New Roman"/>
                                <w:b/>
                                <w:noProof/>
                                <w:color w:val="auto"/>
                                <w:sz w:val="28"/>
                                <w:szCs w:val="24"/>
                              </w:rPr>
                            </w:pPr>
                            <w:bookmarkStart w:id="17" w:name="_Toc125584526"/>
                            <w:r w:rsidRPr="004C43D2">
                              <w:rPr>
                                <w:rFonts w:ascii="Times New Roman" w:hAnsi="Times New Roman" w:cs="Times New Roman"/>
                                <w:b/>
                                <w:color w:val="auto"/>
                                <w:sz w:val="22"/>
                              </w:rPr>
                              <w:t xml:space="preserve">Gambar </w:t>
                            </w:r>
                            <w:r w:rsidRPr="004C43D2">
                              <w:rPr>
                                <w:rFonts w:ascii="Times New Roman" w:hAnsi="Times New Roman" w:cs="Times New Roman"/>
                                <w:b/>
                                <w:color w:val="auto"/>
                                <w:sz w:val="22"/>
                              </w:rPr>
                              <w:fldChar w:fldCharType="begin"/>
                            </w:r>
                            <w:r w:rsidRPr="004C43D2">
                              <w:rPr>
                                <w:rFonts w:ascii="Times New Roman" w:hAnsi="Times New Roman" w:cs="Times New Roman"/>
                                <w:b/>
                                <w:color w:val="auto"/>
                                <w:sz w:val="22"/>
                              </w:rPr>
                              <w:instrText xml:space="preserve"> SEQ Gambar \* ARABIC </w:instrText>
                            </w:r>
                            <w:r w:rsidRPr="004C43D2">
                              <w:rPr>
                                <w:rFonts w:ascii="Times New Roman" w:hAnsi="Times New Roman" w:cs="Times New Roman"/>
                                <w:b/>
                                <w:color w:val="auto"/>
                                <w:sz w:val="22"/>
                              </w:rPr>
                              <w:fldChar w:fldCharType="separate"/>
                            </w:r>
                            <w:r w:rsidR="00416485">
                              <w:rPr>
                                <w:rFonts w:ascii="Times New Roman" w:hAnsi="Times New Roman" w:cs="Times New Roman"/>
                                <w:b/>
                                <w:noProof/>
                                <w:color w:val="auto"/>
                                <w:sz w:val="22"/>
                              </w:rPr>
                              <w:t>1</w:t>
                            </w:r>
                            <w:r w:rsidRPr="004C43D2">
                              <w:rPr>
                                <w:rFonts w:ascii="Times New Roman" w:hAnsi="Times New Roman" w:cs="Times New Roman"/>
                                <w:b/>
                                <w:color w:val="auto"/>
                                <w:sz w:val="22"/>
                              </w:rPr>
                              <w:fldChar w:fldCharType="end"/>
                            </w:r>
                            <w:r w:rsidRPr="004C43D2">
                              <w:rPr>
                                <w:rFonts w:ascii="Times New Roman" w:hAnsi="Times New Roman" w:cs="Times New Roman"/>
                                <w:b/>
                                <w:color w:val="auto"/>
                                <w:sz w:val="22"/>
                              </w:rPr>
                              <w:t xml:space="preserve"> Uru lewu (Eustachys paspaloides)</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5531A3" id="Text Box 38" o:spid="_x0000_s1027" type="#_x0000_t202" style="position:absolute;left:0;text-align:left;margin-left:100.35pt;margin-top:221.55pt;width:3in;height:.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" stroked="f">
                <v:textbox style="mso-fit-shape-to-text:t" inset="0,0,0,0">
                  <w:txbxContent>
                    <w:p w14:paraId="0D207279" w14:textId="77777777" w:rsidR="00F027E1" w:rsidRPr="004C43D2" w:rsidRDefault="00F027E1" w:rsidP="004C43D2">
                      <w:pPr>
                        <w:pStyle w:val="Caption"/>
                        <w:jc w:val="center"/>
                        <w:rPr>
                          <w:rFonts w:ascii="Times New Roman" w:eastAsiaTheme="majorEastAsia" w:hAnsi="Times New Roman" w:cs="Times New Roman"/>
                          <w:b/>
                          <w:noProof/>
                          <w:color w:val="auto"/>
                          <w:sz w:val="28"/>
                          <w:szCs w:val="24"/>
                        </w:rPr>
                      </w:pPr>
                      <w:bookmarkStart w:id="18" w:name="_Toc125584526"/>
                      <w:r w:rsidRPr="004C43D2">
                        <w:rPr>
                          <w:rFonts w:ascii="Times New Roman" w:hAnsi="Times New Roman" w:cs="Times New Roman"/>
                          <w:b/>
                          <w:color w:val="auto"/>
                          <w:sz w:val="22"/>
                        </w:rPr>
                        <w:t xml:space="preserve">Gambar </w:t>
                      </w:r>
                      <w:r w:rsidRPr="004C43D2">
                        <w:rPr>
                          <w:rFonts w:ascii="Times New Roman" w:hAnsi="Times New Roman" w:cs="Times New Roman"/>
                          <w:b/>
                          <w:color w:val="auto"/>
                          <w:sz w:val="22"/>
                        </w:rPr>
                        <w:fldChar w:fldCharType="begin"/>
                      </w:r>
                      <w:r w:rsidRPr="004C43D2">
                        <w:rPr>
                          <w:rFonts w:ascii="Times New Roman" w:hAnsi="Times New Roman" w:cs="Times New Roman"/>
                          <w:b/>
                          <w:color w:val="auto"/>
                          <w:sz w:val="22"/>
                        </w:rPr>
                        <w:instrText xml:space="preserve"> SEQ Gambar \* ARABIC </w:instrText>
                      </w:r>
                      <w:r w:rsidRPr="004C43D2">
                        <w:rPr>
                          <w:rFonts w:ascii="Times New Roman" w:hAnsi="Times New Roman" w:cs="Times New Roman"/>
                          <w:b/>
                          <w:color w:val="auto"/>
                          <w:sz w:val="22"/>
                        </w:rPr>
                        <w:fldChar w:fldCharType="separate"/>
                      </w:r>
                      <w:r w:rsidR="00416485">
                        <w:rPr>
                          <w:rFonts w:ascii="Times New Roman" w:hAnsi="Times New Roman" w:cs="Times New Roman"/>
                          <w:b/>
                          <w:noProof/>
                          <w:color w:val="auto"/>
                          <w:sz w:val="22"/>
                        </w:rPr>
                        <w:t>1</w:t>
                      </w:r>
                      <w:r w:rsidRPr="004C43D2">
                        <w:rPr>
                          <w:rFonts w:ascii="Times New Roman" w:hAnsi="Times New Roman" w:cs="Times New Roman"/>
                          <w:b/>
                          <w:color w:val="auto"/>
                          <w:sz w:val="22"/>
                        </w:rPr>
                        <w:fldChar w:fldCharType="end"/>
                      </w:r>
                      <w:r w:rsidRPr="004C43D2">
                        <w:rPr>
                          <w:rFonts w:ascii="Times New Roman" w:hAnsi="Times New Roman" w:cs="Times New Roman"/>
                          <w:b/>
                          <w:color w:val="auto"/>
                          <w:sz w:val="22"/>
                        </w:rPr>
                        <w:t xml:space="preserve"> Uru lewu (Eustachys paspaloides)</w:t>
                      </w:r>
                      <w:bookmarkEnd w:id="18"/>
                    </w:p>
                  </w:txbxContent>
                </v:textbox>
              </v:shape>
            </w:pict>
          </mc:Fallback>
        </mc:AlternateContent>
      </w:r>
      <w:r>
        <w:rPr>
          <w:rFonts w:ascii="Times New Roman" w:eastAsiaTheme="majorEastAsia" w:hAnsi="Times New Roman" w:cs="Times New Roman"/>
          <w:noProof/>
          <w:color w:val="000000" w:themeColor="text1"/>
          <w:sz w:val="24"/>
          <w:szCs w:val="24"/>
        </w:rPr>
        <w:drawing>
          <wp:anchor distT="0" distB="0" distL="114300" distR="114300" simplePos="0" relativeHeight="251809792" behindDoc="0" locked="0" layoutInCell="1" allowOverlap="1" wp14:anchorId="07A95B6B" wp14:editId="090586D7">
            <wp:simplePos x="0" y="0"/>
            <wp:positionH relativeFrom="column">
              <wp:posOffset>1274445</wp:posOffset>
            </wp:positionH>
            <wp:positionV relativeFrom="paragraph">
              <wp:posOffset>13335</wp:posOffset>
            </wp:positionV>
            <wp:extent cx="2743200" cy="27432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uru lewu.jpg"/>
                    <pic:cNvPicPr/>
                  </pic:nvPicPr>
                  <pic:blipFill>
                    <a:blip r:embed="rId2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p w14:paraId="2ADD3F53" w14:textId="77777777" w:rsidR="004C43D2" w:rsidRDefault="004C43D2" w:rsidP="004C43D2">
      <w:pPr>
        <w:pStyle w:val="ListParagraph"/>
        <w:spacing w:line="480" w:lineRule="auto"/>
        <w:ind w:left="0" w:firstLine="720"/>
        <w:jc w:val="both"/>
        <w:rPr>
          <w:rFonts w:ascii="Times New Roman" w:eastAsiaTheme="majorEastAsia" w:hAnsi="Times New Roman" w:cs="Times New Roman"/>
          <w:color w:val="000000" w:themeColor="text1"/>
          <w:sz w:val="24"/>
          <w:szCs w:val="24"/>
        </w:rPr>
      </w:pPr>
    </w:p>
    <w:p w14:paraId="04D30CED" w14:textId="77777777" w:rsidR="004C43D2" w:rsidRDefault="004C43D2" w:rsidP="004C43D2">
      <w:pPr>
        <w:pStyle w:val="ListParagraph"/>
        <w:spacing w:line="480" w:lineRule="auto"/>
        <w:ind w:left="0" w:firstLine="720"/>
        <w:jc w:val="both"/>
        <w:rPr>
          <w:rFonts w:ascii="Times New Roman" w:eastAsiaTheme="majorEastAsia" w:hAnsi="Times New Roman" w:cs="Times New Roman"/>
          <w:color w:val="000000" w:themeColor="text1"/>
          <w:sz w:val="24"/>
          <w:szCs w:val="24"/>
        </w:rPr>
      </w:pPr>
    </w:p>
    <w:p w14:paraId="2FA3954C" w14:textId="77777777" w:rsidR="004C43D2" w:rsidRDefault="004C43D2" w:rsidP="004C43D2">
      <w:pPr>
        <w:pStyle w:val="ListParagraph"/>
        <w:spacing w:line="480" w:lineRule="auto"/>
        <w:ind w:left="0" w:firstLine="720"/>
        <w:jc w:val="both"/>
        <w:rPr>
          <w:rFonts w:ascii="Times New Roman" w:eastAsiaTheme="majorEastAsia" w:hAnsi="Times New Roman" w:cs="Times New Roman"/>
          <w:color w:val="000000" w:themeColor="text1"/>
          <w:sz w:val="24"/>
          <w:szCs w:val="24"/>
        </w:rPr>
      </w:pPr>
    </w:p>
    <w:p w14:paraId="31A35D1A" w14:textId="77777777" w:rsidR="004C43D2" w:rsidRDefault="004C43D2" w:rsidP="004C43D2">
      <w:pPr>
        <w:pStyle w:val="ListParagraph"/>
        <w:spacing w:line="480" w:lineRule="auto"/>
        <w:ind w:left="0" w:firstLine="720"/>
        <w:jc w:val="both"/>
        <w:rPr>
          <w:rFonts w:ascii="Times New Roman" w:eastAsiaTheme="majorEastAsia" w:hAnsi="Times New Roman" w:cs="Times New Roman"/>
          <w:color w:val="000000" w:themeColor="text1"/>
          <w:sz w:val="24"/>
          <w:szCs w:val="24"/>
        </w:rPr>
      </w:pPr>
    </w:p>
    <w:p w14:paraId="633775C6" w14:textId="77777777" w:rsidR="004C43D2" w:rsidRDefault="004C43D2" w:rsidP="004C43D2">
      <w:pPr>
        <w:pStyle w:val="ListParagraph"/>
        <w:spacing w:line="480" w:lineRule="auto"/>
        <w:ind w:left="0" w:firstLine="720"/>
        <w:jc w:val="both"/>
        <w:rPr>
          <w:rFonts w:ascii="Times New Roman" w:eastAsiaTheme="majorEastAsia" w:hAnsi="Times New Roman" w:cs="Times New Roman"/>
          <w:color w:val="000000" w:themeColor="text1"/>
          <w:sz w:val="24"/>
          <w:szCs w:val="24"/>
        </w:rPr>
      </w:pPr>
    </w:p>
    <w:p w14:paraId="61AE2A22" w14:textId="77777777" w:rsidR="004C43D2" w:rsidRDefault="004C43D2" w:rsidP="004C43D2">
      <w:pPr>
        <w:pStyle w:val="ListParagraph"/>
        <w:spacing w:line="480" w:lineRule="auto"/>
        <w:ind w:left="0" w:firstLine="720"/>
        <w:jc w:val="both"/>
        <w:rPr>
          <w:rFonts w:ascii="Times New Roman" w:eastAsiaTheme="majorEastAsia" w:hAnsi="Times New Roman" w:cs="Times New Roman"/>
          <w:color w:val="000000" w:themeColor="text1"/>
          <w:sz w:val="24"/>
          <w:szCs w:val="24"/>
        </w:rPr>
      </w:pPr>
    </w:p>
    <w:p w14:paraId="71934832" w14:textId="77777777" w:rsidR="004C43D2" w:rsidRDefault="004C43D2" w:rsidP="004C43D2">
      <w:pPr>
        <w:pStyle w:val="ListParagraph"/>
        <w:spacing w:line="480" w:lineRule="auto"/>
        <w:ind w:left="0" w:firstLine="720"/>
        <w:jc w:val="both"/>
        <w:rPr>
          <w:rFonts w:ascii="Times New Roman" w:eastAsiaTheme="majorEastAsia" w:hAnsi="Times New Roman" w:cs="Times New Roman"/>
          <w:color w:val="000000" w:themeColor="text1"/>
          <w:sz w:val="24"/>
          <w:szCs w:val="24"/>
        </w:rPr>
      </w:pPr>
    </w:p>
    <w:p w14:paraId="3A458AF1" w14:textId="77777777" w:rsidR="004C43D2" w:rsidRDefault="004C43D2" w:rsidP="004C43D2">
      <w:pPr>
        <w:pStyle w:val="ListParagraph"/>
        <w:spacing w:line="480" w:lineRule="auto"/>
        <w:ind w:left="0" w:firstLine="720"/>
        <w:jc w:val="both"/>
        <w:rPr>
          <w:rFonts w:ascii="Times New Roman" w:eastAsiaTheme="majorEastAsia" w:hAnsi="Times New Roman" w:cs="Times New Roman"/>
          <w:color w:val="000000" w:themeColor="text1"/>
          <w:sz w:val="24"/>
          <w:szCs w:val="24"/>
        </w:rPr>
      </w:pPr>
    </w:p>
    <w:p w14:paraId="18F0253B" w14:textId="77777777" w:rsidR="004C43D2" w:rsidRDefault="004C43D2" w:rsidP="004C43D2">
      <w:pPr>
        <w:pStyle w:val="ListParagraph"/>
        <w:spacing w:line="480" w:lineRule="auto"/>
        <w:ind w:left="0" w:firstLine="720"/>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Seluruh bagian rumput hingga akarnya dipercaya dapat merapatkan otot vagina wanita pasca melahirkan. Rumput yang telah dicuci bersih, kemudian direbus, dan air rebusan ini digunakan untuk mandi ibu pasca melahirkan. Dalam tradisi Dayak, air mandi </w:t>
      </w:r>
      <w:r>
        <w:rPr>
          <w:rFonts w:ascii="Times New Roman" w:eastAsiaTheme="majorEastAsia" w:hAnsi="Times New Roman" w:cs="Times New Roman"/>
          <w:color w:val="000000" w:themeColor="text1"/>
          <w:sz w:val="24"/>
          <w:szCs w:val="24"/>
        </w:rPr>
        <w:lastRenderedPageBreak/>
        <w:t>yang digunakan oleh ibu juga digunakan oleh bayi yang baru lahir, sehingga manfaat kesehatan dari tanaman ini dapat dirasakan oleh keduanya. Belum terlalu banyak penelitian yang mengungkap manfaat dari uru lewu. Oleh karena itu, tanaman ini berpotensi sekali untuk diteliti lebih lanjut.</w:t>
      </w:r>
    </w:p>
    <w:p w14:paraId="793E4795" w14:textId="2DB09952" w:rsidR="00B67940" w:rsidRDefault="00B67940" w:rsidP="00B67940">
      <w:pPr>
        <w:pStyle w:val="Heading2"/>
        <w:numPr>
          <w:ilvl w:val="0"/>
          <w:numId w:val="13"/>
        </w:numPr>
        <w:spacing w:line="480" w:lineRule="auto"/>
        <w:ind w:left="567" w:hanging="567"/>
        <w:rPr>
          <w:rFonts w:ascii="Times New Roman" w:hAnsi="Times New Roman" w:cs="Times New Roman"/>
          <w:b/>
          <w:color w:val="auto"/>
          <w:sz w:val="24"/>
        </w:rPr>
      </w:pPr>
      <w:bookmarkStart w:id="19" w:name="_Toc125584557"/>
      <w:r>
        <w:rPr>
          <w:rFonts w:ascii="Times New Roman" w:hAnsi="Times New Roman" w:cs="Times New Roman"/>
          <w:b/>
          <w:color w:val="auto"/>
          <w:sz w:val="24"/>
        </w:rPr>
        <w:t>Kandungan Fitokimia Uru Lewu</w:t>
      </w:r>
      <w:bookmarkEnd w:id="19"/>
    </w:p>
    <w:p w14:paraId="2039427A" w14:textId="36E4C045" w:rsidR="00843CA8" w:rsidRPr="009056BE" w:rsidRDefault="009056BE" w:rsidP="00843CA8">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Hasil uji kandungan fitokimia pada sampel uru lewu yang diperoleh dari lahan di kabupaten Murung Raya menunjukkan terdapat lima senyawa utama, yaitu </w:t>
      </w:r>
      <w:r>
        <w:rPr>
          <w:rFonts w:ascii="Times New Roman" w:hAnsi="Times New Roman" w:cs="Times New Roman"/>
          <w:sz w:val="24"/>
          <w:szCs w:val="28"/>
        </w:rPr>
        <w:t>isoschaftoside, 11-O-p-Coumarylnepeticin, gentiatibetine, guanine dan 6,17-Epoxylathyrol-5,15-diacetate-3-phenylacetate.</w:t>
      </w:r>
      <w:r w:rsidR="00843CA8">
        <w:rPr>
          <w:rFonts w:ascii="Times New Roman" w:hAnsi="Times New Roman" w:cs="Times New Roman"/>
          <w:sz w:val="24"/>
          <w:szCs w:val="28"/>
        </w:rPr>
        <w:t xml:space="preserve"> Berda</w:t>
      </w:r>
      <w:r w:rsidR="009A3EE2">
        <w:rPr>
          <w:rFonts w:ascii="Times New Roman" w:hAnsi="Times New Roman" w:cs="Times New Roman"/>
          <w:sz w:val="24"/>
          <w:szCs w:val="28"/>
        </w:rPr>
        <w:t>sarkan hasil kajian pustaka, tiga</w:t>
      </w:r>
      <w:r w:rsidR="00843CA8">
        <w:rPr>
          <w:rFonts w:ascii="Times New Roman" w:hAnsi="Times New Roman" w:cs="Times New Roman"/>
          <w:sz w:val="24"/>
          <w:szCs w:val="28"/>
        </w:rPr>
        <w:t xml:space="preserve"> dari lima senyawa fitokimia yang terdeteksi pada uru lewu yang diperoleh dari Kabupaten Murung Raya ini menunjukkan efek se</w:t>
      </w:r>
      <w:r w:rsidR="009A3EE2">
        <w:rPr>
          <w:rFonts w:ascii="Times New Roman" w:hAnsi="Times New Roman" w:cs="Times New Roman"/>
          <w:sz w:val="24"/>
          <w:szCs w:val="28"/>
        </w:rPr>
        <w:t>bagai antikanker, sedangkan dua</w:t>
      </w:r>
      <w:r w:rsidR="00843CA8">
        <w:rPr>
          <w:rFonts w:ascii="Times New Roman" w:hAnsi="Times New Roman" w:cs="Times New Roman"/>
          <w:sz w:val="24"/>
          <w:szCs w:val="28"/>
        </w:rPr>
        <w:t xml:space="preserve"> senyawa lainnya memiliki aktivitas antioksidan yang bermanfaat untuk kesehatan, namun tidak dicatat bagaimana aktivitas antioksidan tersebut.</w:t>
      </w:r>
    </w:p>
    <w:p w14:paraId="41EBA676" w14:textId="37FD8224" w:rsidR="009056BE" w:rsidRPr="009056BE" w:rsidRDefault="009056BE" w:rsidP="009056BE">
      <w:pPr>
        <w:pStyle w:val="ListParagraph"/>
        <w:numPr>
          <w:ilvl w:val="4"/>
          <w:numId w:val="16"/>
        </w:numPr>
        <w:spacing w:after="0" w:line="480" w:lineRule="auto"/>
        <w:ind w:left="567"/>
        <w:jc w:val="both"/>
        <w:rPr>
          <w:rFonts w:ascii="Times New Roman" w:hAnsi="Times New Roman" w:cs="Times New Roman"/>
          <w:b/>
          <w:sz w:val="24"/>
          <w:szCs w:val="28"/>
        </w:rPr>
      </w:pPr>
      <w:r w:rsidRPr="009056BE">
        <w:rPr>
          <w:rFonts w:ascii="Times New Roman" w:hAnsi="Times New Roman" w:cs="Times New Roman"/>
          <w:b/>
          <w:sz w:val="24"/>
          <w:szCs w:val="28"/>
        </w:rPr>
        <w:t>Isoschaftoside</w:t>
      </w:r>
    </w:p>
    <w:p w14:paraId="1866DDF0" w14:textId="77777777" w:rsidR="009056BE" w:rsidRDefault="009056BE" w:rsidP="009056BE">
      <w:pPr>
        <w:shd w:val="clear" w:color="auto" w:fill="FFFFFF"/>
        <w:spacing w:after="0" w:line="480" w:lineRule="auto"/>
        <w:ind w:left="567" w:firstLine="567"/>
        <w:jc w:val="both"/>
        <w:rPr>
          <w:rFonts w:ascii="Times New Roman" w:eastAsia="Times New Roman" w:hAnsi="Times New Roman" w:cs="Times New Roman"/>
          <w:sz w:val="24"/>
          <w:szCs w:val="24"/>
          <w:lang w:val="en-US"/>
        </w:rPr>
      </w:pPr>
      <w:r w:rsidRPr="00B25CDB">
        <w:rPr>
          <w:rFonts w:ascii="Times New Roman" w:hAnsi="Times New Roman" w:cs="Times New Roman"/>
          <w:sz w:val="24"/>
          <w:szCs w:val="24"/>
        </w:rPr>
        <w:t xml:space="preserve">Nama IUPAC dari senyawa ini adalah </w:t>
      </w:r>
      <w:hyperlink r:id="rId24" w:tgtFrame="_self" w:history="1">
        <w:r w:rsidRPr="00B25CDB">
          <w:rPr>
            <w:rStyle w:val="Hyperlink"/>
            <w:rFonts w:ascii="Times New Roman" w:hAnsi="Times New Roman" w:cs="Times New Roman"/>
            <w:color w:val="auto"/>
            <w:sz w:val="24"/>
            <w:szCs w:val="24"/>
            <w:u w:val="none"/>
            <w:shd w:val="clear" w:color="auto" w:fill="FFFFFF"/>
          </w:rPr>
          <w:t>5,7-dihydroxy-2-(4-hydroxyphenyl)-8-[(2S,3R,4R,5S,6R)-3,4,5-trihydroxy-6-(hydroxymethyl)oxan-2-yl]-6-[(2S,3R,4S,5S)-3,4,5-trihydroxyoxan-2-yl]chromen-4-one</w:t>
        </w:r>
      </w:hyperlink>
      <w:r w:rsidRPr="00B25CDB">
        <w:rPr>
          <w:rFonts w:ascii="Times New Roman" w:hAnsi="Times New Roman" w:cs="Times New Roman"/>
          <w:sz w:val="24"/>
          <w:szCs w:val="24"/>
        </w:rPr>
        <w:t xml:space="preserve">. Selain itu, senyawa ini dikenal juga dengan nama Apigenin-6-arabinoside-8-glucoside, </w:t>
      </w:r>
      <w:r w:rsidRPr="00B25CDB">
        <w:rPr>
          <w:rFonts w:ascii="Times New Roman" w:eastAsia="Times New Roman" w:hAnsi="Times New Roman" w:cs="Times New Roman"/>
          <w:sz w:val="24"/>
          <w:szCs w:val="24"/>
          <w:lang w:val="en-US"/>
        </w:rPr>
        <w:t>apigenin 6-C-alpha-L-arabinopyranoside-8-C-beta-D-glucopyranoside</w:t>
      </w:r>
      <w:r>
        <w:rPr>
          <w:rFonts w:ascii="Times New Roman" w:eastAsia="Times New Roman" w:hAnsi="Times New Roman" w:cs="Times New Roman"/>
          <w:sz w:val="24"/>
          <w:szCs w:val="24"/>
          <w:lang w:val="en-US"/>
        </w:rPr>
        <w:t xml:space="preserve"> dan </w:t>
      </w:r>
      <w:r w:rsidRPr="00B25CDB">
        <w:rPr>
          <w:rFonts w:ascii="Times New Roman" w:eastAsia="Times New Roman" w:hAnsi="Times New Roman" w:cs="Times New Roman"/>
          <w:sz w:val="24"/>
          <w:szCs w:val="24"/>
          <w:lang w:val="en-US"/>
        </w:rPr>
        <w:t>6-C-alpha-L-arabinopyranosyl-8-C-beta-D-glucosylapigenin</w:t>
      </w:r>
      <w:r>
        <w:rPr>
          <w:rFonts w:ascii="Times New Roman" w:eastAsia="Times New Roman" w:hAnsi="Times New Roman" w:cs="Times New Roman"/>
          <w:sz w:val="24"/>
          <w:szCs w:val="24"/>
          <w:lang w:val="en-US"/>
        </w:rPr>
        <w:t xml:space="preserve">. </w:t>
      </w:r>
    </w:p>
    <w:p w14:paraId="12929479" w14:textId="3518CE9B" w:rsidR="009056BE" w:rsidRDefault="009056BE" w:rsidP="009056BE">
      <w:pPr>
        <w:shd w:val="clear" w:color="auto" w:fill="FFFFFF"/>
        <w:spacing w:after="0" w:line="480" w:lineRule="auto"/>
        <w:ind w:left="567" w:firstLine="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Senyawa flavonoid ini secara khusus memiliki potensi antidiabetik dengan cara menghambat aktivitas α-glikosidase yang berperan dalam pemecahan pati dan disakarida menjadi glukosa </w:t>
      </w: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ADDIN ZOTERO_ITEM CSL_CITATION {"citationID":"x5cw7VaT","properties":{"formattedCitation":"(de Oliveira et al., 2018)","plainCitation":"(de Oliveira et al., 2018)","noteIndex":0},"citationItems":[{"id":12236,"uris":["http://zotero.org/users/local/ZI3c1mm1/items/A829F9FT"],"uri":["http://zotero.org/users/local/ZI3c1mm1/items/A829F9FT"],"itemData":{"id":12236,"type":"article-journal","container-title":"Chemistry &amp; biodiversity","ISSN":"1612-1872","issue":"1","journalAbbreviation":"Chemistry &amp; biodiversity","note":"publisher: Wiley Online Library","page":"e1700421","title":"Costus spiralis (Jacq.) Roscoe: A Novel Source of Flavones with α‐Glycosidase Inhibitory Activity","volume":"15","author":[{"family":"Oliveira","given":"Ana P","non-dropping-particle":"de"},{"family":"Coppede","given":"Juliana S"},{"family":"Bertoni","given":"Bianca W"},{"family":"Crotti","given":"Antônio EM"},{"family":"França","given":"Suzelei C"},{"family":"Pereira","given":"Ana Maria S"},{"family":"Taleb‐Contini","given":"Silvia H"}],"issued":{"date-parts":[["2018"]]}}}],"schema":"https://github.com/citation-style-language/schema/raw/master/csl-citation.json"} </w:instrText>
      </w:r>
      <w:r>
        <w:rPr>
          <w:rFonts w:ascii="Times New Roman" w:eastAsia="Times New Roman" w:hAnsi="Times New Roman" w:cs="Times New Roman"/>
          <w:sz w:val="24"/>
          <w:szCs w:val="24"/>
          <w:lang w:val="en-US"/>
        </w:rPr>
        <w:fldChar w:fldCharType="separate"/>
      </w:r>
      <w:r w:rsidRPr="00206F30">
        <w:rPr>
          <w:rFonts w:ascii="Times New Roman" w:hAnsi="Times New Roman" w:cs="Times New Roman"/>
          <w:sz w:val="24"/>
        </w:rPr>
        <w:t>(de Oliveira et al., 2018)</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 xml:space="preserve">. Selain itu, studi lain juga menunjukkan potensi isoschaftoside sebagai inhibitor lipase alami, yang dapat  </w:t>
      </w:r>
      <w:r>
        <w:rPr>
          <w:rFonts w:ascii="Times New Roman" w:eastAsia="Times New Roman" w:hAnsi="Times New Roman" w:cs="Times New Roman"/>
          <w:sz w:val="24"/>
          <w:szCs w:val="24"/>
          <w:lang w:val="en-US"/>
        </w:rPr>
        <w:lastRenderedPageBreak/>
        <w:t xml:space="preserve">membantu mengendalikan obesitas, salah satu faktor risiko penyakit kardiovaskular </w:t>
      </w: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ADDIN ZOTERO_ITEM CSL_CITATION {"citationID":"qsU2vb2V","properties":{"formattedCitation":"(Fernando et al., 2019; Tao et al., 2015)","plainCitation":"(Fernando et al., 2019; Tao et al., 2015)","noteIndex":0},"citationItems":[{"id":12237,"uris":["http://zotero.org/users/local/ZI3c1mm1/items/JBFL58M5"],"uri":["http://zotero.org/users/local/ZI3c1mm1/items/JBFL58M5"],"itemData":{"id":12237,"type":"article-journal","abstract":"Activity-guided fractionation of the methanol extract of Trigonella foenum-graecum seeds furnished three flavone C-glycosides having pancreatic lipase inhibitory activity. Structures of these compounds were established as vicenin-1 (1), isoschaftoside (2) and schaftoside (3) by detail analysis of 1H, 13C NMR and MS data. These compounds showed percentage inhibition 60.3% (1), 33.8% (2) and 95.5% (3) at the concentration of 250 μg/ml and IC50 values of the inhibition were 207 μg/ml (1), 330 μg/ml (2) and 130 μg/ml (3). This is the first report of the isolation of lipase inhibitors from T. foenum-graecum seeds. Temperature dependency of 1H NMR of 3 was studied in detail.","container-title":"South African Journal of Botany","DOI":"10.1016/j.sajb.2018.10.023","ISSN":"0254-6299","journalAbbreviation":"South African Journal of Botany","language":"en","page":"418-421","source":"ScienceDirect","title":"Isolation, identification and characterization of pancreatic lipase inhibitors from Trigonella foenum-graecum seeds","volume":"121","author":[{"family":"Fernando","given":"W. I. T."},{"family":"Attanayake","given":"A. M. K. C."},{"family":"Perera","given":"H. K. I."},{"family":"Sivakanesan","given":"R."},{"family":"Jayasinghe","given":"L."},{"family":"Araya","given":"H."},{"family":"Fujimoto","given":"Y."}],"issued":{"date-parts":[["2019",3,1]]}}},{"id":12239,"uris":["http://zotero.org/users/local/ZI3c1mm1/items/F3CT8668"],"uri":["http://zotero.org/users/local/ZI3c1mm1/items/F3CT8668"],"itemData":{"id":12239,"type":"article-journal","abstract":"Pancreatic lipase plays essential roles in the digestion, transport, and processing of dietary lipids in humans. Inhibition of pancreatic lipase leading to the decrease of lipid absorption may be used for treating obesity. In the present study, a new approach of ultrafiltration coupled with high-performance liquid chromatography and quadrupole-time-of-flight mass spectrometry was established for rapidly detecting lipase binders from different extracts of medicinal plants. Rutin, a model inhibitor of lipase, was selected to optimize the screening conditions, including ion strength, temperature, pH, and incubation time. Meanwhile, the specificity of the approach was investigated by using denatured lipase and inactive compound emodin. The optimal screening conditions were as follows: ion strength 75 mM, temperature 37 °C, pH 7.4, and incubation time 10 min. Furthermore, linearity, accuracy, precision, and matrix effect of the approach were well validated. Finally, lipase binders were screened from different extracts of Dendrobium officinale by applying the established approach and were subsequently subjected to traditional lipase inhibitory assay. Eleven lipase inhibitors were identified, eight of which, namely naringenine, vicenin II, schaftoside, isoschaftoside, isoquercetrin, kaempferol 3-O-β-d-glucopyranoside, vitexin 2″-O-glucoside, and vitexin 2″-O-rhamnoside, were reported for the first time. In addition, docking experiments were performed to determine the preferred binding sites of these new lipase inhibitors.","container-title":"Analytical and Bioanalytical Chemistry","DOI":"10.1007/s00216-015-8781-4","ISSN":"1618-2650","issue":"20","journalAbbreviation":"Anal Bioanal Chem","language":"en","page":"6081-6093","source":"Springer Link","title":"Ultrafiltration coupled with high-performance liquid chromatography and quadrupole-time-of-flight mass spectrometry for screening lipase binders from different extracts of Dendrobium officinale","volume":"407","author":[{"family":"Tao","given":"Yi"},{"family":"Cai","given":"Hao"},{"family":"Li","given":"Weidong"},{"family":"Cai","given":"Baochang"}],"issued":{"date-parts":[["2015",8,1]]}}}],"schema":"https://github.com/citation-style-language/schema/raw/master/csl-citation.json"} </w:instrText>
      </w:r>
      <w:r>
        <w:rPr>
          <w:rFonts w:ascii="Times New Roman" w:eastAsia="Times New Roman" w:hAnsi="Times New Roman" w:cs="Times New Roman"/>
          <w:sz w:val="24"/>
          <w:szCs w:val="24"/>
          <w:lang w:val="en-US"/>
        </w:rPr>
        <w:fldChar w:fldCharType="separate"/>
      </w:r>
      <w:r w:rsidRPr="00BA03A3">
        <w:rPr>
          <w:rFonts w:ascii="Times New Roman" w:hAnsi="Times New Roman" w:cs="Times New Roman"/>
          <w:sz w:val="24"/>
        </w:rPr>
        <w:t>(Fernando et al., 2019; Tao et al., 2015)</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 xml:space="preserve">. </w:t>
      </w:r>
    </w:p>
    <w:p w14:paraId="6DA6CAC4" w14:textId="38F6243F" w:rsidR="009056BE" w:rsidRPr="009056BE" w:rsidRDefault="009056BE" w:rsidP="009056BE">
      <w:pPr>
        <w:pStyle w:val="ListParagraph"/>
        <w:numPr>
          <w:ilvl w:val="1"/>
          <w:numId w:val="16"/>
        </w:numPr>
        <w:spacing w:before="240" w:after="0" w:line="480" w:lineRule="auto"/>
        <w:ind w:left="567"/>
        <w:jc w:val="both"/>
        <w:rPr>
          <w:rFonts w:ascii="Times New Roman" w:hAnsi="Times New Roman" w:cs="Times New Roman"/>
          <w:b/>
          <w:sz w:val="24"/>
          <w:szCs w:val="28"/>
        </w:rPr>
      </w:pPr>
      <w:r w:rsidRPr="009056BE">
        <w:rPr>
          <w:rFonts w:ascii="Times New Roman" w:hAnsi="Times New Roman" w:cs="Times New Roman"/>
          <w:b/>
          <w:sz w:val="24"/>
          <w:szCs w:val="28"/>
        </w:rPr>
        <w:t>11-O-p-Coumarylnepeticin</w:t>
      </w:r>
    </w:p>
    <w:p w14:paraId="32BDB724" w14:textId="77777777" w:rsidR="009056BE" w:rsidRDefault="009056BE" w:rsidP="009056BE">
      <w:pPr>
        <w:pStyle w:val="ListParagraph"/>
        <w:spacing w:line="480" w:lineRule="auto"/>
        <w:ind w:left="567" w:firstLine="567"/>
        <w:jc w:val="both"/>
        <w:rPr>
          <w:rFonts w:ascii="Times New Roman" w:hAnsi="Times New Roman" w:cs="Times New Roman"/>
          <w:sz w:val="24"/>
          <w:szCs w:val="28"/>
        </w:rPr>
      </w:pPr>
      <w:r>
        <w:rPr>
          <w:rFonts w:ascii="Times New Roman" w:hAnsi="Times New Roman" w:cs="Times New Roman"/>
          <w:sz w:val="24"/>
          <w:szCs w:val="28"/>
        </w:rPr>
        <w:t xml:space="preserve">Masih sangat terbatas jumlah literatur yang membahas manfaat </w:t>
      </w:r>
      <w:r w:rsidRPr="008C24E9">
        <w:rPr>
          <w:rFonts w:ascii="Times New Roman" w:hAnsi="Times New Roman" w:cs="Times New Roman"/>
          <w:sz w:val="24"/>
          <w:szCs w:val="28"/>
        </w:rPr>
        <w:t>11-O-p-Coumarylnepeticin</w:t>
      </w:r>
      <w:r>
        <w:rPr>
          <w:rFonts w:ascii="Times New Roman" w:hAnsi="Times New Roman" w:cs="Times New Roman"/>
          <w:sz w:val="24"/>
          <w:szCs w:val="28"/>
        </w:rPr>
        <w:t xml:space="preserve">. Penelitian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{"citationID":"eoPN8j7O","properties":{"formattedCitation":"(Harun et al., 2020)","plainCitation":"(Harun et al., 2020)","noteIndex":0},"citationItems":[{"id":12332,"uris":["http://zotero.org/users/local/ZI3c1mm1/items/TGWDE2DZ"],"uri":["http://zotero.org/users/local/ZI3c1mm1/items/TGWDE2DZ"],"itemData":{"id":12332,"type":"article-journal","abstract":"This study aimed to investigate the antimicrobial activity of petroleum ether extracts and the identification of alternative\nantimicrobial and antioxidative constituents from petroleum ether extract and ethyl acetate extract of Entada spiralis stem. Antimicrobial activity was evaluated through disc diffusion method on five human superficial skin disease-caused microbes such as Staphylococcus aureus, Staphylococcus epidermidis, Microsporum gypseum, Trichophyton mentagrophytes, Trychophyton tonsurans and one plant pathogen namely Erwinia chrysanthemi. The presence of antioxidants was determined from thin layer chromatography (TLC) sprayed with 2,2-diphenyl-1 picrylhydrazyl. The isolation of antioxidant and antimicrobial compounds was performed through preparative TLC. The structure of isolated compounds was determined from gas chromatography mass\nspectrometry (GCMS) and liquid chromatography mass spectrometry (LCMS) equipped with Wiley Library matching individually. The petroleum ether extract successfully inhibited the growth of all bacteria and dermatophytes in a concentration dependent manner whereby S. epidermis was highly susceptible towards the extract with inhibition zone of 16.0 mm at concentration of 400mg/mL as well as M. gypseum. Most of the components from petroleum ether extract and ethyl acetate extract developed on TLC\nwere antioxidative which was seen as yellow spots against purple background after spraying with DPPH reagent. Four antioxidative constituents were successfully isolated and tentatively identified as 18,19-Secoyohimban-19-oic acid,16,17,20,21-tetradehydro16-(hydroxymethyl)-methylester (1), Oxiraneoctanoic acid (2), 9,12-Octadecadienoic acid (3), and 11-O-p- Coumarylnepeticin(4). Five antimicrobial constituents were successfully isolated and tentatively identified as 4-benzyloxy-4-[2,2,-dimethyl-4-\ndioxolanyl]Butylaldehyde, (5), Isobutyl octadecyl benzoate ester (6), 3',8,8'-Trimethoxy-3-piperidyl-2,2'-binaphthalene-1,1',4,4'-tetrone (7), 1,2,4,5-tetramethylbenzene (8) and Hordatine B (9). Thus, E. spiralis is seen to be a promising source of bioactive ingredients which is very important as the basis of scientific information for the development of natural antimicrobial and antioxidant agents.\n\n**********************************************************************\n\nKajian ini memfokuskan kepada kajian sifat antimikrob ekstrak petroleum eter dan pencarian komponen aktif antimikrob dan\nantioksida dari ekstrak petroleum eter dan etil asetat dari batang pokok Entada spiralis. Aktiviti antimikrob dinilai menggunakan\nkaedah penyerakan cakera terhadap lima jenis mikrob penyakit kulit iaitu Staphylococcus aureus, Staphylococcus epidermis,\nMicrosporum gypseum, Trichophyton mentagrophytes, Trychophyton tonsurans dan satu jenis mikrob tumbuhan iaitu Erwinia\nchrysanthemi. Ciri antioksidan ekstrak komponen yang telah dipisahkan di atas kromatografi lapisan nipis (KLN) telah dianalisa\nmenggunakan kaedah penyemburan dengan bahan 2,2-difenil-1-pikrilhidrazil (DPPH) di atas KLN. Pemisahan komponen aktif\nantioksida dan antimikrob telah dijalankan dengan menggunakan KLN. Spektrometer jisim kromatografi gas dan spektrometer\njisim kromatografi cecair dengan data Wiley telah digunakan untuk menganalisa dan mengenalpasti struktur bahan aktif. Ekstrak\npetroleum eter berkesan dalam menyekat pertumbuhan bakteria dan kulat di mana bakteria S. epidermis dan kulat M. gypseum\npaling kuat disekat pertumbuhannya oleh ekstrak dengan zon perencatan 16.0 mm pada kepekatan 400 mg/mL. Kebanyakan\nkomponen dalam ekstrak petroleum eter dan etil asetat yg telah dipisahkan di atas KLN bersifat antioksida dengan memberikan\nkesan tompokan kuning setelah disembur dengan larutan DPPH. Sebanyak empat komponen antioksida berjaya dipisahkan dan\ndikenalpasti sebagai Asid 18,19-Sekoyohimban-19,16,17,20,21-tetradihidro-16-(hidroksimetil)-metilester (1), Asid\nokzairanoktanoik (2), Asid 9,12-Oktadekadienoik (3), dan 11-O-p- Koumarilnepetisin (4). Sebanyak lima jenis komponen\nantimikrob berjaya dipisahkan dan dikenali sebagai, 4-benziloksi-4-[2,2,-dimetil-4-dioksolanil]Butilaldehid(5), Isobutil oktadesil\nbenzoat ester(6), 3',8,8'-Trimetoksi-3-piperidil-2,2'-binaftalin-1,1',4,4'-tetron (7), 1,2,4,5-tetramethylbenzene (8) dan Hordatin B\n(9). Maka, E. spiralis dilihat sebagai pokok yang berpotensi untuk mendapatkan bahan bioaktif semulajadi di mana bahan ini\npenting sebagai maklumat asas bagi kajian penghasilan bahan antioksida dan antimikrob semulajadi.","container-title":"Malaysian Journal of Analytical Sciences","ISSN":"1394-2506","issue":"5","language":"en","note":"number: 5\npublisher: Malaysian Analytical Sciences Society","page":"707-718","source":"irep.iium.edu.my","title":"Antimicrobial efficacy, antioxidant profile and nine alternative active constituents from petroleum ether and ethyl acetate extract of Entada spiralis","volume":"24","author":[{"family":"Harun","given":"Aiza"},{"family":"Abdul Aziz","given":"Noorshilawati"},{"family":"Mohd Azenan","given":"Nor Shazleen"},{"family":"Muhammad Kamarazzaman","given":"NurFarah Farini"},{"family":"Mat So'ad","given":"Siti Zaiton"}],"issued":{"date-parts":[["2020",10,12]]}}}],"schema":"https://github.com/citation-style-language/schema/raw/master/csl-citation.json"}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sz w:val="24"/>
        </w:rPr>
        <w:t>Harun et al.</w:t>
      </w:r>
      <w:r w:rsidRPr="00B9238C">
        <w:rPr>
          <w:rFonts w:ascii="Times New Roman" w:hAnsi="Times New Roman" w:cs="Times New Roman"/>
          <w:sz w:val="24"/>
        </w:rPr>
        <w:t xml:space="preserve"> </w:t>
      </w:r>
      <w:r>
        <w:rPr>
          <w:rFonts w:ascii="Times New Roman" w:hAnsi="Times New Roman" w:cs="Times New Roman"/>
          <w:sz w:val="24"/>
        </w:rPr>
        <w:t>(</w:t>
      </w:r>
      <w:r w:rsidRPr="00B9238C">
        <w:rPr>
          <w:rFonts w:ascii="Times New Roman" w:hAnsi="Times New Roman" w:cs="Times New Roman"/>
          <w:sz w:val="24"/>
        </w:rPr>
        <w:t>2020)</w:t>
      </w:r>
      <w:r>
        <w:rPr>
          <w:rFonts w:ascii="Times New Roman" w:hAnsi="Times New Roman" w:cs="Times New Roman"/>
          <w:sz w:val="24"/>
          <w:szCs w:val="28"/>
        </w:rPr>
        <w:fldChar w:fldCharType="end"/>
      </w:r>
      <w:r>
        <w:rPr>
          <w:rFonts w:ascii="Times New Roman" w:hAnsi="Times New Roman" w:cs="Times New Roman"/>
          <w:sz w:val="24"/>
          <w:szCs w:val="28"/>
        </w:rPr>
        <w:t xml:space="preserve"> dan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{"citationID":"WPPUn9P4","properties":{"formattedCitation":"(L. Liu et al., 2019)","plainCitation":"(L. Liu et al., 2019)","noteIndex":0},"citationItems":[{"id":12334,"uris":["http://zotero.org/users/local/ZI3c1mm1/items/C8ZTUMXX"],"uri":["http://zotero.org/users/local/ZI3c1mm1/items/C8ZTUMXX"],"itemData":{"id":12334,"type":"article-journal","abstract":"Andrographolide is a main bioactive diterpene lactone in A. paniculata with anti-inflammatory activity. In this study, a series of andrographolide derivatives were synthesized and evaluated for their structure-anti-inflammatory activity relationships in vivo. Among all compounds, isoandrographolide and 14-deoxyandrographolide showed stronger anti-inflammatory activity than andrographolide. The results indicated that the introduction of tetrahydrofuran ring and cyclic olefinic bond plays an important role in enhancing the anti-inflammatory activity of andrographolide derivatives. Isoandrographolide and 14-deoxyandrographolide are potent inhibitor of inflammation.","container-title":"Natural Product Research","DOI":"10.1080/14786419.2018.1501689","journalAbbreviation":"Natural Product Research","page":"1-8","source":"ResearchGate","title":"Synthesis and structure anti-inflammatory activity relationships studies of andrographolide derivatives","volume":"34","author":[{"family":"Liu","given":"Ling"},{"family":"Yan","given":"Yan"},{"family":"Zheng","given":"Lihua"},{"family":"Jia","given":"Haiyan"},{"family":"Han","given":"Guang"}],"issued":{"date-parts":[["2019",1,25]]}}}],"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sz w:val="24"/>
        </w:rPr>
        <w:t xml:space="preserve"> Liu et al. (</w:t>
      </w:r>
      <w:r w:rsidRPr="0036324E">
        <w:rPr>
          <w:rFonts w:ascii="Times New Roman" w:hAnsi="Times New Roman" w:cs="Times New Roman"/>
          <w:sz w:val="24"/>
        </w:rPr>
        <w:t>2019)</w:t>
      </w:r>
      <w:r>
        <w:rPr>
          <w:rFonts w:ascii="Times New Roman" w:hAnsi="Times New Roman" w:cs="Times New Roman"/>
          <w:sz w:val="24"/>
          <w:szCs w:val="28"/>
        </w:rPr>
        <w:fldChar w:fldCharType="end"/>
      </w:r>
      <w:r>
        <w:rPr>
          <w:rFonts w:ascii="Times New Roman" w:hAnsi="Times New Roman" w:cs="Times New Roman"/>
          <w:sz w:val="24"/>
          <w:szCs w:val="28"/>
        </w:rPr>
        <w:t xml:space="preserve"> menunjukkan senyawa ini memiliki aktivitas antioksidan dan antiinflamasi. Namun tidak dijelaskan lebih lanjut sejauh mana aktivitas antioksidan dan antiinfamasi dari senyawa ini. </w:t>
      </w:r>
    </w:p>
    <w:p w14:paraId="2671CB6D" w14:textId="33C56A1D" w:rsidR="009056BE" w:rsidRPr="009056BE" w:rsidRDefault="009056BE" w:rsidP="009056BE">
      <w:pPr>
        <w:pStyle w:val="ListParagraph"/>
        <w:numPr>
          <w:ilvl w:val="1"/>
          <w:numId w:val="16"/>
        </w:numPr>
        <w:spacing w:after="0" w:line="480" w:lineRule="auto"/>
        <w:ind w:left="567"/>
        <w:jc w:val="both"/>
        <w:rPr>
          <w:rFonts w:ascii="Times New Roman" w:hAnsi="Times New Roman" w:cs="Times New Roman"/>
          <w:b/>
          <w:sz w:val="24"/>
          <w:szCs w:val="28"/>
        </w:rPr>
      </w:pPr>
      <w:r w:rsidRPr="009056BE">
        <w:rPr>
          <w:rFonts w:ascii="Times New Roman" w:hAnsi="Times New Roman" w:cs="Times New Roman"/>
          <w:b/>
          <w:sz w:val="24"/>
          <w:szCs w:val="28"/>
        </w:rPr>
        <w:t>Gentiatibetine</w:t>
      </w:r>
    </w:p>
    <w:p w14:paraId="7695E298" w14:textId="77777777" w:rsidR="009056BE" w:rsidRDefault="009056BE" w:rsidP="009056BE">
      <w:pPr>
        <w:pStyle w:val="ListParagraph"/>
        <w:spacing w:after="0" w:line="480" w:lineRule="auto"/>
        <w:ind w:left="567" w:firstLine="567"/>
        <w:jc w:val="both"/>
        <w:rPr>
          <w:rFonts w:ascii="Times New Roman" w:hAnsi="Times New Roman" w:cs="Times New Roman"/>
          <w:color w:val="212121"/>
          <w:sz w:val="24"/>
          <w:shd w:val="clear" w:color="auto" w:fill="FFFFFF"/>
        </w:rPr>
      </w:pPr>
      <w:r>
        <w:rPr>
          <w:rFonts w:ascii="Times New Roman" w:hAnsi="Times New Roman" w:cs="Times New Roman"/>
          <w:sz w:val="24"/>
          <w:szCs w:val="28"/>
        </w:rPr>
        <w:t xml:space="preserve">Dengan nama IUPAC </w:t>
      </w:r>
      <w:r w:rsidRPr="005D6559">
        <w:rPr>
          <w:rFonts w:ascii="Times New Roman" w:hAnsi="Times New Roman" w:cs="Times New Roman"/>
          <w:color w:val="212121"/>
          <w:sz w:val="24"/>
          <w:shd w:val="clear" w:color="auto" w:fill="FFFFFF"/>
        </w:rPr>
        <w:t>8-methyl-3,4-dihydro-1</w:t>
      </w:r>
      <w:r w:rsidRPr="005D6559">
        <w:rPr>
          <w:rFonts w:ascii="Times New Roman" w:hAnsi="Times New Roman" w:cs="Times New Roman"/>
          <w:i/>
          <w:iCs/>
          <w:color w:val="212121"/>
          <w:sz w:val="24"/>
          <w:shd w:val="clear" w:color="auto" w:fill="FFFFFF"/>
        </w:rPr>
        <w:t>H</w:t>
      </w:r>
      <w:r w:rsidRPr="005D6559">
        <w:rPr>
          <w:rFonts w:ascii="Times New Roman" w:hAnsi="Times New Roman" w:cs="Times New Roman"/>
          <w:color w:val="212121"/>
          <w:sz w:val="24"/>
          <w:shd w:val="clear" w:color="auto" w:fill="FFFFFF"/>
        </w:rPr>
        <w:t>-pyrano[3,4-c]pyridin-1-ol</w:t>
      </w:r>
      <w:r>
        <w:rPr>
          <w:rFonts w:ascii="Times New Roman" w:hAnsi="Times New Roman" w:cs="Times New Roman"/>
          <w:color w:val="212121"/>
          <w:sz w:val="24"/>
          <w:shd w:val="clear" w:color="auto" w:fill="FFFFFF"/>
        </w:rPr>
        <w:t xml:space="preserve">, senyawa ini tergolong senyawa organik jenis piranopiridin. Gentiatibetin termasuk senyawa aromatik polisiklik dengan cincin piran yang menyatu dengan cincin piridin. Beberapa studi literatur menunjukan potensi senyawa gentiatibetine untuk digunakan sebagai biomarker untuk konsumsi makanan yang kaya akan rempah-rempah </w:t>
      </w:r>
      <w:r>
        <w:rPr>
          <w:rFonts w:ascii="Times New Roman" w:hAnsi="Times New Roman" w:cs="Times New Roman"/>
          <w:color w:val="212121"/>
          <w:sz w:val="24"/>
          <w:shd w:val="clear" w:color="auto" w:fill="FFFFFF"/>
        </w:rPr>
        <w:fldChar w:fldCharType="begin"/>
      </w:r>
      <w:r>
        <w:rPr>
          <w:rFonts w:ascii="Times New Roman" w:hAnsi="Times New Roman" w:cs="Times New Roman"/>
          <w:color w:val="212121"/>
          <w:sz w:val="24"/>
          <w:shd w:val="clear" w:color="auto" w:fill="FFFFFF"/>
        </w:rPr>
        <w:instrText xml:space="preserve"> ADDIN ZOTERO_ITEM CSL_CITATION {"citationID":"DUsgtn7E","properties":{"formattedCitation":"(Yannai, 2003)","plainCitation":"(Yannai, 2003)","noteIndex":0},"citationItems":[{"id":12280,"uris":["http://zotero.org/users/local/ZI3c1mm1/items/TLC6JR6T"],"uri":["http://zotero.org/users/local/ZI3c1mm1/items/TLC6JR6T"],"itemData":{"id":12280,"type":"book","abstract":"The Dictionary of Food Compounds with CD-ROM: Additives, Flavors, and Ingredients provides comprehensive information on 30,000 compounds found in food, including:NATURAL FOOD CONSTITUENTSLipidsProteinsCarbohydratesFatty acidsFlavonoidsAlkaloidsFOOD ADDITIVESColorantsPreservativesAntioxidantsFl","event-place":"New York","ISBN":"978-0-429-14923-8","note":"DOI: 10.1201/9781420068450","number-of-pages":"1784","publisher":"Chapman and Hall/CRC","publisher-place":"New York","title":"Dictionary of Food Compounds with CD-ROM: Additives, Flavors, and Ingredients","title-short":"Dictionary of Food Compounds with CD-ROM","editor":[{"family":"Yannai","given":"Shmuel"}],"issued":{"date-parts":[["2003",10,24]]}}}],"schema":"https://github.com/citation-style-language/schema/raw/master/csl-citation.json"} </w:instrText>
      </w:r>
      <w:r>
        <w:rPr>
          <w:rFonts w:ascii="Times New Roman" w:hAnsi="Times New Roman" w:cs="Times New Roman"/>
          <w:color w:val="212121"/>
          <w:sz w:val="24"/>
          <w:shd w:val="clear" w:color="auto" w:fill="FFFFFF"/>
        </w:rPr>
        <w:fldChar w:fldCharType="separate"/>
      </w:r>
      <w:r w:rsidRPr="006303EE">
        <w:rPr>
          <w:rFonts w:ascii="Times New Roman" w:hAnsi="Times New Roman" w:cs="Times New Roman"/>
          <w:sz w:val="24"/>
        </w:rPr>
        <w:t>(Yannai, 2003)</w:t>
      </w:r>
      <w:r>
        <w:rPr>
          <w:rFonts w:ascii="Times New Roman" w:hAnsi="Times New Roman" w:cs="Times New Roman"/>
          <w:color w:val="212121"/>
          <w:sz w:val="24"/>
          <w:shd w:val="clear" w:color="auto" w:fill="FFFFFF"/>
        </w:rPr>
        <w:fldChar w:fldCharType="end"/>
      </w:r>
      <w:r>
        <w:rPr>
          <w:rFonts w:ascii="Times New Roman" w:hAnsi="Times New Roman" w:cs="Times New Roman"/>
          <w:color w:val="212121"/>
          <w:sz w:val="24"/>
          <w:shd w:val="clear" w:color="auto" w:fill="FFFFFF"/>
        </w:rPr>
        <w:t xml:space="preserve">. Selain itu, penelitian </w:t>
      </w:r>
      <w:r>
        <w:rPr>
          <w:rFonts w:ascii="Times New Roman" w:hAnsi="Times New Roman" w:cs="Times New Roman"/>
          <w:color w:val="212121"/>
          <w:sz w:val="24"/>
          <w:shd w:val="clear" w:color="auto" w:fill="FFFFFF"/>
        </w:rPr>
        <w:fldChar w:fldCharType="begin"/>
      </w:r>
      <w:r>
        <w:rPr>
          <w:rFonts w:ascii="Times New Roman" w:hAnsi="Times New Roman" w:cs="Times New Roman"/>
          <w:color w:val="212121"/>
          <w:sz w:val="24"/>
          <w:shd w:val="clear" w:color="auto" w:fill="FFFFFF"/>
        </w:rPr>
        <w:instrText xml:space="preserve"> ADDIN ZOTERO_ITEM CSL_CITATION {"citationID":"pc0aZ71d","properties":{"formattedCitation":"(Firdaus et al., 2021)","plainCitation":"(Firdaus et al., 2021)","dontUpdate":true,"noteIndex":0},"citationItems":[{"id":12283,"uris":["http://zotero.org/users/local/ZI3c1mm1/items/J5EPIHVB"],"uri":["http://zotero.org/users/local/ZI3c1mm1/items/J5EPIHVB"],"itemData":{"id":12283,"type":"article-journal","container-title":"Pharmacognosy Journal","DOI":"10.5530/pj.2021.13.114","issue":"4","page":"890-895","title":"Phytochemical Constituents and In vitro Antidiabetic and Antioxidant Properties of Various Extracts of Kenikir (Cosmos caudatus) Leaves","volume":"13","author":[{"family":"Firdaus","given":"Muhamad"},{"family":"Artanti","given":"Nina"},{"family":"Hanafi","given":"Muhammad"},{"family":"Hanafi","given":"Muhammad"}],"issued":{"date-parts":[["2021"]]}}}],"schema":"https://github.com/citation-style-language/schema/raw/master/csl-citation.json"} </w:instrText>
      </w:r>
      <w:r>
        <w:rPr>
          <w:rFonts w:ascii="Times New Roman" w:hAnsi="Times New Roman" w:cs="Times New Roman"/>
          <w:color w:val="212121"/>
          <w:sz w:val="24"/>
          <w:shd w:val="clear" w:color="auto" w:fill="FFFFFF"/>
        </w:rPr>
        <w:fldChar w:fldCharType="separate"/>
      </w:r>
      <w:r w:rsidRPr="009B0210">
        <w:rPr>
          <w:rFonts w:ascii="Times New Roman" w:hAnsi="Times New Roman" w:cs="Times New Roman"/>
          <w:sz w:val="24"/>
        </w:rPr>
        <w:t xml:space="preserve">Firdaus et al., </w:t>
      </w:r>
      <w:r>
        <w:rPr>
          <w:rFonts w:ascii="Times New Roman" w:hAnsi="Times New Roman" w:cs="Times New Roman"/>
          <w:sz w:val="24"/>
        </w:rPr>
        <w:t>(</w:t>
      </w:r>
      <w:r w:rsidRPr="009B0210">
        <w:rPr>
          <w:rFonts w:ascii="Times New Roman" w:hAnsi="Times New Roman" w:cs="Times New Roman"/>
          <w:sz w:val="24"/>
        </w:rPr>
        <w:t>2021)</w:t>
      </w:r>
      <w:r>
        <w:rPr>
          <w:rFonts w:ascii="Times New Roman" w:hAnsi="Times New Roman" w:cs="Times New Roman"/>
          <w:color w:val="212121"/>
          <w:sz w:val="24"/>
          <w:shd w:val="clear" w:color="auto" w:fill="FFFFFF"/>
        </w:rPr>
        <w:fldChar w:fldCharType="end"/>
      </w:r>
      <w:r>
        <w:rPr>
          <w:rFonts w:ascii="Times New Roman" w:hAnsi="Times New Roman" w:cs="Times New Roman"/>
          <w:color w:val="212121"/>
          <w:sz w:val="24"/>
          <w:shd w:val="clear" w:color="auto" w:fill="FFFFFF"/>
        </w:rPr>
        <w:t xml:space="preserve"> dan </w:t>
      </w:r>
      <w:r>
        <w:rPr>
          <w:rFonts w:ascii="Times New Roman" w:hAnsi="Times New Roman" w:cs="Times New Roman"/>
          <w:color w:val="212121"/>
          <w:sz w:val="24"/>
          <w:shd w:val="clear" w:color="auto" w:fill="FFFFFF"/>
        </w:rPr>
        <w:fldChar w:fldCharType="begin"/>
      </w:r>
      <w:r>
        <w:rPr>
          <w:rFonts w:ascii="Times New Roman" w:hAnsi="Times New Roman" w:cs="Times New Roman"/>
          <w:color w:val="212121"/>
          <w:sz w:val="24"/>
          <w:shd w:val="clear" w:color="auto" w:fill="FFFFFF"/>
        </w:rPr>
        <w:instrText xml:space="preserve"> ADDIN ZOTERO_ITEM CSL_CITATION {"citationID":"3G3d6wME","properties":{"formattedCitation":"(Bayliak et al., 2016)","plainCitation":"(Bayliak et al., 2016)","dontUpdate":true,"noteIndex":0},"citationItems":[{"id":12281,"uris":["http://zotero.org/users/local/ZI3c1mm1/items/LVAWFCNW"],"uri":["http://zotero.org/users/local/ZI3c1mm1/items/LVAWFCNW"],"itemData":{"id":12281,"type":"article-journal","abstract":"Background : We studied in vitro and vivo antioxidant and prooxidant abilities of aqueous extracts from Rosa canina L., Rhodiola rosea L., Hypericum perforatum L., and Gentiana lutea L. Methodology : Total antioxidant capacity was measured by four assays (phosphomolybdate method, Fe 3 +-reducing activity, ABTS •+ scavenging, H 2 O 2 scavenging). Prooxidant activity was estimated by H 2 O 2 production. Yeast viability in the presence of H 2 O 2 and/or plant extracts was determined by plating or by counting live cells’ number. Results : Plant extracts differed in the total phenolic content ( R. canina &amp;gt; R. rosea &amp;gt; H. perforatum &amp;gt; G. lutea) which clearly correlated with their ABTS •+ scavenging activity (R 2 = 0.963). H 2 O 2 scavenging activity was not clearly associated with plant phenol levels and was significantly higher in acidic, than in alkaline medium. In line with this, plant extracts effectively protected yeast S. cereviasiae against H 2 O 2 and stimulated reproductive ability of yeast cells at acidic but not at alkaline pH. At alkaline pH, plant extracts produced certain amounts of H 2 O 2 which were related to their phenolic content. Conclusion : The antioxidant activity of plant extracts is decreased at alkaline pH with an increase in the prooxidant activity. It reduces protective capacity of plant extracts against oxidative and other stresses in vivo .","container-title":"Open Life Sciences","DOI":"10.1515/biol-2016-0040","ISSN":"2391-5412","issue":"1","language":"en","note":"publisher: De Gruyter Open Access","page":"298-307","source":"www.degruyter.com","title":"Effects of pH on antioxidant and prooxidant properties of common medicinal herbs","volume":"11","author":[{"family":"Bayliak","given":"Maria M."},{"family":"Burdyliuk","given":"Nadia I."},{"family":"Lushchak","given":"Volodymyr I."}],"issued":{"date-parts":[["2016",1,1]]}}}],"schema":"https://github.com/citation-style-language/schema/raw/master/csl-citation.json"} </w:instrText>
      </w:r>
      <w:r>
        <w:rPr>
          <w:rFonts w:ascii="Times New Roman" w:hAnsi="Times New Roman" w:cs="Times New Roman"/>
          <w:color w:val="212121"/>
          <w:sz w:val="24"/>
          <w:shd w:val="clear" w:color="auto" w:fill="FFFFFF"/>
        </w:rPr>
        <w:fldChar w:fldCharType="separate"/>
      </w:r>
      <w:r>
        <w:rPr>
          <w:rFonts w:ascii="Times New Roman" w:hAnsi="Times New Roman" w:cs="Times New Roman"/>
          <w:sz w:val="24"/>
        </w:rPr>
        <w:t>Bayliak et al.</w:t>
      </w:r>
      <w:r w:rsidRPr="00EE17CA">
        <w:rPr>
          <w:rFonts w:ascii="Times New Roman" w:hAnsi="Times New Roman" w:cs="Times New Roman"/>
          <w:sz w:val="24"/>
        </w:rPr>
        <w:t xml:space="preserve"> </w:t>
      </w:r>
      <w:r>
        <w:rPr>
          <w:rFonts w:ascii="Times New Roman" w:hAnsi="Times New Roman" w:cs="Times New Roman"/>
          <w:sz w:val="24"/>
        </w:rPr>
        <w:t>(</w:t>
      </w:r>
      <w:r w:rsidRPr="00EE17CA">
        <w:rPr>
          <w:rFonts w:ascii="Times New Roman" w:hAnsi="Times New Roman" w:cs="Times New Roman"/>
          <w:sz w:val="24"/>
        </w:rPr>
        <w:t>2016)</w:t>
      </w:r>
      <w:r>
        <w:rPr>
          <w:rFonts w:ascii="Times New Roman" w:hAnsi="Times New Roman" w:cs="Times New Roman"/>
          <w:color w:val="212121"/>
          <w:sz w:val="24"/>
          <w:shd w:val="clear" w:color="auto" w:fill="FFFFFF"/>
        </w:rPr>
        <w:fldChar w:fldCharType="end"/>
      </w:r>
      <w:r>
        <w:rPr>
          <w:rFonts w:ascii="Times New Roman" w:hAnsi="Times New Roman" w:cs="Times New Roman"/>
          <w:color w:val="212121"/>
          <w:sz w:val="24"/>
          <w:shd w:val="clear" w:color="auto" w:fill="FFFFFF"/>
        </w:rPr>
        <w:t xml:space="preserve"> juga menunjukkan adanya potensi antikanker, antibakteri dan antioksidan dari senyawa ini. Walaupun demikian, Bayliak dan kawan-kawan mencatat bahwa kekuatan antioksidan pada senyawa ini masih tergolong lemah. Masih sedikit literatur membahas tentang senyawa ini, sehingga tidak didapat informasi lebih lanjut mengenai potensi senyawa gentiatibetine bagi kesehatan manusia. </w:t>
      </w:r>
    </w:p>
    <w:p w14:paraId="19C4763D" w14:textId="6F696755" w:rsidR="009056BE" w:rsidRPr="009056BE" w:rsidRDefault="009056BE" w:rsidP="009056BE">
      <w:pPr>
        <w:pStyle w:val="ListParagraph"/>
        <w:numPr>
          <w:ilvl w:val="1"/>
          <w:numId w:val="16"/>
        </w:numPr>
        <w:spacing w:after="0" w:line="480" w:lineRule="auto"/>
        <w:ind w:left="567"/>
        <w:jc w:val="both"/>
        <w:rPr>
          <w:rFonts w:ascii="Times New Roman" w:hAnsi="Times New Roman" w:cs="Times New Roman"/>
          <w:b/>
          <w:sz w:val="24"/>
          <w:szCs w:val="28"/>
        </w:rPr>
      </w:pPr>
      <w:r w:rsidRPr="009056BE">
        <w:rPr>
          <w:rFonts w:ascii="Times New Roman" w:hAnsi="Times New Roman" w:cs="Times New Roman"/>
          <w:b/>
          <w:sz w:val="24"/>
          <w:szCs w:val="28"/>
        </w:rPr>
        <w:t>Guanine</w:t>
      </w:r>
    </w:p>
    <w:p w14:paraId="20F8C2AD" w14:textId="77777777" w:rsidR="009056BE" w:rsidRDefault="009056BE" w:rsidP="009056BE">
      <w:pPr>
        <w:pStyle w:val="ListParagraph"/>
        <w:spacing w:after="0" w:line="480" w:lineRule="auto"/>
        <w:ind w:left="567" w:firstLine="567"/>
        <w:jc w:val="both"/>
        <w:rPr>
          <w:rFonts w:ascii="Times New Roman" w:hAnsi="Times New Roman" w:cs="Times New Roman"/>
          <w:sz w:val="24"/>
          <w:szCs w:val="28"/>
        </w:rPr>
      </w:pPr>
      <w:r>
        <w:rPr>
          <w:rFonts w:ascii="Times New Roman" w:hAnsi="Times New Roman" w:cs="Times New Roman"/>
          <w:sz w:val="24"/>
          <w:szCs w:val="28"/>
        </w:rPr>
        <w:t xml:space="preserve">Guanine, dengan nama lain 2-amino-6-hydroxypurine merupakan salah satu dari nukleobasa yang ditemukan pada untaian DNA atau RNA. Sama seperti adenine, guanine tergolong sebagai senyawa purin. Pada untaian DNA, guanin (G) </w:t>
      </w:r>
      <w:r>
        <w:rPr>
          <w:rFonts w:ascii="Times New Roman" w:hAnsi="Times New Roman" w:cs="Times New Roman"/>
          <w:sz w:val="24"/>
          <w:szCs w:val="28"/>
        </w:rPr>
        <w:lastRenderedPageBreak/>
        <w:t xml:space="preserve">akan berpasangan dengan sitosin (C) melalui tiga ikatan hidrogen. Ikatan ini diperlukan dalam menjamin pembentukan DNA yang stabil, bahkan lebih stabil daripada ikatan adenin (A) dan timin (T)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{"citationID":"UqAZllBb","properties":{"formattedCitation":"(Pelley, 2012)","plainCitation":"(Pelley, 2012)","noteIndex":0},"citationItems":[{"id":12318,"uris":["http://zotero.org/users/local/ZI3c1mm1/items/R66LQCN8"],"uri":["http://zotero.org/users/local/ZI3c1mm1/items/R66LQCN8"],"itemData":{"id":12318,"type":"chapter","container-title":"Elsevier's Integrated Review Biochemistry (Second Edition)","event-place":"Philadelphia","ISBN":"978-0-323-07446-9","language":"en","note":"DOI: 10.1016/B978-0-323-07446-9.00015-5","page":"125-135","publisher":"W.B. Saunders","publisher-place":"Philadelphia","source":"ScienceDirect","title":"15 - Organization, Synthesis, and Repair of DNA","URL":"https://www.sciencedirect.com/science/article/pii/B9780323074469000155","author":[{"family":"Pelley","given":"John W."}],"editor":[{"family":"Pelley","given":"John W."}],"accessed":{"date-parts":[["2022",2,11]]},"issued":{"date-parts":[["2012",1,1]]}}}],"schema":"https://github.com/citation-style-language/schema/raw/master/csl-citation.json"} </w:instrText>
      </w:r>
      <w:r>
        <w:rPr>
          <w:rFonts w:ascii="Times New Roman" w:hAnsi="Times New Roman" w:cs="Times New Roman"/>
          <w:sz w:val="24"/>
          <w:szCs w:val="28"/>
        </w:rPr>
        <w:fldChar w:fldCharType="separate"/>
      </w:r>
      <w:r w:rsidRPr="001603E2">
        <w:rPr>
          <w:rFonts w:ascii="Times New Roman" w:hAnsi="Times New Roman" w:cs="Times New Roman"/>
          <w:sz w:val="24"/>
        </w:rPr>
        <w:t>(Pelley, 2012)</w:t>
      </w:r>
      <w:r>
        <w:rPr>
          <w:rFonts w:ascii="Times New Roman" w:hAnsi="Times New Roman" w:cs="Times New Roman"/>
          <w:sz w:val="24"/>
          <w:szCs w:val="28"/>
        </w:rPr>
        <w:fldChar w:fldCharType="end"/>
      </w:r>
      <w:r>
        <w:rPr>
          <w:rFonts w:ascii="Times New Roman" w:hAnsi="Times New Roman" w:cs="Times New Roman"/>
          <w:sz w:val="24"/>
          <w:szCs w:val="28"/>
        </w:rPr>
        <w:t xml:space="preserve">. Pada industri kosmetik, guanin kristal digunakan untuk menambah efek berkilau seperti mutiara pada produk seperti shampo dan cat kuku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{"citationID":"7wQWkbKa","properties":{"formattedCitation":"(Gur et al., 2017)","plainCitation":"(Gur et al., 2017)","noteIndex":0},"citationItems":[{"id":12320,"uris":["http://zotero.org/users/local/ZI3c1mm1/items/586U2SUH"],"uri":["http://zotero.org/users/local/ZI3c1mm1/items/586U2SUH"],"itemData":{"id":12320,"type":"article-journal","abstract":"Guanine crystals are widely used in nature to manipulate light. The first part of this feature article explores how organisms are able to construct an extraordinary array of optical “devices” including diffuse scatterers, broadband and narrowband reflectors, tunable photonic crystals, and image-forming mirrors by varying the size, morphology, and arrangement of guanine crystals. The second part presents an overview of some of the properties of crystalline guanine to explain why this material is ideally suited for such optical applications. The high reflectivity of many natural optical systems ultimately derives from the fact that guanine crystals have an extremely high refractive index—a product of its anisotropic crystal structure comprised of densely stacked H-bonded layers. In order to optimize their reflectivity, many organisms exert exquisite control over the crystal morphology, forming plate-like single crystals in which the high refractive index face is preferentially expressed. Guanine-based optics are used in a wide range of biological functions such as in camouflage, display, and vision, and exhibit a degree of versatility, tunability, and complexity that is difficult to incorporate into artificial devices using conventional engineering approaches. These biological systems could inspire the next generation of advanced optical materials.","container-title":"Advanced Functional Materials","DOI":"10.1002/adfm.201603514","ISSN":"1616-3028","issue":"6","language":"en","note":"_eprint: https://onlinelibrary.wiley.com/doi/pdf/10.1002/adfm.201603514","page":"1603514","source":"Wiley Online Library","title":"Light Manipulation by Guanine Crystals in Organisms: Biogenic Scatterers, Mirrors, Multilayer Reflectors and Photonic Crystals","title-short":"Light Manipulation by Guanine Crystals in Organisms","volume":"27","author":[{"family":"Gur","given":"Dvir"},{"family":"Palmer","given":"Benjamin A."},{"family":"Weiner","given":"Steve"},{"family":"Addadi","given":"Lia"}],"issued":{"date-parts":[["2017"]]}}}],"schema":"https://github.com/citation-style-language/schema/raw/master/csl-citation.json"} </w:instrText>
      </w:r>
      <w:r>
        <w:rPr>
          <w:rFonts w:ascii="Times New Roman" w:hAnsi="Times New Roman" w:cs="Times New Roman"/>
          <w:sz w:val="24"/>
          <w:szCs w:val="28"/>
        </w:rPr>
        <w:fldChar w:fldCharType="separate"/>
      </w:r>
      <w:r w:rsidRPr="00026CD8">
        <w:rPr>
          <w:rFonts w:ascii="Times New Roman" w:hAnsi="Times New Roman" w:cs="Times New Roman"/>
          <w:sz w:val="24"/>
        </w:rPr>
        <w:t>(Gur et al., 2017)</w:t>
      </w:r>
      <w:r>
        <w:rPr>
          <w:rFonts w:ascii="Times New Roman" w:hAnsi="Times New Roman" w:cs="Times New Roman"/>
          <w:sz w:val="24"/>
          <w:szCs w:val="28"/>
        </w:rPr>
        <w:fldChar w:fldCharType="end"/>
      </w:r>
      <w:r>
        <w:rPr>
          <w:rFonts w:ascii="Times New Roman" w:hAnsi="Times New Roman" w:cs="Times New Roman"/>
          <w:sz w:val="24"/>
          <w:szCs w:val="28"/>
        </w:rPr>
        <w:t xml:space="preserve">. Guanin kristal juga digunakan dalam cat metalik dan mutiara tiruan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{"citationID":"CrHcIH0g","properties":{"formattedCitation":"(Gur et al., 2013; Levy-Lior et al., 2010)","plainCitation":"(Gur et al., 2013; Levy-Lior et al., 2010)","noteIndex":0},"citationItems":[{"id":12322,"uris":["http://zotero.org/users/local/ZI3c1mm1/items/7ZX77JHA"],"uri":["http://zotero.org/users/local/ZI3c1mm1/items/7ZX77JHA"],"itemData":{"id":12322,"type":"article-journal","abstract":"Starting from disorder: Anhydrous guanine crystals compose the photonic arrays responsible for the skin and scale iridescence found in Japanese Koi fish. These guanine crystals were found to form in intracellular vesicles (see picture) through an amorphous precursor phase. A combined cryo-SEM and synchrotron radiation X-ray diffraction study showed the evolution of the crystals in great detail.","container-title":"Angewandte Chemie International Edition","DOI":"10.1002/anie.201205336","ISSN":"1521-3773","issue":"1","note":"_eprint: https://onlinelibrary.wiley.com/doi/pdf/10.1002/anie.201205336","page":"388-391","source":"Wiley Online Library","title":"Guanine-Based Photonic Crystals in Fish Scales Form from an Amorphous Precursor","volume":"52","author":[{"family":"Gur","given":"Dvir"},{"family":"Politi","given":"Yael"},{"family":"Sivan","given":"Berta"},{"family":"Fratzl","given":"Peter"},{"family":"Weiner","given":"Steve"},{"family":"Addadi","given":"Lia"}],"issued":{"date-parts":[["2013"]]}}},{"id":12324,"uris":["http://zotero.org/users/local/ZI3c1mm1/items/6938I3EU"],"uri":["http://zotero.org/users/local/ZI3c1mm1/items/6938I3EU"],"itemData":{"id":12324,"type":"article-journal","abstract":"Biological photonic systems composed of anhydrous guanine crystals evolved separately in several taxonomic groups. Here, two such systems found in fish and spiders, both of which make use of anhydrous guanine crystal plates to produce structural colors, are examined. Measurements of the photonic-crystal structures using cryo-SEM show that the crystal plates in both fish skin and spider integument are </w:instrText>
      </w:r>
      <w:r>
        <w:rPr>
          <w:rFonts w:ascii="Cambria Math" w:hAnsi="Cambria Math" w:cs="Cambria Math"/>
          <w:sz w:val="24"/>
          <w:szCs w:val="28"/>
        </w:rPr>
        <w:instrText>∼</w:instrText>
      </w:r>
      <w:r>
        <w:rPr>
          <w:rFonts w:ascii="Times New Roman" w:hAnsi="Times New Roman" w:cs="Times New Roman"/>
          <w:sz w:val="24"/>
          <w:szCs w:val="28"/>
        </w:rPr>
        <w:instrText xml:space="preserve">20-nm thick. The reflective unit in the fish comprises stacks of single plates alternating with </w:instrText>
      </w:r>
      <w:r>
        <w:rPr>
          <w:rFonts w:ascii="Cambria Math" w:hAnsi="Cambria Math" w:cs="Cambria Math"/>
          <w:sz w:val="24"/>
          <w:szCs w:val="28"/>
        </w:rPr>
        <w:instrText>∼</w:instrText>
      </w:r>
      <w:r>
        <w:rPr>
          <w:rFonts w:ascii="Times New Roman" w:hAnsi="Times New Roman" w:cs="Times New Roman"/>
          <w:sz w:val="24"/>
          <w:szCs w:val="28"/>
        </w:rPr>
        <w:instrText xml:space="preserve">230-nm-thick cytoplasm layers. In the spiders the plates are formed as doublet crystals, cemented by 30-nm layers of amorphous guanine, and are stacked with </w:instrText>
      </w:r>
      <w:r>
        <w:rPr>
          <w:rFonts w:ascii="Cambria Math" w:hAnsi="Cambria Math" w:cs="Cambria Math"/>
          <w:sz w:val="24"/>
          <w:szCs w:val="28"/>
        </w:rPr>
        <w:instrText>∼</w:instrText>
      </w:r>
      <w:r>
        <w:rPr>
          <w:rFonts w:ascii="Times New Roman" w:hAnsi="Times New Roman" w:cs="Times New Roman"/>
          <w:sz w:val="24"/>
          <w:szCs w:val="28"/>
        </w:rPr>
        <w:instrText xml:space="preserve">200 nm of cytoplasm between crystal doublets. They achieve light reflective properties through the control of crystal morphology and stack dimensions, reaching similar efficiencies of light reflectivity in both fish skin and spider integument. The structure of guanine plates in spiders are compared with the more common situation in which guanine occurs in the form of relatively unorganized prismatic crystals, yielding a matt white coloration.","container-title":"Advanced Functional Materials","DOI":"10.1002/adfm.200901437","ISSN":"1616-3028","issue":"2","language":"en","note":"_eprint: https://onlinelibrary.wiley.com/doi/pdf/10.1002/adfm.200901437","page":"320-329","source":"Wiley Online Library","title":"Guanine-Based Biogenic Photonic-Crystal Arrays in Fish and Spiders","volume":"20","author":[{"family":"Levy-Lior","given":"Avital"},{"family":"Shimoni","given":"Eyal"},{"family":"Schwartz","given":"Osip"},{"family":"Gavish-Regev","given":"Efrat"},{"family":"Oron","given":"Dan"},{"family":"Oxford","given":"Geoff"},{"family":"Weiner","given":"Steve"},{"family":"Addadi","given":"Lia"}],"issued":{"date-parts":[["2010"]]}}}],"schema":"https://github.com/citation-style-language/schema/raw/master/csl-citation.json"} </w:instrText>
      </w:r>
      <w:r>
        <w:rPr>
          <w:rFonts w:ascii="Times New Roman" w:hAnsi="Times New Roman" w:cs="Times New Roman"/>
          <w:sz w:val="24"/>
          <w:szCs w:val="28"/>
        </w:rPr>
        <w:fldChar w:fldCharType="separate"/>
      </w:r>
      <w:r w:rsidRPr="00026CD8">
        <w:rPr>
          <w:rFonts w:ascii="Times New Roman" w:hAnsi="Times New Roman" w:cs="Times New Roman"/>
          <w:sz w:val="24"/>
        </w:rPr>
        <w:t>(Gur et al., 2013; Levy-Lior et al., 2010)</w:t>
      </w:r>
      <w:r>
        <w:rPr>
          <w:rFonts w:ascii="Times New Roman" w:hAnsi="Times New Roman" w:cs="Times New Roman"/>
          <w:sz w:val="24"/>
          <w:szCs w:val="28"/>
        </w:rPr>
        <w:fldChar w:fldCharType="end"/>
      </w:r>
      <w:r>
        <w:rPr>
          <w:rFonts w:ascii="Times New Roman" w:hAnsi="Times New Roman" w:cs="Times New Roman"/>
          <w:sz w:val="24"/>
          <w:szCs w:val="28"/>
        </w:rPr>
        <w:t xml:space="preserve">. Berbagai penelitian klinis menunjukkan peran guanine dalam mengatur fungsi saraf, respons perilaku dan plastisitas neuron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{"citationID":"cCymWJbb","properties":{"formattedCitation":"(Di Liberto et al., 2016; Giuliani et al., 2012; Hansel et al., 2015)","plainCitation":"(Di Liberto et al., 2016; Giuliani et al., 2012; Hansel et al., 2015)","noteIndex":0},"citationItems":[{"id":12326,"uris":["http://zotero.org/users/local/ZI3c1mm1/items/89GRGYUJ"],"uri":["http://zotero.org/users/local/ZI3c1mm1/items/89GRGYUJ"],"itemData":{"id":12326,"type":"article-journal","abstract":"Guanine-based purines (GBPs) have been recently proposed to be not only metabolic agents but also extracellular signaling molecules that regulate important functions in the central nervous system. In such way, GBPs-mediated neuroprotection, behavioral responses and neuronal plasticity have been broadly described in the literature. However, while a number of these functions (i.e., GBPs neurothophic effects) have been well-established, the molecular mechanisms behind these GBPs-dependent effects are still unknown. Furthermore, no plasma membrane receptors for GBPs have been described so far, thus GBPs are still considered orphan neuromodulators. Interestingly, an intricate and controversial functional interplay between GBPs effects and adenosine receptors activity has been recently described, thus triggering the hypothesis that GBPs mechanism of action might somehow involve adenosine receptors. Here, we review recent data describing the GBPs role in the brain. We focus on the involvement of GBPs regulating neuronal plasticity, and on the new hypothesis based on putative GBPs receptors. Overall, we expect to shed some light on the GBPs world since although these molecules might represent excellent candidates for certain neurological diseases management, the lack of putative GBPs receptors precludes any high throughput screening intent for the search of effective GBPs-based drugs.","container-title":"Frontiers in Pharmacology","ISSN":"1663-9812","source":"Frontiers","title":"The Guanine-Based Purinergic System: The Tale of An Orphan Neuromodulation","title-short":"The Guanine-Based Purinergic System","URL":"https://www.frontiersin.org/article/10.3389/fphar.2016.00158","volume":"7","author":[{"family":"Di Liberto","given":"Valentina"},{"family":"Mudò","given":"Giuseppa"},{"family":"Garozzo","given":"Roberta"},{"family":"Frinchi","given":"Monica"},{"family":"Fernandez-Dueñas","given":"Víctor"},{"family":"Di Iorio","given":"Patrizia"},{"family":"Ciccarelli","given":"Renata"},{"family":"Caciagli","given":"Francesco"},{"family":"Condorelli","given":"Daniele F."},{"family":"Ciruela","given":"Francisco"},{"family":"Belluardo","given":"Natale"}],"accessed":{"date-parts":[["2022",2,11]]},"issued":{"date-parts":[["2016"]]}}},{"id":12328,"uris":["http://zotero.org/users/local/ZI3c1mm1/items/VR5YQPN9"],"uri":["http://zotero.org/users/local/ZI3c1mm1/items/VR5YQPN9"],"itemData":{"id":12328,"type":"article-journal","abstract":"Guanosine has been reported to exert neuroprotective effects. We recently reported that, following intraperitoneal (i.p.) injection to rats, it resulted to be widely distributed. Its metabolic product guanine also rapidly increased in all the tissues, including brain, after i.p. injection of guanosine and consistently we found a significant enzymatic activity of a soluble purine nucleoside phosphorylase in the plasma of the treated animals. In this study the effect of per os administration of guanosine or guanine to rats submitted to passive avoidance task has been evaluated. Guanosine (4 and 8 mg/kg) administered pretraining impaired retention in the passive avoidance task and was unable to prevent the amnesic effect caused by 100 mg/kg N-omega-nitro-l-arginine methyl ester (L-NAME), an inhibitor of the nitric oxide synthase (NOS) known to reduce the capability of treated animals to acquire or retain informations in several learning tasks. On the contrary, guanine (4 and 8 mg/kg), which per se did not modify the latency to step-trough in the passive avoidance task, when administered pretraining 15 min before L-NAME prevented, in a dose dependent manner, the amnesic effect of the NOS inhibitor. Moreover the nucleobase was able to rescue the memory trace also when administered after training. Neither guanosine nor guanine had effects on locomotor activity. These results indicate that guanine can exert important biological activities which may be different from those mediated by its precursor guanosine, thus this evenience should be taken into account when the biological effects of guanosine are evaluated.","container-title":"Panminerva Medica","ISSN":"1827-1898","issue":"1 Suppl 4","journalAbbreviation":"Panminerva Med","language":"eng","note":"PMID: 23241935","page":"53-58","source":"PubMed","title":"Guanine-based purines modulate the effect of L-NAME on learning and memory in rats","volume":"54","author":[{"family":"Giuliani","given":"P."},{"family":"Buccella","given":"S."},{"family":"Ballerini","given":"P."},{"family":"Ciccarelli","given":"R."},{"family":"D'Alimonte","given":"I."},{"family":"Cicchitti","given":"S."},{"family":"Petragnani","given":"N."},{"family":"Natale","given":"S."},{"family":"Iacovella","given":"G."},{"family":"Caciagli","given":"F."},{"family":"Di Iorio","given":"P."}],"issued":{"date-parts":[["2012",12]]}}},{"id":12330,"uris":["http://zotero.org/users/local/ZI3c1mm1/items/7XJZTVRZ"],"uri":["http://zotero.org/users/local/ZI3c1mm1/items/7XJZTVRZ"],"itemData":{"id":12330,"type":"article-journal","abstract":"Stroke is the major cause of death and the most frequent cause of disability in the adult population worldwide. Guanosine plays an important neuroprotective role in several cerebral ischemic models and is involved in the modulation of oxidative responses and glutamatergic parameters. Because the excessive reactive oxygen species produced during an ischemic event can trigger an inflammatory response, the purpose of this study was to evaluate the hypothesis that guanosine is neuroprotective against focal cerebral ischemia, inhibits microglia/macrophages activation, and mediates an inflammatory response ameliorating the neural damage. Permanent focal cerebral ischemia was induced in adult rats, and guanosine was administered immediately, 1, 3, and 6 h after surgery. Twenty-four hours after ischemia, the asymmetry scores were evaluated by the cylinder test; neuronal damage was evaluated by Fluoro-Jade C (FJC) staining and propidium iodide (PI) incorporation; microglia and immune cells were evaluated by anti-Iba-1 antibody; and inflammatory parameters such as interleukins (IL): IL-1, IL-6, IL-10; tumor necrosis factors alpha (TNF-α); and interferon-gamma (INF-γ) were evaluated in the brain tissue and cerebrospinal fluid. The ischemic event increased the levels of Iba-1-positive cells and pro-inflammatory cytokines and decreased IL-10 levels (an anti-inflammatory cytokine) in the lesion periphery. The guanosine treatment attenuated the changes in these inflammatory parameters and also reduced the infarct volume, PI incorporation, and number of FJC-positive cells, improving the functional recovery. Thus, guanosine may have been a promising therapeutic agent for the treatment of ischemic brain injury by reduction of inflammatory process triggered in an ischemic event.","container-title":"Molecular Neurobiology","DOI":"10.1007/s12035-014-8978-0","ISSN":"1559-1182","issue":"3","journalAbbreviation":"Mol Neurobiol","language":"eng","note":"PMID: 25394382","page":"1791-1803","source":"PubMed","title":"Guanosine Protects Against Cortical Focal Ischemia. Involvement of Inflammatory Response","volume":"52","author":[{"family":"Hansel","given":"Gisele"},{"family":"Tonon","given":"André Comiran"},{"family":"Guella","given":"Felipe Lhywinskh"},{"family":"Pettenuzzo","given":"Letícia Ferreira"},{"family":"Duarte","given":"Thiago"},{"family":"Duarte","given":"Marta Maria Medeiros Frescura"},{"family":"Oses","given":"Jean Pierre"},{"family":"Achaval","given":"Matilde"},{"family":"Souza","given":"Diogo Onofre"}],"issued":{"date-parts":[["2015",12]]}}}],"schema":"https://github.com/citation-style-language/schema/raw/master/csl-citation.json"} </w:instrText>
      </w:r>
      <w:r>
        <w:rPr>
          <w:rFonts w:ascii="Times New Roman" w:hAnsi="Times New Roman" w:cs="Times New Roman"/>
          <w:sz w:val="24"/>
          <w:szCs w:val="28"/>
        </w:rPr>
        <w:fldChar w:fldCharType="separate"/>
      </w:r>
      <w:r w:rsidRPr="00103219">
        <w:rPr>
          <w:rFonts w:ascii="Times New Roman" w:hAnsi="Times New Roman" w:cs="Times New Roman"/>
          <w:sz w:val="24"/>
        </w:rPr>
        <w:t>(Di Liberto et al., 2016; Giuliani et al., 2012; Hansel et al., 2015)</w:t>
      </w:r>
      <w:r>
        <w:rPr>
          <w:rFonts w:ascii="Times New Roman" w:hAnsi="Times New Roman" w:cs="Times New Roman"/>
          <w:sz w:val="24"/>
          <w:szCs w:val="28"/>
        </w:rPr>
        <w:fldChar w:fldCharType="end"/>
      </w:r>
      <w:r>
        <w:rPr>
          <w:rFonts w:ascii="Times New Roman" w:hAnsi="Times New Roman" w:cs="Times New Roman"/>
          <w:sz w:val="24"/>
          <w:szCs w:val="28"/>
        </w:rPr>
        <w:t xml:space="preserve">. Dengan demikian, dapat dikatakan bahwa guanine memiliki potensi neuroprotektif. </w:t>
      </w:r>
    </w:p>
    <w:p w14:paraId="6027A311" w14:textId="0AF4532A" w:rsidR="009056BE" w:rsidRPr="00C86867" w:rsidRDefault="009056BE" w:rsidP="009056BE">
      <w:pPr>
        <w:pStyle w:val="ListParagraph"/>
        <w:numPr>
          <w:ilvl w:val="1"/>
          <w:numId w:val="16"/>
        </w:numPr>
        <w:spacing w:after="0" w:line="480" w:lineRule="auto"/>
        <w:ind w:left="567"/>
        <w:jc w:val="both"/>
        <w:rPr>
          <w:rFonts w:ascii="Times New Roman" w:hAnsi="Times New Roman" w:cs="Times New Roman"/>
          <w:b/>
          <w:sz w:val="24"/>
          <w:szCs w:val="28"/>
        </w:rPr>
      </w:pPr>
      <w:r w:rsidRPr="00C86867">
        <w:rPr>
          <w:rFonts w:ascii="Times New Roman" w:hAnsi="Times New Roman" w:cs="Times New Roman"/>
          <w:b/>
          <w:sz w:val="24"/>
          <w:szCs w:val="28"/>
        </w:rPr>
        <w:t>6,17-Epoxylathyrol-5,15-diacetate-3-phenylacetate</w:t>
      </w:r>
    </w:p>
    <w:p w14:paraId="6BA7A70E" w14:textId="77777777" w:rsidR="009056BE" w:rsidRPr="002B3932" w:rsidRDefault="009056BE" w:rsidP="009056BE">
      <w:pPr>
        <w:pStyle w:val="ListParagraph"/>
        <w:spacing w:after="0" w:line="480" w:lineRule="auto"/>
        <w:ind w:left="567" w:firstLine="567"/>
        <w:jc w:val="both"/>
        <w:rPr>
          <w:rFonts w:ascii="Times New Roman" w:hAnsi="Times New Roman" w:cs="Times New Roman"/>
          <w:sz w:val="24"/>
          <w:szCs w:val="28"/>
        </w:rPr>
      </w:pPr>
      <w:r>
        <w:rPr>
          <w:rFonts w:ascii="Times New Roman" w:hAnsi="Times New Roman" w:cs="Times New Roman"/>
          <w:sz w:val="24"/>
          <w:szCs w:val="28"/>
        </w:rPr>
        <w:t xml:space="preserve">Masih sangat terbatas jumlah literatur yang membahas tentang 6,17-Epoxylathyrol-5,15-diacetate-3-phenylacetate. Senyawa ini tergolong sebagai diterpenoid. Hasil penelitian klinis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{"citationID":"idGvlQS3","properties":{"formattedCitation":"(J. Zhang et al., 2017)","plainCitation":"(J. Zhang et al., 2017)","noteIndex":0},"citationItems":[{"id":12343,"uris":["http://zotero.org/users/local/ZI3c1mm1/items/5TSKQBWU"],"uri":["http://zotero.org/users/local/ZI3c1mm1/items/5TSKQBWU"],"itemData":{"id":12343,"type":"article-journal","abstract":"Natural products from the genus Euphorbia show attention-attracting activities, such as anticancer activity. In this article, classical isolation and structure identification were used in a study on Caper Euphorbia Seed. Subsequently, MTT and wound healing assays, flow cytometry, western blotting, Hoechst 33258 staining and fluorescence microscopy examination were applied to investigate the anticancer activity of the obtained compounds. In a result, lathyrol-3-phenyl- acetate-5,15-diacetate (deoxy Euphorbia factor L1, DEFL1) was isolated from Caper Euphorbia Seed. Moreover, the NMR signals were totally assigned. DEFL1 showed potent inhibition against lung cancer A549 cells, with an IC50 value of 17.51 ± 0.85 μM. Furthermore, DEFL1 suppressed wound healing of A549 cells in a concentration-dependent manner. Mechanically, DEFL1 induced apoptosis, with involvement of an increase of reactive oxygen species (ROS), decrease of mitochondrial membrane potential (ΔΨm), release of cytochrome c, activity raise of caspase-9 and 3. Characteristic features of apoptosis were observed by fluorescence microscopy. In summary, DEFL1 inhibited growth and induced apoptosis in lung cancer A549 cells via a mitochondrial pathway.","container-title":"Molecules","DOI":"10.3390/molecules22091412","ISSN":"1420-3049","issue":"9","language":"en","note":"number: 9\npublisher: Multidisciplinary Digital Publishing Institute","page":"1412","source":"www.mdpi.com","title":"Structure Identification and In Vitro Anticancer Activity of Lathyrol-3-phenylacetate-5,15-diacetate","volume":"22","author":[{"family":"Zhang","given":"Jian-ye"},{"family":"Huang","given":"Wen-jing"},{"family":"Sun","given":"Hong-mei"},{"family":"Liu","given":"Yun"},{"family":"Zhao","given":"Xiao-qin"},{"family":"Tang","given":"Si-li"},{"family":"Sun","given":"Ming-na"},{"family":"Wang","given":"Sheng"},{"family":"Li","given":"Jia-jun"},{"family":"Zhang","given":"Ling-ling"},{"family":"Zhou","given":"Jun-hua"},{"family":"Pan","given":"Qian-rong"},{"family":"Chen","given":"Hu-biao"}],"issued":{"date-parts":[["2017",9]]}}}],"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sz w:val="24"/>
        </w:rPr>
        <w:t>Zhang et al. (</w:t>
      </w:r>
      <w:r w:rsidRPr="00F95C84">
        <w:rPr>
          <w:rFonts w:ascii="Times New Roman" w:hAnsi="Times New Roman" w:cs="Times New Roman"/>
          <w:sz w:val="24"/>
        </w:rPr>
        <w:t>2017)</w:t>
      </w:r>
      <w:r>
        <w:rPr>
          <w:rFonts w:ascii="Times New Roman" w:hAnsi="Times New Roman" w:cs="Times New Roman"/>
          <w:sz w:val="24"/>
          <w:szCs w:val="28"/>
        </w:rPr>
        <w:fldChar w:fldCharType="end"/>
      </w:r>
      <w:r>
        <w:rPr>
          <w:rFonts w:ascii="Times New Roman" w:hAnsi="Times New Roman" w:cs="Times New Roman"/>
          <w:sz w:val="24"/>
          <w:szCs w:val="28"/>
        </w:rPr>
        <w:t xml:space="preserve"> dan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ZOTERO_ITEM CSL_CITATION {"citationID":"OCVDqBy8","properties":{"formattedCitation":"(Yazdiniapour et al., 2015)","plainCitation":"(Yazdiniapour et al., 2015)","noteIndex":0},"citationItems":[{"id":12346,"uris":["http://zotero.org/users/local/ZI3c1mm1/items/H5VXTBFM"],"uri":["http://zotero.org/users/local/ZI3c1mm1/items/H5VXTBFM"],"itemData":{"id":12346,"type":"article-journal","abstract":"Phytochemical analysis of Euphorbia sogdiana Popov, Euphorbiaceae, afforded the isolation of three new diterpenes based on the rare 6(17)-epoxylathyrane skeleton (1-3), along with a lathyrane (4), a myrsinane (5) and a tigliane (6) diterpenoids, previously isolated from Euphorbia aellenii. Their chemical structures were established through a combination of nuclear magnetic resonance spectroscopy and mass spectrometric methods. The epoxylathyranes 1-4 were tested to evaluate their cytotoxic activity against Jurkat T-leukemia and EJ-138 bladder cancer cells and their chemical analogy allowed to propose some structure activity relationships.","container-title":"Fitoterapia","DOI":"10.1016/j.fitote.2015.11.008","language":"en","source":"www.meta.org","title":"6(17)-Epoxylathyrane diterpenes from Euphorbia sogdiana Popov with cytotoxic activity","URL":"https://www.meta.org/papers/617-epoxylathyrane-diterpenes-from-euphorbia/26586622","author":[{"family":"Yazdiniapour","given":"Zeinab"},{"family":"Ghanadian","given":"Mustafa"},{"family":"Zolfaghari","given":"Behzad"},{"family":"Lanzotti","given":"Virginia"}],"accessed":{"date-parts":[["2022",2,11]]},"issued":{"date-parts":[["2015",11,21]]}}}],"schema":"https://github.com/citation-style-language/schema/raw/master/csl-citation.json"} </w:instrText>
      </w:r>
      <w:r>
        <w:rPr>
          <w:rFonts w:ascii="Times New Roman" w:hAnsi="Times New Roman" w:cs="Times New Roman"/>
          <w:sz w:val="24"/>
          <w:szCs w:val="28"/>
        </w:rPr>
        <w:fldChar w:fldCharType="separate"/>
      </w:r>
      <w:r>
        <w:rPr>
          <w:rFonts w:ascii="Times New Roman" w:hAnsi="Times New Roman" w:cs="Times New Roman"/>
          <w:sz w:val="24"/>
        </w:rPr>
        <w:t>Yazdiniapour et al. (</w:t>
      </w:r>
      <w:r w:rsidRPr="00F95C84">
        <w:rPr>
          <w:rFonts w:ascii="Times New Roman" w:hAnsi="Times New Roman" w:cs="Times New Roman"/>
          <w:sz w:val="24"/>
        </w:rPr>
        <w:t>2015)</w:t>
      </w:r>
      <w:r>
        <w:rPr>
          <w:rFonts w:ascii="Times New Roman" w:hAnsi="Times New Roman" w:cs="Times New Roman"/>
          <w:sz w:val="24"/>
          <w:szCs w:val="28"/>
        </w:rPr>
        <w:fldChar w:fldCharType="end"/>
      </w:r>
      <w:r>
        <w:rPr>
          <w:rFonts w:ascii="Times New Roman" w:hAnsi="Times New Roman" w:cs="Times New Roman"/>
          <w:sz w:val="24"/>
          <w:szCs w:val="28"/>
        </w:rPr>
        <w:t xml:space="preserve"> mengungkapkan senyawa ini memiliki potensi antikanker melalui mekanisme apoptosis pada sel A549 yang merupakan sel kanker paru serta aktivitas sitotoksik melawan sel kanker kandung kemih Jurkat T-leukimia dan EJ-138.</w:t>
      </w:r>
    </w:p>
    <w:p w14:paraId="33AFFAEB" w14:textId="77777777" w:rsidR="009056BE" w:rsidRDefault="009056BE" w:rsidP="009056BE">
      <w:pPr>
        <w:spacing w:after="0" w:line="480" w:lineRule="auto"/>
        <w:ind w:firstLine="567"/>
        <w:jc w:val="both"/>
        <w:rPr>
          <w:rFonts w:ascii="Times New Roman" w:hAnsi="Times New Roman" w:cs="Times New Roman"/>
          <w:sz w:val="24"/>
          <w:szCs w:val="28"/>
        </w:rPr>
      </w:pPr>
    </w:p>
    <w:p w14:paraId="4FD10E91" w14:textId="77777777" w:rsidR="004C43D2" w:rsidRDefault="004C43D2" w:rsidP="004C43D2">
      <w:pPr>
        <w:pStyle w:val="Heading2"/>
        <w:numPr>
          <w:ilvl w:val="0"/>
          <w:numId w:val="13"/>
        </w:numPr>
        <w:spacing w:line="480" w:lineRule="auto"/>
        <w:ind w:left="567" w:hanging="567"/>
        <w:rPr>
          <w:rFonts w:ascii="Times New Roman" w:hAnsi="Times New Roman" w:cs="Times New Roman"/>
          <w:b/>
          <w:color w:val="auto"/>
          <w:sz w:val="24"/>
        </w:rPr>
      </w:pPr>
      <w:bookmarkStart w:id="20" w:name="_Toc125584558"/>
      <w:r>
        <w:rPr>
          <w:rFonts w:ascii="Times New Roman" w:hAnsi="Times New Roman" w:cs="Times New Roman"/>
          <w:b/>
          <w:color w:val="auto"/>
          <w:sz w:val="24"/>
        </w:rPr>
        <w:t>Teh Herbal</w:t>
      </w:r>
      <w:bookmarkEnd w:id="20"/>
    </w:p>
    <w:p w14:paraId="2228AB1E" w14:textId="77777777" w:rsidR="004C43D2" w:rsidRDefault="004C43D2" w:rsidP="004C43D2">
      <w:pPr>
        <w:pStyle w:val="ListParagraph"/>
        <w:spacing w:before="240" w:line="480" w:lineRule="auto"/>
        <w:ind w:left="0" w:firstLine="567"/>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Teh herbal merupakan salah jenis minuman yang diramu dari tanaman herbal dan memiliki manfaat seperti obat (menyembuhkan, mengurangi gejala penyakit). Pada umumnya, teh herbal dibuat dari campuran akar, bunga, biji, akar, buah maupun daun yang telah dikeringkan. Herbal yang digunakan untuk membuat teh dapat terdiri dari satu atau lebih tanaman. Minuman ini sangat familiar di kalangan masyarakat karena budaya </w:t>
      </w:r>
      <w:r>
        <w:rPr>
          <w:rFonts w:ascii="Times New Roman" w:eastAsiaTheme="majorEastAsia" w:hAnsi="Times New Roman" w:cs="Times New Roman"/>
          <w:color w:val="000000" w:themeColor="text1"/>
          <w:sz w:val="24"/>
          <w:szCs w:val="24"/>
        </w:rPr>
        <w:lastRenderedPageBreak/>
        <w:t xml:space="preserve">minum teh telah diwariskan turun temurun di Indonesia. Teh herbal dapat disebut minuman fungsional karena perannya bagi kesehatan. </w:t>
      </w:r>
    </w:p>
    <w:p w14:paraId="2B90F060" w14:textId="77777777" w:rsidR="004C43D2" w:rsidRDefault="004C43D2" w:rsidP="004C43D2">
      <w:pPr>
        <w:pStyle w:val="ListParagraph"/>
        <w:spacing w:line="480" w:lineRule="auto"/>
        <w:ind w:left="0" w:firstLine="720"/>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Minuman ini disukai oleh konsumen terutama di usia dewasa. Pembuatan teh herbal sangat sederhana karena hanya menggunakan teknologi pengeringan. Dalam kondisi alami, teh herbal juga dapat dikombinasikan dengan teknologi fermentasi. Cara membuat minuman inipun tidak rumit, karena hanya memerlukan air panas untuk menyeduh dengan tujuan mengeluarkan senyawa aktif yang bermanfaat bagi kesehatan.</w:t>
      </w:r>
    </w:p>
    <w:p w14:paraId="7BD6E83F" w14:textId="09877E9D" w:rsidR="00822CE7" w:rsidRDefault="00822CE7">
      <w:pPr>
        <w:rPr>
          <w:rFonts w:ascii="Times New Roman" w:hAnsi="Times New Roman" w:cs="Times New Roman"/>
          <w:sz w:val="24"/>
          <w:szCs w:val="24"/>
        </w:rPr>
      </w:pPr>
    </w:p>
    <w:p w14:paraId="5D060775" w14:textId="161B065D" w:rsidR="00A31805" w:rsidRDefault="00C5513B" w:rsidP="00CF76AA">
      <w:pPr>
        <w:pStyle w:val="Heading2"/>
        <w:numPr>
          <w:ilvl w:val="0"/>
          <w:numId w:val="13"/>
        </w:numPr>
        <w:ind w:left="426" w:hanging="426"/>
        <w:rPr>
          <w:rFonts w:ascii="Times New Roman" w:hAnsi="Times New Roman" w:cs="Times New Roman"/>
          <w:b/>
          <w:color w:val="auto"/>
          <w:sz w:val="24"/>
        </w:rPr>
      </w:pPr>
      <w:bookmarkStart w:id="21" w:name="_Toc125584559"/>
      <w:r w:rsidRPr="000A3AE9">
        <w:rPr>
          <w:rFonts w:ascii="Times New Roman" w:hAnsi="Times New Roman" w:cs="Times New Roman"/>
          <w:b/>
          <w:color w:val="auto"/>
          <w:sz w:val="24"/>
        </w:rPr>
        <w:t xml:space="preserve">Kerangka </w:t>
      </w:r>
      <w:r w:rsidR="00176F4D">
        <w:rPr>
          <w:rFonts w:ascii="Times New Roman" w:hAnsi="Times New Roman" w:cs="Times New Roman"/>
          <w:b/>
          <w:color w:val="auto"/>
          <w:sz w:val="24"/>
        </w:rPr>
        <w:t>Konsep</w:t>
      </w:r>
      <w:bookmarkEnd w:id="21"/>
    </w:p>
    <w:p w14:paraId="2047E1B2" w14:textId="56019907" w:rsidR="00CD2D42" w:rsidRDefault="005A44DA" w:rsidP="00CD2D42">
      <w:r>
        <w:rPr>
          <w:noProof/>
          <w:lang w:val="en-US"/>
        </w:rPr>
        <mc:AlternateContent>
          <mc:Choice Requires="wps">
            <w:drawing>
              <wp:anchor distT="0" distB="0" distL="114300" distR="114300" simplePos="0" relativeHeight="251706368" behindDoc="0" locked="0" layoutInCell="1" allowOverlap="1" wp14:anchorId="2EC82D76" wp14:editId="3412A6EB">
                <wp:simplePos x="0" y="0"/>
                <wp:positionH relativeFrom="column">
                  <wp:posOffset>2072640</wp:posOffset>
                </wp:positionH>
                <wp:positionV relativeFrom="paragraph">
                  <wp:posOffset>122555</wp:posOffset>
                </wp:positionV>
                <wp:extent cx="1943100" cy="4667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943100" cy="466725"/>
                        </a:xfrm>
                        <a:prstGeom prst="rect">
                          <a:avLst/>
                        </a:prstGeom>
                        <a:solidFill>
                          <a:schemeClr val="lt1"/>
                        </a:solidFill>
                        <a:ln w="6350">
                          <a:solidFill>
                            <a:prstClr val="black"/>
                          </a:solidFill>
                        </a:ln>
                      </wps:spPr>
                      <wps:txbx>
                        <w:txbxContent>
                          <w:p w14:paraId="6133B158" w14:textId="5A418B46" w:rsidR="00F027E1" w:rsidRDefault="00F027E1" w:rsidP="006967B5">
                            <w:pPr>
                              <w:spacing w:after="0"/>
                              <w:jc w:val="center"/>
                              <w:rPr>
                                <w:rFonts w:ascii="Times New Roman" w:eastAsiaTheme="majorEastAsia" w:hAnsi="Times New Roman" w:cs="Times New Roman"/>
                                <w:i/>
                                <w:color w:val="000000" w:themeColor="text1"/>
                                <w:sz w:val="24"/>
                                <w:szCs w:val="24"/>
                              </w:rPr>
                            </w:pPr>
                            <w:r>
                              <w:rPr>
                                <w:rFonts w:ascii="Times New Roman" w:eastAsiaTheme="majorEastAsia" w:hAnsi="Times New Roman" w:cs="Times New Roman"/>
                                <w:i/>
                                <w:color w:val="000000" w:themeColor="text1"/>
                                <w:sz w:val="24"/>
                                <w:szCs w:val="24"/>
                              </w:rPr>
                              <w:t>U</w:t>
                            </w:r>
                            <w:r w:rsidRPr="00CD2D42">
                              <w:rPr>
                                <w:rFonts w:ascii="Times New Roman" w:eastAsiaTheme="majorEastAsia" w:hAnsi="Times New Roman" w:cs="Times New Roman"/>
                                <w:i/>
                                <w:color w:val="000000" w:themeColor="text1"/>
                                <w:sz w:val="24"/>
                                <w:szCs w:val="24"/>
                              </w:rPr>
                              <w:t>ru lewu</w:t>
                            </w:r>
                          </w:p>
                          <w:p w14:paraId="686BD62C" w14:textId="17276353" w:rsidR="00F027E1" w:rsidRPr="006967B5" w:rsidRDefault="00F027E1" w:rsidP="006967B5">
                            <w:pPr>
                              <w:spacing w:after="0"/>
                              <w:jc w:val="center"/>
                              <w:rPr>
                                <w:rFonts w:ascii="Times New Roman" w:hAnsi="Times New Roman" w:cs="Times New Roman"/>
                                <w:sz w:val="24"/>
                                <w:lang w:val="en-US"/>
                              </w:rPr>
                            </w:pPr>
                            <w:r w:rsidRPr="00CD2D42">
                              <w:rPr>
                                <w:rFonts w:ascii="Times New Roman" w:hAnsi="Times New Roman" w:cs="Times New Roman"/>
                                <w:i/>
                                <w:sz w:val="24"/>
                                <w:szCs w:val="24"/>
                              </w:rPr>
                              <w:t>(</w:t>
                            </w:r>
                            <w:r w:rsidRPr="00CD2D42">
                              <w:rPr>
                                <w:rFonts w:ascii="Times New Roman" w:hAnsi="Times New Roman" w:cs="Times New Roman"/>
                                <w:i/>
                                <w:sz w:val="24"/>
                                <w:szCs w:val="24"/>
                                <w:shd w:val="clear" w:color="auto" w:fill="FFFFFF"/>
                              </w:rPr>
                              <w:t>Eustachys paspaloides)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2D76" id="Text Box 2" o:spid="_x0000_s1028" type="#_x0000_t202" style="position:absolute;margin-left:163.2pt;margin-top:9.65pt;width:153pt;height:3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" fillcolor="white [3201]" strokeweight=".5pt">
                <v:textbox>
                  <w:txbxContent>
                    <w:p w14:paraId="6133B158" w14:textId="5A418B46" w:rsidR="00F027E1" w:rsidRDefault="00F027E1" w:rsidP="006967B5">
                      <w:pPr>
                        <w:spacing w:after="0"/>
                        <w:jc w:val="center"/>
                        <w:rPr>
                          <w:rFonts w:ascii="Times New Roman" w:eastAsiaTheme="majorEastAsia" w:hAnsi="Times New Roman" w:cs="Times New Roman"/>
                          <w:i/>
                          <w:color w:val="000000" w:themeColor="text1"/>
                          <w:sz w:val="24"/>
                          <w:szCs w:val="24"/>
                        </w:rPr>
                      </w:pPr>
                      <w:r>
                        <w:rPr>
                          <w:rFonts w:ascii="Times New Roman" w:eastAsiaTheme="majorEastAsia" w:hAnsi="Times New Roman" w:cs="Times New Roman"/>
                          <w:i/>
                          <w:color w:val="000000" w:themeColor="text1"/>
                          <w:sz w:val="24"/>
                          <w:szCs w:val="24"/>
                        </w:rPr>
                        <w:t>U</w:t>
                      </w:r>
                      <w:r w:rsidRPr="00CD2D42">
                        <w:rPr>
                          <w:rFonts w:ascii="Times New Roman" w:eastAsiaTheme="majorEastAsia" w:hAnsi="Times New Roman" w:cs="Times New Roman"/>
                          <w:i/>
                          <w:color w:val="000000" w:themeColor="text1"/>
                          <w:sz w:val="24"/>
                          <w:szCs w:val="24"/>
                        </w:rPr>
                        <w:t>ru lewu</w:t>
                      </w:r>
                    </w:p>
                    <w:p w14:paraId="686BD62C" w14:textId="17276353" w:rsidR="00F027E1" w:rsidRPr="006967B5" w:rsidRDefault="00F027E1" w:rsidP="006967B5">
                      <w:pPr>
                        <w:spacing w:after="0"/>
                        <w:jc w:val="center"/>
                        <w:rPr>
                          <w:rFonts w:ascii="Times New Roman" w:hAnsi="Times New Roman" w:cs="Times New Roman"/>
                          <w:sz w:val="24"/>
                          <w:lang w:val="en-US"/>
                        </w:rPr>
                      </w:pPr>
                      <w:r w:rsidRPr="00CD2D42">
                        <w:rPr>
                          <w:rFonts w:ascii="Times New Roman" w:hAnsi="Times New Roman" w:cs="Times New Roman"/>
                          <w:i/>
                          <w:sz w:val="24"/>
                          <w:szCs w:val="24"/>
                        </w:rPr>
                        <w:t>(</w:t>
                      </w:r>
                      <w:r w:rsidRPr="00CD2D42">
                        <w:rPr>
                          <w:rFonts w:ascii="Times New Roman" w:hAnsi="Times New Roman" w:cs="Times New Roman"/>
                          <w:i/>
                          <w:sz w:val="24"/>
                          <w:szCs w:val="24"/>
                          <w:shd w:val="clear" w:color="auto" w:fill="FFFFFF"/>
                        </w:rPr>
                        <w:t>Eustachys paspaloides)</w:t>
                      </w:r>
                    </w:p>
                  </w:txbxContent>
                </v:textbox>
              </v:shape>
            </w:pict>
          </mc:Fallback>
        </mc:AlternateContent>
      </w:r>
    </w:p>
    <w:p w14:paraId="50CD5950" w14:textId="2DEC1C2C" w:rsidR="005A44DA" w:rsidRDefault="005A44DA" w:rsidP="00CD2D42"/>
    <w:p w14:paraId="70E83ACF" w14:textId="149B7A0D" w:rsidR="005A44DA" w:rsidRDefault="0071737A" w:rsidP="00CD2D42">
      <w:r>
        <w:rPr>
          <w:noProof/>
          <w:lang w:val="en-US"/>
        </w:rPr>
        <mc:AlternateContent>
          <mc:Choice Requires="wps">
            <w:drawing>
              <wp:anchor distT="0" distB="0" distL="114300" distR="114300" simplePos="0" relativeHeight="251761664" behindDoc="0" locked="0" layoutInCell="1" allowOverlap="1" wp14:anchorId="4EB02B40" wp14:editId="4A9A63C8">
                <wp:simplePos x="0" y="0"/>
                <wp:positionH relativeFrom="column">
                  <wp:posOffset>3072765</wp:posOffset>
                </wp:positionH>
                <wp:positionV relativeFrom="paragraph">
                  <wp:posOffset>18415</wp:posOffset>
                </wp:positionV>
                <wp:extent cx="9525" cy="409575"/>
                <wp:effectExtent l="38100" t="0" r="66675" b="47625"/>
                <wp:wrapNone/>
                <wp:docPr id="74" name="Straight Arrow Connector 74"/>
                <wp:cNvGraphicFramePr/>
                <a:graphic xmlns:a="http://schemas.openxmlformats.org/drawingml/2006/main">
                  <a:graphicData uri="http://schemas.microsoft.com/office/word/2010/wordprocessingShape">
                    <wps:wsp>
                      <wps:cNvCnPr/>
                      <wps:spPr>
                        <a:xfrm>
                          <a:off x="0" y="0"/>
                          <a:ext cx="9525" cy="4095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97C43CC" id="_x0000_t32" coordsize="21600,21600" o:spt="32" o:oned="t" path="m,l21600,21600e" filled="f">
                <v:path arrowok="t" fillok="f" o:connecttype="none"/>
                <o:lock v:ext="edit" shapetype="t"/>
              </v:shapetype>
              <v:shape id="Straight Arrow Connector 74" o:spid="_x0000_s1026" type="#_x0000_t32" style="position:absolute;margin-left:241.95pt;margin-top:1.45pt;width:.75pt;height:32.2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" strokecolor="black [3200]" strokeweight="1.5pt">
                <v:stroke endarrow="block" joinstyle="miter"/>
              </v:shape>
            </w:pict>
          </mc:Fallback>
        </mc:AlternateContent>
      </w:r>
    </w:p>
    <w:p w14:paraId="619DE08F" w14:textId="30C2E517" w:rsidR="005A44DA" w:rsidRDefault="00B67940" w:rsidP="00CD2D42">
      <w:r>
        <w:rPr>
          <w:noProof/>
          <w:lang w:val="en-US"/>
        </w:rPr>
        <mc:AlternateContent>
          <mc:Choice Requires="wps">
            <w:drawing>
              <wp:anchor distT="0" distB="0" distL="114300" distR="114300" simplePos="0" relativeHeight="251707392" behindDoc="0" locked="0" layoutInCell="1" allowOverlap="1" wp14:anchorId="004D44D6" wp14:editId="1FF2C467">
                <wp:simplePos x="0" y="0"/>
                <wp:positionH relativeFrom="column">
                  <wp:posOffset>2577465</wp:posOffset>
                </wp:positionH>
                <wp:positionV relativeFrom="paragraph">
                  <wp:posOffset>150495</wp:posOffset>
                </wp:positionV>
                <wp:extent cx="1009650" cy="51435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1009650" cy="514350"/>
                        </a:xfrm>
                        <a:prstGeom prst="rect">
                          <a:avLst/>
                        </a:prstGeom>
                        <a:solidFill>
                          <a:schemeClr val="lt1"/>
                        </a:solidFill>
                        <a:ln w="6350">
                          <a:solidFill>
                            <a:prstClr val="black"/>
                          </a:solidFill>
                        </a:ln>
                      </wps:spPr>
                      <wps:txbx>
                        <w:txbxContent>
                          <w:p w14:paraId="188E991C" w14:textId="6FC3EA49" w:rsidR="00F027E1" w:rsidRPr="006967B5" w:rsidRDefault="00F027E1" w:rsidP="00176F4D">
                            <w:pPr>
                              <w:spacing w:after="0"/>
                              <w:jc w:val="center"/>
                              <w:rPr>
                                <w:rFonts w:ascii="Times New Roman" w:hAnsi="Times New Roman" w:cs="Times New Roman"/>
                                <w:sz w:val="24"/>
                                <w:lang w:val="en-US"/>
                              </w:rPr>
                            </w:pPr>
                            <w:r>
                              <w:rPr>
                                <w:rFonts w:ascii="Times New Roman" w:hAnsi="Times New Roman" w:cs="Times New Roman"/>
                                <w:sz w:val="24"/>
                                <w:lang w:val="en-US"/>
                              </w:rPr>
                              <w:t>Proses pengeringan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D44D6" id="Text Box 31" o:spid="_x0000_s1029" type="#_x0000_t202" style="position:absolute;margin-left:202.95pt;margin-top:11.85pt;width:79.5pt;height: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" fillcolor="white [3201]" strokeweight=".5pt">
                <v:textbox>
                  <w:txbxContent>
                    <w:p w14:paraId="188E991C" w14:textId="6FC3EA49" w:rsidR="00F027E1" w:rsidRPr="006967B5" w:rsidRDefault="00F027E1" w:rsidP="00176F4D">
                      <w:pPr>
                        <w:spacing w:after="0"/>
                        <w:jc w:val="center"/>
                        <w:rPr>
                          <w:rFonts w:ascii="Times New Roman" w:hAnsi="Times New Roman" w:cs="Times New Roman"/>
                          <w:sz w:val="24"/>
                          <w:lang w:val="en-US"/>
                        </w:rPr>
                      </w:pPr>
                      <w:r>
                        <w:rPr>
                          <w:rFonts w:ascii="Times New Roman" w:hAnsi="Times New Roman" w:cs="Times New Roman"/>
                          <w:sz w:val="24"/>
                          <w:lang w:val="en-US"/>
                        </w:rPr>
                        <w:t>Proses pengeringan</w:t>
                      </w:r>
                    </w:p>
                  </w:txbxContent>
                </v:textbox>
              </v:shape>
            </w:pict>
          </mc:Fallback>
        </mc:AlternateContent>
      </w:r>
    </w:p>
    <w:p w14:paraId="00AA3169" w14:textId="7640D89D" w:rsidR="00CD2D42" w:rsidRPr="007E50CF" w:rsidRDefault="00CD2D42" w:rsidP="00CD2D42"/>
    <w:p w14:paraId="1C364CC5" w14:textId="28B67CB9" w:rsidR="00CD2D42" w:rsidRPr="006D7159" w:rsidRDefault="00B67940" w:rsidP="00CD2D42">
      <w:r>
        <w:rPr>
          <w:noProof/>
          <w:lang w:val="en-US"/>
        </w:rPr>
        <mc:AlternateContent>
          <mc:Choice Requires="wps">
            <w:drawing>
              <wp:anchor distT="0" distB="0" distL="114300" distR="114300" simplePos="0" relativeHeight="251812864" behindDoc="0" locked="0" layoutInCell="1" allowOverlap="1" wp14:anchorId="7BDB815F" wp14:editId="3F65679A">
                <wp:simplePos x="0" y="0"/>
                <wp:positionH relativeFrom="column">
                  <wp:posOffset>3082290</wp:posOffset>
                </wp:positionH>
                <wp:positionV relativeFrom="paragraph">
                  <wp:posOffset>102235</wp:posOffset>
                </wp:positionV>
                <wp:extent cx="0" cy="238125"/>
                <wp:effectExtent l="0" t="0" r="19050" b="28575"/>
                <wp:wrapNone/>
                <wp:docPr id="42" name="Straight Connector 42"/>
                <wp:cNvGraphicFramePr/>
                <a:graphic xmlns:a="http://schemas.openxmlformats.org/drawingml/2006/main">
                  <a:graphicData uri="http://schemas.microsoft.com/office/word/2010/wordprocessingShape">
                    <wps:wsp>
                      <wps:cNvCnPr/>
                      <wps:spPr>
                        <a:xfrm flipH="1">
                          <a:off x="0" y="0"/>
                          <a:ext cx="0" cy="2381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041B2" id="Straight Connector 42"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7pt,8.05pt" to="242.7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" strokecolor="black [3200]" strokeweight="1.5pt">
                <v:stroke joinstyle="miter"/>
              </v:line>
            </w:pict>
          </mc:Fallback>
        </mc:AlternateContent>
      </w:r>
    </w:p>
    <w:p w14:paraId="6A2BE590" w14:textId="2391A29A" w:rsidR="00CD2D42" w:rsidRDefault="00B67940" w:rsidP="00CD2D42">
      <w:r>
        <w:rPr>
          <w:noProof/>
          <w:lang w:val="en-US"/>
        </w:rPr>
        <mc:AlternateContent>
          <mc:Choice Requires="wps">
            <w:drawing>
              <wp:anchor distT="0" distB="0" distL="114300" distR="114300" simplePos="0" relativeHeight="251816960" behindDoc="0" locked="0" layoutInCell="1" allowOverlap="1" wp14:anchorId="3DC6DDA9" wp14:editId="30446406">
                <wp:simplePos x="0" y="0"/>
                <wp:positionH relativeFrom="column">
                  <wp:posOffset>4044315</wp:posOffset>
                </wp:positionH>
                <wp:positionV relativeFrom="paragraph">
                  <wp:posOffset>36195</wp:posOffset>
                </wp:positionV>
                <wp:extent cx="9525" cy="409575"/>
                <wp:effectExtent l="38100" t="0" r="66675" b="47625"/>
                <wp:wrapNone/>
                <wp:docPr id="44" name="Straight Arrow Connector 44"/>
                <wp:cNvGraphicFramePr/>
                <a:graphic xmlns:a="http://schemas.openxmlformats.org/drawingml/2006/main">
                  <a:graphicData uri="http://schemas.microsoft.com/office/word/2010/wordprocessingShape">
                    <wps:wsp>
                      <wps:cNvCnPr/>
                      <wps:spPr>
                        <a:xfrm>
                          <a:off x="0" y="0"/>
                          <a:ext cx="9525" cy="4095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250F89E" id="Straight Arrow Connector 44" o:spid="_x0000_s1026" type="#_x0000_t32" style="position:absolute;margin-left:318.45pt;margin-top:2.85pt;width:.75pt;height:32.2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" strokecolor="black [3200]" strokeweight="1.5pt">
                <v:stroke endarrow="block" joinstyle="miter"/>
              </v:shape>
            </w:pict>
          </mc:Fallback>
        </mc:AlternateContent>
      </w:r>
      <w:r>
        <w:rPr>
          <w:noProof/>
          <w:lang w:val="en-US"/>
        </w:rPr>
        <mc:AlternateContent>
          <mc:Choice Requires="wps">
            <w:drawing>
              <wp:anchor distT="0" distB="0" distL="114300" distR="114300" simplePos="0" relativeHeight="251814912" behindDoc="0" locked="0" layoutInCell="1" allowOverlap="1" wp14:anchorId="3DA55EDF" wp14:editId="4ABE154B">
                <wp:simplePos x="0" y="0"/>
                <wp:positionH relativeFrom="column">
                  <wp:posOffset>2129790</wp:posOffset>
                </wp:positionH>
                <wp:positionV relativeFrom="paragraph">
                  <wp:posOffset>45720</wp:posOffset>
                </wp:positionV>
                <wp:extent cx="9525" cy="409575"/>
                <wp:effectExtent l="38100" t="0" r="66675" b="47625"/>
                <wp:wrapNone/>
                <wp:docPr id="43" name="Straight Arrow Connector 43"/>
                <wp:cNvGraphicFramePr/>
                <a:graphic xmlns:a="http://schemas.openxmlformats.org/drawingml/2006/main">
                  <a:graphicData uri="http://schemas.microsoft.com/office/word/2010/wordprocessingShape">
                    <wps:wsp>
                      <wps:cNvCnPr/>
                      <wps:spPr>
                        <a:xfrm>
                          <a:off x="0" y="0"/>
                          <a:ext cx="9525" cy="4095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2F21E1C" id="Straight Arrow Connector 43" o:spid="_x0000_s1026" type="#_x0000_t32" style="position:absolute;margin-left:167.7pt;margin-top:3.6pt;width:.75pt;height:32.2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" strokecolor="black [3200]" strokeweight="1.5pt">
                <v:stroke endarrow="block" joinstyle="miter"/>
              </v:shape>
            </w:pict>
          </mc:Fallback>
        </mc:AlternateContent>
      </w:r>
      <w:r>
        <w:rPr>
          <w:noProof/>
          <w:lang w:val="en-US"/>
        </w:rPr>
        <mc:AlternateContent>
          <mc:Choice Requires="wps">
            <w:drawing>
              <wp:anchor distT="0" distB="0" distL="114300" distR="114300" simplePos="0" relativeHeight="251811840" behindDoc="0" locked="0" layoutInCell="1" allowOverlap="1" wp14:anchorId="60394678" wp14:editId="7943B349">
                <wp:simplePos x="0" y="0"/>
                <wp:positionH relativeFrom="column">
                  <wp:posOffset>2129155</wp:posOffset>
                </wp:positionH>
                <wp:positionV relativeFrom="paragraph">
                  <wp:posOffset>45720</wp:posOffset>
                </wp:positionV>
                <wp:extent cx="1914525" cy="9525"/>
                <wp:effectExtent l="0" t="0" r="28575" b="28575"/>
                <wp:wrapNone/>
                <wp:docPr id="39" name="Straight Connector 39"/>
                <wp:cNvGraphicFramePr/>
                <a:graphic xmlns:a="http://schemas.openxmlformats.org/drawingml/2006/main">
                  <a:graphicData uri="http://schemas.microsoft.com/office/word/2010/wordprocessingShape">
                    <wps:wsp>
                      <wps:cNvCnPr/>
                      <wps:spPr>
                        <a:xfrm flipV="1">
                          <a:off x="0" y="0"/>
                          <a:ext cx="19145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6DAC0DB" id="Straight Connector 39" o:spid="_x0000_s1026" style="position:absolute;flip:y;z-index:251811840;visibility:visible;mso-wrap-style:square;mso-wrap-distance-left:9pt;mso-wrap-distance-top:0;mso-wrap-distance-right:9pt;mso-wrap-distance-bottom:0;mso-position-horizontal:absolute;mso-position-horizontal-relative:text;mso-position-vertical:absolute;mso-position-vertical-relative:text" from="167.65pt,3.6pt" to="318.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" strokecolor="black [3200]" strokeweight="1.5pt">
                <v:stroke joinstyle="miter"/>
              </v:line>
            </w:pict>
          </mc:Fallback>
        </mc:AlternateContent>
      </w:r>
    </w:p>
    <w:p w14:paraId="3112B7A8" w14:textId="35EF5C50" w:rsidR="00CD2D42" w:rsidRDefault="00B67940" w:rsidP="00CD2D42">
      <w:r>
        <w:rPr>
          <w:noProof/>
          <w:lang w:val="en-US"/>
        </w:rPr>
        <mc:AlternateContent>
          <mc:Choice Requires="wps">
            <w:drawing>
              <wp:anchor distT="0" distB="0" distL="114300" distR="114300" simplePos="0" relativeHeight="251728896" behindDoc="0" locked="0" layoutInCell="1" allowOverlap="1" wp14:anchorId="4229F19B" wp14:editId="3541FDF1">
                <wp:simplePos x="0" y="0"/>
                <wp:positionH relativeFrom="column">
                  <wp:posOffset>1644015</wp:posOffset>
                </wp:positionH>
                <wp:positionV relativeFrom="paragraph">
                  <wp:posOffset>197485</wp:posOffset>
                </wp:positionV>
                <wp:extent cx="1009650" cy="51435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1009650" cy="514350"/>
                        </a:xfrm>
                        <a:prstGeom prst="rect">
                          <a:avLst/>
                        </a:prstGeom>
                        <a:solidFill>
                          <a:schemeClr val="lt1"/>
                        </a:solidFill>
                        <a:ln w="6350">
                          <a:solidFill>
                            <a:prstClr val="black"/>
                          </a:solidFill>
                          <a:prstDash val="solid"/>
                        </a:ln>
                      </wps:spPr>
                      <wps:txbx>
                        <w:txbxContent>
                          <w:p w14:paraId="43C49FAF" w14:textId="77932CAE" w:rsidR="00F027E1" w:rsidRPr="006967B5" w:rsidRDefault="00F027E1" w:rsidP="00176F4D">
                            <w:pPr>
                              <w:spacing w:after="0"/>
                              <w:jc w:val="center"/>
                              <w:rPr>
                                <w:rFonts w:ascii="Times New Roman" w:hAnsi="Times New Roman" w:cs="Times New Roman"/>
                                <w:sz w:val="24"/>
                                <w:lang w:val="en-US"/>
                              </w:rPr>
                            </w:pPr>
                            <w:r>
                              <w:rPr>
                                <w:rFonts w:ascii="Times New Roman" w:hAnsi="Times New Roman" w:cs="Times New Roman"/>
                                <w:sz w:val="24"/>
                                <w:lang w:val="en-US"/>
                              </w:rPr>
                              <w:t>Aktivitas Antioksidan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F19B" id="Text Box 50" o:spid="_x0000_s1030" type="#_x0000_t202" style="position:absolute;margin-left:129.45pt;margin-top:15.55pt;width:79.5pt;height:4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" fillcolor="white [3201]" strokeweight=".5pt">
                <v:textbox>
                  <w:txbxContent>
                    <w:p w14:paraId="43C49FAF" w14:textId="77932CAE" w:rsidR="00F027E1" w:rsidRPr="006967B5" w:rsidRDefault="00F027E1" w:rsidP="00176F4D">
                      <w:pPr>
                        <w:spacing w:after="0"/>
                        <w:jc w:val="center"/>
                        <w:rPr>
                          <w:rFonts w:ascii="Times New Roman" w:hAnsi="Times New Roman" w:cs="Times New Roman"/>
                          <w:sz w:val="24"/>
                          <w:lang w:val="en-US"/>
                        </w:rPr>
                      </w:pPr>
                      <w:r>
                        <w:rPr>
                          <w:rFonts w:ascii="Times New Roman" w:hAnsi="Times New Roman" w:cs="Times New Roman"/>
                          <w:sz w:val="24"/>
                          <w:lang w:val="en-US"/>
                        </w:rPr>
                        <w:t>Aktivitas Antioksidan</w:t>
                      </w:r>
                    </w:p>
                  </w:txbxContent>
                </v:textbox>
              </v:shape>
            </w:pict>
          </mc:Fallback>
        </mc:AlternateContent>
      </w:r>
      <w:r>
        <w:rPr>
          <w:noProof/>
          <w:lang w:val="en-US"/>
        </w:rPr>
        <mc:AlternateContent>
          <mc:Choice Requires="wps">
            <w:drawing>
              <wp:anchor distT="0" distB="0" distL="114300" distR="114300" simplePos="0" relativeHeight="251819008" behindDoc="0" locked="0" layoutInCell="1" allowOverlap="1" wp14:anchorId="1885644E" wp14:editId="3FB7DB4C">
                <wp:simplePos x="0" y="0"/>
                <wp:positionH relativeFrom="column">
                  <wp:posOffset>3558540</wp:posOffset>
                </wp:positionH>
                <wp:positionV relativeFrom="paragraph">
                  <wp:posOffset>188595</wp:posOffset>
                </wp:positionV>
                <wp:extent cx="1009650" cy="51435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1009650" cy="514350"/>
                        </a:xfrm>
                        <a:prstGeom prst="rect">
                          <a:avLst/>
                        </a:prstGeom>
                        <a:solidFill>
                          <a:schemeClr val="lt1"/>
                        </a:solidFill>
                        <a:ln w="6350">
                          <a:solidFill>
                            <a:prstClr val="black"/>
                          </a:solidFill>
                          <a:prstDash val="solid"/>
                        </a:ln>
                      </wps:spPr>
                      <wps:txbx>
                        <w:txbxContent>
                          <w:p w14:paraId="24315238" w14:textId="4F655DEE" w:rsidR="00F027E1" w:rsidRPr="006967B5" w:rsidRDefault="00F027E1" w:rsidP="00B67940">
                            <w:pPr>
                              <w:spacing w:after="0"/>
                              <w:jc w:val="center"/>
                              <w:rPr>
                                <w:rFonts w:ascii="Times New Roman" w:hAnsi="Times New Roman" w:cs="Times New Roman"/>
                                <w:sz w:val="24"/>
                                <w:lang w:val="en-US"/>
                              </w:rPr>
                            </w:pPr>
                            <w:r>
                              <w:rPr>
                                <w:rFonts w:ascii="Times New Roman" w:hAnsi="Times New Roman" w:cs="Times New Roman"/>
                                <w:sz w:val="24"/>
                                <w:lang w:val="en-US"/>
                              </w:rPr>
                              <w:t>Formulasi Teh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5644E" id="Text Box 45" o:spid="_x0000_s1031" type="#_x0000_t202" style="position:absolute;margin-left:280.2pt;margin-top:14.85pt;width:79.5pt;height:4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" fillcolor="white [3201]" strokeweight=".5pt">
                <v:textbox>
                  <w:txbxContent>
                    <w:p w14:paraId="24315238" w14:textId="4F655DEE" w:rsidR="00F027E1" w:rsidRPr="006967B5" w:rsidRDefault="00F027E1" w:rsidP="00B67940">
                      <w:pPr>
                        <w:spacing w:after="0"/>
                        <w:jc w:val="center"/>
                        <w:rPr>
                          <w:rFonts w:ascii="Times New Roman" w:hAnsi="Times New Roman" w:cs="Times New Roman"/>
                          <w:sz w:val="24"/>
                          <w:lang w:val="en-US"/>
                        </w:rPr>
                      </w:pPr>
                      <w:r>
                        <w:rPr>
                          <w:rFonts w:ascii="Times New Roman" w:hAnsi="Times New Roman" w:cs="Times New Roman"/>
                          <w:sz w:val="24"/>
                          <w:lang w:val="en-US"/>
                        </w:rPr>
                        <w:t>Formulasi Teh</w:t>
                      </w:r>
                    </w:p>
                  </w:txbxContent>
                </v:textbox>
              </v:shape>
            </w:pict>
          </mc:Fallback>
        </mc:AlternateContent>
      </w:r>
    </w:p>
    <w:p w14:paraId="069E4664" w14:textId="1650CB0E" w:rsidR="00CD2D42" w:rsidRDefault="00CD2D42" w:rsidP="00CD2D42"/>
    <w:p w14:paraId="52645CCB" w14:textId="185A6000" w:rsidR="00B67940" w:rsidRDefault="00B67940" w:rsidP="001E4CE0">
      <w:pPr>
        <w:tabs>
          <w:tab w:val="left" w:pos="1965"/>
        </w:tabs>
      </w:pPr>
      <w:r>
        <w:rPr>
          <w:noProof/>
          <w:lang w:val="en-US"/>
        </w:rPr>
        <mc:AlternateContent>
          <mc:Choice Requires="wps">
            <w:drawing>
              <wp:anchor distT="0" distB="0" distL="114300" distR="114300" simplePos="0" relativeHeight="251821056" behindDoc="0" locked="0" layoutInCell="1" allowOverlap="1" wp14:anchorId="0A108BC0" wp14:editId="0B64B6CC">
                <wp:simplePos x="0" y="0"/>
                <wp:positionH relativeFrom="column">
                  <wp:posOffset>4067175</wp:posOffset>
                </wp:positionH>
                <wp:positionV relativeFrom="paragraph">
                  <wp:posOffset>161290</wp:posOffset>
                </wp:positionV>
                <wp:extent cx="9525" cy="409575"/>
                <wp:effectExtent l="38100" t="0" r="66675" b="47625"/>
                <wp:wrapNone/>
                <wp:docPr id="46" name="Straight Arrow Connector 46"/>
                <wp:cNvGraphicFramePr/>
                <a:graphic xmlns:a="http://schemas.openxmlformats.org/drawingml/2006/main">
                  <a:graphicData uri="http://schemas.microsoft.com/office/word/2010/wordprocessingShape">
                    <wps:wsp>
                      <wps:cNvCnPr/>
                      <wps:spPr>
                        <a:xfrm>
                          <a:off x="0" y="0"/>
                          <a:ext cx="9525" cy="4095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0BC9E95" id="Straight Arrow Connector 46" o:spid="_x0000_s1026" type="#_x0000_t32" style="position:absolute;margin-left:320.25pt;margin-top:12.7pt;width:.75pt;height:32.2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" strokecolor="black [3200]" strokeweight="1.5pt">
                <v:stroke endarrow="block" joinstyle="miter"/>
              </v:shape>
            </w:pict>
          </mc:Fallback>
        </mc:AlternateContent>
      </w:r>
    </w:p>
    <w:p w14:paraId="6F48B7E0" w14:textId="23E7E6B2" w:rsidR="00B67940" w:rsidRDefault="00B67940" w:rsidP="001E4CE0">
      <w:pPr>
        <w:tabs>
          <w:tab w:val="left" w:pos="1965"/>
        </w:tabs>
      </w:pPr>
    </w:p>
    <w:p w14:paraId="53C30E4D" w14:textId="27EF5465" w:rsidR="00B67940" w:rsidRDefault="00B67940" w:rsidP="001E4CE0">
      <w:pPr>
        <w:tabs>
          <w:tab w:val="left" w:pos="1965"/>
        </w:tabs>
      </w:pPr>
      <w:r>
        <w:rPr>
          <w:noProof/>
          <w:lang w:val="en-US"/>
        </w:rPr>
        <mc:AlternateContent>
          <mc:Choice Requires="wps">
            <w:drawing>
              <wp:anchor distT="0" distB="0" distL="114300" distR="114300" simplePos="0" relativeHeight="251823104" behindDoc="0" locked="0" layoutInCell="1" allowOverlap="1" wp14:anchorId="69695DFC" wp14:editId="31C56ED3">
                <wp:simplePos x="0" y="0"/>
                <wp:positionH relativeFrom="column">
                  <wp:posOffset>3596640</wp:posOffset>
                </wp:positionH>
                <wp:positionV relativeFrom="paragraph">
                  <wp:posOffset>17780</wp:posOffset>
                </wp:positionV>
                <wp:extent cx="1009650" cy="51435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1009650" cy="514350"/>
                        </a:xfrm>
                        <a:prstGeom prst="rect">
                          <a:avLst/>
                        </a:prstGeom>
                        <a:solidFill>
                          <a:schemeClr val="lt1"/>
                        </a:solidFill>
                        <a:ln w="6350">
                          <a:solidFill>
                            <a:prstClr val="black"/>
                          </a:solidFill>
                          <a:prstDash val="solid"/>
                        </a:ln>
                      </wps:spPr>
                      <wps:txbx>
                        <w:txbxContent>
                          <w:p w14:paraId="49A8BA3E" w14:textId="535F39F1" w:rsidR="00F027E1" w:rsidRPr="006967B5" w:rsidRDefault="00F027E1" w:rsidP="00B67940">
                            <w:pPr>
                              <w:spacing w:after="0"/>
                              <w:jc w:val="center"/>
                              <w:rPr>
                                <w:rFonts w:ascii="Times New Roman" w:hAnsi="Times New Roman" w:cs="Times New Roman"/>
                                <w:sz w:val="24"/>
                                <w:lang w:val="en-US"/>
                              </w:rPr>
                            </w:pPr>
                            <w:r>
                              <w:rPr>
                                <w:rFonts w:ascii="Times New Roman" w:hAnsi="Times New Roman" w:cs="Times New Roman"/>
                                <w:sz w:val="24"/>
                                <w:lang w:val="en-US"/>
                              </w:rPr>
                              <w:t>Uji Sensoris (Hedonik)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95DFC" id="Text Box 48" o:spid="_x0000_s1032" type="#_x0000_t202" style="position:absolute;margin-left:283.2pt;margin-top:1.4pt;width:79.5pt;height:4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" fillcolor="white [3201]" strokeweight=".5pt">
                <v:textbox>
                  <w:txbxContent>
                    <w:p w14:paraId="49A8BA3E" w14:textId="535F39F1" w:rsidR="00F027E1" w:rsidRPr="006967B5" w:rsidRDefault="00F027E1" w:rsidP="00B67940">
                      <w:pPr>
                        <w:spacing w:after="0"/>
                        <w:jc w:val="center"/>
                        <w:rPr>
                          <w:rFonts w:ascii="Times New Roman" w:hAnsi="Times New Roman" w:cs="Times New Roman"/>
                          <w:sz w:val="24"/>
                          <w:lang w:val="en-US"/>
                        </w:rPr>
                      </w:pPr>
                      <w:r>
                        <w:rPr>
                          <w:rFonts w:ascii="Times New Roman" w:hAnsi="Times New Roman" w:cs="Times New Roman"/>
                          <w:sz w:val="24"/>
                          <w:lang w:val="en-US"/>
                        </w:rPr>
                        <w:t>Uji Sensoris (Hedonik)</w:t>
                      </w:r>
                    </w:p>
                  </w:txbxContent>
                </v:textbox>
              </v:shape>
            </w:pict>
          </mc:Fallback>
        </mc:AlternateContent>
      </w:r>
    </w:p>
    <w:p w14:paraId="7D08789C" w14:textId="6815D092" w:rsidR="00B67940" w:rsidRDefault="00B67940" w:rsidP="001E4CE0">
      <w:pPr>
        <w:tabs>
          <w:tab w:val="left" w:pos="1965"/>
        </w:tabs>
      </w:pPr>
    </w:p>
    <w:p w14:paraId="1BB672AE" w14:textId="749197ED" w:rsidR="00ED0E1C" w:rsidRDefault="00ED0E1C" w:rsidP="001E4CE0">
      <w:pPr>
        <w:tabs>
          <w:tab w:val="left" w:pos="1965"/>
        </w:tabs>
      </w:pPr>
    </w:p>
    <w:p w14:paraId="09E40FF4" w14:textId="328E4CFE" w:rsidR="00B67940" w:rsidRDefault="00176F4D" w:rsidP="008B0851">
      <w:pPr>
        <w:spacing w:line="480" w:lineRule="auto"/>
        <w:jc w:val="both"/>
        <w:rPr>
          <w:rFonts w:ascii="Times New Roman" w:hAnsi="Times New Roman" w:cs="Times New Roman"/>
          <w:sz w:val="24"/>
          <w:szCs w:val="24"/>
          <w:shd w:val="clear" w:color="auto" w:fill="FFFFFF"/>
        </w:rPr>
      </w:pPr>
      <w:r>
        <w:rPr>
          <w:rFonts w:ascii="Times New Roman" w:eastAsiaTheme="majorEastAsia" w:hAnsi="Times New Roman" w:cs="Times New Roman"/>
          <w:i/>
          <w:color w:val="000000" w:themeColor="text1"/>
          <w:sz w:val="24"/>
          <w:szCs w:val="24"/>
        </w:rPr>
        <w:t>U</w:t>
      </w:r>
      <w:r w:rsidR="006967B5" w:rsidRPr="00CD2D42">
        <w:rPr>
          <w:rFonts w:ascii="Times New Roman" w:eastAsiaTheme="majorEastAsia" w:hAnsi="Times New Roman" w:cs="Times New Roman"/>
          <w:i/>
          <w:color w:val="000000" w:themeColor="text1"/>
          <w:sz w:val="24"/>
          <w:szCs w:val="24"/>
        </w:rPr>
        <w:t xml:space="preserve">ru lewu </w:t>
      </w:r>
      <w:r w:rsidR="006967B5" w:rsidRPr="00CD2D42">
        <w:rPr>
          <w:rFonts w:ascii="Times New Roman" w:hAnsi="Times New Roman" w:cs="Times New Roman"/>
          <w:i/>
          <w:sz w:val="24"/>
          <w:szCs w:val="24"/>
        </w:rPr>
        <w:t>(</w:t>
      </w:r>
      <w:r w:rsidR="006967B5" w:rsidRPr="00CD2D42">
        <w:rPr>
          <w:rFonts w:ascii="Times New Roman" w:hAnsi="Times New Roman" w:cs="Times New Roman"/>
          <w:i/>
          <w:sz w:val="24"/>
          <w:szCs w:val="24"/>
          <w:shd w:val="clear" w:color="auto" w:fill="FFFFFF"/>
        </w:rPr>
        <w:t>Eustachys paspaloides</w:t>
      </w:r>
      <w:r w:rsidR="006967B5">
        <w:rPr>
          <w:rFonts w:ascii="Times New Roman" w:hAnsi="Times New Roman" w:cs="Times New Roman"/>
          <w:i/>
          <w:sz w:val="24"/>
          <w:szCs w:val="24"/>
          <w:shd w:val="clear" w:color="auto" w:fill="FFFFFF"/>
        </w:rPr>
        <w:t xml:space="preserve">) </w:t>
      </w:r>
      <w:r w:rsidR="00843CA8">
        <w:rPr>
          <w:rFonts w:ascii="Times New Roman" w:hAnsi="Times New Roman" w:cs="Times New Roman"/>
          <w:sz w:val="24"/>
          <w:szCs w:val="24"/>
          <w:shd w:val="clear" w:color="auto" w:fill="FFFFFF"/>
        </w:rPr>
        <w:t xml:space="preserve">yang diperoleh dari Kabupaten Murng Raya dikumpulkan untuk proses pengeringan. Sampel yang telah kering kemudian diuji aktivitas antioksidannya. Sampel kering uru lewu juga dibuat menjadi teh dengan 3 </w:t>
      </w:r>
      <w:r w:rsidR="00843CA8">
        <w:rPr>
          <w:rFonts w:ascii="Times New Roman" w:hAnsi="Times New Roman" w:cs="Times New Roman"/>
          <w:sz w:val="24"/>
          <w:szCs w:val="24"/>
          <w:shd w:val="clear" w:color="auto" w:fill="FFFFFF"/>
        </w:rPr>
        <w:lastRenderedPageBreak/>
        <w:t>formulasi yang kemudian diuji secara hedonik untuk mendapatkan kesan sensoris konsumen terhadap teh herbal tersebut.</w:t>
      </w:r>
    </w:p>
    <w:p w14:paraId="40453199" w14:textId="2A710AE2" w:rsidR="00CD2D42" w:rsidRDefault="00CD2D42" w:rsidP="00CD2D42">
      <w:pPr>
        <w:pStyle w:val="Heading2"/>
        <w:numPr>
          <w:ilvl w:val="0"/>
          <w:numId w:val="13"/>
        </w:numPr>
        <w:spacing w:after="240"/>
        <w:ind w:left="426" w:hanging="426"/>
        <w:rPr>
          <w:rFonts w:ascii="Times New Roman" w:hAnsi="Times New Roman" w:cs="Times New Roman"/>
          <w:b/>
          <w:color w:val="auto"/>
          <w:sz w:val="24"/>
        </w:rPr>
      </w:pPr>
      <w:bookmarkStart w:id="22" w:name="_Toc2758128"/>
      <w:bookmarkStart w:id="23" w:name="_Toc125584560"/>
      <w:r w:rsidRPr="00AC6A24">
        <w:rPr>
          <w:rFonts w:ascii="Times New Roman" w:hAnsi="Times New Roman" w:cs="Times New Roman"/>
          <w:b/>
          <w:color w:val="auto"/>
          <w:sz w:val="24"/>
        </w:rPr>
        <w:t xml:space="preserve">Definisi </w:t>
      </w:r>
      <w:r>
        <w:rPr>
          <w:rFonts w:ascii="Times New Roman" w:hAnsi="Times New Roman" w:cs="Times New Roman"/>
          <w:b/>
          <w:color w:val="auto"/>
          <w:sz w:val="24"/>
        </w:rPr>
        <w:t>O</w:t>
      </w:r>
      <w:r w:rsidRPr="00AC6A24">
        <w:rPr>
          <w:rFonts w:ascii="Times New Roman" w:hAnsi="Times New Roman" w:cs="Times New Roman"/>
          <w:b/>
          <w:color w:val="auto"/>
          <w:sz w:val="24"/>
        </w:rPr>
        <w:t>perasional</w:t>
      </w:r>
      <w:bookmarkEnd w:id="22"/>
      <w:bookmarkEnd w:id="23"/>
    </w:p>
    <w:p w14:paraId="5746F7FA" w14:textId="6CC4F849" w:rsidR="0004794A" w:rsidRPr="009F0FF4" w:rsidRDefault="0004794A" w:rsidP="009F0FF4">
      <w:pPr>
        <w:pStyle w:val="ListParagraph"/>
        <w:numPr>
          <w:ilvl w:val="6"/>
          <w:numId w:val="16"/>
        </w:numPr>
        <w:spacing w:line="480" w:lineRule="auto"/>
        <w:ind w:left="426"/>
        <w:jc w:val="both"/>
        <w:rPr>
          <w:rFonts w:ascii="Times New Roman" w:hAnsi="Times New Roman" w:cs="Times New Roman"/>
          <w:sz w:val="24"/>
        </w:rPr>
      </w:pPr>
      <w:r w:rsidRPr="0004794A">
        <w:rPr>
          <w:rFonts w:ascii="Times New Roman" w:hAnsi="Times New Roman" w:cs="Times New Roman"/>
          <w:sz w:val="24"/>
        </w:rPr>
        <w:t xml:space="preserve">Tanaman </w:t>
      </w:r>
      <w:r w:rsidR="009F0FF4">
        <w:rPr>
          <w:rFonts w:ascii="Times New Roman" w:eastAsiaTheme="majorEastAsia" w:hAnsi="Times New Roman" w:cs="Times New Roman"/>
          <w:i/>
          <w:color w:val="000000" w:themeColor="text1"/>
          <w:sz w:val="24"/>
          <w:szCs w:val="24"/>
        </w:rPr>
        <w:t>U</w:t>
      </w:r>
      <w:r w:rsidR="009F0FF4" w:rsidRPr="00CD2D42">
        <w:rPr>
          <w:rFonts w:ascii="Times New Roman" w:eastAsiaTheme="majorEastAsia" w:hAnsi="Times New Roman" w:cs="Times New Roman"/>
          <w:i/>
          <w:color w:val="000000" w:themeColor="text1"/>
          <w:sz w:val="24"/>
          <w:szCs w:val="24"/>
        </w:rPr>
        <w:t xml:space="preserve">ru lewu </w:t>
      </w:r>
      <w:r w:rsidR="009F0FF4" w:rsidRPr="00CD2D42">
        <w:rPr>
          <w:rFonts w:ascii="Times New Roman" w:hAnsi="Times New Roman" w:cs="Times New Roman"/>
          <w:i/>
          <w:sz w:val="24"/>
          <w:szCs w:val="24"/>
        </w:rPr>
        <w:t>(</w:t>
      </w:r>
      <w:r w:rsidR="009F0FF4" w:rsidRPr="00CD2D42">
        <w:rPr>
          <w:rFonts w:ascii="Times New Roman" w:hAnsi="Times New Roman" w:cs="Times New Roman"/>
          <w:i/>
          <w:sz w:val="24"/>
          <w:szCs w:val="24"/>
          <w:shd w:val="clear" w:color="auto" w:fill="FFFFFF"/>
        </w:rPr>
        <w:t>Eustachys paspaloides</w:t>
      </w:r>
      <w:r w:rsidR="009F0FF4">
        <w:rPr>
          <w:rFonts w:ascii="Times New Roman" w:hAnsi="Times New Roman" w:cs="Times New Roman"/>
          <w:i/>
          <w:sz w:val="24"/>
          <w:szCs w:val="24"/>
          <w:shd w:val="clear" w:color="auto" w:fill="FFFFFF"/>
        </w:rPr>
        <w:t>)</w:t>
      </w:r>
      <w:r w:rsidR="009F0FF4">
        <w:rPr>
          <w:rFonts w:ascii="Times New Roman" w:hAnsi="Times New Roman" w:cs="Times New Roman"/>
          <w:sz w:val="24"/>
          <w:szCs w:val="24"/>
          <w:shd w:val="clear" w:color="auto" w:fill="FFFFFF"/>
        </w:rPr>
        <w:t xml:space="preserve"> merupakan rumput liar yang diambil dari </w:t>
      </w:r>
      <w:r w:rsidR="009F0FF4">
        <w:rPr>
          <w:rFonts w:ascii="Times New Roman" w:hAnsi="Times New Roman" w:cs="Times New Roman"/>
          <w:sz w:val="24"/>
          <w:szCs w:val="24"/>
        </w:rPr>
        <w:t>Kabupaten Barito Utara dan Kabupaten Murung Raya.</w:t>
      </w:r>
    </w:p>
    <w:p w14:paraId="17B4A2C9" w14:textId="0B2CC7E6" w:rsidR="00CD2D42" w:rsidRPr="009F3ADC" w:rsidRDefault="00843CA8" w:rsidP="00F027E1">
      <w:pPr>
        <w:pStyle w:val="ListParagraph"/>
        <w:numPr>
          <w:ilvl w:val="6"/>
          <w:numId w:val="16"/>
        </w:numPr>
        <w:spacing w:line="480" w:lineRule="auto"/>
        <w:ind w:left="426"/>
        <w:jc w:val="both"/>
        <w:rPr>
          <w:rFonts w:ascii="Times New Roman" w:hAnsi="Times New Roman" w:cs="Times New Roman"/>
          <w:sz w:val="24"/>
        </w:rPr>
      </w:pPr>
      <w:r w:rsidRPr="00843CA8">
        <w:rPr>
          <w:rFonts w:ascii="Times New Roman" w:hAnsi="Times New Roman" w:cs="Times New Roman"/>
          <w:sz w:val="24"/>
        </w:rPr>
        <w:t xml:space="preserve">Uji </w:t>
      </w:r>
      <w:r>
        <w:rPr>
          <w:rFonts w:ascii="Times New Roman" w:hAnsi="Times New Roman" w:cs="Times New Roman"/>
          <w:sz w:val="24"/>
        </w:rPr>
        <w:t>aktivitas</w:t>
      </w:r>
      <w:r w:rsidRPr="00843CA8">
        <w:rPr>
          <w:rFonts w:ascii="Times New Roman" w:hAnsi="Times New Roman" w:cs="Times New Roman"/>
          <w:sz w:val="24"/>
        </w:rPr>
        <w:t xml:space="preserve"> antioksidan</w:t>
      </w:r>
      <w:r w:rsidR="009F0FF4" w:rsidRPr="00843CA8">
        <w:rPr>
          <w:rFonts w:ascii="Times New Roman" w:hAnsi="Times New Roman" w:cs="Times New Roman"/>
          <w:sz w:val="24"/>
        </w:rPr>
        <w:t xml:space="preserve"> merupakan </w:t>
      </w:r>
      <w:r>
        <w:rPr>
          <w:rFonts w:ascii="Times New Roman" w:hAnsi="Times New Roman" w:cs="Times New Roman"/>
          <w:sz w:val="24"/>
        </w:rPr>
        <w:t xml:space="preserve">uji yang dilakukan untuk mengetahui sejauh mana efektivitas senyawa dalam mencegah radikal bebas. </w:t>
      </w:r>
      <w:r w:rsidR="009F3ADC">
        <w:rPr>
          <w:rFonts w:ascii="Times New Roman" w:hAnsi="Times New Roman" w:cs="Times New Roman"/>
          <w:sz w:val="24"/>
        </w:rPr>
        <w:t xml:space="preserve">Uji ini dilakukan dengan menggunakan metode DPPH dimana senyawa </w:t>
      </w:r>
      <w:r w:rsidR="009F3ADC" w:rsidRPr="009F3ADC">
        <w:rPr>
          <w:rFonts w:ascii="Times New Roman" w:hAnsi="Times New Roman" w:cs="Times New Roman"/>
          <w:sz w:val="24"/>
          <w:shd w:val="clear" w:color="auto" w:fill="FFFFFF"/>
        </w:rPr>
        <w:t xml:space="preserve">2,2- diphenyl-1-picrylhydrazyl </w:t>
      </w:r>
      <w:r w:rsidR="009F3ADC">
        <w:rPr>
          <w:rFonts w:ascii="Times New Roman" w:hAnsi="Times New Roman" w:cs="Times New Roman"/>
          <w:sz w:val="24"/>
          <w:shd w:val="clear" w:color="auto" w:fill="FFFFFF"/>
        </w:rPr>
        <w:t>digunakan sebagai indikator proses reduksi senyawa antioksidan.</w:t>
      </w:r>
    </w:p>
    <w:p w14:paraId="2A3D427F" w14:textId="024FC08C" w:rsidR="009F3ADC" w:rsidRPr="00843CA8" w:rsidRDefault="009F3ADC" w:rsidP="00F027E1">
      <w:pPr>
        <w:pStyle w:val="ListParagraph"/>
        <w:numPr>
          <w:ilvl w:val="6"/>
          <w:numId w:val="16"/>
        </w:numPr>
        <w:spacing w:line="480" w:lineRule="auto"/>
        <w:ind w:left="426"/>
        <w:jc w:val="both"/>
        <w:rPr>
          <w:rFonts w:ascii="Times New Roman" w:hAnsi="Times New Roman" w:cs="Times New Roman"/>
          <w:sz w:val="24"/>
        </w:rPr>
      </w:pPr>
      <w:r>
        <w:rPr>
          <w:rFonts w:ascii="Times New Roman" w:hAnsi="Times New Roman" w:cs="Times New Roman"/>
          <w:sz w:val="24"/>
          <w:shd w:val="clear" w:color="auto" w:fill="FFFFFF"/>
        </w:rPr>
        <w:t>Kesan sensoris adalah hasil uji hedonik yang menunjukan tingkat kesukaan panelis terhadap ketiga formulasi teh uru lewu yang disajikan</w:t>
      </w:r>
    </w:p>
    <w:p w14:paraId="07D5C3E0" w14:textId="77777777" w:rsidR="00CD2D42" w:rsidRDefault="00CD2D42" w:rsidP="00CD2D42">
      <w:pPr>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14:paraId="3EADD6B1" w14:textId="660D7AF2" w:rsidR="00F91CEA" w:rsidRDefault="00F91CEA" w:rsidP="00F91CEA">
      <w:pPr>
        <w:pStyle w:val="Heading1"/>
        <w:spacing w:before="0" w:after="240" w:line="360" w:lineRule="auto"/>
        <w:jc w:val="center"/>
        <w:rPr>
          <w:rFonts w:ascii="Times New Roman" w:hAnsi="Times New Roman" w:cs="Times New Roman"/>
          <w:b/>
          <w:color w:val="000000" w:themeColor="text1"/>
          <w:sz w:val="28"/>
        </w:rPr>
      </w:pPr>
      <w:bookmarkStart w:id="24" w:name="_Toc125584561"/>
      <w:r w:rsidRPr="0007653E">
        <w:rPr>
          <w:rFonts w:ascii="Times New Roman" w:hAnsi="Times New Roman" w:cs="Times New Roman"/>
          <w:b/>
          <w:color w:val="000000" w:themeColor="text1"/>
          <w:sz w:val="28"/>
        </w:rPr>
        <w:lastRenderedPageBreak/>
        <w:t xml:space="preserve">BAB </w:t>
      </w:r>
      <w:r w:rsidR="003E012F">
        <w:rPr>
          <w:rFonts w:ascii="Times New Roman" w:hAnsi="Times New Roman" w:cs="Times New Roman"/>
          <w:b/>
          <w:color w:val="000000" w:themeColor="text1"/>
          <w:sz w:val="28"/>
        </w:rPr>
        <w:t>III TUJUAN DAN MANFAAT PENELITI</w:t>
      </w:r>
      <w:r>
        <w:rPr>
          <w:rFonts w:ascii="Times New Roman" w:hAnsi="Times New Roman" w:cs="Times New Roman"/>
          <w:b/>
          <w:color w:val="000000" w:themeColor="text1"/>
          <w:sz w:val="28"/>
        </w:rPr>
        <w:t>A</w:t>
      </w:r>
      <w:r w:rsidR="003E012F">
        <w:rPr>
          <w:rFonts w:ascii="Times New Roman" w:hAnsi="Times New Roman" w:cs="Times New Roman"/>
          <w:b/>
          <w:color w:val="000000" w:themeColor="text1"/>
          <w:sz w:val="28"/>
        </w:rPr>
        <w:t>N</w:t>
      </w:r>
      <w:bookmarkEnd w:id="24"/>
    </w:p>
    <w:p w14:paraId="618AE2F6" w14:textId="77777777" w:rsidR="00F91CEA" w:rsidRPr="006B3DAB" w:rsidRDefault="00F91CEA" w:rsidP="008B0851">
      <w:pPr>
        <w:pStyle w:val="Heading2"/>
        <w:numPr>
          <w:ilvl w:val="0"/>
          <w:numId w:val="36"/>
        </w:numPr>
        <w:spacing w:line="480" w:lineRule="auto"/>
        <w:ind w:left="567" w:hanging="567"/>
        <w:rPr>
          <w:rFonts w:ascii="Times New Roman" w:hAnsi="Times New Roman" w:cs="Times New Roman"/>
          <w:b/>
          <w:color w:val="000000" w:themeColor="text1"/>
          <w:sz w:val="24"/>
          <w:szCs w:val="24"/>
        </w:rPr>
      </w:pPr>
      <w:bookmarkStart w:id="25" w:name="_Toc125584562"/>
      <w:r w:rsidRPr="006B3DAB">
        <w:rPr>
          <w:rFonts w:ascii="Times New Roman" w:hAnsi="Times New Roman" w:cs="Times New Roman"/>
          <w:b/>
          <w:color w:val="000000" w:themeColor="text1"/>
          <w:sz w:val="24"/>
          <w:szCs w:val="24"/>
        </w:rPr>
        <w:t>Tujuan Penelitian</w:t>
      </w:r>
      <w:bookmarkEnd w:id="25"/>
    </w:p>
    <w:p w14:paraId="2831F001" w14:textId="77777777" w:rsidR="00F91CEA" w:rsidRPr="00EF1FA0" w:rsidRDefault="00F91CEA" w:rsidP="008B0851">
      <w:pPr>
        <w:pStyle w:val="ListParagraph"/>
        <w:numPr>
          <w:ilvl w:val="0"/>
          <w:numId w:val="37"/>
        </w:numPr>
        <w:spacing w:line="480" w:lineRule="auto"/>
        <w:ind w:left="567" w:hanging="567"/>
        <w:rPr>
          <w:rFonts w:ascii="Times New Roman" w:hAnsi="Times New Roman" w:cs="Times New Roman"/>
          <w:b/>
          <w:sz w:val="24"/>
          <w:szCs w:val="24"/>
        </w:rPr>
      </w:pPr>
      <w:r w:rsidRPr="00EF1FA0">
        <w:rPr>
          <w:rFonts w:ascii="Times New Roman" w:hAnsi="Times New Roman" w:cs="Times New Roman"/>
          <w:b/>
          <w:sz w:val="24"/>
          <w:szCs w:val="24"/>
        </w:rPr>
        <w:t>Tujuan Umum</w:t>
      </w:r>
    </w:p>
    <w:p w14:paraId="1ED11AC6" w14:textId="36C96760" w:rsidR="00F91CEA" w:rsidRPr="005C5540" w:rsidRDefault="00F91CEA" w:rsidP="008B0851">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Secara umum, penelitian ini bertujuan untuk mengidentifikasi senyawa </w:t>
      </w:r>
      <w:r w:rsidR="009F3ADC">
        <w:rPr>
          <w:rFonts w:ascii="Times New Roman" w:hAnsi="Times New Roman" w:cs="Times New Roman"/>
          <w:sz w:val="24"/>
          <w:szCs w:val="24"/>
        </w:rPr>
        <w:t>antioksidan pada</w:t>
      </w:r>
      <w:r>
        <w:rPr>
          <w:rFonts w:ascii="Times New Roman" w:hAnsi="Times New Roman" w:cs="Times New Roman"/>
          <w:sz w:val="24"/>
          <w:szCs w:val="24"/>
        </w:rPr>
        <w:t xml:space="preserve"> </w:t>
      </w:r>
      <w:r w:rsidR="003E012F">
        <w:rPr>
          <w:rFonts w:ascii="Times New Roman" w:hAnsi="Times New Roman" w:cs="Times New Roman"/>
          <w:sz w:val="24"/>
          <w:szCs w:val="24"/>
        </w:rPr>
        <w:t>U</w:t>
      </w:r>
      <w:r w:rsidRPr="00817F94">
        <w:rPr>
          <w:rFonts w:ascii="Times New Roman" w:hAnsi="Times New Roman" w:cs="Times New Roman"/>
          <w:i/>
          <w:sz w:val="24"/>
          <w:szCs w:val="24"/>
        </w:rPr>
        <w:t>ru lewu</w:t>
      </w:r>
      <w:r>
        <w:rPr>
          <w:rFonts w:ascii="Times New Roman" w:hAnsi="Times New Roman" w:cs="Times New Roman"/>
          <w:sz w:val="24"/>
          <w:szCs w:val="24"/>
        </w:rPr>
        <w:t xml:space="preserve"> </w:t>
      </w:r>
      <w:r w:rsidRPr="004348A6">
        <w:rPr>
          <w:rFonts w:ascii="Times New Roman" w:hAnsi="Times New Roman" w:cs="Times New Roman"/>
          <w:sz w:val="24"/>
          <w:szCs w:val="24"/>
        </w:rPr>
        <w:t>(</w:t>
      </w:r>
      <w:r w:rsidRPr="004348A6">
        <w:rPr>
          <w:rFonts w:ascii="Times New Roman" w:hAnsi="Times New Roman" w:cs="Times New Roman"/>
          <w:i/>
          <w:sz w:val="24"/>
          <w:szCs w:val="24"/>
          <w:shd w:val="clear" w:color="auto" w:fill="FFFFFF"/>
        </w:rPr>
        <w:t>Eustachys paspaloides</w:t>
      </w:r>
      <w:r>
        <w:rPr>
          <w:rFonts w:ascii="Times New Roman" w:hAnsi="Times New Roman" w:cs="Times New Roman"/>
          <w:i/>
          <w:sz w:val="24"/>
          <w:szCs w:val="24"/>
          <w:shd w:val="clear" w:color="auto" w:fill="FFFFFF"/>
        </w:rPr>
        <w:t>)</w:t>
      </w:r>
      <w:r>
        <w:rPr>
          <w:rFonts w:ascii="Times New Roman" w:hAnsi="Times New Roman" w:cs="Times New Roman"/>
          <w:sz w:val="24"/>
          <w:szCs w:val="24"/>
          <w:shd w:val="clear" w:color="auto" w:fill="FFFFFF"/>
        </w:rPr>
        <w:t xml:space="preserve"> </w:t>
      </w:r>
      <w:r w:rsidR="009F3ADC">
        <w:rPr>
          <w:rFonts w:ascii="Times New Roman" w:hAnsi="Times New Roman" w:cs="Times New Roman"/>
          <w:sz w:val="24"/>
          <w:szCs w:val="24"/>
          <w:shd w:val="clear" w:color="auto" w:fill="FFFFFF"/>
        </w:rPr>
        <w:t>serta tingkat kesukaan konsumen terhadap minuman fungsional yang dibuat dari tanaman tersebut</w:t>
      </w:r>
    </w:p>
    <w:p w14:paraId="56FCF18C" w14:textId="77777777" w:rsidR="00F91CEA" w:rsidRDefault="00F91CEA" w:rsidP="008B0851">
      <w:pPr>
        <w:pStyle w:val="ListParagraph"/>
        <w:spacing w:line="480" w:lineRule="auto"/>
        <w:ind w:left="0" w:firstLine="567"/>
        <w:jc w:val="both"/>
        <w:rPr>
          <w:rFonts w:ascii="Times New Roman" w:hAnsi="Times New Roman" w:cs="Times New Roman"/>
          <w:sz w:val="24"/>
          <w:szCs w:val="24"/>
        </w:rPr>
      </w:pPr>
    </w:p>
    <w:p w14:paraId="40CB7CF9" w14:textId="2B7A1DF2" w:rsidR="00F91CEA" w:rsidRPr="00F91CEA" w:rsidRDefault="00F91CEA" w:rsidP="008B0851">
      <w:pPr>
        <w:pStyle w:val="ListParagraph"/>
        <w:numPr>
          <w:ilvl w:val="0"/>
          <w:numId w:val="37"/>
        </w:numPr>
        <w:spacing w:line="480" w:lineRule="auto"/>
        <w:ind w:left="567" w:hanging="567"/>
        <w:rPr>
          <w:rFonts w:ascii="Times New Roman" w:hAnsi="Times New Roman" w:cs="Times New Roman"/>
          <w:b/>
          <w:sz w:val="24"/>
          <w:szCs w:val="24"/>
        </w:rPr>
      </w:pPr>
      <w:r w:rsidRPr="00F91CEA">
        <w:rPr>
          <w:rFonts w:ascii="Times New Roman" w:hAnsi="Times New Roman" w:cs="Times New Roman"/>
          <w:b/>
          <w:sz w:val="24"/>
          <w:szCs w:val="24"/>
        </w:rPr>
        <w:t>Tujuan Khusus</w:t>
      </w:r>
    </w:p>
    <w:p w14:paraId="598632A0" w14:textId="7C1787AB" w:rsidR="00F91CEA" w:rsidRDefault="009F3ADC" w:rsidP="008B0851">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Menguji aktivitas antioksidan</w:t>
      </w:r>
      <w:r w:rsidR="00F91CEA">
        <w:rPr>
          <w:rFonts w:ascii="Times New Roman" w:hAnsi="Times New Roman" w:cs="Times New Roman"/>
          <w:sz w:val="24"/>
          <w:szCs w:val="24"/>
        </w:rPr>
        <w:t xml:space="preserve"> </w:t>
      </w:r>
      <w:r w:rsidR="00F91CEA">
        <w:rPr>
          <w:rFonts w:ascii="Times New Roman" w:hAnsi="Times New Roman" w:cs="Times New Roman"/>
          <w:sz w:val="24"/>
        </w:rPr>
        <w:t xml:space="preserve">dari simplisia kering </w:t>
      </w:r>
      <w:r w:rsidR="00F91CEA" w:rsidRPr="00AC5DBF">
        <w:rPr>
          <w:rFonts w:ascii="Times New Roman" w:hAnsi="Times New Roman" w:cs="Times New Roman"/>
          <w:i/>
          <w:sz w:val="24"/>
        </w:rPr>
        <w:t>uru lewu</w:t>
      </w:r>
      <w:r w:rsidR="00F91CEA">
        <w:rPr>
          <w:rFonts w:ascii="Times New Roman" w:hAnsi="Times New Roman" w:cs="Times New Roman"/>
          <w:sz w:val="24"/>
        </w:rPr>
        <w:t xml:space="preserve"> </w:t>
      </w:r>
      <w:r w:rsidR="00F91CEA" w:rsidRPr="004348A6">
        <w:rPr>
          <w:rFonts w:ascii="Times New Roman" w:hAnsi="Times New Roman" w:cs="Times New Roman"/>
          <w:sz w:val="24"/>
          <w:szCs w:val="24"/>
        </w:rPr>
        <w:t>(</w:t>
      </w:r>
      <w:r w:rsidR="00F91CEA" w:rsidRPr="004348A6">
        <w:rPr>
          <w:rFonts w:ascii="Times New Roman" w:hAnsi="Times New Roman" w:cs="Times New Roman"/>
          <w:i/>
          <w:sz w:val="24"/>
          <w:szCs w:val="24"/>
          <w:shd w:val="clear" w:color="auto" w:fill="FFFFFF"/>
        </w:rPr>
        <w:t>Eustachys paspaloides)</w:t>
      </w:r>
      <w:r w:rsidR="00F91CEA">
        <w:rPr>
          <w:rFonts w:ascii="Times New Roman" w:hAnsi="Times New Roman" w:cs="Times New Roman"/>
          <w:i/>
          <w:sz w:val="24"/>
          <w:szCs w:val="24"/>
          <w:shd w:val="clear" w:color="auto" w:fill="FFFFFF"/>
        </w:rPr>
        <w:t>.</w:t>
      </w:r>
    </w:p>
    <w:p w14:paraId="0C50F99F" w14:textId="04E5AC3C" w:rsidR="00F91CEA" w:rsidRDefault="009F3ADC" w:rsidP="008B0851">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Mengetahui kesan sensoris konsumen terhadap tiga formulasi teh</w:t>
      </w:r>
      <w:r w:rsidR="00F91CEA">
        <w:rPr>
          <w:rFonts w:ascii="Times New Roman" w:hAnsi="Times New Roman" w:cs="Times New Roman"/>
          <w:sz w:val="24"/>
          <w:szCs w:val="24"/>
        </w:rPr>
        <w:t xml:space="preserve"> </w:t>
      </w:r>
      <w:r w:rsidR="00F91CEA" w:rsidRPr="00AC5DBF">
        <w:rPr>
          <w:rFonts w:ascii="Times New Roman" w:hAnsi="Times New Roman" w:cs="Times New Roman"/>
          <w:i/>
          <w:sz w:val="24"/>
        </w:rPr>
        <w:t>uru lewu</w:t>
      </w:r>
      <w:r w:rsidR="00F91CEA">
        <w:rPr>
          <w:rFonts w:ascii="Times New Roman" w:hAnsi="Times New Roman" w:cs="Times New Roman"/>
          <w:sz w:val="24"/>
        </w:rPr>
        <w:t xml:space="preserve"> </w:t>
      </w:r>
      <w:r w:rsidR="00F91CEA" w:rsidRPr="004348A6">
        <w:rPr>
          <w:rFonts w:ascii="Times New Roman" w:hAnsi="Times New Roman" w:cs="Times New Roman"/>
          <w:sz w:val="24"/>
          <w:szCs w:val="24"/>
        </w:rPr>
        <w:t>(</w:t>
      </w:r>
      <w:r w:rsidR="00F91CEA" w:rsidRPr="004348A6">
        <w:rPr>
          <w:rFonts w:ascii="Times New Roman" w:hAnsi="Times New Roman" w:cs="Times New Roman"/>
          <w:i/>
          <w:sz w:val="24"/>
          <w:szCs w:val="24"/>
          <w:shd w:val="clear" w:color="auto" w:fill="FFFFFF"/>
        </w:rPr>
        <w:t>Eustachys paspaloides)</w:t>
      </w:r>
      <w:r w:rsidR="00F91CEA">
        <w:rPr>
          <w:rFonts w:ascii="Times New Roman" w:hAnsi="Times New Roman" w:cs="Times New Roman"/>
          <w:i/>
          <w:sz w:val="24"/>
          <w:szCs w:val="24"/>
          <w:shd w:val="clear" w:color="auto" w:fill="FFFFFF"/>
        </w:rPr>
        <w:t>.</w:t>
      </w:r>
    </w:p>
    <w:p w14:paraId="198505E8" w14:textId="77777777" w:rsidR="00F91CEA" w:rsidRDefault="00F91CEA" w:rsidP="008B0851">
      <w:pPr>
        <w:pStyle w:val="ListParagraph"/>
        <w:spacing w:line="480" w:lineRule="auto"/>
        <w:jc w:val="both"/>
        <w:rPr>
          <w:rFonts w:ascii="Times New Roman" w:hAnsi="Times New Roman" w:cs="Times New Roman"/>
          <w:sz w:val="24"/>
          <w:szCs w:val="24"/>
        </w:rPr>
      </w:pPr>
    </w:p>
    <w:p w14:paraId="1F405127" w14:textId="77777777" w:rsidR="00F91CEA" w:rsidRPr="00D700F5" w:rsidRDefault="00F91CEA" w:rsidP="008B0851">
      <w:pPr>
        <w:pStyle w:val="Heading2"/>
        <w:numPr>
          <w:ilvl w:val="0"/>
          <w:numId w:val="36"/>
        </w:numPr>
        <w:spacing w:line="480" w:lineRule="auto"/>
        <w:ind w:left="567" w:hanging="567"/>
        <w:rPr>
          <w:rFonts w:ascii="Times New Roman" w:hAnsi="Times New Roman" w:cs="Times New Roman"/>
          <w:b/>
          <w:color w:val="000000" w:themeColor="text1"/>
          <w:sz w:val="24"/>
          <w:szCs w:val="24"/>
        </w:rPr>
      </w:pPr>
      <w:bookmarkStart w:id="26" w:name="_Toc125584563"/>
      <w:r w:rsidRPr="00D700F5">
        <w:rPr>
          <w:rFonts w:ascii="Times New Roman" w:hAnsi="Times New Roman" w:cs="Times New Roman"/>
          <w:b/>
          <w:color w:val="000000" w:themeColor="text1"/>
          <w:sz w:val="24"/>
          <w:szCs w:val="24"/>
        </w:rPr>
        <w:t>Manfaat Penelitian</w:t>
      </w:r>
      <w:bookmarkEnd w:id="26"/>
    </w:p>
    <w:p w14:paraId="0175FDAB" w14:textId="678F920F" w:rsidR="00F91CEA" w:rsidRPr="00CE15A0" w:rsidRDefault="00F91CEA" w:rsidP="008B0851">
      <w:pPr>
        <w:pStyle w:val="ListParagraph"/>
        <w:numPr>
          <w:ilvl w:val="0"/>
          <w:numId w:val="6"/>
        </w:numPr>
        <w:spacing w:line="480" w:lineRule="auto"/>
        <w:jc w:val="both"/>
        <w:rPr>
          <w:rFonts w:ascii="Times New Roman" w:eastAsiaTheme="majorEastAsia" w:hAnsi="Times New Roman" w:cs="Times New Roman"/>
          <w:bCs/>
          <w:color w:val="000000" w:themeColor="text1"/>
          <w:sz w:val="24"/>
          <w:szCs w:val="24"/>
        </w:rPr>
      </w:pPr>
      <w:r w:rsidRPr="00B10313">
        <w:rPr>
          <w:rFonts w:ascii="Times New Roman" w:eastAsiaTheme="majorEastAsia" w:hAnsi="Times New Roman" w:cs="Times New Roman"/>
          <w:bCs/>
          <w:color w:val="000000" w:themeColor="text1"/>
          <w:sz w:val="24"/>
          <w:szCs w:val="24"/>
        </w:rPr>
        <w:t xml:space="preserve">Mengungkap </w:t>
      </w:r>
      <w:r>
        <w:rPr>
          <w:rFonts w:ascii="Times New Roman" w:eastAsiaTheme="majorEastAsia" w:hAnsi="Times New Roman" w:cs="Times New Roman"/>
          <w:bCs/>
          <w:color w:val="000000" w:themeColor="text1"/>
          <w:sz w:val="24"/>
          <w:szCs w:val="24"/>
        </w:rPr>
        <w:t xml:space="preserve">potensi herbal khas Kalimantan Tengah: </w:t>
      </w:r>
      <w:r w:rsidRPr="00AC5DBF">
        <w:rPr>
          <w:rFonts w:ascii="Times New Roman" w:eastAsiaTheme="majorEastAsia" w:hAnsi="Times New Roman" w:cs="Times New Roman"/>
          <w:bCs/>
          <w:i/>
          <w:color w:val="000000" w:themeColor="text1"/>
          <w:sz w:val="24"/>
          <w:szCs w:val="24"/>
        </w:rPr>
        <w:t>uru lewu</w:t>
      </w:r>
      <w:r>
        <w:rPr>
          <w:rFonts w:ascii="Times New Roman" w:eastAsiaTheme="majorEastAsia" w:hAnsi="Times New Roman" w:cs="Times New Roman"/>
          <w:bCs/>
          <w:color w:val="000000" w:themeColor="text1"/>
          <w:sz w:val="24"/>
          <w:szCs w:val="24"/>
        </w:rPr>
        <w:t xml:space="preserve"> </w:t>
      </w:r>
      <w:r w:rsidRPr="004348A6">
        <w:rPr>
          <w:rFonts w:ascii="Times New Roman" w:hAnsi="Times New Roman" w:cs="Times New Roman"/>
          <w:sz w:val="24"/>
          <w:szCs w:val="24"/>
        </w:rPr>
        <w:t>(</w:t>
      </w:r>
      <w:r w:rsidRPr="004348A6">
        <w:rPr>
          <w:rFonts w:ascii="Times New Roman" w:hAnsi="Times New Roman" w:cs="Times New Roman"/>
          <w:i/>
          <w:sz w:val="24"/>
          <w:szCs w:val="24"/>
          <w:shd w:val="clear" w:color="auto" w:fill="FFFFFF"/>
        </w:rPr>
        <w:t>Eustachys paspaloides)</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bagi kesehatan </w:t>
      </w:r>
    </w:p>
    <w:p w14:paraId="26913AF3" w14:textId="77777777" w:rsidR="00F91CEA" w:rsidRPr="00B10313" w:rsidRDefault="00F91CEA" w:rsidP="008B0851">
      <w:pPr>
        <w:pStyle w:val="ListParagraph"/>
        <w:numPr>
          <w:ilvl w:val="0"/>
          <w:numId w:val="6"/>
        </w:numPr>
        <w:spacing w:line="480" w:lineRule="auto"/>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 xml:space="preserve">Sebagai langkah awal dalam mengembangkan pangan fungsional berbasis kearifan lokal yang berbahan dasar </w:t>
      </w:r>
      <w:r w:rsidRPr="00AC5DBF">
        <w:rPr>
          <w:rFonts w:ascii="Times New Roman" w:eastAsiaTheme="majorEastAsia" w:hAnsi="Times New Roman" w:cs="Times New Roman"/>
          <w:bCs/>
          <w:i/>
          <w:color w:val="000000" w:themeColor="text1"/>
          <w:sz w:val="24"/>
          <w:szCs w:val="24"/>
        </w:rPr>
        <w:t>uru lewu</w:t>
      </w:r>
      <w:r>
        <w:rPr>
          <w:rFonts w:ascii="Times New Roman" w:eastAsiaTheme="majorEastAsia" w:hAnsi="Times New Roman" w:cs="Times New Roman"/>
          <w:bCs/>
          <w:color w:val="000000" w:themeColor="text1"/>
          <w:sz w:val="24"/>
          <w:szCs w:val="24"/>
        </w:rPr>
        <w:t>.</w:t>
      </w:r>
    </w:p>
    <w:p w14:paraId="2C8F4E1A" w14:textId="77777777" w:rsidR="00F91CEA" w:rsidRPr="001405B6" w:rsidRDefault="00F91CEA" w:rsidP="008B0851">
      <w:pPr>
        <w:pStyle w:val="ListParagraph"/>
        <w:numPr>
          <w:ilvl w:val="0"/>
          <w:numId w:val="6"/>
        </w:numPr>
        <w:spacing w:line="480" w:lineRule="auto"/>
        <w:jc w:val="both"/>
        <w:rPr>
          <w:rFonts w:ascii="Times New Roman" w:eastAsiaTheme="majorEastAsia" w:hAnsi="Times New Roman" w:cs="Times New Roman"/>
          <w:b/>
          <w:color w:val="000000" w:themeColor="text1"/>
          <w:sz w:val="32"/>
          <w:szCs w:val="32"/>
        </w:rPr>
      </w:pPr>
      <w:r>
        <w:rPr>
          <w:rFonts w:ascii="Times New Roman" w:eastAsiaTheme="majorEastAsia" w:hAnsi="Times New Roman" w:cs="Times New Roman"/>
          <w:color w:val="000000" w:themeColor="text1"/>
          <w:sz w:val="24"/>
          <w:szCs w:val="32"/>
        </w:rPr>
        <w:t>Memperkenalkan potensi herbal Kalimantan Tengah kepada kalangan akademisi dan kaum awam, baik secara nasional maupun internasional.</w:t>
      </w:r>
    </w:p>
    <w:p w14:paraId="42EEE318" w14:textId="77777777" w:rsidR="00F91CEA" w:rsidRPr="00F91CEA" w:rsidRDefault="00F91CEA" w:rsidP="008B0851">
      <w:pPr>
        <w:spacing w:line="480" w:lineRule="auto"/>
      </w:pPr>
    </w:p>
    <w:p w14:paraId="0E23FA87" w14:textId="77777777" w:rsidR="00F91CEA" w:rsidRPr="00F91CEA" w:rsidRDefault="00F91CEA" w:rsidP="008B0851">
      <w:pPr>
        <w:spacing w:line="480" w:lineRule="auto"/>
      </w:pPr>
    </w:p>
    <w:p w14:paraId="3034F2D8" w14:textId="77777777" w:rsidR="00F91CEA" w:rsidRDefault="00F91CEA" w:rsidP="008B0851">
      <w:pPr>
        <w:spacing w:line="480" w:lineRule="auto"/>
        <w:rPr>
          <w:rFonts w:ascii="Times New Roman" w:eastAsiaTheme="majorEastAsia" w:hAnsi="Times New Roman" w:cs="Times New Roman"/>
          <w:b/>
          <w:color w:val="000000" w:themeColor="text1"/>
          <w:sz w:val="28"/>
          <w:szCs w:val="32"/>
        </w:rPr>
      </w:pPr>
      <w:r>
        <w:rPr>
          <w:rFonts w:ascii="Times New Roman" w:hAnsi="Times New Roman" w:cs="Times New Roman"/>
          <w:b/>
          <w:color w:val="000000" w:themeColor="text1"/>
          <w:sz w:val="28"/>
        </w:rPr>
        <w:br w:type="page"/>
      </w:r>
    </w:p>
    <w:p w14:paraId="11DB376E" w14:textId="74BBE3AC" w:rsidR="00566C97" w:rsidRDefault="00566C97" w:rsidP="008B0851">
      <w:pPr>
        <w:pStyle w:val="Heading1"/>
        <w:spacing w:before="0" w:after="240" w:line="480" w:lineRule="auto"/>
        <w:jc w:val="center"/>
        <w:rPr>
          <w:rFonts w:ascii="Times New Roman" w:hAnsi="Times New Roman" w:cs="Times New Roman"/>
          <w:b/>
          <w:color w:val="000000" w:themeColor="text1"/>
          <w:sz w:val="28"/>
        </w:rPr>
      </w:pPr>
      <w:bookmarkStart w:id="27" w:name="_Toc125584564"/>
      <w:r w:rsidRPr="0007653E">
        <w:rPr>
          <w:rFonts w:ascii="Times New Roman" w:hAnsi="Times New Roman" w:cs="Times New Roman"/>
          <w:b/>
          <w:color w:val="000000" w:themeColor="text1"/>
          <w:sz w:val="28"/>
        </w:rPr>
        <w:lastRenderedPageBreak/>
        <w:t xml:space="preserve">BAB </w:t>
      </w:r>
      <w:r w:rsidR="00F91CEA">
        <w:rPr>
          <w:rFonts w:ascii="Times New Roman" w:hAnsi="Times New Roman" w:cs="Times New Roman"/>
          <w:b/>
          <w:color w:val="000000" w:themeColor="text1"/>
          <w:sz w:val="28"/>
        </w:rPr>
        <w:t>IV</w:t>
      </w:r>
      <w:r w:rsidRPr="0007653E">
        <w:rPr>
          <w:rFonts w:ascii="Times New Roman" w:hAnsi="Times New Roman" w:cs="Times New Roman"/>
          <w:b/>
          <w:color w:val="000000" w:themeColor="text1"/>
          <w:sz w:val="28"/>
        </w:rPr>
        <w:t xml:space="preserve"> METODE PENELITIAN</w:t>
      </w:r>
      <w:bookmarkEnd w:id="27"/>
    </w:p>
    <w:p w14:paraId="21EA3C59" w14:textId="77777777" w:rsidR="004459E4" w:rsidRPr="008375F1" w:rsidRDefault="00707487" w:rsidP="008B0851">
      <w:pPr>
        <w:pStyle w:val="Heading2"/>
        <w:numPr>
          <w:ilvl w:val="0"/>
          <w:numId w:val="15"/>
        </w:numPr>
        <w:spacing w:after="240" w:line="480" w:lineRule="auto"/>
        <w:ind w:left="426" w:hanging="426"/>
        <w:rPr>
          <w:rFonts w:ascii="Times New Roman" w:hAnsi="Times New Roman" w:cs="Times New Roman"/>
          <w:b/>
          <w:color w:val="auto"/>
          <w:sz w:val="24"/>
        </w:rPr>
      </w:pPr>
      <w:bookmarkStart w:id="28" w:name="_Toc125584565"/>
      <w:r w:rsidRPr="008375F1">
        <w:rPr>
          <w:rFonts w:ascii="Times New Roman" w:hAnsi="Times New Roman" w:cs="Times New Roman"/>
          <w:b/>
          <w:color w:val="auto"/>
          <w:sz w:val="24"/>
        </w:rPr>
        <w:t>Ruang Lingkup</w:t>
      </w:r>
      <w:bookmarkEnd w:id="28"/>
    </w:p>
    <w:p w14:paraId="4FB3A847" w14:textId="1E9A41A9" w:rsidR="00CD2D42" w:rsidRPr="007300EC" w:rsidRDefault="00CD2D42" w:rsidP="008B0851">
      <w:pPr>
        <w:spacing w:line="480" w:lineRule="auto"/>
        <w:ind w:firstLine="567"/>
        <w:jc w:val="both"/>
        <w:rPr>
          <w:rFonts w:ascii="Times New Roman" w:hAnsi="Times New Roman" w:cs="Times New Roman"/>
          <w:i/>
          <w:sz w:val="24"/>
        </w:rPr>
      </w:pPr>
      <w:r w:rsidRPr="00D575F0">
        <w:rPr>
          <w:rFonts w:ascii="Times New Roman" w:hAnsi="Times New Roman" w:cs="Times New Roman"/>
          <w:sz w:val="24"/>
        </w:rPr>
        <w:t xml:space="preserve">Penelitian ini </w:t>
      </w:r>
      <w:r>
        <w:rPr>
          <w:rFonts w:ascii="Times New Roman" w:hAnsi="Times New Roman" w:cs="Times New Roman"/>
          <w:sz w:val="24"/>
        </w:rPr>
        <w:t>berada dalam lingkup</w:t>
      </w:r>
      <w:r w:rsidRPr="00D575F0">
        <w:rPr>
          <w:rFonts w:ascii="Times New Roman" w:hAnsi="Times New Roman" w:cs="Times New Roman"/>
          <w:sz w:val="24"/>
        </w:rPr>
        <w:t xml:space="preserve"> bidang </w:t>
      </w:r>
      <w:r w:rsidR="007A7509">
        <w:rPr>
          <w:rFonts w:ascii="Times New Roman" w:hAnsi="Times New Roman" w:cs="Times New Roman"/>
          <w:sz w:val="24"/>
        </w:rPr>
        <w:t xml:space="preserve">farmasi dan </w:t>
      </w:r>
      <w:r w:rsidRPr="00D575F0">
        <w:rPr>
          <w:rFonts w:ascii="Times New Roman" w:hAnsi="Times New Roman" w:cs="Times New Roman"/>
          <w:sz w:val="24"/>
        </w:rPr>
        <w:t>teknologi pangan</w:t>
      </w:r>
      <w:r w:rsidR="007A7509">
        <w:rPr>
          <w:rFonts w:ascii="Times New Roman" w:hAnsi="Times New Roman" w:cs="Times New Roman"/>
          <w:sz w:val="24"/>
        </w:rPr>
        <w:t xml:space="preserve">. </w:t>
      </w:r>
      <w:r w:rsidR="00792555">
        <w:rPr>
          <w:rFonts w:ascii="Times New Roman" w:hAnsi="Times New Roman" w:cs="Times New Roman"/>
          <w:sz w:val="24"/>
        </w:rPr>
        <w:t xml:space="preserve">Penelitian difokuskan untuk menganalisa </w:t>
      </w:r>
      <w:r w:rsidR="007A7509">
        <w:rPr>
          <w:rFonts w:ascii="Times New Roman" w:hAnsi="Times New Roman" w:cs="Times New Roman"/>
          <w:sz w:val="24"/>
        </w:rPr>
        <w:t xml:space="preserve">aktivitas </w:t>
      </w:r>
      <w:r w:rsidR="009F3ADC">
        <w:rPr>
          <w:rFonts w:ascii="Times New Roman" w:hAnsi="Times New Roman" w:cs="Times New Roman"/>
          <w:sz w:val="24"/>
        </w:rPr>
        <w:t>antioksidan dan kesan sensoris konsumen terhadap minuman fungsional yang diolah dari</w:t>
      </w:r>
      <w:r w:rsidR="007A7509">
        <w:rPr>
          <w:rFonts w:ascii="Times New Roman" w:hAnsi="Times New Roman" w:cs="Times New Roman"/>
          <w:sz w:val="24"/>
        </w:rPr>
        <w:t xml:space="preserve"> </w:t>
      </w:r>
      <w:r w:rsidR="007A7509">
        <w:rPr>
          <w:rFonts w:ascii="Times New Roman" w:hAnsi="Times New Roman" w:cs="Times New Roman"/>
          <w:i/>
          <w:sz w:val="24"/>
        </w:rPr>
        <w:t>uru lewu</w:t>
      </w:r>
      <w:r w:rsidR="009F3ADC">
        <w:rPr>
          <w:rFonts w:ascii="Times New Roman" w:hAnsi="Times New Roman" w:cs="Times New Roman"/>
          <w:sz w:val="24"/>
        </w:rPr>
        <w:t>.</w:t>
      </w:r>
    </w:p>
    <w:p w14:paraId="3A4B960B" w14:textId="77777777" w:rsidR="00CD2D42" w:rsidRDefault="00CD2D42" w:rsidP="008B0851">
      <w:pPr>
        <w:pStyle w:val="Heading2"/>
        <w:numPr>
          <w:ilvl w:val="0"/>
          <w:numId w:val="15"/>
        </w:numPr>
        <w:spacing w:after="240" w:line="480" w:lineRule="auto"/>
        <w:ind w:left="426" w:hanging="426"/>
        <w:rPr>
          <w:rFonts w:ascii="Times New Roman" w:hAnsi="Times New Roman" w:cs="Times New Roman"/>
          <w:b/>
          <w:color w:val="auto"/>
          <w:sz w:val="24"/>
        </w:rPr>
      </w:pPr>
      <w:bookmarkStart w:id="29" w:name="_Toc2758131"/>
      <w:bookmarkStart w:id="30" w:name="_Toc125584566"/>
      <w:r>
        <w:rPr>
          <w:rFonts w:ascii="Times New Roman" w:hAnsi="Times New Roman" w:cs="Times New Roman"/>
          <w:b/>
          <w:color w:val="auto"/>
          <w:sz w:val="24"/>
        </w:rPr>
        <w:t>Waktu dan Tempat Penelitian</w:t>
      </w:r>
      <w:bookmarkEnd w:id="29"/>
      <w:bookmarkEnd w:id="30"/>
    </w:p>
    <w:p w14:paraId="00C7ED35" w14:textId="4165C95F" w:rsidR="00CD2D42" w:rsidRPr="008375F1" w:rsidRDefault="00A70849" w:rsidP="008B0851">
      <w:pPr>
        <w:spacing w:line="480" w:lineRule="auto"/>
        <w:ind w:firstLine="426"/>
        <w:jc w:val="both"/>
        <w:rPr>
          <w:rFonts w:ascii="Times New Roman" w:hAnsi="Times New Roman" w:cs="Times New Roman"/>
          <w:sz w:val="24"/>
        </w:rPr>
      </w:pPr>
      <w:r>
        <w:rPr>
          <w:rFonts w:ascii="Times New Roman" w:hAnsi="Times New Roman" w:cs="Times New Roman"/>
          <w:sz w:val="24"/>
          <w:szCs w:val="24"/>
        </w:rPr>
        <w:t xml:space="preserve">Sampel </w:t>
      </w:r>
      <w:r>
        <w:rPr>
          <w:rFonts w:ascii="Times New Roman" w:hAnsi="Times New Roman" w:cs="Times New Roman"/>
          <w:i/>
          <w:sz w:val="24"/>
          <w:szCs w:val="24"/>
        </w:rPr>
        <w:t xml:space="preserve">uru lewu </w:t>
      </w:r>
      <w:r>
        <w:rPr>
          <w:rFonts w:ascii="Times New Roman" w:hAnsi="Times New Roman" w:cs="Times New Roman"/>
          <w:sz w:val="24"/>
          <w:szCs w:val="24"/>
        </w:rPr>
        <w:t xml:space="preserve">diambil dari Kabupaten Murung Raya. </w:t>
      </w:r>
      <w:r w:rsidR="00E620F1">
        <w:rPr>
          <w:rFonts w:ascii="Times New Roman" w:hAnsi="Times New Roman" w:cs="Times New Roman"/>
          <w:sz w:val="24"/>
          <w:szCs w:val="24"/>
        </w:rPr>
        <w:t xml:space="preserve">Sampel ini kemudian </w:t>
      </w:r>
      <w:r w:rsidR="000B44C4">
        <w:rPr>
          <w:rFonts w:ascii="Times New Roman" w:hAnsi="Times New Roman" w:cs="Times New Roman"/>
          <w:sz w:val="24"/>
          <w:szCs w:val="24"/>
        </w:rPr>
        <w:t>dikeringkan</w:t>
      </w:r>
      <w:r w:rsidR="00E620F1">
        <w:rPr>
          <w:rFonts w:ascii="Times New Roman" w:hAnsi="Times New Roman" w:cs="Times New Roman"/>
          <w:sz w:val="24"/>
          <w:szCs w:val="24"/>
        </w:rPr>
        <w:t xml:space="preserve"> di </w:t>
      </w:r>
      <w:r w:rsidR="00E620F1">
        <w:rPr>
          <w:rFonts w:ascii="Times New Roman" w:hAnsi="Times New Roman" w:cs="Times New Roman"/>
          <w:sz w:val="24"/>
        </w:rPr>
        <w:t xml:space="preserve">Laboratorium Pangan Jurusan Gizi Poltekkes Kemenkes Palangka Raya.  </w:t>
      </w:r>
      <w:r w:rsidR="00E17BD5">
        <w:rPr>
          <w:rFonts w:ascii="Times New Roman" w:hAnsi="Times New Roman" w:cs="Times New Roman"/>
          <w:sz w:val="24"/>
        </w:rPr>
        <w:t xml:space="preserve">Uji </w:t>
      </w:r>
      <w:r w:rsidR="003F2C4C">
        <w:rPr>
          <w:rFonts w:ascii="Times New Roman" w:hAnsi="Times New Roman" w:cs="Times New Roman"/>
          <w:sz w:val="24"/>
        </w:rPr>
        <w:t>aktivitas antioksidan</w:t>
      </w:r>
      <w:r w:rsidR="00E17BD5">
        <w:rPr>
          <w:rFonts w:ascii="Times New Roman" w:hAnsi="Times New Roman" w:cs="Times New Roman"/>
          <w:sz w:val="24"/>
        </w:rPr>
        <w:t xml:space="preserve"> dilakukan </w:t>
      </w:r>
      <w:r w:rsidR="00CD2D42">
        <w:rPr>
          <w:rFonts w:ascii="Times New Roman" w:hAnsi="Times New Roman" w:cs="Times New Roman"/>
          <w:sz w:val="24"/>
        </w:rPr>
        <w:t>di Laboratorium</w:t>
      </w:r>
      <w:r w:rsidR="007A7509">
        <w:rPr>
          <w:rFonts w:ascii="Times New Roman" w:hAnsi="Times New Roman" w:cs="Times New Roman"/>
          <w:sz w:val="24"/>
        </w:rPr>
        <w:t xml:space="preserve"> Terakreditas</w:t>
      </w:r>
      <w:r w:rsidR="00511962">
        <w:rPr>
          <w:rFonts w:ascii="Times New Roman" w:hAnsi="Times New Roman" w:cs="Times New Roman"/>
          <w:sz w:val="24"/>
        </w:rPr>
        <w:t>i</w:t>
      </w:r>
      <w:r w:rsidR="007A7509">
        <w:rPr>
          <w:rFonts w:ascii="Times New Roman" w:hAnsi="Times New Roman" w:cs="Times New Roman"/>
          <w:sz w:val="24"/>
        </w:rPr>
        <w:t xml:space="preserve"> KAN PT Saraswanti Indo Genetech</w:t>
      </w:r>
      <w:r w:rsidR="00E17BD5">
        <w:rPr>
          <w:rFonts w:ascii="Times New Roman" w:hAnsi="Times New Roman" w:cs="Times New Roman"/>
          <w:sz w:val="24"/>
        </w:rPr>
        <w:t xml:space="preserve">. </w:t>
      </w:r>
      <w:r w:rsidR="003F2C4C">
        <w:rPr>
          <w:rFonts w:ascii="Times New Roman" w:hAnsi="Times New Roman" w:cs="Times New Roman"/>
          <w:sz w:val="24"/>
        </w:rPr>
        <w:t xml:space="preserve">Uji hedonik dilakukan di </w:t>
      </w:r>
      <w:r w:rsidR="0037718F">
        <w:rPr>
          <w:rFonts w:ascii="Times New Roman" w:hAnsi="Times New Roman" w:cs="Times New Roman"/>
          <w:sz w:val="24"/>
        </w:rPr>
        <w:t xml:space="preserve">Laboratorium Organoleptik Jurusan Gizi Poltekkes Kemenkes Palangka Raya. </w:t>
      </w:r>
      <w:r w:rsidR="00E17BD5">
        <w:rPr>
          <w:rFonts w:ascii="Times New Roman" w:hAnsi="Times New Roman" w:cs="Times New Roman"/>
          <w:sz w:val="24"/>
        </w:rPr>
        <w:t>Pen</w:t>
      </w:r>
      <w:r w:rsidR="00025A97">
        <w:rPr>
          <w:rFonts w:ascii="Times New Roman" w:hAnsi="Times New Roman" w:cs="Times New Roman"/>
          <w:sz w:val="24"/>
        </w:rPr>
        <w:t>elitian dilakukan selama sepuluh</w:t>
      </w:r>
      <w:r w:rsidR="00E17BD5">
        <w:rPr>
          <w:rFonts w:ascii="Times New Roman" w:hAnsi="Times New Roman" w:cs="Times New Roman"/>
          <w:sz w:val="24"/>
        </w:rPr>
        <w:t xml:space="preserve"> bulan,</w:t>
      </w:r>
      <w:r w:rsidR="007A7509">
        <w:rPr>
          <w:rFonts w:ascii="Times New Roman" w:hAnsi="Times New Roman" w:cs="Times New Roman"/>
          <w:sz w:val="24"/>
        </w:rPr>
        <w:t xml:space="preserve"> </w:t>
      </w:r>
      <w:r w:rsidR="00CD2D42">
        <w:rPr>
          <w:rFonts w:ascii="Times New Roman" w:hAnsi="Times New Roman" w:cs="Times New Roman"/>
          <w:sz w:val="24"/>
        </w:rPr>
        <w:t xml:space="preserve">pada bulan </w:t>
      </w:r>
      <w:r w:rsidR="007A7509">
        <w:rPr>
          <w:rFonts w:ascii="Times New Roman" w:hAnsi="Times New Roman" w:cs="Times New Roman"/>
          <w:sz w:val="24"/>
        </w:rPr>
        <w:t xml:space="preserve">Maret </w:t>
      </w:r>
      <w:r w:rsidR="00E17BD5">
        <w:rPr>
          <w:rFonts w:ascii="Times New Roman" w:hAnsi="Times New Roman" w:cs="Times New Roman"/>
          <w:sz w:val="24"/>
        </w:rPr>
        <w:t xml:space="preserve">hingga </w:t>
      </w:r>
      <w:r w:rsidR="00025A97">
        <w:rPr>
          <w:rFonts w:ascii="Times New Roman" w:hAnsi="Times New Roman" w:cs="Times New Roman"/>
          <w:sz w:val="24"/>
        </w:rPr>
        <w:t>Desem</w:t>
      </w:r>
      <w:r w:rsidR="00E17BD5">
        <w:rPr>
          <w:rFonts w:ascii="Times New Roman" w:hAnsi="Times New Roman" w:cs="Times New Roman"/>
          <w:sz w:val="24"/>
        </w:rPr>
        <w:t>ber 202</w:t>
      </w:r>
      <w:r w:rsidR="00025A97">
        <w:rPr>
          <w:rFonts w:ascii="Times New Roman" w:hAnsi="Times New Roman" w:cs="Times New Roman"/>
          <w:sz w:val="24"/>
        </w:rPr>
        <w:t>2</w:t>
      </w:r>
      <w:r w:rsidR="00CD2D42">
        <w:rPr>
          <w:rFonts w:ascii="Times New Roman" w:hAnsi="Times New Roman" w:cs="Times New Roman"/>
          <w:sz w:val="24"/>
        </w:rPr>
        <w:t>.</w:t>
      </w:r>
    </w:p>
    <w:p w14:paraId="18721A37" w14:textId="41B97EEE" w:rsidR="007A7509" w:rsidRDefault="00CD2D42" w:rsidP="008B0851">
      <w:pPr>
        <w:pStyle w:val="Heading2"/>
        <w:numPr>
          <w:ilvl w:val="0"/>
          <w:numId w:val="15"/>
        </w:numPr>
        <w:spacing w:after="240" w:line="480" w:lineRule="auto"/>
        <w:ind w:left="426" w:hanging="426"/>
        <w:rPr>
          <w:rFonts w:ascii="Times New Roman" w:hAnsi="Times New Roman" w:cs="Times New Roman"/>
          <w:b/>
          <w:color w:val="auto"/>
          <w:sz w:val="24"/>
          <w:szCs w:val="24"/>
        </w:rPr>
      </w:pPr>
      <w:bookmarkStart w:id="31" w:name="_Toc2758132"/>
      <w:bookmarkStart w:id="32" w:name="_Toc125584567"/>
      <w:r w:rsidRPr="007A7509">
        <w:rPr>
          <w:rFonts w:ascii="Times New Roman" w:hAnsi="Times New Roman" w:cs="Times New Roman"/>
          <w:b/>
          <w:color w:val="auto"/>
          <w:sz w:val="24"/>
          <w:szCs w:val="24"/>
        </w:rPr>
        <w:t>Rancangan Penelitian</w:t>
      </w:r>
      <w:bookmarkEnd w:id="31"/>
      <w:bookmarkEnd w:id="32"/>
    </w:p>
    <w:p w14:paraId="0ED36007" w14:textId="682D7535" w:rsidR="00025A97" w:rsidRPr="002B4799" w:rsidRDefault="0071737A" w:rsidP="00025A97">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Penelitian ini adalah penelitian eksperimental laboratorium dengan menggunakan sampel tanaman </w:t>
      </w:r>
      <w:r>
        <w:rPr>
          <w:rFonts w:ascii="Times New Roman" w:hAnsi="Times New Roman" w:cs="Times New Roman"/>
          <w:i/>
          <w:sz w:val="24"/>
          <w:szCs w:val="24"/>
        </w:rPr>
        <w:t xml:space="preserve">uru lewu. </w:t>
      </w:r>
      <w:r w:rsidR="003900A9">
        <w:rPr>
          <w:rFonts w:ascii="Times New Roman" w:hAnsi="Times New Roman" w:cs="Times New Roman"/>
          <w:sz w:val="24"/>
          <w:szCs w:val="24"/>
        </w:rPr>
        <w:t xml:space="preserve">Sampel </w:t>
      </w:r>
      <w:r w:rsidR="00025A97">
        <w:rPr>
          <w:rFonts w:ascii="Times New Roman" w:hAnsi="Times New Roman" w:cs="Times New Roman"/>
          <w:sz w:val="24"/>
          <w:szCs w:val="24"/>
        </w:rPr>
        <w:t xml:space="preserve">uru lewu </w:t>
      </w:r>
      <w:r w:rsidR="003900A9">
        <w:rPr>
          <w:rFonts w:ascii="Times New Roman" w:hAnsi="Times New Roman" w:cs="Times New Roman"/>
          <w:sz w:val="24"/>
          <w:szCs w:val="24"/>
        </w:rPr>
        <w:t xml:space="preserve">dicuci dan dibersihkan dari kotoran seperti tanah dan debu yang menempel pada bagian tanaman jenis rumput ini. Sampel kemudian </w:t>
      </w:r>
      <w:r w:rsidR="00792555">
        <w:rPr>
          <w:rFonts w:ascii="Times New Roman" w:hAnsi="Times New Roman" w:cs="Times New Roman"/>
          <w:sz w:val="24"/>
          <w:szCs w:val="24"/>
        </w:rPr>
        <w:t xml:space="preserve">dikeringkan dengan </w:t>
      </w:r>
      <w:r w:rsidR="00792555">
        <w:rPr>
          <w:rFonts w:ascii="Times New Roman" w:hAnsi="Times New Roman" w:cs="Times New Roman"/>
          <w:i/>
          <w:sz w:val="24"/>
          <w:szCs w:val="24"/>
        </w:rPr>
        <w:t>food dehydrator</w:t>
      </w:r>
      <w:r w:rsidR="00244923">
        <w:rPr>
          <w:rFonts w:ascii="Times New Roman" w:hAnsi="Times New Roman" w:cs="Times New Roman"/>
          <w:sz w:val="24"/>
          <w:szCs w:val="24"/>
        </w:rPr>
        <w:t xml:space="preserve"> pada suhu 4</w:t>
      </w:r>
      <w:r w:rsidR="00792555">
        <w:rPr>
          <w:rFonts w:ascii="Times New Roman" w:hAnsi="Times New Roman" w:cs="Times New Roman"/>
          <w:sz w:val="24"/>
          <w:szCs w:val="24"/>
        </w:rPr>
        <w:t>0ºC hingga kadar air kurang d</w:t>
      </w:r>
      <w:r w:rsidR="00EA3BE1">
        <w:rPr>
          <w:rFonts w:ascii="Times New Roman" w:hAnsi="Times New Roman" w:cs="Times New Roman"/>
          <w:sz w:val="24"/>
          <w:szCs w:val="24"/>
        </w:rPr>
        <w:t>ari 10%. Setelah kering,</w:t>
      </w:r>
      <w:r w:rsidR="00025A97">
        <w:rPr>
          <w:rFonts w:ascii="Times New Roman" w:hAnsi="Times New Roman" w:cs="Times New Roman"/>
          <w:sz w:val="24"/>
          <w:szCs w:val="24"/>
        </w:rPr>
        <w:t xml:space="preserve"> sebanyak 300 gram</w:t>
      </w:r>
      <w:r w:rsidR="00EA3BE1">
        <w:rPr>
          <w:rFonts w:ascii="Times New Roman" w:hAnsi="Times New Roman" w:cs="Times New Roman"/>
          <w:sz w:val="24"/>
          <w:szCs w:val="24"/>
        </w:rPr>
        <w:t xml:space="preserve"> sampel </w:t>
      </w:r>
      <w:r w:rsidR="00025A97">
        <w:rPr>
          <w:rFonts w:ascii="Times New Roman" w:hAnsi="Times New Roman" w:cs="Times New Roman"/>
          <w:sz w:val="24"/>
          <w:szCs w:val="24"/>
        </w:rPr>
        <w:t xml:space="preserve">dikirim ke Laboratorium </w:t>
      </w:r>
      <w:r w:rsidR="00025A97">
        <w:rPr>
          <w:rFonts w:ascii="Times New Roman" w:hAnsi="Times New Roman" w:cs="Times New Roman"/>
          <w:sz w:val="24"/>
        </w:rPr>
        <w:t>Terakreditasi KAN PT Saraswanti Indo Genetech untuk kemudian dilakukan uji aktivitas antioksidan dengan menggunakan metode DPPH.</w:t>
      </w:r>
    </w:p>
    <w:p w14:paraId="24CD3FF3" w14:textId="422BCA1A" w:rsidR="007E1D93" w:rsidRDefault="00025A97" w:rsidP="00025A97">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Selanjutnya, formulasi teh herbal uru lewu dibuat ke dalam tiga level, yaitu</w:t>
      </w:r>
    </w:p>
    <w:p w14:paraId="4632A081" w14:textId="4C4DE276" w:rsidR="00025A97" w:rsidRDefault="009A3EE2" w:rsidP="00025A97">
      <w:p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w:t>
      </w:r>
      <w:r w:rsidR="00025A97">
        <w:rPr>
          <w:rFonts w:ascii="Times New Roman" w:hAnsi="Times New Roman" w:cs="Times New Roman"/>
          <w:sz w:val="24"/>
          <w:szCs w:val="24"/>
        </w:rPr>
        <w:t>1: 100% uru lewu</w:t>
      </w:r>
    </w:p>
    <w:p w14:paraId="1F44603D" w14:textId="04786B0B" w:rsidR="00025A97" w:rsidRDefault="009A3EE2" w:rsidP="00025A97">
      <w:p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F</w:t>
      </w:r>
      <w:r w:rsidR="00025A97">
        <w:rPr>
          <w:rFonts w:ascii="Times New Roman" w:hAnsi="Times New Roman" w:cs="Times New Roman"/>
          <w:sz w:val="24"/>
          <w:szCs w:val="24"/>
        </w:rPr>
        <w:t>2: 80% uru lewu, 20% teh hitam</w:t>
      </w:r>
    </w:p>
    <w:p w14:paraId="1D2CC2CD" w14:textId="4D2AC1BE" w:rsidR="00025A97" w:rsidRDefault="009A3EE2" w:rsidP="00025A97">
      <w:p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F</w:t>
      </w:r>
      <w:r w:rsidR="00025A97">
        <w:rPr>
          <w:rFonts w:ascii="Times New Roman" w:hAnsi="Times New Roman" w:cs="Times New Roman"/>
          <w:sz w:val="24"/>
          <w:szCs w:val="24"/>
        </w:rPr>
        <w:t>3: 60% uru lewu, 40% teh hitam</w:t>
      </w:r>
    </w:p>
    <w:p w14:paraId="593A069E" w14:textId="24F5239C" w:rsidR="00025A97" w:rsidRDefault="00025A97" w:rsidP="00025A97">
      <w:p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Teh hitam digunakan sebagai campuran teh uru lewu karena teh hitam merupakan jenis teh yang umum dikonsumsi oleh masyarakat. Dengan demikian, nantinya dapat dilihat kesan sensoris konsumen terhadap teh herbal ini. Panelis yang digunakan dalam penelitian ini adalah panelis konsumen berjumlah 100 orang dan berjenis kelamin wanita pada usia 20 hingga 40 tahun. Hal ini ditujukan karena konsumen target minuman fungsional ini nantinya adalah wanita pasca melahirkan. </w:t>
      </w:r>
    </w:p>
    <w:p w14:paraId="70DC66CC" w14:textId="77777777" w:rsidR="00025A97" w:rsidRPr="00247467" w:rsidRDefault="00025A97" w:rsidP="00025A97">
      <w:pPr>
        <w:spacing w:before="120" w:after="0" w:line="480" w:lineRule="auto"/>
        <w:jc w:val="both"/>
        <w:rPr>
          <w:rFonts w:ascii="Times New Roman" w:hAnsi="Times New Roman" w:cs="Times New Roman"/>
          <w:sz w:val="24"/>
          <w:szCs w:val="24"/>
        </w:rPr>
      </w:pPr>
    </w:p>
    <w:p w14:paraId="0301F100" w14:textId="0915DF06" w:rsidR="00CD2D42" w:rsidRPr="00DE740B" w:rsidRDefault="00CD2D42" w:rsidP="008B0851">
      <w:pPr>
        <w:pStyle w:val="Heading2"/>
        <w:numPr>
          <w:ilvl w:val="0"/>
          <w:numId w:val="15"/>
        </w:numPr>
        <w:spacing w:after="240" w:line="480" w:lineRule="auto"/>
        <w:ind w:left="426" w:hanging="426"/>
        <w:rPr>
          <w:rFonts w:ascii="Times New Roman" w:hAnsi="Times New Roman" w:cs="Times New Roman"/>
          <w:b/>
          <w:color w:val="auto"/>
          <w:sz w:val="24"/>
        </w:rPr>
      </w:pPr>
      <w:bookmarkStart w:id="33" w:name="_Toc2758134"/>
      <w:bookmarkStart w:id="34" w:name="_Toc125584568"/>
      <w:r w:rsidRPr="00DE740B">
        <w:rPr>
          <w:rFonts w:ascii="Times New Roman" w:hAnsi="Times New Roman" w:cs="Times New Roman"/>
          <w:b/>
          <w:color w:val="auto"/>
          <w:sz w:val="24"/>
        </w:rPr>
        <w:t>Pengolahan Data</w:t>
      </w:r>
      <w:bookmarkEnd w:id="33"/>
      <w:bookmarkEnd w:id="34"/>
    </w:p>
    <w:p w14:paraId="4DA90B0F" w14:textId="38C304A0" w:rsidR="00113538" w:rsidRDefault="00CD2D42" w:rsidP="002B4799">
      <w:pPr>
        <w:spacing w:line="480" w:lineRule="auto"/>
        <w:ind w:firstLine="426"/>
        <w:jc w:val="both"/>
        <w:rPr>
          <w:rFonts w:ascii="Times New Roman" w:hAnsi="Times New Roman" w:cs="Times New Roman"/>
          <w:b/>
          <w:color w:val="000000" w:themeColor="text1"/>
          <w:sz w:val="28"/>
        </w:rPr>
      </w:pPr>
      <w:r w:rsidRPr="00355DDA">
        <w:rPr>
          <w:rFonts w:ascii="Times New Roman" w:hAnsi="Times New Roman" w:cs="Times New Roman"/>
          <w:sz w:val="24"/>
          <w:szCs w:val="24"/>
        </w:rPr>
        <w:t>Data</w:t>
      </w:r>
      <w:r>
        <w:rPr>
          <w:rFonts w:ascii="Times New Roman" w:hAnsi="Times New Roman" w:cs="Times New Roman"/>
          <w:sz w:val="24"/>
          <w:szCs w:val="24"/>
        </w:rPr>
        <w:t xml:space="preserve"> </w:t>
      </w:r>
      <w:r w:rsidR="00025A97">
        <w:rPr>
          <w:rFonts w:ascii="Times New Roman" w:hAnsi="Times New Roman" w:cs="Times New Roman"/>
          <w:sz w:val="24"/>
          <w:szCs w:val="24"/>
        </w:rPr>
        <w:t xml:space="preserve">hasil uji aktivitas antioksidan disajikan </w:t>
      </w:r>
      <w:r w:rsidR="009A3EE2">
        <w:rPr>
          <w:rFonts w:ascii="Times New Roman" w:hAnsi="Times New Roman" w:cs="Times New Roman"/>
          <w:sz w:val="24"/>
          <w:szCs w:val="24"/>
        </w:rPr>
        <w:t>secara deskriptif</w:t>
      </w:r>
      <w:r w:rsidR="00025A97">
        <w:rPr>
          <w:rFonts w:ascii="Times New Roman" w:hAnsi="Times New Roman" w:cs="Times New Roman"/>
          <w:sz w:val="24"/>
          <w:szCs w:val="24"/>
        </w:rPr>
        <w:t>. D</w:t>
      </w:r>
      <w:r w:rsidR="00F027E1">
        <w:rPr>
          <w:rFonts w:ascii="Times New Roman" w:hAnsi="Times New Roman" w:cs="Times New Roman"/>
          <w:sz w:val="24"/>
          <w:szCs w:val="24"/>
        </w:rPr>
        <w:t xml:space="preserve">ata uji hedonik diuji dengan cara tabulasi untuk mendapatkan nilai rerata dan disajikan dalam bentuk diagram laba-laba untuk menarik kesimpulan kesan sensoris konsumen terhadap teh uru lewu. </w:t>
      </w:r>
      <w:r w:rsidRPr="00355DDA">
        <w:rPr>
          <w:sz w:val="24"/>
          <w:szCs w:val="24"/>
        </w:rPr>
        <w:br w:type="page"/>
      </w:r>
    </w:p>
    <w:p w14:paraId="7F068A76" w14:textId="77777777" w:rsidR="00285594" w:rsidRDefault="00285594" w:rsidP="0007653E">
      <w:pPr>
        <w:pStyle w:val="Heading1"/>
        <w:spacing w:after="240"/>
        <w:jc w:val="center"/>
        <w:rPr>
          <w:rFonts w:ascii="Times New Roman" w:hAnsi="Times New Roman" w:cs="Times New Roman"/>
          <w:b/>
          <w:color w:val="000000" w:themeColor="text1"/>
          <w:sz w:val="28"/>
        </w:rPr>
        <w:sectPr w:rsidR="00285594" w:rsidSect="00817F94">
          <w:pgSz w:w="11906" w:h="16838"/>
          <w:pgMar w:top="1701" w:right="1701" w:bottom="1701" w:left="1701" w:header="709" w:footer="709" w:gutter="0"/>
          <w:cols w:space="708"/>
          <w:titlePg/>
          <w:docGrid w:linePitch="360"/>
        </w:sectPr>
      </w:pPr>
    </w:p>
    <w:p w14:paraId="54E9BF36" w14:textId="749A5D6E" w:rsidR="000B44C4" w:rsidRDefault="00F91CEA" w:rsidP="000B44C4">
      <w:pPr>
        <w:pStyle w:val="Heading1"/>
        <w:spacing w:after="240"/>
        <w:jc w:val="center"/>
        <w:rPr>
          <w:rFonts w:ascii="Times New Roman" w:hAnsi="Times New Roman" w:cs="Times New Roman"/>
          <w:b/>
          <w:color w:val="000000" w:themeColor="text1"/>
          <w:sz w:val="28"/>
        </w:rPr>
      </w:pPr>
      <w:bookmarkStart w:id="35" w:name="_Toc125584569"/>
      <w:r>
        <w:rPr>
          <w:rFonts w:ascii="Times New Roman" w:hAnsi="Times New Roman" w:cs="Times New Roman"/>
          <w:b/>
          <w:color w:val="000000" w:themeColor="text1"/>
          <w:sz w:val="28"/>
        </w:rPr>
        <w:lastRenderedPageBreak/>
        <w:t xml:space="preserve">BAB </w:t>
      </w:r>
      <w:r w:rsidR="00B451D0">
        <w:rPr>
          <w:rFonts w:ascii="Times New Roman" w:hAnsi="Times New Roman" w:cs="Times New Roman"/>
          <w:b/>
          <w:color w:val="000000" w:themeColor="text1"/>
          <w:sz w:val="28"/>
        </w:rPr>
        <w:t xml:space="preserve">V </w:t>
      </w:r>
      <w:r w:rsidR="000B44C4">
        <w:rPr>
          <w:rFonts w:ascii="Times New Roman" w:hAnsi="Times New Roman" w:cs="Times New Roman"/>
          <w:b/>
          <w:color w:val="000000" w:themeColor="text1"/>
          <w:sz w:val="28"/>
        </w:rPr>
        <w:t xml:space="preserve">HASIL DAN </w:t>
      </w:r>
      <w:r w:rsidR="00B451D0">
        <w:rPr>
          <w:rFonts w:ascii="Times New Roman" w:hAnsi="Times New Roman" w:cs="Times New Roman"/>
          <w:b/>
          <w:color w:val="000000" w:themeColor="text1"/>
          <w:sz w:val="28"/>
        </w:rPr>
        <w:t xml:space="preserve">LUARAN </w:t>
      </w:r>
      <w:r w:rsidR="000B44C4">
        <w:rPr>
          <w:rFonts w:ascii="Times New Roman" w:hAnsi="Times New Roman" w:cs="Times New Roman"/>
          <w:b/>
          <w:color w:val="000000" w:themeColor="text1"/>
          <w:sz w:val="28"/>
        </w:rPr>
        <w:t>YANG</w:t>
      </w:r>
      <w:r w:rsidR="00B451D0">
        <w:rPr>
          <w:rFonts w:ascii="Times New Roman" w:hAnsi="Times New Roman" w:cs="Times New Roman"/>
          <w:b/>
          <w:color w:val="000000" w:themeColor="text1"/>
          <w:sz w:val="28"/>
        </w:rPr>
        <w:t xml:space="preserve"> </w:t>
      </w:r>
      <w:r w:rsidR="000B44C4">
        <w:rPr>
          <w:rFonts w:ascii="Times New Roman" w:hAnsi="Times New Roman" w:cs="Times New Roman"/>
          <w:b/>
          <w:color w:val="000000" w:themeColor="text1"/>
          <w:sz w:val="28"/>
        </w:rPr>
        <w:t>DI</w:t>
      </w:r>
      <w:r w:rsidR="00B451D0">
        <w:rPr>
          <w:rFonts w:ascii="Times New Roman" w:hAnsi="Times New Roman" w:cs="Times New Roman"/>
          <w:b/>
          <w:color w:val="000000" w:themeColor="text1"/>
          <w:sz w:val="28"/>
        </w:rPr>
        <w:t>CAPAI</w:t>
      </w:r>
      <w:bookmarkEnd w:id="35"/>
    </w:p>
    <w:p w14:paraId="34F577A6" w14:textId="77777777" w:rsidR="008B0851" w:rsidRPr="008B0851" w:rsidRDefault="008B0851" w:rsidP="008B0851"/>
    <w:p w14:paraId="73BD9751" w14:textId="06F0F6E4" w:rsidR="000B44C4" w:rsidRDefault="000B44C4" w:rsidP="000B44C4">
      <w:pPr>
        <w:pStyle w:val="Heading1"/>
        <w:numPr>
          <w:ilvl w:val="0"/>
          <w:numId w:val="35"/>
        </w:numPr>
        <w:spacing w:after="240"/>
        <w:ind w:left="567" w:hanging="567"/>
        <w:jc w:val="both"/>
        <w:rPr>
          <w:rFonts w:ascii="Times New Roman" w:hAnsi="Times New Roman" w:cs="Times New Roman"/>
          <w:b/>
          <w:color w:val="000000" w:themeColor="text1"/>
          <w:sz w:val="24"/>
        </w:rPr>
      </w:pPr>
      <w:bookmarkStart w:id="36" w:name="_Toc125584570"/>
      <w:r>
        <w:rPr>
          <w:rFonts w:ascii="Times New Roman" w:hAnsi="Times New Roman" w:cs="Times New Roman"/>
          <w:b/>
          <w:color w:val="000000" w:themeColor="text1"/>
          <w:sz w:val="24"/>
        </w:rPr>
        <w:t>Hasil dan Pembahasan</w:t>
      </w:r>
      <w:bookmarkEnd w:id="36"/>
    </w:p>
    <w:p w14:paraId="37B2FF3A" w14:textId="39266625" w:rsidR="00FD0789" w:rsidRDefault="000B44C4" w:rsidP="00615781">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Sampel tanaman </w:t>
      </w:r>
      <w:r>
        <w:rPr>
          <w:rFonts w:ascii="Times New Roman" w:hAnsi="Times New Roman" w:cs="Times New Roman"/>
          <w:i/>
          <w:sz w:val="24"/>
          <w:szCs w:val="24"/>
        </w:rPr>
        <w:t xml:space="preserve">uru lewu </w:t>
      </w:r>
      <w:r>
        <w:rPr>
          <w:rFonts w:ascii="Times New Roman" w:hAnsi="Times New Roman" w:cs="Times New Roman"/>
          <w:sz w:val="24"/>
          <w:szCs w:val="24"/>
        </w:rPr>
        <w:t>(</w:t>
      </w:r>
      <w:r w:rsidRPr="000B44C4">
        <w:rPr>
          <w:rFonts w:ascii="Times New Roman" w:hAnsi="Times New Roman" w:cs="Times New Roman"/>
          <w:i/>
          <w:sz w:val="24"/>
          <w:szCs w:val="24"/>
        </w:rPr>
        <w:t>Eustachys paspaloides</w:t>
      </w:r>
      <w:r>
        <w:rPr>
          <w:rFonts w:ascii="Times New Roman" w:hAnsi="Times New Roman" w:cs="Times New Roman"/>
          <w:sz w:val="24"/>
          <w:szCs w:val="24"/>
        </w:rPr>
        <w:t xml:space="preserve">) diambil dari </w:t>
      </w:r>
      <w:r w:rsidR="00FD0789">
        <w:rPr>
          <w:rFonts w:ascii="Times New Roman" w:hAnsi="Times New Roman" w:cs="Times New Roman"/>
          <w:sz w:val="24"/>
          <w:szCs w:val="24"/>
        </w:rPr>
        <w:t xml:space="preserve">Kabupaten Murung Raya pada tanggal </w:t>
      </w:r>
      <w:r w:rsidR="00F027E1">
        <w:rPr>
          <w:rFonts w:ascii="Times New Roman" w:hAnsi="Times New Roman" w:cs="Times New Roman"/>
          <w:sz w:val="24"/>
          <w:szCs w:val="24"/>
        </w:rPr>
        <w:t>19-21 Juni 2022 (Gambar 2</w:t>
      </w:r>
      <w:r w:rsidR="00FD0789">
        <w:rPr>
          <w:rFonts w:ascii="Times New Roman" w:hAnsi="Times New Roman" w:cs="Times New Roman"/>
          <w:sz w:val="24"/>
          <w:szCs w:val="24"/>
        </w:rPr>
        <w:t xml:space="preserve">). </w:t>
      </w:r>
    </w:p>
    <w:p w14:paraId="3769AB32" w14:textId="262859F5" w:rsidR="00FD0789" w:rsidRDefault="00F027E1" w:rsidP="00615781">
      <w:pPr>
        <w:spacing w:line="480" w:lineRule="auto"/>
        <w:ind w:firstLine="567"/>
        <w:jc w:val="both"/>
        <w:rPr>
          <w:rFonts w:ascii="Times New Roman" w:hAnsi="Times New Roman" w:cs="Times New Roman"/>
          <w:sz w:val="24"/>
          <w:szCs w:val="24"/>
        </w:rPr>
      </w:pPr>
      <w:r w:rsidRPr="00F027E1">
        <w:rPr>
          <w:rFonts w:ascii="Times New Roman" w:hAnsi="Times New Roman" w:cs="Times New Roman"/>
          <w:noProof/>
          <w:sz w:val="24"/>
          <w:szCs w:val="24"/>
          <w:lang w:val="en-US"/>
        </w:rPr>
        <w:drawing>
          <wp:anchor distT="0" distB="0" distL="114300" distR="114300" simplePos="0" relativeHeight="251825152" behindDoc="0" locked="0" layoutInCell="1" allowOverlap="1" wp14:anchorId="265EDD12" wp14:editId="7E396FC3">
            <wp:simplePos x="0" y="0"/>
            <wp:positionH relativeFrom="margin">
              <wp:align>right</wp:align>
            </wp:positionH>
            <wp:positionV relativeFrom="paragraph">
              <wp:posOffset>3810</wp:posOffset>
            </wp:positionV>
            <wp:extent cx="5400675" cy="2669540"/>
            <wp:effectExtent l="0" t="0" r="9525" b="0"/>
            <wp:wrapNone/>
            <wp:docPr id="49" name="Picture 49" descr="E:\Office\Penelitian\Penelitian Agnes 2022\Dokumentasi\WhatsApp Image 2022-11-11 at 15.49.45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ffice\Penelitian\Penelitian Agnes 2022\Dokumentasi\WhatsApp Image 2022-11-11 at 15.49.45 (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7E1">
        <w:rPr>
          <w:noProof/>
        </w:rPr>
        <w:t xml:space="preserve"> </w:t>
      </w:r>
      <w:r>
        <w:rPr>
          <w:noProof/>
        </w:rPr>
        <mc:AlternateContent>
          <mc:Choice Requires="wps">
            <w:drawing>
              <wp:anchor distT="0" distB="0" distL="114300" distR="114300" simplePos="0" relativeHeight="251827200" behindDoc="0" locked="0" layoutInCell="1" allowOverlap="1" wp14:anchorId="45B63195" wp14:editId="7C81873E">
                <wp:simplePos x="0" y="0"/>
                <wp:positionH relativeFrom="column">
                  <wp:posOffset>0</wp:posOffset>
                </wp:positionH>
                <wp:positionV relativeFrom="paragraph">
                  <wp:posOffset>2726690</wp:posOffset>
                </wp:positionV>
                <wp:extent cx="5934710" cy="63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934710" cy="635"/>
                        </a:xfrm>
                        <a:prstGeom prst="rect">
                          <a:avLst/>
                        </a:prstGeom>
                        <a:solidFill>
                          <a:prstClr val="white"/>
                        </a:solidFill>
                        <a:ln>
                          <a:noFill/>
                        </a:ln>
                        <a:effectLst/>
                      </wps:spPr>
                      <wps:txbx>
                        <w:txbxContent>
                          <w:p w14:paraId="4E2A69DA" w14:textId="19F49427" w:rsidR="00F027E1" w:rsidRPr="00F027E1" w:rsidRDefault="00F027E1" w:rsidP="00F027E1">
                            <w:pPr>
                              <w:pStyle w:val="Caption"/>
                              <w:jc w:val="center"/>
                              <w:rPr>
                                <w:rFonts w:ascii="Times New Roman" w:hAnsi="Times New Roman" w:cs="Times New Roman"/>
                                <w:b/>
                                <w:noProof/>
                                <w:color w:val="auto"/>
                                <w:sz w:val="22"/>
                              </w:rPr>
                            </w:pPr>
                            <w:bookmarkStart w:id="37" w:name="_Toc125584527"/>
                            <w:r w:rsidRPr="00F027E1">
                              <w:rPr>
                                <w:rFonts w:ascii="Times New Roman" w:hAnsi="Times New Roman" w:cs="Times New Roman"/>
                                <w:b/>
                                <w:color w:val="auto"/>
                                <w:sz w:val="22"/>
                              </w:rPr>
                              <w:t xml:space="preserve">Gambar </w:t>
                            </w:r>
                            <w:r w:rsidRPr="00F027E1">
                              <w:rPr>
                                <w:rFonts w:ascii="Times New Roman" w:hAnsi="Times New Roman" w:cs="Times New Roman"/>
                                <w:b/>
                                <w:color w:val="auto"/>
                                <w:sz w:val="22"/>
                              </w:rPr>
                              <w:fldChar w:fldCharType="begin"/>
                            </w:r>
                            <w:r w:rsidRPr="00F027E1">
                              <w:rPr>
                                <w:rFonts w:ascii="Times New Roman" w:hAnsi="Times New Roman" w:cs="Times New Roman"/>
                                <w:b/>
                                <w:color w:val="auto"/>
                                <w:sz w:val="22"/>
                              </w:rPr>
                              <w:instrText xml:space="preserve"> SEQ Gambar \* ARABIC </w:instrText>
                            </w:r>
                            <w:r w:rsidRPr="00F027E1">
                              <w:rPr>
                                <w:rFonts w:ascii="Times New Roman" w:hAnsi="Times New Roman" w:cs="Times New Roman"/>
                                <w:b/>
                                <w:color w:val="auto"/>
                                <w:sz w:val="22"/>
                              </w:rPr>
                              <w:fldChar w:fldCharType="separate"/>
                            </w:r>
                            <w:r w:rsidR="00416485">
                              <w:rPr>
                                <w:rFonts w:ascii="Times New Roman" w:hAnsi="Times New Roman" w:cs="Times New Roman"/>
                                <w:b/>
                                <w:noProof/>
                                <w:color w:val="auto"/>
                                <w:sz w:val="22"/>
                              </w:rPr>
                              <w:t>2</w:t>
                            </w:r>
                            <w:r w:rsidRPr="00F027E1">
                              <w:rPr>
                                <w:rFonts w:ascii="Times New Roman" w:hAnsi="Times New Roman" w:cs="Times New Roman"/>
                                <w:b/>
                                <w:color w:val="auto"/>
                                <w:sz w:val="22"/>
                              </w:rPr>
                              <w:fldChar w:fldCharType="end"/>
                            </w:r>
                            <w:r w:rsidRPr="00F027E1">
                              <w:rPr>
                                <w:rFonts w:ascii="Times New Roman" w:hAnsi="Times New Roman" w:cs="Times New Roman"/>
                                <w:b/>
                                <w:color w:val="auto"/>
                                <w:sz w:val="22"/>
                              </w:rPr>
                              <w:t xml:space="preserve"> Pengambilan Sampel di Kabupaten Murung Raya</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B63195" id="Text Box 52" o:spid="_x0000_s1033" type="#_x0000_t202" style="position:absolute;left:0;text-align:left;margin-left:0;margin-top:214.7pt;width:467.3pt;height:.0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" stroked="f">
                <v:textbox style="mso-fit-shape-to-text:t" inset="0,0,0,0">
                  <w:txbxContent>
                    <w:p w14:paraId="4E2A69DA" w14:textId="19F49427" w:rsidR="00F027E1" w:rsidRPr="00F027E1" w:rsidRDefault="00F027E1" w:rsidP="00F027E1">
                      <w:pPr>
                        <w:pStyle w:val="Caption"/>
                        <w:jc w:val="center"/>
                        <w:rPr>
                          <w:rFonts w:ascii="Times New Roman" w:hAnsi="Times New Roman" w:cs="Times New Roman"/>
                          <w:b/>
                          <w:noProof/>
                          <w:color w:val="auto"/>
                          <w:sz w:val="22"/>
                        </w:rPr>
                      </w:pPr>
                      <w:bookmarkStart w:id="38" w:name="_Toc125584527"/>
                      <w:r w:rsidRPr="00F027E1">
                        <w:rPr>
                          <w:rFonts w:ascii="Times New Roman" w:hAnsi="Times New Roman" w:cs="Times New Roman"/>
                          <w:b/>
                          <w:color w:val="auto"/>
                          <w:sz w:val="22"/>
                        </w:rPr>
                        <w:t xml:space="preserve">Gambar </w:t>
                      </w:r>
                      <w:r w:rsidRPr="00F027E1">
                        <w:rPr>
                          <w:rFonts w:ascii="Times New Roman" w:hAnsi="Times New Roman" w:cs="Times New Roman"/>
                          <w:b/>
                          <w:color w:val="auto"/>
                          <w:sz w:val="22"/>
                        </w:rPr>
                        <w:fldChar w:fldCharType="begin"/>
                      </w:r>
                      <w:r w:rsidRPr="00F027E1">
                        <w:rPr>
                          <w:rFonts w:ascii="Times New Roman" w:hAnsi="Times New Roman" w:cs="Times New Roman"/>
                          <w:b/>
                          <w:color w:val="auto"/>
                          <w:sz w:val="22"/>
                        </w:rPr>
                        <w:instrText xml:space="preserve"> SEQ Gambar \* ARABIC </w:instrText>
                      </w:r>
                      <w:r w:rsidRPr="00F027E1">
                        <w:rPr>
                          <w:rFonts w:ascii="Times New Roman" w:hAnsi="Times New Roman" w:cs="Times New Roman"/>
                          <w:b/>
                          <w:color w:val="auto"/>
                          <w:sz w:val="22"/>
                        </w:rPr>
                        <w:fldChar w:fldCharType="separate"/>
                      </w:r>
                      <w:r w:rsidR="00416485">
                        <w:rPr>
                          <w:rFonts w:ascii="Times New Roman" w:hAnsi="Times New Roman" w:cs="Times New Roman"/>
                          <w:b/>
                          <w:noProof/>
                          <w:color w:val="auto"/>
                          <w:sz w:val="22"/>
                        </w:rPr>
                        <w:t>2</w:t>
                      </w:r>
                      <w:r w:rsidRPr="00F027E1">
                        <w:rPr>
                          <w:rFonts w:ascii="Times New Roman" w:hAnsi="Times New Roman" w:cs="Times New Roman"/>
                          <w:b/>
                          <w:color w:val="auto"/>
                          <w:sz w:val="22"/>
                        </w:rPr>
                        <w:fldChar w:fldCharType="end"/>
                      </w:r>
                      <w:r w:rsidRPr="00F027E1">
                        <w:rPr>
                          <w:rFonts w:ascii="Times New Roman" w:hAnsi="Times New Roman" w:cs="Times New Roman"/>
                          <w:b/>
                          <w:color w:val="auto"/>
                          <w:sz w:val="22"/>
                        </w:rPr>
                        <w:t xml:space="preserve"> Pengambilan Sampel di Kabupaten Murung Raya</w:t>
                      </w:r>
                      <w:bookmarkEnd w:id="38"/>
                    </w:p>
                  </w:txbxContent>
                </v:textbox>
              </v:shape>
            </w:pict>
          </mc:Fallback>
        </mc:AlternateContent>
      </w:r>
    </w:p>
    <w:p w14:paraId="6BD962C5" w14:textId="77777777" w:rsidR="00FD0789" w:rsidRDefault="00FD0789" w:rsidP="00615781">
      <w:pPr>
        <w:spacing w:line="480" w:lineRule="auto"/>
        <w:ind w:firstLine="567"/>
        <w:jc w:val="both"/>
        <w:rPr>
          <w:rFonts w:ascii="Times New Roman" w:hAnsi="Times New Roman" w:cs="Times New Roman"/>
          <w:sz w:val="24"/>
          <w:szCs w:val="24"/>
        </w:rPr>
      </w:pPr>
    </w:p>
    <w:p w14:paraId="0DAF15F5" w14:textId="77777777" w:rsidR="00FD0789" w:rsidRDefault="00FD0789" w:rsidP="00615781">
      <w:pPr>
        <w:spacing w:line="480" w:lineRule="auto"/>
        <w:ind w:firstLine="567"/>
        <w:jc w:val="both"/>
        <w:rPr>
          <w:rFonts w:ascii="Times New Roman" w:hAnsi="Times New Roman" w:cs="Times New Roman"/>
          <w:sz w:val="24"/>
          <w:szCs w:val="24"/>
        </w:rPr>
      </w:pPr>
    </w:p>
    <w:p w14:paraId="10EA0B2F" w14:textId="77777777" w:rsidR="00FD0789" w:rsidRDefault="00FD0789" w:rsidP="00615781">
      <w:pPr>
        <w:spacing w:line="480" w:lineRule="auto"/>
        <w:ind w:firstLine="567"/>
        <w:jc w:val="both"/>
        <w:rPr>
          <w:rFonts w:ascii="Times New Roman" w:hAnsi="Times New Roman" w:cs="Times New Roman"/>
          <w:sz w:val="24"/>
          <w:szCs w:val="24"/>
        </w:rPr>
      </w:pPr>
    </w:p>
    <w:p w14:paraId="7DBBBFDF" w14:textId="77777777" w:rsidR="00FD0789" w:rsidRDefault="00FD0789" w:rsidP="00615781">
      <w:pPr>
        <w:spacing w:line="480" w:lineRule="auto"/>
        <w:ind w:firstLine="567"/>
        <w:jc w:val="both"/>
        <w:rPr>
          <w:rFonts w:ascii="Times New Roman" w:hAnsi="Times New Roman" w:cs="Times New Roman"/>
          <w:sz w:val="24"/>
          <w:szCs w:val="24"/>
        </w:rPr>
      </w:pPr>
    </w:p>
    <w:p w14:paraId="26BCB7E3" w14:textId="77777777" w:rsidR="00FD0789" w:rsidRDefault="00FD0789" w:rsidP="00615781">
      <w:pPr>
        <w:spacing w:line="480" w:lineRule="auto"/>
        <w:ind w:firstLine="567"/>
        <w:jc w:val="both"/>
        <w:rPr>
          <w:rFonts w:ascii="Times New Roman" w:hAnsi="Times New Roman" w:cs="Times New Roman"/>
          <w:sz w:val="24"/>
          <w:szCs w:val="24"/>
        </w:rPr>
      </w:pPr>
    </w:p>
    <w:p w14:paraId="30E74C45" w14:textId="77777777" w:rsidR="00FD0789" w:rsidRDefault="00FD0789" w:rsidP="00615781">
      <w:pPr>
        <w:spacing w:line="480" w:lineRule="auto"/>
        <w:ind w:firstLine="567"/>
        <w:jc w:val="both"/>
        <w:rPr>
          <w:rFonts w:ascii="Times New Roman" w:hAnsi="Times New Roman" w:cs="Times New Roman"/>
          <w:sz w:val="24"/>
          <w:szCs w:val="24"/>
        </w:rPr>
      </w:pPr>
    </w:p>
    <w:p w14:paraId="448EB4DF" w14:textId="285507FC" w:rsidR="00FD0789" w:rsidRDefault="00F027E1" w:rsidP="00615781">
      <w:pPr>
        <w:spacing w:line="480" w:lineRule="auto"/>
        <w:ind w:firstLine="567"/>
        <w:jc w:val="both"/>
        <w:rPr>
          <w:rFonts w:ascii="Times New Roman" w:hAnsi="Times New Roman" w:cs="Times New Roman"/>
          <w:sz w:val="24"/>
          <w:szCs w:val="24"/>
        </w:rPr>
      </w:pPr>
      <w:r w:rsidRPr="00F027E1">
        <w:rPr>
          <w:rFonts w:ascii="Times New Roman" w:hAnsi="Times New Roman" w:cs="Times New Roman"/>
          <w:noProof/>
          <w:sz w:val="24"/>
          <w:szCs w:val="24"/>
          <w:lang w:val="en-US"/>
        </w:rPr>
        <w:drawing>
          <wp:anchor distT="0" distB="0" distL="114300" distR="114300" simplePos="0" relativeHeight="251829248" behindDoc="0" locked="0" layoutInCell="1" allowOverlap="1" wp14:anchorId="56495D9A" wp14:editId="102E5C06">
            <wp:simplePos x="0" y="0"/>
            <wp:positionH relativeFrom="margin">
              <wp:align>right</wp:align>
            </wp:positionH>
            <wp:positionV relativeFrom="paragraph">
              <wp:posOffset>115570</wp:posOffset>
            </wp:positionV>
            <wp:extent cx="5391150" cy="2669540"/>
            <wp:effectExtent l="0" t="0" r="0" b="0"/>
            <wp:wrapNone/>
            <wp:docPr id="53" name="Picture 53" descr="E:\Office\Penelitian\Penelitian Agnes 2022\Dokumentasi\WhatsApp Image 2022-11-11 at 15.5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ffice\Penelitian\Penelitian Agnes 2022\Dokumentasi\WhatsApp Image 2022-11-11 at 15.50.30.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13642"/>
                    <a:stretch/>
                  </pic:blipFill>
                  <pic:spPr bwMode="auto">
                    <a:xfrm>
                      <a:off x="0" y="0"/>
                      <a:ext cx="5391150" cy="266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1296" behindDoc="0" locked="0" layoutInCell="1" allowOverlap="1" wp14:anchorId="1AFFE5E1" wp14:editId="5D8D0774">
                <wp:simplePos x="0" y="0"/>
                <wp:positionH relativeFrom="column">
                  <wp:posOffset>19050</wp:posOffset>
                </wp:positionH>
                <wp:positionV relativeFrom="paragraph">
                  <wp:posOffset>2811780</wp:posOffset>
                </wp:positionV>
                <wp:extent cx="5934710" cy="63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934710" cy="635"/>
                        </a:xfrm>
                        <a:prstGeom prst="rect">
                          <a:avLst/>
                        </a:prstGeom>
                        <a:solidFill>
                          <a:prstClr val="white"/>
                        </a:solidFill>
                        <a:ln>
                          <a:noFill/>
                        </a:ln>
                        <a:effectLst/>
                      </wps:spPr>
                      <wps:txbx>
                        <w:txbxContent>
                          <w:p w14:paraId="27EBA81B" w14:textId="2B082DC0" w:rsidR="00F027E1" w:rsidRPr="00F027E1" w:rsidRDefault="00F027E1" w:rsidP="00F027E1">
                            <w:pPr>
                              <w:pStyle w:val="Caption"/>
                              <w:jc w:val="center"/>
                              <w:rPr>
                                <w:rFonts w:ascii="Times New Roman" w:hAnsi="Times New Roman" w:cs="Times New Roman"/>
                                <w:b/>
                                <w:noProof/>
                                <w:color w:val="auto"/>
                                <w:sz w:val="28"/>
                                <w:szCs w:val="24"/>
                              </w:rPr>
                            </w:pPr>
                            <w:bookmarkStart w:id="39" w:name="_Toc125584528"/>
                            <w:r w:rsidRPr="00F027E1">
                              <w:rPr>
                                <w:rFonts w:ascii="Times New Roman" w:hAnsi="Times New Roman" w:cs="Times New Roman"/>
                                <w:b/>
                                <w:color w:val="auto"/>
                                <w:sz w:val="22"/>
                              </w:rPr>
                              <w:t xml:space="preserve">Gambar </w:t>
                            </w:r>
                            <w:r w:rsidRPr="00F027E1">
                              <w:rPr>
                                <w:rFonts w:ascii="Times New Roman" w:hAnsi="Times New Roman" w:cs="Times New Roman"/>
                                <w:b/>
                                <w:color w:val="auto"/>
                                <w:sz w:val="22"/>
                              </w:rPr>
                              <w:fldChar w:fldCharType="begin"/>
                            </w:r>
                            <w:r w:rsidRPr="00F027E1">
                              <w:rPr>
                                <w:rFonts w:ascii="Times New Roman" w:hAnsi="Times New Roman" w:cs="Times New Roman"/>
                                <w:b/>
                                <w:color w:val="auto"/>
                                <w:sz w:val="22"/>
                              </w:rPr>
                              <w:instrText xml:space="preserve"> SEQ Gambar \* ARABIC </w:instrText>
                            </w:r>
                            <w:r w:rsidRPr="00F027E1">
                              <w:rPr>
                                <w:rFonts w:ascii="Times New Roman" w:hAnsi="Times New Roman" w:cs="Times New Roman"/>
                                <w:b/>
                                <w:color w:val="auto"/>
                                <w:sz w:val="22"/>
                              </w:rPr>
                              <w:fldChar w:fldCharType="separate"/>
                            </w:r>
                            <w:r w:rsidR="00416485">
                              <w:rPr>
                                <w:rFonts w:ascii="Times New Roman" w:hAnsi="Times New Roman" w:cs="Times New Roman"/>
                                <w:b/>
                                <w:noProof/>
                                <w:color w:val="auto"/>
                                <w:sz w:val="22"/>
                              </w:rPr>
                              <w:t>3</w:t>
                            </w:r>
                            <w:r w:rsidRPr="00F027E1">
                              <w:rPr>
                                <w:rFonts w:ascii="Times New Roman" w:hAnsi="Times New Roman" w:cs="Times New Roman"/>
                                <w:b/>
                                <w:color w:val="auto"/>
                                <w:sz w:val="22"/>
                              </w:rPr>
                              <w:fldChar w:fldCharType="end"/>
                            </w:r>
                            <w:r w:rsidRPr="00F027E1">
                              <w:rPr>
                                <w:rFonts w:ascii="Times New Roman" w:hAnsi="Times New Roman" w:cs="Times New Roman"/>
                                <w:b/>
                                <w:color w:val="auto"/>
                                <w:sz w:val="22"/>
                              </w:rPr>
                              <w:t xml:space="preserve"> Sampel Uru Lewu yang Terkumpul</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FFE5E1" id="Text Box 54" o:spid="_x0000_s1034" type="#_x0000_t202" style="position:absolute;left:0;text-align:left;margin-left:1.5pt;margin-top:221.4pt;width:467.3pt;height:.0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" stroked="f">
                <v:textbox style="mso-fit-shape-to-text:t" inset="0,0,0,0">
                  <w:txbxContent>
                    <w:p w14:paraId="27EBA81B" w14:textId="2B082DC0" w:rsidR="00F027E1" w:rsidRPr="00F027E1" w:rsidRDefault="00F027E1" w:rsidP="00F027E1">
                      <w:pPr>
                        <w:pStyle w:val="Caption"/>
                        <w:jc w:val="center"/>
                        <w:rPr>
                          <w:rFonts w:ascii="Times New Roman" w:hAnsi="Times New Roman" w:cs="Times New Roman"/>
                          <w:b/>
                          <w:noProof/>
                          <w:color w:val="auto"/>
                          <w:sz w:val="28"/>
                          <w:szCs w:val="24"/>
                        </w:rPr>
                      </w:pPr>
                      <w:bookmarkStart w:id="40" w:name="_Toc125584528"/>
                      <w:r w:rsidRPr="00F027E1">
                        <w:rPr>
                          <w:rFonts w:ascii="Times New Roman" w:hAnsi="Times New Roman" w:cs="Times New Roman"/>
                          <w:b/>
                          <w:color w:val="auto"/>
                          <w:sz w:val="22"/>
                        </w:rPr>
                        <w:t xml:space="preserve">Gambar </w:t>
                      </w:r>
                      <w:r w:rsidRPr="00F027E1">
                        <w:rPr>
                          <w:rFonts w:ascii="Times New Roman" w:hAnsi="Times New Roman" w:cs="Times New Roman"/>
                          <w:b/>
                          <w:color w:val="auto"/>
                          <w:sz w:val="22"/>
                        </w:rPr>
                        <w:fldChar w:fldCharType="begin"/>
                      </w:r>
                      <w:r w:rsidRPr="00F027E1">
                        <w:rPr>
                          <w:rFonts w:ascii="Times New Roman" w:hAnsi="Times New Roman" w:cs="Times New Roman"/>
                          <w:b/>
                          <w:color w:val="auto"/>
                          <w:sz w:val="22"/>
                        </w:rPr>
                        <w:instrText xml:space="preserve"> SEQ Gambar \* ARABIC </w:instrText>
                      </w:r>
                      <w:r w:rsidRPr="00F027E1">
                        <w:rPr>
                          <w:rFonts w:ascii="Times New Roman" w:hAnsi="Times New Roman" w:cs="Times New Roman"/>
                          <w:b/>
                          <w:color w:val="auto"/>
                          <w:sz w:val="22"/>
                        </w:rPr>
                        <w:fldChar w:fldCharType="separate"/>
                      </w:r>
                      <w:r w:rsidR="00416485">
                        <w:rPr>
                          <w:rFonts w:ascii="Times New Roman" w:hAnsi="Times New Roman" w:cs="Times New Roman"/>
                          <w:b/>
                          <w:noProof/>
                          <w:color w:val="auto"/>
                          <w:sz w:val="22"/>
                        </w:rPr>
                        <w:t>3</w:t>
                      </w:r>
                      <w:r w:rsidRPr="00F027E1">
                        <w:rPr>
                          <w:rFonts w:ascii="Times New Roman" w:hAnsi="Times New Roman" w:cs="Times New Roman"/>
                          <w:b/>
                          <w:color w:val="auto"/>
                          <w:sz w:val="22"/>
                        </w:rPr>
                        <w:fldChar w:fldCharType="end"/>
                      </w:r>
                      <w:r w:rsidRPr="00F027E1">
                        <w:rPr>
                          <w:rFonts w:ascii="Times New Roman" w:hAnsi="Times New Roman" w:cs="Times New Roman"/>
                          <w:b/>
                          <w:color w:val="auto"/>
                          <w:sz w:val="22"/>
                        </w:rPr>
                        <w:t xml:space="preserve"> Sampel Uru Lewu yang Terkumpul</w:t>
                      </w:r>
                      <w:bookmarkEnd w:id="40"/>
                    </w:p>
                  </w:txbxContent>
                </v:textbox>
              </v:shape>
            </w:pict>
          </mc:Fallback>
        </mc:AlternateContent>
      </w:r>
    </w:p>
    <w:p w14:paraId="31BDB07F" w14:textId="62485133" w:rsidR="00FD0789" w:rsidRDefault="00FD0789" w:rsidP="00615781">
      <w:pPr>
        <w:spacing w:line="480" w:lineRule="auto"/>
        <w:ind w:firstLine="567"/>
        <w:jc w:val="both"/>
        <w:rPr>
          <w:rFonts w:ascii="Times New Roman" w:hAnsi="Times New Roman" w:cs="Times New Roman"/>
          <w:sz w:val="24"/>
          <w:szCs w:val="24"/>
        </w:rPr>
      </w:pPr>
    </w:p>
    <w:p w14:paraId="5528B7AD" w14:textId="35866A69" w:rsidR="00FD0789" w:rsidRDefault="00FD0789" w:rsidP="00615781">
      <w:pPr>
        <w:spacing w:line="480" w:lineRule="auto"/>
        <w:ind w:firstLine="567"/>
        <w:jc w:val="both"/>
        <w:rPr>
          <w:rFonts w:ascii="Times New Roman" w:hAnsi="Times New Roman" w:cs="Times New Roman"/>
          <w:sz w:val="24"/>
          <w:szCs w:val="24"/>
        </w:rPr>
      </w:pPr>
    </w:p>
    <w:p w14:paraId="161B42E3" w14:textId="77777777" w:rsidR="00FD0789" w:rsidRDefault="00FD0789" w:rsidP="00615781">
      <w:pPr>
        <w:spacing w:line="480" w:lineRule="auto"/>
        <w:ind w:firstLine="567"/>
        <w:jc w:val="both"/>
        <w:rPr>
          <w:rFonts w:ascii="Times New Roman" w:hAnsi="Times New Roman" w:cs="Times New Roman"/>
          <w:sz w:val="24"/>
          <w:szCs w:val="24"/>
        </w:rPr>
      </w:pPr>
    </w:p>
    <w:p w14:paraId="7E48B51A" w14:textId="4658AF90" w:rsidR="00F027E1" w:rsidRDefault="00F027E1">
      <w:pPr>
        <w:rPr>
          <w:rFonts w:ascii="Times New Roman" w:hAnsi="Times New Roman" w:cs="Times New Roman"/>
          <w:sz w:val="24"/>
          <w:szCs w:val="24"/>
        </w:rPr>
      </w:pPr>
      <w:r>
        <w:rPr>
          <w:rFonts w:ascii="Times New Roman" w:hAnsi="Times New Roman" w:cs="Times New Roman"/>
          <w:sz w:val="24"/>
          <w:szCs w:val="24"/>
        </w:rPr>
        <w:br w:type="page"/>
      </w:r>
    </w:p>
    <w:p w14:paraId="208F3C59" w14:textId="6E5B54DD" w:rsidR="00822CE7" w:rsidRDefault="008B0851" w:rsidP="002B4799">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 xml:space="preserve">Sampel </w:t>
      </w:r>
      <w:r w:rsidR="00F027E1">
        <w:rPr>
          <w:rFonts w:ascii="Times New Roman" w:hAnsi="Times New Roman" w:cs="Times New Roman"/>
          <w:sz w:val="24"/>
          <w:szCs w:val="28"/>
        </w:rPr>
        <w:t xml:space="preserve">uru lewu kemudian dicuci, </w:t>
      </w:r>
      <w:r w:rsidR="00EA3BE1">
        <w:rPr>
          <w:rFonts w:ascii="Times New Roman" w:hAnsi="Times New Roman" w:cs="Times New Roman"/>
          <w:sz w:val="24"/>
          <w:szCs w:val="28"/>
        </w:rPr>
        <w:t>dibersihkan</w:t>
      </w:r>
      <w:r w:rsidR="00F027E1">
        <w:rPr>
          <w:rFonts w:ascii="Times New Roman" w:hAnsi="Times New Roman" w:cs="Times New Roman"/>
          <w:sz w:val="24"/>
          <w:szCs w:val="28"/>
        </w:rPr>
        <w:t xml:space="preserve"> dari tanah dan akarnya. Selanjutnya, sampel </w:t>
      </w:r>
      <w:r w:rsidR="00EA3BE1">
        <w:rPr>
          <w:rFonts w:ascii="Times New Roman" w:hAnsi="Times New Roman" w:cs="Times New Roman"/>
          <w:sz w:val="24"/>
          <w:szCs w:val="28"/>
        </w:rPr>
        <w:t xml:space="preserve">dikeringkan menggunakan </w:t>
      </w:r>
      <w:r w:rsidR="00EA3BE1" w:rsidRPr="00EA3BE1">
        <w:rPr>
          <w:rFonts w:ascii="Times New Roman" w:hAnsi="Times New Roman" w:cs="Times New Roman"/>
          <w:i/>
          <w:sz w:val="24"/>
          <w:szCs w:val="28"/>
        </w:rPr>
        <w:t>food dehydrator</w:t>
      </w:r>
      <w:r w:rsidR="001455E8">
        <w:rPr>
          <w:rFonts w:ascii="Times New Roman" w:hAnsi="Times New Roman" w:cs="Times New Roman"/>
          <w:sz w:val="24"/>
          <w:szCs w:val="28"/>
        </w:rPr>
        <w:t xml:space="preserve"> pada suhu 40°C. Proses pengeringan ini merupakan tahapan kritis karena pentingnya mempertahankan senyawa kimia pada tanaman tersebut. Metod</w:t>
      </w:r>
      <w:r w:rsidR="00F027E1">
        <w:rPr>
          <w:rFonts w:ascii="Times New Roman" w:hAnsi="Times New Roman" w:cs="Times New Roman"/>
          <w:sz w:val="24"/>
          <w:szCs w:val="28"/>
        </w:rPr>
        <w:t xml:space="preserve">e pengeringan yang tidak tepat </w:t>
      </w:r>
      <w:r w:rsidR="001455E8">
        <w:rPr>
          <w:rFonts w:ascii="Times New Roman" w:hAnsi="Times New Roman" w:cs="Times New Roman"/>
          <w:sz w:val="24"/>
          <w:szCs w:val="28"/>
        </w:rPr>
        <w:t>dapat merusak</w:t>
      </w:r>
      <w:r w:rsidR="00EE56E6">
        <w:rPr>
          <w:rFonts w:ascii="Times New Roman" w:hAnsi="Times New Roman" w:cs="Times New Roman"/>
          <w:sz w:val="24"/>
          <w:szCs w:val="28"/>
        </w:rPr>
        <w:t xml:space="preserve"> senyawa aktif pada </w:t>
      </w:r>
      <w:r w:rsidR="00EE56E6" w:rsidRPr="00EE56E6">
        <w:rPr>
          <w:rFonts w:ascii="Times New Roman" w:hAnsi="Times New Roman" w:cs="Times New Roman"/>
          <w:i/>
          <w:sz w:val="24"/>
          <w:szCs w:val="28"/>
        </w:rPr>
        <w:t>uru lewu</w:t>
      </w:r>
      <w:r w:rsidR="00EE56E6">
        <w:rPr>
          <w:rFonts w:ascii="Times New Roman" w:hAnsi="Times New Roman" w:cs="Times New Roman"/>
          <w:sz w:val="24"/>
          <w:szCs w:val="28"/>
        </w:rPr>
        <w:t xml:space="preserve">. </w:t>
      </w:r>
    </w:p>
    <w:p w14:paraId="2E7C2120" w14:textId="07272639" w:rsidR="00822CE7" w:rsidRDefault="00F027E1" w:rsidP="002B4799">
      <w:pPr>
        <w:spacing w:line="480" w:lineRule="auto"/>
        <w:jc w:val="both"/>
        <w:rPr>
          <w:rFonts w:ascii="Times New Roman" w:hAnsi="Times New Roman" w:cs="Times New Roman"/>
          <w:sz w:val="24"/>
          <w:szCs w:val="28"/>
        </w:rPr>
      </w:pPr>
      <w:r w:rsidRPr="00822CE7">
        <w:rPr>
          <w:rFonts w:ascii="Times New Roman" w:hAnsi="Times New Roman" w:cs="Times New Roman"/>
          <w:noProof/>
          <w:sz w:val="24"/>
          <w:szCs w:val="28"/>
          <w:lang w:val="en-US"/>
        </w:rPr>
        <w:drawing>
          <wp:anchor distT="0" distB="0" distL="114300" distR="114300" simplePos="0" relativeHeight="251786240" behindDoc="0" locked="0" layoutInCell="1" allowOverlap="1" wp14:anchorId="5956810C" wp14:editId="0663CC9A">
            <wp:simplePos x="0" y="0"/>
            <wp:positionH relativeFrom="margin">
              <wp:posOffset>396240</wp:posOffset>
            </wp:positionH>
            <wp:positionV relativeFrom="paragraph">
              <wp:posOffset>7620</wp:posOffset>
            </wp:positionV>
            <wp:extent cx="4991100" cy="3038475"/>
            <wp:effectExtent l="0" t="0" r="0" b="9525"/>
            <wp:wrapNone/>
            <wp:docPr id="18" name="Picture 18" descr="E:\Office\Penelitian\Penelitian Agnes 2021\Foto\20210507_18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ffice\Penelitian\Penelitian Agnes 2021\Foto\20210507_18362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27" t="2072" r="8969" b="3550"/>
                    <a:stretch/>
                  </pic:blipFill>
                  <pic:spPr bwMode="auto">
                    <a:xfrm>
                      <a:off x="0" y="0"/>
                      <a:ext cx="4991100" cy="303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3CB330" w14:textId="5C2FBFC1" w:rsidR="00244923" w:rsidRDefault="00F027E1" w:rsidP="00F027E1">
      <w:pPr>
        <w:rPr>
          <w:rFonts w:ascii="Times New Roman" w:hAnsi="Times New Roman" w:cs="Times New Roman"/>
          <w:sz w:val="24"/>
          <w:szCs w:val="28"/>
        </w:rPr>
      </w:pPr>
      <w:r>
        <w:rPr>
          <w:noProof/>
          <w:lang w:val="en-US"/>
        </w:rPr>
        <mc:AlternateContent>
          <mc:Choice Requires="wps">
            <w:drawing>
              <wp:anchor distT="0" distB="0" distL="114300" distR="114300" simplePos="0" relativeHeight="251788288" behindDoc="0" locked="0" layoutInCell="1" allowOverlap="1" wp14:anchorId="573E7FB0" wp14:editId="3DACF328">
                <wp:simplePos x="0" y="0"/>
                <wp:positionH relativeFrom="column">
                  <wp:posOffset>6985</wp:posOffset>
                </wp:positionH>
                <wp:positionV relativeFrom="paragraph">
                  <wp:posOffset>2761615</wp:posOffset>
                </wp:positionV>
                <wp:extent cx="5724525"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14:paraId="0F2765E3" w14:textId="1892EE00" w:rsidR="00F027E1" w:rsidRPr="00244923" w:rsidRDefault="00F027E1" w:rsidP="00244923">
                            <w:pPr>
                              <w:pStyle w:val="Caption"/>
                              <w:jc w:val="center"/>
                              <w:rPr>
                                <w:rFonts w:ascii="Times New Roman" w:hAnsi="Times New Roman" w:cs="Times New Roman"/>
                                <w:b/>
                                <w:noProof/>
                                <w:color w:val="auto"/>
                                <w:sz w:val="28"/>
                                <w:szCs w:val="28"/>
                              </w:rPr>
                            </w:pPr>
                            <w:bookmarkStart w:id="41" w:name="_Toc125584529"/>
                            <w:r w:rsidRPr="00244923">
                              <w:rPr>
                                <w:rFonts w:ascii="Times New Roman" w:hAnsi="Times New Roman" w:cs="Times New Roman"/>
                                <w:b/>
                                <w:color w:val="auto"/>
                                <w:sz w:val="22"/>
                              </w:rPr>
                              <w:t xml:space="preserve">Gambar </w:t>
                            </w:r>
                            <w:r w:rsidRPr="00244923">
                              <w:rPr>
                                <w:rFonts w:ascii="Times New Roman" w:hAnsi="Times New Roman" w:cs="Times New Roman"/>
                                <w:b/>
                                <w:color w:val="auto"/>
                                <w:sz w:val="22"/>
                              </w:rPr>
                              <w:fldChar w:fldCharType="begin"/>
                            </w:r>
                            <w:r w:rsidRPr="00244923">
                              <w:rPr>
                                <w:rFonts w:ascii="Times New Roman" w:hAnsi="Times New Roman" w:cs="Times New Roman"/>
                                <w:b/>
                                <w:color w:val="auto"/>
                                <w:sz w:val="22"/>
                              </w:rPr>
                              <w:instrText xml:space="preserve"> SEQ Gambar \* ARABIC </w:instrText>
                            </w:r>
                            <w:r w:rsidRPr="00244923">
                              <w:rPr>
                                <w:rFonts w:ascii="Times New Roman" w:hAnsi="Times New Roman" w:cs="Times New Roman"/>
                                <w:b/>
                                <w:color w:val="auto"/>
                                <w:sz w:val="22"/>
                              </w:rPr>
                              <w:fldChar w:fldCharType="separate"/>
                            </w:r>
                            <w:r w:rsidR="00416485">
                              <w:rPr>
                                <w:rFonts w:ascii="Times New Roman" w:hAnsi="Times New Roman" w:cs="Times New Roman"/>
                                <w:b/>
                                <w:noProof/>
                                <w:color w:val="auto"/>
                                <w:sz w:val="22"/>
                              </w:rPr>
                              <w:t>4</w:t>
                            </w:r>
                            <w:r w:rsidRPr="00244923">
                              <w:rPr>
                                <w:rFonts w:ascii="Times New Roman" w:hAnsi="Times New Roman" w:cs="Times New Roman"/>
                                <w:b/>
                                <w:color w:val="auto"/>
                                <w:sz w:val="22"/>
                              </w:rPr>
                              <w:fldChar w:fldCharType="end"/>
                            </w:r>
                            <w:r w:rsidRPr="00244923">
                              <w:rPr>
                                <w:rFonts w:ascii="Times New Roman" w:hAnsi="Times New Roman" w:cs="Times New Roman"/>
                                <w:b/>
                                <w:color w:val="auto"/>
                                <w:sz w:val="22"/>
                              </w:rPr>
                              <w:t xml:space="preserve"> Tanaman Uru Lewu Segar </w:t>
                            </w:r>
                            <w:r>
                              <w:rPr>
                                <w:rFonts w:ascii="Times New Roman" w:hAnsi="Times New Roman" w:cs="Times New Roman"/>
                                <w:b/>
                                <w:color w:val="auto"/>
                                <w:sz w:val="22"/>
                              </w:rPr>
                              <w:t>yan</w:t>
                            </w:r>
                            <w:r w:rsidRPr="00244923">
                              <w:rPr>
                                <w:rFonts w:ascii="Times New Roman" w:hAnsi="Times New Roman" w:cs="Times New Roman"/>
                                <w:b/>
                                <w:color w:val="auto"/>
                                <w:sz w:val="22"/>
                              </w:rPr>
                              <w:t>g Belum Dikeringkan</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3E7FB0" id="Text Box 19" o:spid="_x0000_s1035" type="#_x0000_t202" style="position:absolute;margin-left:.55pt;margin-top:217.45pt;width:450.75pt;height:.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" stroked="f">
                <v:textbox style="mso-fit-shape-to-text:t" inset="0,0,0,0">
                  <w:txbxContent>
                    <w:p w14:paraId="0F2765E3" w14:textId="1892EE00" w:rsidR="00F027E1" w:rsidRPr="00244923" w:rsidRDefault="00F027E1" w:rsidP="00244923">
                      <w:pPr>
                        <w:pStyle w:val="Caption"/>
                        <w:jc w:val="center"/>
                        <w:rPr>
                          <w:rFonts w:ascii="Times New Roman" w:hAnsi="Times New Roman" w:cs="Times New Roman"/>
                          <w:b/>
                          <w:noProof/>
                          <w:color w:val="auto"/>
                          <w:sz w:val="28"/>
                          <w:szCs w:val="28"/>
                        </w:rPr>
                      </w:pPr>
                      <w:bookmarkStart w:id="42" w:name="_Toc125584529"/>
                      <w:r w:rsidRPr="00244923">
                        <w:rPr>
                          <w:rFonts w:ascii="Times New Roman" w:hAnsi="Times New Roman" w:cs="Times New Roman"/>
                          <w:b/>
                          <w:color w:val="auto"/>
                          <w:sz w:val="22"/>
                        </w:rPr>
                        <w:t xml:space="preserve">Gambar </w:t>
                      </w:r>
                      <w:r w:rsidRPr="00244923">
                        <w:rPr>
                          <w:rFonts w:ascii="Times New Roman" w:hAnsi="Times New Roman" w:cs="Times New Roman"/>
                          <w:b/>
                          <w:color w:val="auto"/>
                          <w:sz w:val="22"/>
                        </w:rPr>
                        <w:fldChar w:fldCharType="begin"/>
                      </w:r>
                      <w:r w:rsidRPr="00244923">
                        <w:rPr>
                          <w:rFonts w:ascii="Times New Roman" w:hAnsi="Times New Roman" w:cs="Times New Roman"/>
                          <w:b/>
                          <w:color w:val="auto"/>
                          <w:sz w:val="22"/>
                        </w:rPr>
                        <w:instrText xml:space="preserve"> SEQ Gambar \* ARABIC </w:instrText>
                      </w:r>
                      <w:r w:rsidRPr="00244923">
                        <w:rPr>
                          <w:rFonts w:ascii="Times New Roman" w:hAnsi="Times New Roman" w:cs="Times New Roman"/>
                          <w:b/>
                          <w:color w:val="auto"/>
                          <w:sz w:val="22"/>
                        </w:rPr>
                        <w:fldChar w:fldCharType="separate"/>
                      </w:r>
                      <w:r w:rsidR="00416485">
                        <w:rPr>
                          <w:rFonts w:ascii="Times New Roman" w:hAnsi="Times New Roman" w:cs="Times New Roman"/>
                          <w:b/>
                          <w:noProof/>
                          <w:color w:val="auto"/>
                          <w:sz w:val="22"/>
                        </w:rPr>
                        <w:t>4</w:t>
                      </w:r>
                      <w:r w:rsidRPr="00244923">
                        <w:rPr>
                          <w:rFonts w:ascii="Times New Roman" w:hAnsi="Times New Roman" w:cs="Times New Roman"/>
                          <w:b/>
                          <w:color w:val="auto"/>
                          <w:sz w:val="22"/>
                        </w:rPr>
                        <w:fldChar w:fldCharType="end"/>
                      </w:r>
                      <w:r w:rsidRPr="00244923">
                        <w:rPr>
                          <w:rFonts w:ascii="Times New Roman" w:hAnsi="Times New Roman" w:cs="Times New Roman"/>
                          <w:b/>
                          <w:color w:val="auto"/>
                          <w:sz w:val="22"/>
                        </w:rPr>
                        <w:t xml:space="preserve"> Tanaman Uru Lewu Segar </w:t>
                      </w:r>
                      <w:r>
                        <w:rPr>
                          <w:rFonts w:ascii="Times New Roman" w:hAnsi="Times New Roman" w:cs="Times New Roman"/>
                          <w:b/>
                          <w:color w:val="auto"/>
                          <w:sz w:val="22"/>
                        </w:rPr>
                        <w:t>yan</w:t>
                      </w:r>
                      <w:r w:rsidRPr="00244923">
                        <w:rPr>
                          <w:rFonts w:ascii="Times New Roman" w:hAnsi="Times New Roman" w:cs="Times New Roman"/>
                          <w:b/>
                          <w:color w:val="auto"/>
                          <w:sz w:val="22"/>
                        </w:rPr>
                        <w:t>g Belum Dikeringkan</w:t>
                      </w:r>
                      <w:bookmarkEnd w:id="42"/>
                    </w:p>
                  </w:txbxContent>
                </v:textbox>
              </v:shape>
            </w:pict>
          </mc:Fallback>
        </mc:AlternateContent>
      </w:r>
    </w:p>
    <w:p w14:paraId="38B30A43" w14:textId="77777777" w:rsidR="00244923" w:rsidRDefault="00244923" w:rsidP="002B4799">
      <w:pPr>
        <w:spacing w:line="480" w:lineRule="auto"/>
        <w:jc w:val="both"/>
        <w:rPr>
          <w:rFonts w:ascii="Times New Roman" w:hAnsi="Times New Roman" w:cs="Times New Roman"/>
          <w:sz w:val="24"/>
          <w:szCs w:val="28"/>
        </w:rPr>
      </w:pPr>
    </w:p>
    <w:p w14:paraId="479D6D4D" w14:textId="77777777" w:rsidR="00244923" w:rsidRDefault="00244923" w:rsidP="002B4799">
      <w:pPr>
        <w:spacing w:line="480" w:lineRule="auto"/>
        <w:jc w:val="both"/>
        <w:rPr>
          <w:rFonts w:ascii="Times New Roman" w:hAnsi="Times New Roman" w:cs="Times New Roman"/>
          <w:sz w:val="24"/>
          <w:szCs w:val="28"/>
        </w:rPr>
      </w:pPr>
    </w:p>
    <w:p w14:paraId="7D770F51" w14:textId="77777777" w:rsidR="00244923" w:rsidRDefault="00244923" w:rsidP="002B4799">
      <w:pPr>
        <w:spacing w:line="480" w:lineRule="auto"/>
        <w:jc w:val="both"/>
        <w:rPr>
          <w:rFonts w:ascii="Times New Roman" w:hAnsi="Times New Roman" w:cs="Times New Roman"/>
          <w:sz w:val="24"/>
          <w:szCs w:val="28"/>
        </w:rPr>
      </w:pPr>
    </w:p>
    <w:p w14:paraId="5B93894A" w14:textId="77777777" w:rsidR="00244923" w:rsidRDefault="00244923" w:rsidP="002B4799">
      <w:pPr>
        <w:spacing w:line="480" w:lineRule="auto"/>
        <w:jc w:val="both"/>
        <w:rPr>
          <w:rFonts w:ascii="Times New Roman" w:hAnsi="Times New Roman" w:cs="Times New Roman"/>
          <w:sz w:val="24"/>
          <w:szCs w:val="28"/>
        </w:rPr>
      </w:pPr>
    </w:p>
    <w:p w14:paraId="4606C741" w14:textId="77777777" w:rsidR="00244923" w:rsidRDefault="00244923" w:rsidP="002B4799">
      <w:pPr>
        <w:spacing w:line="480" w:lineRule="auto"/>
        <w:jc w:val="both"/>
        <w:rPr>
          <w:rFonts w:ascii="Times New Roman" w:hAnsi="Times New Roman" w:cs="Times New Roman"/>
          <w:sz w:val="24"/>
          <w:szCs w:val="28"/>
        </w:rPr>
      </w:pPr>
    </w:p>
    <w:p w14:paraId="0D16ED9F" w14:textId="77777777" w:rsidR="00244923" w:rsidRDefault="00244923" w:rsidP="002B4799">
      <w:pPr>
        <w:spacing w:line="480" w:lineRule="auto"/>
        <w:jc w:val="both"/>
        <w:rPr>
          <w:rFonts w:ascii="Times New Roman" w:hAnsi="Times New Roman" w:cs="Times New Roman"/>
          <w:sz w:val="24"/>
          <w:szCs w:val="28"/>
        </w:rPr>
      </w:pPr>
    </w:p>
    <w:p w14:paraId="425FEC76" w14:textId="77777777" w:rsidR="00244923" w:rsidRPr="00244923" w:rsidRDefault="00244923" w:rsidP="002B4799">
      <w:pPr>
        <w:spacing w:line="480" w:lineRule="auto"/>
        <w:jc w:val="both"/>
        <w:rPr>
          <w:rFonts w:ascii="Times New Roman" w:hAnsi="Times New Roman" w:cs="Times New Roman"/>
          <w:sz w:val="10"/>
          <w:szCs w:val="28"/>
        </w:rPr>
      </w:pPr>
    </w:p>
    <w:p w14:paraId="0BD93C23" w14:textId="39B85891" w:rsidR="00176536" w:rsidRDefault="00EE56E6" w:rsidP="00F027E1">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Proses pengeringan dilakukan selama 26 jam untuk mendapatkan sampel dengan kadar air kurang dari 10%. Dengan kadar air serendah mungkin, hal ini dapat mencegah munculnya kapang dan jamur pada sampel. </w:t>
      </w:r>
      <w:r w:rsidR="00EA3BE1">
        <w:rPr>
          <w:rFonts w:ascii="Times New Roman" w:hAnsi="Times New Roman" w:cs="Times New Roman"/>
          <w:sz w:val="24"/>
          <w:szCs w:val="28"/>
        </w:rPr>
        <w:t>S</w:t>
      </w:r>
      <w:r w:rsidR="00F027E1">
        <w:rPr>
          <w:rFonts w:ascii="Times New Roman" w:hAnsi="Times New Roman" w:cs="Times New Roman"/>
          <w:sz w:val="24"/>
          <w:szCs w:val="28"/>
        </w:rPr>
        <w:t>ebanyak masing-masing 30</w:t>
      </w:r>
      <w:r w:rsidR="001455E8">
        <w:rPr>
          <w:rFonts w:ascii="Times New Roman" w:hAnsi="Times New Roman" w:cs="Times New Roman"/>
          <w:sz w:val="24"/>
          <w:szCs w:val="28"/>
        </w:rPr>
        <w:t>0 gram s</w:t>
      </w:r>
      <w:r w:rsidR="00EA3BE1">
        <w:rPr>
          <w:rFonts w:ascii="Times New Roman" w:hAnsi="Times New Roman" w:cs="Times New Roman"/>
          <w:sz w:val="24"/>
          <w:szCs w:val="28"/>
        </w:rPr>
        <w:t xml:space="preserve">ampel yang telah dikering kemudian dikemas menggunakan plastik vakum dan dikirim ke </w:t>
      </w:r>
      <w:r w:rsidR="00EA3BE1">
        <w:rPr>
          <w:rFonts w:ascii="Times New Roman" w:hAnsi="Times New Roman" w:cs="Times New Roman"/>
          <w:sz w:val="24"/>
        </w:rPr>
        <w:t xml:space="preserve">Laboratorium Terakreditas KAN PT Saraswanti Indo Genetech untuk </w:t>
      </w:r>
      <w:r w:rsidR="00F027E1">
        <w:rPr>
          <w:rFonts w:ascii="Times New Roman" w:hAnsi="Times New Roman" w:cs="Times New Roman"/>
          <w:sz w:val="24"/>
        </w:rPr>
        <w:t xml:space="preserve">dilakukan uji aktivitas antioksidan. </w:t>
      </w:r>
    </w:p>
    <w:p w14:paraId="1186C107" w14:textId="03AE31B2" w:rsidR="00F027E1" w:rsidRDefault="00F027E1" w:rsidP="00F027E1">
      <w:pPr>
        <w:pStyle w:val="Default"/>
        <w:spacing w:line="480" w:lineRule="auto"/>
        <w:jc w:val="both"/>
        <w:rPr>
          <w:rFonts w:ascii="Times New Roman" w:hAnsi="Times New Roman" w:cs="Times New Roman"/>
        </w:rPr>
      </w:pPr>
    </w:p>
    <w:p w14:paraId="4CB53801" w14:textId="77777777" w:rsidR="00F027E1" w:rsidRDefault="00F027E1" w:rsidP="00F027E1">
      <w:pPr>
        <w:pStyle w:val="Default"/>
        <w:spacing w:line="480" w:lineRule="auto"/>
        <w:jc w:val="both"/>
        <w:rPr>
          <w:rFonts w:ascii="Times New Roman" w:hAnsi="Times New Roman" w:cs="Times New Roman"/>
        </w:rPr>
      </w:pPr>
    </w:p>
    <w:p w14:paraId="5F325CFF" w14:textId="77777777" w:rsidR="00F027E1" w:rsidRPr="007B4595" w:rsidRDefault="00F027E1" w:rsidP="00F027E1">
      <w:pPr>
        <w:pStyle w:val="Default"/>
        <w:spacing w:line="480" w:lineRule="auto"/>
        <w:jc w:val="both"/>
        <w:rPr>
          <w:rFonts w:ascii="Times New Roman" w:hAnsi="Times New Roman" w:cs="Times New Roman"/>
        </w:rPr>
      </w:pPr>
    </w:p>
    <w:p w14:paraId="79A7F3F2" w14:textId="38A6873C" w:rsidR="00F027E1" w:rsidRPr="007B4595" w:rsidRDefault="00F027E1" w:rsidP="00F027E1">
      <w:pPr>
        <w:pStyle w:val="Default"/>
        <w:numPr>
          <w:ilvl w:val="0"/>
          <w:numId w:val="35"/>
        </w:numPr>
        <w:spacing w:line="480" w:lineRule="auto"/>
        <w:ind w:left="567" w:hanging="567"/>
        <w:jc w:val="both"/>
        <w:rPr>
          <w:rFonts w:ascii="Times New Roman" w:hAnsi="Times New Roman" w:cs="Times New Roman"/>
        </w:rPr>
      </w:pPr>
      <w:r w:rsidRPr="007B4595">
        <w:rPr>
          <w:rFonts w:ascii="Times New Roman" w:hAnsi="Times New Roman" w:cs="Times New Roman"/>
          <w:b/>
          <w:bCs/>
        </w:rPr>
        <w:lastRenderedPageBreak/>
        <w:t xml:space="preserve">Aktivitas Antioksidan </w:t>
      </w:r>
    </w:p>
    <w:p w14:paraId="7CB33F18" w14:textId="77777777" w:rsidR="009A3EE2" w:rsidRDefault="00F027E1" w:rsidP="009A3EE2">
      <w:pPr>
        <w:pStyle w:val="Default"/>
        <w:spacing w:line="480" w:lineRule="auto"/>
        <w:ind w:firstLine="567"/>
        <w:jc w:val="both"/>
        <w:rPr>
          <w:rFonts w:ascii="Times New Roman" w:hAnsi="Times New Roman" w:cs="Times New Roman"/>
        </w:rPr>
      </w:pPr>
      <w:r w:rsidRPr="007B4595">
        <w:rPr>
          <w:rFonts w:ascii="Times New Roman" w:hAnsi="Times New Roman" w:cs="Times New Roman"/>
        </w:rPr>
        <w:t xml:space="preserve">Antioksidan merupakan senyawa yang berperan dalam mencegah terjadinya radikal bebas yang berbentuk </w:t>
      </w:r>
      <w:r w:rsidRPr="007B4595">
        <w:rPr>
          <w:rFonts w:ascii="Times New Roman" w:hAnsi="Times New Roman" w:cs="Times New Roman"/>
          <w:i/>
          <w:iCs/>
        </w:rPr>
        <w:t xml:space="preserve">reactive oxygen species (ROS). </w:t>
      </w:r>
      <w:r w:rsidRPr="007B4595">
        <w:rPr>
          <w:rFonts w:ascii="Times New Roman" w:hAnsi="Times New Roman" w:cs="Times New Roman"/>
        </w:rPr>
        <w:t xml:space="preserve">Pada tubuh manusia, ROS akan merusak sel yang berujung pada keadaan patologis dan stres oksidatif. ROS dapat dinetralisir oleh antioksidan melalui proses antioksidan </w:t>
      </w:r>
      <w:r w:rsidRPr="007B4595">
        <w:rPr>
          <w:rFonts w:ascii="Times New Roman" w:hAnsi="Times New Roman" w:cs="Times New Roman"/>
          <w:i/>
          <w:iCs/>
        </w:rPr>
        <w:t xml:space="preserve">network. </w:t>
      </w:r>
      <w:r w:rsidRPr="007B4595">
        <w:rPr>
          <w:rFonts w:ascii="Times New Roman" w:hAnsi="Times New Roman" w:cs="Times New Roman"/>
        </w:rPr>
        <w:t>Terdapat dua jenis antioksidan, yaitu yang diproduksi di dalam tubuh manusia (endogen) dan yang berasal dari luar tubuh manusia (eksogen). Antioksidan endogen, contohnya superoksida dismutase (SOD), glutation peroksidase (GSH Px), Coenzyme Q10 (CoQ10), dan katalase (Andarina &amp; Djauhari, 2017). Jumlah antioksidan endogen pada umumnya tidak akan mampu menangkal banyaknya sumber pemicu ROS dalam tubuh. Dengan demikian, tubuh membutuhkan antioksidan eksogen yang berasal dari asupan makanan. Antioksidan eksogen umumnya diperoleh dari sayur dan buah-buahan yang kaya akan vitamin A, C, E, mineral Selenium serta senyawa fitokimia seperti flavonoid, antos</w:t>
      </w:r>
      <w:r w:rsidR="009A3EE2">
        <w:rPr>
          <w:rFonts w:ascii="Times New Roman" w:hAnsi="Times New Roman" w:cs="Times New Roman"/>
        </w:rPr>
        <w:t xml:space="preserve">ianin, likopen, dan polifenol. </w:t>
      </w:r>
    </w:p>
    <w:p w14:paraId="2C953695" w14:textId="77777777" w:rsidR="009A3EE2" w:rsidRDefault="00F027E1" w:rsidP="009A3EE2">
      <w:pPr>
        <w:pStyle w:val="Default"/>
        <w:spacing w:line="480" w:lineRule="auto"/>
        <w:ind w:firstLine="567"/>
        <w:jc w:val="both"/>
        <w:rPr>
          <w:rFonts w:ascii="Times New Roman" w:hAnsi="Times New Roman" w:cs="Times New Roman"/>
        </w:rPr>
      </w:pPr>
      <w:r w:rsidRPr="007B4595">
        <w:rPr>
          <w:rFonts w:ascii="Times New Roman" w:hAnsi="Times New Roman" w:cs="Times New Roman"/>
        </w:rPr>
        <w:t xml:space="preserve">Salah satu metode untuk mengetahui aktivitas antioksidan pada suatu bahan adalah dengan metode DPPH (2,2-diphenyl-1-picrylhydrazyl) menggunakan spektrofotometer UV-Vis (Lung &amp; Destiani, 2017). DPPH merupakan senyawa radikal yang menjadi indikator proses reduksi senyawa antioksidan, ditunjukkan dengan perubahan warna dari ungu menjadi kuning. Metode ini sering digunakan oleh peneliti karena dianggap prosedurnya sederhana, mudah, cepat, hasil presisi dan dapat digunakan dalam pelarut polar maupun nonpolar (Julizan, 2019). </w:t>
      </w:r>
    </w:p>
    <w:p w14:paraId="22A2534E" w14:textId="735BBE67" w:rsidR="009A3EE2" w:rsidRDefault="00F027E1" w:rsidP="009A3EE2">
      <w:pPr>
        <w:pStyle w:val="Default"/>
        <w:spacing w:line="480" w:lineRule="auto"/>
        <w:ind w:firstLine="567"/>
        <w:jc w:val="both"/>
        <w:rPr>
          <w:rFonts w:ascii="Times New Roman" w:hAnsi="Times New Roman" w:cs="Times New Roman"/>
        </w:rPr>
      </w:pPr>
      <w:r w:rsidRPr="007B4595">
        <w:rPr>
          <w:rFonts w:ascii="Times New Roman" w:hAnsi="Times New Roman" w:cs="Times New Roman"/>
        </w:rPr>
        <w:t xml:space="preserve">Dalam uji aktivitas antioksidan, vitamin C paling sering digunakan sebagai sampel pembanding (kontrol) untuk menentukan nilai IC50, yaitu konsentrasi suatu sampel yang dapat menghambat 50% proses oksidasi radikal bebas. Semakin rendah nilai IC50, semakin tinggi aktivitas antioksidan. Berdasarkan kategorinya, aktivitas antioksidan </w:t>
      </w:r>
      <w:r w:rsidRPr="007B4595">
        <w:rPr>
          <w:rFonts w:ascii="Times New Roman" w:hAnsi="Times New Roman" w:cs="Times New Roman"/>
        </w:rPr>
        <w:lastRenderedPageBreak/>
        <w:t>tergolong sangat kuat bila nilai IC50 &lt;50 ppm, kuat bila IC50 50-100 ppm, sedang bila IC50 100-150 ppm, lemah bila IC50 150-200 ppm dan sangat lemah bila IC50 &gt;</w:t>
      </w:r>
      <w:r w:rsidR="009A3EE2">
        <w:rPr>
          <w:rFonts w:ascii="Times New Roman" w:hAnsi="Times New Roman" w:cs="Times New Roman"/>
        </w:rPr>
        <w:t xml:space="preserve">200 ppm (Jamiáh et al., 2018). </w:t>
      </w:r>
    </w:p>
    <w:p w14:paraId="337752BF" w14:textId="4862991F" w:rsidR="00F027E1" w:rsidRPr="007B4595" w:rsidRDefault="00F027E1" w:rsidP="009A3EE2">
      <w:pPr>
        <w:pStyle w:val="Default"/>
        <w:spacing w:line="480" w:lineRule="auto"/>
        <w:ind w:firstLine="567"/>
        <w:jc w:val="both"/>
        <w:rPr>
          <w:rFonts w:ascii="Times New Roman" w:hAnsi="Times New Roman" w:cs="Times New Roman"/>
        </w:rPr>
      </w:pPr>
      <w:r w:rsidRPr="007B4595">
        <w:rPr>
          <w:rFonts w:ascii="Times New Roman" w:hAnsi="Times New Roman" w:cs="Times New Roman"/>
        </w:rPr>
        <w:t>Pada sampel uru lewu dan teh hitam, uji aktivitas antioksidan menunjukkan hasil berturut-turut 133.77 mg/kg dan 345.01 mg/kg. Hal ini berarti aktivitas antioksidan pada uru lewu hampir tiga kali lipat lebih tinggi dari teh hitam. Aktivitas antioksidan pada uru lewu tergolong sedang, sedangkan pada teh hitam tergolong lemah. Berdasarkan karakterisasi senyawa fitokimia yang dilakukan oleh peneliti pada tahun sebelumnya, uru lewu yang berasal dari Kabupaten Murung Raya, Kalimantan Tengah mengandung isochaftoside dan gentiatibetine yang tergolong flavonoid serta 11-O-p-Coumarylnepeticin yang tergolong triterpenoid. Ketiganya memiliki aktivitas antioksidan yang berpotensi menjadi agen antikanker (Bayliak et al., 2016; Bourgou et al, 2017; Firdaus et al., 2021). Pada teh hitam, kandungan antioksidannya berasal dari katekin, yaitu turunan polifenol.</w:t>
      </w:r>
    </w:p>
    <w:p w14:paraId="054C620F" w14:textId="1C420057" w:rsidR="009A3EE2" w:rsidRPr="00EF27E6" w:rsidRDefault="009A3EE2" w:rsidP="009A3EE2">
      <w:pPr>
        <w:pStyle w:val="Default"/>
        <w:spacing w:line="480" w:lineRule="auto"/>
        <w:jc w:val="both"/>
        <w:rPr>
          <w:rFonts w:ascii="Times New Roman" w:hAnsi="Times New Roman" w:cs="Times New Roman"/>
          <w:sz w:val="28"/>
        </w:rPr>
      </w:pPr>
    </w:p>
    <w:p w14:paraId="5E5A8AD3" w14:textId="53D390B9" w:rsidR="009A3EE2" w:rsidRPr="00EF27E6" w:rsidRDefault="009A3EE2" w:rsidP="009A3EE2">
      <w:pPr>
        <w:pStyle w:val="Default"/>
        <w:numPr>
          <w:ilvl w:val="1"/>
          <w:numId w:val="48"/>
        </w:numPr>
        <w:spacing w:line="480" w:lineRule="auto"/>
        <w:ind w:left="567" w:hanging="567"/>
        <w:jc w:val="both"/>
        <w:rPr>
          <w:rFonts w:ascii="Times New Roman" w:hAnsi="Times New Roman" w:cs="Times New Roman"/>
          <w:szCs w:val="20"/>
        </w:rPr>
      </w:pPr>
      <w:r w:rsidRPr="00EF27E6">
        <w:rPr>
          <w:rFonts w:ascii="Times New Roman" w:hAnsi="Times New Roman" w:cs="Times New Roman"/>
          <w:b/>
          <w:bCs/>
          <w:szCs w:val="20"/>
        </w:rPr>
        <w:t xml:space="preserve">Kesan Sensoris Teh Uru Lewu </w:t>
      </w:r>
    </w:p>
    <w:p w14:paraId="58E9A998" w14:textId="77777777" w:rsidR="009A3EE2" w:rsidRDefault="009A3EE2" w:rsidP="009A3EE2">
      <w:pPr>
        <w:pStyle w:val="Default"/>
        <w:spacing w:line="480" w:lineRule="auto"/>
        <w:ind w:firstLine="567"/>
        <w:jc w:val="both"/>
        <w:rPr>
          <w:rFonts w:ascii="Times New Roman" w:hAnsi="Times New Roman" w:cs="Times New Roman"/>
          <w:szCs w:val="20"/>
        </w:rPr>
      </w:pPr>
      <w:r w:rsidRPr="00EF27E6">
        <w:rPr>
          <w:rFonts w:ascii="Times New Roman" w:hAnsi="Times New Roman" w:cs="Times New Roman"/>
          <w:szCs w:val="20"/>
        </w:rPr>
        <w:t xml:space="preserve">Teh merupakan salah satu minuman yang umum dinikmati terutama oleh masyarakat di benua Asia. Teh umumnya berasal dari seduhan daun </w:t>
      </w:r>
      <w:r w:rsidRPr="00EF27E6">
        <w:rPr>
          <w:rFonts w:ascii="Times New Roman" w:hAnsi="Times New Roman" w:cs="Times New Roman"/>
          <w:i/>
          <w:iCs/>
          <w:szCs w:val="20"/>
        </w:rPr>
        <w:t>Camelia sinensis</w:t>
      </w:r>
      <w:r w:rsidRPr="00EF27E6">
        <w:rPr>
          <w:rFonts w:ascii="Times New Roman" w:hAnsi="Times New Roman" w:cs="Times New Roman"/>
          <w:szCs w:val="20"/>
        </w:rPr>
        <w:t xml:space="preserve">. Namun, dalam perkembangannya, tanaman lain juga dikeringkan dan diseduh untuk dijadikan teh, misalnya daun jati belanda, daun jati cina, daun kersen, daun sirsak, daun kelor, daun ketapang cina, kulit buah naga, dan lain-lain. </w:t>
      </w:r>
    </w:p>
    <w:p w14:paraId="286C2745" w14:textId="77777777" w:rsidR="009A3EE2" w:rsidRDefault="009A3EE2" w:rsidP="009A3EE2">
      <w:pPr>
        <w:pStyle w:val="Default"/>
        <w:spacing w:line="480" w:lineRule="auto"/>
        <w:ind w:firstLine="567"/>
        <w:jc w:val="both"/>
        <w:rPr>
          <w:rFonts w:ascii="Times New Roman" w:hAnsi="Times New Roman" w:cs="Times New Roman"/>
          <w:szCs w:val="20"/>
        </w:rPr>
      </w:pPr>
      <w:r w:rsidRPr="00EF27E6">
        <w:rPr>
          <w:rFonts w:ascii="Times New Roman" w:hAnsi="Times New Roman" w:cs="Times New Roman"/>
          <w:szCs w:val="20"/>
        </w:rPr>
        <w:t xml:space="preserve">Di Indonesia, umumnya terdapat empat jenis teh, yaitu teh hitam, teh hijau, teh oolong dan teh putih. Teh hitam merupakan teh yang berasal dari proses fermentasi yang lebih lama dari jenis teh lainnya, sehingga menghasilkan warna hitam dan aroma yang lebih kuat. Teh hijau diproses tanpa fermentasi. Pucuk teh yang dipanen segera </w:t>
      </w:r>
      <w:r w:rsidRPr="00EF27E6">
        <w:rPr>
          <w:rFonts w:ascii="Times New Roman" w:hAnsi="Times New Roman" w:cs="Times New Roman"/>
          <w:szCs w:val="20"/>
        </w:rPr>
        <w:lastRenderedPageBreak/>
        <w:t xml:space="preserve">dipanaskan dengan cara dioven, disangrai atau dikeringkan dengan uap panas. Hal inilah yang menyebabkan teh ini tetap memiliki warna hijau (Lelita et al., 2013). </w:t>
      </w:r>
    </w:p>
    <w:p w14:paraId="547049B2" w14:textId="77777777" w:rsidR="009A3EE2" w:rsidRDefault="009A3EE2" w:rsidP="009A3EE2">
      <w:pPr>
        <w:pStyle w:val="Default"/>
        <w:spacing w:line="480" w:lineRule="auto"/>
        <w:ind w:firstLine="567"/>
        <w:jc w:val="both"/>
        <w:rPr>
          <w:rFonts w:ascii="Times New Roman" w:hAnsi="Times New Roman" w:cs="Times New Roman"/>
          <w:szCs w:val="20"/>
        </w:rPr>
      </w:pPr>
      <w:r w:rsidRPr="00EF27E6">
        <w:rPr>
          <w:rFonts w:ascii="Times New Roman" w:hAnsi="Times New Roman" w:cs="Times New Roman"/>
          <w:szCs w:val="20"/>
        </w:rPr>
        <w:t xml:space="preserve">Teh oolong dikategorikan sebagai teh semi fermentasi dimana prosesnya diawali dengan pengeringan selama satu hari, dilanjutkan dengan penggulungan daun dan penyimpanan hingga daun berwarna kehitaman. Selanjutnya proses fermentasi dihentikan dengan cara dipanaskan sebelum dilakukan proses pengeringan. Teh putih dihasilkan dari pucuk-pucuk daun the muda yang masih ditutupi bulu-bulu halus. Segera setelah dipetik, pucuk daun muda ini dikeringkan. Hasil pengeringan menyebabkan teh berwarna putih keperakan, sehingga teh putih juga sering disebut </w:t>
      </w:r>
      <w:r w:rsidRPr="00EF27E6">
        <w:rPr>
          <w:rFonts w:ascii="Times New Roman" w:hAnsi="Times New Roman" w:cs="Times New Roman"/>
          <w:i/>
          <w:iCs/>
          <w:szCs w:val="20"/>
        </w:rPr>
        <w:t>silver tea</w:t>
      </w:r>
      <w:r w:rsidRPr="00EF27E6">
        <w:rPr>
          <w:rFonts w:ascii="Times New Roman" w:hAnsi="Times New Roman" w:cs="Times New Roman"/>
          <w:szCs w:val="20"/>
        </w:rPr>
        <w:t xml:space="preserve">. </w:t>
      </w:r>
    </w:p>
    <w:p w14:paraId="7B179704" w14:textId="6F2C04C9" w:rsidR="009A3EE2" w:rsidRDefault="009A3EE2" w:rsidP="009A3EE2">
      <w:pPr>
        <w:pStyle w:val="Default"/>
        <w:spacing w:line="480" w:lineRule="auto"/>
        <w:ind w:firstLine="567"/>
        <w:jc w:val="both"/>
        <w:rPr>
          <w:rFonts w:ascii="Times New Roman" w:hAnsi="Times New Roman" w:cs="Times New Roman"/>
          <w:szCs w:val="20"/>
        </w:rPr>
      </w:pPr>
      <w:r w:rsidRPr="00EF27E6">
        <w:rPr>
          <w:rFonts w:ascii="Times New Roman" w:hAnsi="Times New Roman" w:cs="Times New Roman"/>
          <w:szCs w:val="20"/>
        </w:rPr>
        <w:t>Dalam penelitian ini, jenis teh yang digunakan sebagai bahan campuran adalah teh hitam. Tiga bentuk formulasi minuman yang diujikan kepada panelis, yaitu 100% uru lewu (F1), kombinasi 80% uru lewu dan 20% teh hitam (F2), kombinasi 60% uru lewu dan 40% teh hitam (F3). Hasil uji organoleptik yang dilakukan terhadap 100 orang panelis konsumen diperoleh hasil sebagai berikut</w:t>
      </w:r>
    </w:p>
    <w:p w14:paraId="06C08643" w14:textId="40300BEE" w:rsidR="009A3EE2" w:rsidRDefault="009A3EE2">
      <w:pPr>
        <w:rPr>
          <w:rFonts w:ascii="Times New Roman" w:hAnsi="Times New Roman" w:cs="Times New Roman"/>
          <w:color w:val="000000"/>
          <w:sz w:val="24"/>
          <w:szCs w:val="20"/>
        </w:rPr>
      </w:pPr>
      <w:r>
        <w:rPr>
          <w:noProof/>
        </w:rPr>
        <mc:AlternateContent>
          <mc:Choice Requires="wps">
            <w:drawing>
              <wp:anchor distT="0" distB="0" distL="114300" distR="114300" simplePos="0" relativeHeight="251835392" behindDoc="0" locked="0" layoutInCell="1" allowOverlap="1" wp14:anchorId="0E4677EA" wp14:editId="2EF91CC0">
                <wp:simplePos x="0" y="0"/>
                <wp:positionH relativeFrom="column">
                  <wp:posOffset>243840</wp:posOffset>
                </wp:positionH>
                <wp:positionV relativeFrom="paragraph">
                  <wp:posOffset>2794635</wp:posOffset>
                </wp:positionV>
                <wp:extent cx="5095875" cy="63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095875" cy="635"/>
                        </a:xfrm>
                        <a:prstGeom prst="rect">
                          <a:avLst/>
                        </a:prstGeom>
                        <a:solidFill>
                          <a:prstClr val="white"/>
                        </a:solidFill>
                        <a:ln>
                          <a:noFill/>
                        </a:ln>
                        <a:effectLst/>
                      </wps:spPr>
                      <wps:txbx>
                        <w:txbxContent>
                          <w:p w14:paraId="001852E0" w14:textId="12C77388" w:rsidR="009A3EE2" w:rsidRPr="009A3EE2" w:rsidRDefault="009A3EE2" w:rsidP="009A3EE2">
                            <w:pPr>
                              <w:pStyle w:val="Caption"/>
                              <w:jc w:val="center"/>
                              <w:rPr>
                                <w:rFonts w:ascii="Times New Roman" w:hAnsi="Times New Roman" w:cs="Times New Roman"/>
                                <w:b/>
                                <w:noProof/>
                                <w:color w:val="auto"/>
                                <w:sz w:val="22"/>
                              </w:rPr>
                            </w:pPr>
                            <w:bookmarkStart w:id="43" w:name="_Toc125584530"/>
                            <w:r w:rsidRPr="009A3EE2">
                              <w:rPr>
                                <w:rFonts w:ascii="Times New Roman" w:hAnsi="Times New Roman" w:cs="Times New Roman"/>
                                <w:b/>
                                <w:color w:val="auto"/>
                                <w:sz w:val="22"/>
                              </w:rPr>
                              <w:t xml:space="preserve">Gambar </w:t>
                            </w:r>
                            <w:r w:rsidRPr="009A3EE2">
                              <w:rPr>
                                <w:rFonts w:ascii="Times New Roman" w:hAnsi="Times New Roman" w:cs="Times New Roman"/>
                                <w:b/>
                                <w:color w:val="auto"/>
                                <w:sz w:val="22"/>
                              </w:rPr>
                              <w:fldChar w:fldCharType="begin"/>
                            </w:r>
                            <w:r w:rsidRPr="009A3EE2">
                              <w:rPr>
                                <w:rFonts w:ascii="Times New Roman" w:hAnsi="Times New Roman" w:cs="Times New Roman"/>
                                <w:b/>
                                <w:color w:val="auto"/>
                                <w:sz w:val="22"/>
                              </w:rPr>
                              <w:instrText xml:space="preserve"> SEQ Gambar \* ARABIC </w:instrText>
                            </w:r>
                            <w:r w:rsidRPr="009A3EE2">
                              <w:rPr>
                                <w:rFonts w:ascii="Times New Roman" w:hAnsi="Times New Roman" w:cs="Times New Roman"/>
                                <w:b/>
                                <w:color w:val="auto"/>
                                <w:sz w:val="22"/>
                              </w:rPr>
                              <w:fldChar w:fldCharType="separate"/>
                            </w:r>
                            <w:r w:rsidR="00416485">
                              <w:rPr>
                                <w:rFonts w:ascii="Times New Roman" w:hAnsi="Times New Roman" w:cs="Times New Roman"/>
                                <w:b/>
                                <w:noProof/>
                                <w:color w:val="auto"/>
                                <w:sz w:val="22"/>
                              </w:rPr>
                              <w:t>5</w:t>
                            </w:r>
                            <w:r w:rsidRPr="009A3EE2">
                              <w:rPr>
                                <w:rFonts w:ascii="Times New Roman" w:hAnsi="Times New Roman" w:cs="Times New Roman"/>
                                <w:b/>
                                <w:color w:val="auto"/>
                                <w:sz w:val="22"/>
                              </w:rPr>
                              <w:fldChar w:fldCharType="end"/>
                            </w:r>
                            <w:r w:rsidRPr="009A3EE2">
                              <w:rPr>
                                <w:rFonts w:ascii="Times New Roman" w:hAnsi="Times New Roman" w:cs="Times New Roman"/>
                                <w:b/>
                                <w:color w:val="auto"/>
                                <w:sz w:val="22"/>
                              </w:rPr>
                              <w:t xml:space="preserve"> Hasil Uji Hedonik Teh Uru Lewu</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4677EA" id="Text Box 56" o:spid="_x0000_s1036" type="#_x0000_t202" style="position:absolute;margin-left:19.2pt;margin-top:220.05pt;width:401.25pt;height:.0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" stroked="f">
                <v:textbox style="mso-fit-shape-to-text:t" inset="0,0,0,0">
                  <w:txbxContent>
                    <w:p w14:paraId="001852E0" w14:textId="12C77388" w:rsidR="009A3EE2" w:rsidRPr="009A3EE2" w:rsidRDefault="009A3EE2" w:rsidP="009A3EE2">
                      <w:pPr>
                        <w:pStyle w:val="Caption"/>
                        <w:jc w:val="center"/>
                        <w:rPr>
                          <w:rFonts w:ascii="Times New Roman" w:hAnsi="Times New Roman" w:cs="Times New Roman"/>
                          <w:b/>
                          <w:noProof/>
                          <w:color w:val="auto"/>
                          <w:sz w:val="22"/>
                        </w:rPr>
                      </w:pPr>
                      <w:bookmarkStart w:id="44" w:name="_Toc125584530"/>
                      <w:r w:rsidRPr="009A3EE2">
                        <w:rPr>
                          <w:rFonts w:ascii="Times New Roman" w:hAnsi="Times New Roman" w:cs="Times New Roman"/>
                          <w:b/>
                          <w:color w:val="auto"/>
                          <w:sz w:val="22"/>
                        </w:rPr>
                        <w:t xml:space="preserve">Gambar </w:t>
                      </w:r>
                      <w:r w:rsidRPr="009A3EE2">
                        <w:rPr>
                          <w:rFonts w:ascii="Times New Roman" w:hAnsi="Times New Roman" w:cs="Times New Roman"/>
                          <w:b/>
                          <w:color w:val="auto"/>
                          <w:sz w:val="22"/>
                        </w:rPr>
                        <w:fldChar w:fldCharType="begin"/>
                      </w:r>
                      <w:r w:rsidRPr="009A3EE2">
                        <w:rPr>
                          <w:rFonts w:ascii="Times New Roman" w:hAnsi="Times New Roman" w:cs="Times New Roman"/>
                          <w:b/>
                          <w:color w:val="auto"/>
                          <w:sz w:val="22"/>
                        </w:rPr>
                        <w:instrText xml:space="preserve"> SEQ Gambar \* ARABIC </w:instrText>
                      </w:r>
                      <w:r w:rsidRPr="009A3EE2">
                        <w:rPr>
                          <w:rFonts w:ascii="Times New Roman" w:hAnsi="Times New Roman" w:cs="Times New Roman"/>
                          <w:b/>
                          <w:color w:val="auto"/>
                          <w:sz w:val="22"/>
                        </w:rPr>
                        <w:fldChar w:fldCharType="separate"/>
                      </w:r>
                      <w:r w:rsidR="00416485">
                        <w:rPr>
                          <w:rFonts w:ascii="Times New Roman" w:hAnsi="Times New Roman" w:cs="Times New Roman"/>
                          <w:b/>
                          <w:noProof/>
                          <w:color w:val="auto"/>
                          <w:sz w:val="22"/>
                        </w:rPr>
                        <w:t>5</w:t>
                      </w:r>
                      <w:r w:rsidRPr="009A3EE2">
                        <w:rPr>
                          <w:rFonts w:ascii="Times New Roman" w:hAnsi="Times New Roman" w:cs="Times New Roman"/>
                          <w:b/>
                          <w:color w:val="auto"/>
                          <w:sz w:val="22"/>
                        </w:rPr>
                        <w:fldChar w:fldCharType="end"/>
                      </w:r>
                      <w:r w:rsidRPr="009A3EE2">
                        <w:rPr>
                          <w:rFonts w:ascii="Times New Roman" w:hAnsi="Times New Roman" w:cs="Times New Roman"/>
                          <w:b/>
                          <w:color w:val="auto"/>
                          <w:sz w:val="22"/>
                        </w:rPr>
                        <w:t xml:space="preserve"> Hasil Uji Hedonik Teh Uru Lewu</w:t>
                      </w:r>
                      <w:bookmarkEnd w:id="44"/>
                    </w:p>
                  </w:txbxContent>
                </v:textbox>
              </v:shape>
            </w:pict>
          </mc:Fallback>
        </mc:AlternateContent>
      </w:r>
      <w:r>
        <w:rPr>
          <w:noProof/>
        </w:rPr>
        <w:drawing>
          <wp:anchor distT="0" distB="0" distL="114300" distR="114300" simplePos="0" relativeHeight="251833344" behindDoc="0" locked="0" layoutInCell="1" allowOverlap="1" wp14:anchorId="2732354E" wp14:editId="25D0B5B6">
            <wp:simplePos x="0" y="0"/>
            <wp:positionH relativeFrom="margin">
              <wp:posOffset>243840</wp:posOffset>
            </wp:positionH>
            <wp:positionV relativeFrom="paragraph">
              <wp:posOffset>194310</wp:posOffset>
            </wp:positionV>
            <wp:extent cx="5095875" cy="2543175"/>
            <wp:effectExtent l="0" t="0" r="9525" b="9525"/>
            <wp:wrapNone/>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rFonts w:ascii="Times New Roman" w:hAnsi="Times New Roman" w:cs="Times New Roman"/>
          <w:szCs w:val="20"/>
        </w:rPr>
        <w:br w:type="page"/>
      </w:r>
    </w:p>
    <w:p w14:paraId="56FB8027" w14:textId="5A3C7BCB" w:rsidR="00416485" w:rsidRDefault="00416485" w:rsidP="00416485">
      <w:pPr>
        <w:pStyle w:val="Default"/>
        <w:spacing w:line="480" w:lineRule="auto"/>
        <w:ind w:firstLine="567"/>
        <w:jc w:val="both"/>
        <w:rPr>
          <w:rFonts w:ascii="Times New Roman" w:hAnsi="Times New Roman" w:cs="Times New Roman"/>
          <w:szCs w:val="20"/>
        </w:rPr>
      </w:pPr>
      <w:r w:rsidRPr="008127AE">
        <w:rPr>
          <w:rFonts w:ascii="Times New Roman" w:hAnsi="Times New Roman" w:cs="Times New Roman"/>
          <w:szCs w:val="20"/>
        </w:rPr>
        <w:lastRenderedPageBreak/>
        <w:t xml:space="preserve">Skala likert dengan rentang 1-5 digunakan untuk mendeskripsikan kesan sensoris panelis terhadap produk, dimana semakin besar angka menunjukkan konsumen semakin menyukai atribuk organoleptik dari sampel yang dicicipi. Dari gambar di atas dapat dilihat bahwa formulasi ketiga, yaitu kombinasi 60% uru lewu dan 40% teh hitam merupakan formulasi minuman yang paling disukai oleh panelis dengan rata-rata warna 4,09 (suka), aroma 4,37 (suka) dan rasa 4,11 (suka). F1 merupakan formulasi minuman yang paling kurang disukai oleh panelis, dengan rerata nilai pada atribut warna, aroma dan rasa masing-masing 3,24 (agak suka); 2,99 (agak suka); 3,11 (agak suka). </w:t>
      </w:r>
    </w:p>
    <w:p w14:paraId="1FFF9B6B" w14:textId="77777777" w:rsidR="00416485" w:rsidRDefault="00416485" w:rsidP="00416485">
      <w:pPr>
        <w:rPr>
          <w:rFonts w:ascii="Times New Roman" w:hAnsi="Times New Roman" w:cs="Times New Roman"/>
          <w:szCs w:val="20"/>
        </w:rPr>
      </w:pPr>
      <w:r>
        <w:rPr>
          <w:noProof/>
        </w:rPr>
        <mc:AlternateContent>
          <mc:Choice Requires="wps">
            <w:drawing>
              <wp:anchor distT="0" distB="0" distL="114300" distR="114300" simplePos="0" relativeHeight="251844608" behindDoc="0" locked="0" layoutInCell="1" allowOverlap="1" wp14:anchorId="2E69865B" wp14:editId="5F921B1F">
                <wp:simplePos x="0" y="0"/>
                <wp:positionH relativeFrom="column">
                  <wp:posOffset>62865</wp:posOffset>
                </wp:positionH>
                <wp:positionV relativeFrom="paragraph">
                  <wp:posOffset>3674745</wp:posOffset>
                </wp:positionV>
                <wp:extent cx="4867275" cy="63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4867275" cy="635"/>
                        </a:xfrm>
                        <a:prstGeom prst="rect">
                          <a:avLst/>
                        </a:prstGeom>
                        <a:solidFill>
                          <a:prstClr val="white"/>
                        </a:solidFill>
                        <a:ln>
                          <a:noFill/>
                        </a:ln>
                        <a:effectLst/>
                      </wps:spPr>
                      <wps:txbx>
                        <w:txbxContent>
                          <w:p w14:paraId="14108E13" w14:textId="2BC1B346" w:rsidR="00416485" w:rsidRPr="00416485" w:rsidRDefault="00416485" w:rsidP="00416485">
                            <w:pPr>
                              <w:pStyle w:val="Caption"/>
                              <w:jc w:val="center"/>
                              <w:rPr>
                                <w:rFonts w:ascii="Times New Roman" w:hAnsi="Times New Roman" w:cs="Times New Roman"/>
                                <w:b/>
                                <w:noProof/>
                                <w:color w:val="auto"/>
                                <w:sz w:val="22"/>
                                <w:szCs w:val="20"/>
                              </w:rPr>
                            </w:pPr>
                            <w:bookmarkStart w:id="45" w:name="_Toc125584531"/>
                            <w:r w:rsidRPr="00416485">
                              <w:rPr>
                                <w:rFonts w:ascii="Times New Roman" w:hAnsi="Times New Roman" w:cs="Times New Roman"/>
                                <w:b/>
                                <w:color w:val="auto"/>
                                <w:sz w:val="22"/>
                              </w:rPr>
                              <w:t xml:space="preserve">Gambar </w:t>
                            </w:r>
                            <w:r w:rsidRPr="00416485">
                              <w:rPr>
                                <w:rFonts w:ascii="Times New Roman" w:hAnsi="Times New Roman" w:cs="Times New Roman"/>
                                <w:b/>
                                <w:color w:val="auto"/>
                                <w:sz w:val="22"/>
                              </w:rPr>
                              <w:fldChar w:fldCharType="begin"/>
                            </w:r>
                            <w:r w:rsidRPr="00416485">
                              <w:rPr>
                                <w:rFonts w:ascii="Times New Roman" w:hAnsi="Times New Roman" w:cs="Times New Roman"/>
                                <w:b/>
                                <w:color w:val="auto"/>
                                <w:sz w:val="22"/>
                              </w:rPr>
                              <w:instrText xml:space="preserve"> SEQ Gambar \* ARABIC </w:instrText>
                            </w:r>
                            <w:r w:rsidRPr="00416485">
                              <w:rPr>
                                <w:rFonts w:ascii="Times New Roman" w:hAnsi="Times New Roman" w:cs="Times New Roman"/>
                                <w:b/>
                                <w:color w:val="auto"/>
                                <w:sz w:val="22"/>
                              </w:rPr>
                              <w:fldChar w:fldCharType="separate"/>
                            </w:r>
                            <w:r w:rsidRPr="00416485">
                              <w:rPr>
                                <w:rFonts w:ascii="Times New Roman" w:hAnsi="Times New Roman" w:cs="Times New Roman"/>
                                <w:b/>
                                <w:noProof/>
                                <w:color w:val="auto"/>
                                <w:sz w:val="22"/>
                              </w:rPr>
                              <w:t>6</w:t>
                            </w:r>
                            <w:r w:rsidRPr="00416485">
                              <w:rPr>
                                <w:rFonts w:ascii="Times New Roman" w:hAnsi="Times New Roman" w:cs="Times New Roman"/>
                                <w:b/>
                                <w:color w:val="auto"/>
                                <w:sz w:val="22"/>
                              </w:rPr>
                              <w:fldChar w:fldCharType="end"/>
                            </w:r>
                            <w:r w:rsidRPr="00416485">
                              <w:rPr>
                                <w:rFonts w:ascii="Times New Roman" w:hAnsi="Times New Roman" w:cs="Times New Roman"/>
                                <w:b/>
                                <w:color w:val="auto"/>
                                <w:sz w:val="22"/>
                              </w:rPr>
                              <w:t xml:space="preserve"> Uji Hedonik terhadap Teh Uru Lewu</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69865B" id="Text Box 68" o:spid="_x0000_s1037" type="#_x0000_t202" style="position:absolute;margin-left:4.95pt;margin-top:289.35pt;width:383.25pt;height:.0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z4NQIAAHUEAAAOAAAAZHJzL2Uyb0RvYy54bWysVFFv2jAQfp+0/2D5fQTYSqu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" stroked="f">
                <v:textbox style="mso-fit-shape-to-text:t" inset="0,0,0,0">
                  <w:txbxContent>
                    <w:p w14:paraId="14108E13" w14:textId="2BC1B346" w:rsidR="00416485" w:rsidRPr="00416485" w:rsidRDefault="00416485" w:rsidP="00416485">
                      <w:pPr>
                        <w:pStyle w:val="Caption"/>
                        <w:jc w:val="center"/>
                        <w:rPr>
                          <w:rFonts w:ascii="Times New Roman" w:hAnsi="Times New Roman" w:cs="Times New Roman"/>
                          <w:b/>
                          <w:noProof/>
                          <w:color w:val="auto"/>
                          <w:sz w:val="22"/>
                          <w:szCs w:val="20"/>
                        </w:rPr>
                      </w:pPr>
                      <w:bookmarkStart w:id="46" w:name="_Toc125584531"/>
                      <w:r w:rsidRPr="00416485">
                        <w:rPr>
                          <w:rFonts w:ascii="Times New Roman" w:hAnsi="Times New Roman" w:cs="Times New Roman"/>
                          <w:b/>
                          <w:color w:val="auto"/>
                          <w:sz w:val="22"/>
                        </w:rPr>
                        <w:t xml:space="preserve">Gambar </w:t>
                      </w:r>
                      <w:r w:rsidRPr="00416485">
                        <w:rPr>
                          <w:rFonts w:ascii="Times New Roman" w:hAnsi="Times New Roman" w:cs="Times New Roman"/>
                          <w:b/>
                          <w:color w:val="auto"/>
                          <w:sz w:val="22"/>
                        </w:rPr>
                        <w:fldChar w:fldCharType="begin"/>
                      </w:r>
                      <w:r w:rsidRPr="00416485">
                        <w:rPr>
                          <w:rFonts w:ascii="Times New Roman" w:hAnsi="Times New Roman" w:cs="Times New Roman"/>
                          <w:b/>
                          <w:color w:val="auto"/>
                          <w:sz w:val="22"/>
                        </w:rPr>
                        <w:instrText xml:space="preserve"> SEQ Gambar \* ARABIC </w:instrText>
                      </w:r>
                      <w:r w:rsidRPr="00416485">
                        <w:rPr>
                          <w:rFonts w:ascii="Times New Roman" w:hAnsi="Times New Roman" w:cs="Times New Roman"/>
                          <w:b/>
                          <w:color w:val="auto"/>
                          <w:sz w:val="22"/>
                        </w:rPr>
                        <w:fldChar w:fldCharType="separate"/>
                      </w:r>
                      <w:r w:rsidRPr="00416485">
                        <w:rPr>
                          <w:rFonts w:ascii="Times New Roman" w:hAnsi="Times New Roman" w:cs="Times New Roman"/>
                          <w:b/>
                          <w:noProof/>
                          <w:color w:val="auto"/>
                          <w:sz w:val="22"/>
                        </w:rPr>
                        <w:t>6</w:t>
                      </w:r>
                      <w:r w:rsidRPr="00416485">
                        <w:rPr>
                          <w:rFonts w:ascii="Times New Roman" w:hAnsi="Times New Roman" w:cs="Times New Roman"/>
                          <w:b/>
                          <w:color w:val="auto"/>
                          <w:sz w:val="22"/>
                        </w:rPr>
                        <w:fldChar w:fldCharType="end"/>
                      </w:r>
                      <w:r w:rsidRPr="00416485">
                        <w:rPr>
                          <w:rFonts w:ascii="Times New Roman" w:hAnsi="Times New Roman" w:cs="Times New Roman"/>
                          <w:b/>
                          <w:color w:val="auto"/>
                          <w:sz w:val="22"/>
                        </w:rPr>
                        <w:t xml:space="preserve"> Uji Hedonik terhadap Teh Uru Lewu</w:t>
                      </w:r>
                      <w:bookmarkEnd w:id="46"/>
                    </w:p>
                  </w:txbxContent>
                </v:textbox>
              </v:shape>
            </w:pict>
          </mc:Fallback>
        </mc:AlternateContent>
      </w:r>
      <w:r>
        <w:rPr>
          <w:rFonts w:ascii="Times New Roman" w:hAnsi="Times New Roman" w:cs="Times New Roman"/>
          <w:noProof/>
          <w:szCs w:val="20"/>
          <w:lang w:val="en-US"/>
        </w:rPr>
        <mc:AlternateContent>
          <mc:Choice Requires="wpg">
            <w:drawing>
              <wp:anchor distT="0" distB="0" distL="114300" distR="114300" simplePos="0" relativeHeight="251842560" behindDoc="0" locked="0" layoutInCell="1" allowOverlap="1" wp14:anchorId="31E95F8F" wp14:editId="3F833C3F">
                <wp:simplePos x="0" y="0"/>
                <wp:positionH relativeFrom="column">
                  <wp:posOffset>62865</wp:posOffset>
                </wp:positionH>
                <wp:positionV relativeFrom="paragraph">
                  <wp:posOffset>10795</wp:posOffset>
                </wp:positionV>
                <wp:extent cx="4867275" cy="3606800"/>
                <wp:effectExtent l="0" t="0" r="9525" b="0"/>
                <wp:wrapNone/>
                <wp:docPr id="64" name="Group 64"/>
                <wp:cNvGraphicFramePr/>
                <a:graphic xmlns:a="http://schemas.openxmlformats.org/drawingml/2006/main">
                  <a:graphicData uri="http://schemas.microsoft.com/office/word/2010/wordprocessingGroup">
                    <wpg:wgp>
                      <wpg:cNvGrpSpPr/>
                      <wpg:grpSpPr>
                        <a:xfrm>
                          <a:off x="0" y="0"/>
                          <a:ext cx="4867275" cy="3606800"/>
                          <a:chOff x="0" y="0"/>
                          <a:chExt cx="4867275" cy="3606800"/>
                        </a:xfrm>
                      </wpg:grpSpPr>
                      <pic:pic xmlns:pic="http://schemas.openxmlformats.org/drawingml/2006/picture">
                        <pic:nvPicPr>
                          <pic:cNvPr id="57" name="Picture 57" descr="E:\Office\Penelitian\Penelitian Agnes 2022\Dokumentasi\WhatsApp Image 2022-11-11 at 15.50.47.jpeg"/>
                          <pic:cNvPicPr>
                            <a:picLocks noChangeAspect="1"/>
                          </pic:cNvPicPr>
                        </pic:nvPicPr>
                        <pic:blipFill rotWithShape="1">
                          <a:blip r:embed="rId29" cstate="print">
                            <a:extLst>
                              <a:ext uri="{28A0092B-C50C-407E-A947-70E740481C1C}">
                                <a14:useLocalDpi xmlns:a14="http://schemas.microsoft.com/office/drawing/2010/main" val="0"/>
                              </a:ext>
                            </a:extLst>
                          </a:blip>
                          <a:srcRect t="16461"/>
                          <a:stretch/>
                        </pic:blipFill>
                        <pic:spPr bwMode="auto">
                          <a:xfrm>
                            <a:off x="0" y="0"/>
                            <a:ext cx="2428875" cy="3606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Picture 60" descr="E:\Office\Penelitian\Penelitian Agnes 2022\Dokumentasi\WhatsApp Image 2022-11-11 at 15.50.47 (1).jpeg"/>
                          <pic:cNvPicPr>
                            <a:picLocks noChangeAspect="1"/>
                          </pic:cNvPicPr>
                        </pic:nvPicPr>
                        <pic:blipFill rotWithShape="1">
                          <a:blip r:embed="rId30" cstate="print">
                            <a:extLst>
                              <a:ext uri="{28A0092B-C50C-407E-A947-70E740481C1C}">
                                <a14:useLocalDpi xmlns:a14="http://schemas.microsoft.com/office/drawing/2010/main" val="0"/>
                              </a:ext>
                            </a:extLst>
                          </a:blip>
                          <a:srcRect l="11194" t="20896" r="19683"/>
                          <a:stretch/>
                        </pic:blipFill>
                        <pic:spPr bwMode="auto">
                          <a:xfrm>
                            <a:off x="2514600" y="1943100"/>
                            <a:ext cx="2352675" cy="1647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descr="E:\Office\Penelitian\Penelitian Agnes 2022\Dokumentasi\WhatsApp Image 2022-11-11 at 15.50.46.jpeg"/>
                          <pic:cNvPicPr>
                            <a:picLocks noChangeAspect="1"/>
                          </pic:cNvPicPr>
                        </pic:nvPicPr>
                        <pic:blipFill rotWithShape="1">
                          <a:blip r:embed="rId31" cstate="print">
                            <a:extLst>
                              <a:ext uri="{28A0092B-C50C-407E-A947-70E740481C1C}">
                                <a14:useLocalDpi xmlns:a14="http://schemas.microsoft.com/office/drawing/2010/main" val="0"/>
                              </a:ext>
                            </a:extLst>
                          </a:blip>
                          <a:srcRect l="16136" t="46893" b="15207"/>
                          <a:stretch/>
                        </pic:blipFill>
                        <pic:spPr bwMode="auto">
                          <a:xfrm>
                            <a:off x="2514600" y="0"/>
                            <a:ext cx="2324100" cy="1866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C27DBAA" id="Group 64" o:spid="_x0000_s1026" style="position:absolute;margin-left:4.95pt;margin-top:.85pt;width:383.25pt;height:284pt;z-index:251842560" coordsize="48672,36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24288;height:36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xx9XFAAAA2wAAAA8AAABkcnMvZG93bnJldi54bWxEj0FrAjEUhO8F/0N4gpeiWQu2ujWKFAri&#10;TbcUvD03r5vFzcuSpLurv74pFHocZuYbZr0dbCM68qF2rGA+y0AQl07XXCn4KN6nSxAhImtsHJOC&#10;GwXYbkYPa8y16/lI3SlWIkE45KjAxNjmUobSkMUwcy1x8r6ctxiT9JXUHvsEt418yrJnabHmtGCw&#10;pTdD5fX0bRWEdn/Uq+7xfD58Xu7eFMXQz+9KTcbD7hVEpCH+h//ae61g8QK/X9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ccfVxQAAANsAAAAPAAAAAAAAAAAAAAAA&#10;AJ8CAABkcnMvZG93bnJldi54bWxQSwUGAAAAAAQABAD3AAAAkQMAAAAA&#10;">
                  <v:imagedata r:id="rId32" o:title="WhatsApp Image 2022-11-11 at 15.50.47" croptop="10788f"/>
                  <v:path arrowok="t"/>
                </v:shape>
                <v:shape id="Picture 60" o:spid="_x0000_s1028" type="#_x0000_t75" style="position:absolute;left:25146;top:19431;width:23526;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6RY2/AAAA2wAAAA8AAABkcnMvZG93bnJldi54bWxET8uKwjAU3QvzD+EOuLOpLkQ6RimWAWFg&#10;QOvG3aW5fTDNTW0yffy9WQguD+e9P06mFQP1rrGsYB3FIIgLqxuuFNzy79UOhPPIGlvLpGAmB8fD&#10;x2KPibYjX2i4+kqEEHYJKqi97xIpXVGTQRfZjjhwpe0N+gD7SuoexxBuWrmJ46002HBoqLGjU03F&#10;3/XfKGjKirM8/R0epOfTzy5L8/I+KrX8nNIvEJ4m/xa/3GetYBvWhy/hB8jD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kWNvwAAANsAAAAPAAAAAAAAAAAAAAAAAJ8CAABk&#10;cnMvZG93bnJldi54bWxQSwUGAAAAAAQABAD3AAAAiwMAAAAA&#10;">
                  <v:imagedata r:id="rId33" o:title="WhatsApp Image 2022-11-11 at 15.50.47 (1)" croptop="13694f" cropleft="7336f" cropright="12899f"/>
                  <v:path arrowok="t"/>
                </v:shape>
                <v:shape id="Picture 61" o:spid="_x0000_s1029" type="#_x0000_t75" style="position:absolute;left:25146;width:23241;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4gavFAAAA2wAAAA8AAABkcnMvZG93bnJldi54bWxEj0FrwkAUhO8F/8PyBG91owdbYlaJgq2l&#10;UNroIcdH9pkEs2+X7GrSf98tFHocZuYbJtuOphN36n1rWcFinoAgrqxuuVZwPh0en0H4gKyxs0wK&#10;vsnDdjN5yDDVduAvuhehFhHCPkUFTQguldJXDRn0c+uIo3exvcEQZV9L3eMQ4aaTyyRZSYMtx4UG&#10;He0bqq7FzSi4ueHD6fz1lL+9d087/zmU5Uut1Gw65msQgcbwH/5rH7WC1QJ+v8Qf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IGrxQAAANsAAAAPAAAAAAAAAAAAAAAA&#10;AJ8CAABkcnMvZG93bnJldi54bWxQSwUGAAAAAAQABAD3AAAAkQMAAAAA&#10;">
                  <v:imagedata r:id="rId34" o:title="WhatsApp Image 2022-11-11 at 15.50.46" croptop="30732f" cropbottom="9966f" cropleft="10575f"/>
                  <v:path arrowok="t"/>
                </v:shape>
              </v:group>
            </w:pict>
          </mc:Fallback>
        </mc:AlternateContent>
      </w:r>
    </w:p>
    <w:p w14:paraId="37690F44" w14:textId="77777777" w:rsidR="00416485" w:rsidRDefault="00416485" w:rsidP="00416485">
      <w:pPr>
        <w:rPr>
          <w:rFonts w:ascii="Times New Roman" w:hAnsi="Times New Roman" w:cs="Times New Roman"/>
          <w:szCs w:val="20"/>
        </w:rPr>
      </w:pPr>
    </w:p>
    <w:p w14:paraId="547B71A1" w14:textId="77777777" w:rsidR="00416485" w:rsidRDefault="00416485" w:rsidP="00416485">
      <w:pPr>
        <w:rPr>
          <w:rFonts w:ascii="Times New Roman" w:hAnsi="Times New Roman" w:cs="Times New Roman"/>
          <w:szCs w:val="20"/>
        </w:rPr>
      </w:pPr>
    </w:p>
    <w:p w14:paraId="1EC303BC" w14:textId="77777777" w:rsidR="00416485" w:rsidRDefault="00416485" w:rsidP="00416485">
      <w:pPr>
        <w:rPr>
          <w:rFonts w:ascii="Times New Roman" w:hAnsi="Times New Roman" w:cs="Times New Roman"/>
          <w:szCs w:val="20"/>
        </w:rPr>
      </w:pPr>
    </w:p>
    <w:p w14:paraId="3A72F965" w14:textId="77777777" w:rsidR="00416485" w:rsidRDefault="00416485" w:rsidP="00416485">
      <w:pPr>
        <w:rPr>
          <w:rFonts w:ascii="Times New Roman" w:hAnsi="Times New Roman" w:cs="Times New Roman"/>
          <w:szCs w:val="20"/>
        </w:rPr>
      </w:pPr>
    </w:p>
    <w:p w14:paraId="67D67713" w14:textId="77777777" w:rsidR="00416485" w:rsidRDefault="00416485" w:rsidP="00416485">
      <w:pPr>
        <w:rPr>
          <w:rFonts w:ascii="Times New Roman" w:hAnsi="Times New Roman" w:cs="Times New Roman"/>
          <w:szCs w:val="20"/>
        </w:rPr>
      </w:pPr>
    </w:p>
    <w:p w14:paraId="29A2F682" w14:textId="77777777" w:rsidR="00416485" w:rsidRDefault="00416485" w:rsidP="00416485">
      <w:pPr>
        <w:rPr>
          <w:rFonts w:ascii="Times New Roman" w:hAnsi="Times New Roman" w:cs="Times New Roman"/>
          <w:szCs w:val="20"/>
        </w:rPr>
      </w:pPr>
    </w:p>
    <w:p w14:paraId="6BD7B490" w14:textId="77777777" w:rsidR="00416485" w:rsidRDefault="00416485" w:rsidP="00416485">
      <w:pPr>
        <w:rPr>
          <w:rFonts w:ascii="Times New Roman" w:hAnsi="Times New Roman" w:cs="Times New Roman"/>
          <w:szCs w:val="20"/>
        </w:rPr>
      </w:pPr>
    </w:p>
    <w:p w14:paraId="4D36E243" w14:textId="77777777" w:rsidR="00416485" w:rsidRDefault="00416485" w:rsidP="00416485">
      <w:pPr>
        <w:rPr>
          <w:rFonts w:ascii="Times New Roman" w:hAnsi="Times New Roman" w:cs="Times New Roman"/>
          <w:szCs w:val="20"/>
        </w:rPr>
      </w:pPr>
    </w:p>
    <w:p w14:paraId="4D92F82F" w14:textId="77777777" w:rsidR="00416485" w:rsidRDefault="00416485" w:rsidP="00416485">
      <w:pPr>
        <w:rPr>
          <w:rFonts w:ascii="Times New Roman" w:hAnsi="Times New Roman" w:cs="Times New Roman"/>
          <w:szCs w:val="20"/>
        </w:rPr>
      </w:pPr>
    </w:p>
    <w:p w14:paraId="1A4806BB" w14:textId="77777777" w:rsidR="00416485" w:rsidRDefault="00416485" w:rsidP="00416485">
      <w:pPr>
        <w:rPr>
          <w:rFonts w:ascii="Times New Roman" w:hAnsi="Times New Roman" w:cs="Times New Roman"/>
          <w:szCs w:val="20"/>
        </w:rPr>
      </w:pPr>
    </w:p>
    <w:p w14:paraId="5836FDBD" w14:textId="77777777" w:rsidR="00416485" w:rsidRDefault="00416485" w:rsidP="00416485">
      <w:pPr>
        <w:rPr>
          <w:rFonts w:ascii="Times New Roman" w:hAnsi="Times New Roman" w:cs="Times New Roman"/>
          <w:szCs w:val="20"/>
        </w:rPr>
      </w:pPr>
    </w:p>
    <w:p w14:paraId="50B11247" w14:textId="77777777" w:rsidR="00416485" w:rsidRDefault="00416485" w:rsidP="00416485">
      <w:pPr>
        <w:rPr>
          <w:rFonts w:ascii="Times New Roman" w:hAnsi="Times New Roman" w:cs="Times New Roman"/>
          <w:szCs w:val="20"/>
        </w:rPr>
      </w:pPr>
    </w:p>
    <w:p w14:paraId="341706BC" w14:textId="77777777" w:rsidR="00416485" w:rsidRDefault="00416485" w:rsidP="00416485">
      <w:pPr>
        <w:rPr>
          <w:rFonts w:ascii="Times New Roman" w:hAnsi="Times New Roman" w:cs="Times New Roman"/>
          <w:szCs w:val="20"/>
        </w:rPr>
      </w:pPr>
    </w:p>
    <w:p w14:paraId="726A2513" w14:textId="77777777" w:rsidR="00416485" w:rsidRDefault="00416485" w:rsidP="00416485">
      <w:pPr>
        <w:rPr>
          <w:rFonts w:ascii="Times New Roman" w:hAnsi="Times New Roman" w:cs="Times New Roman"/>
          <w:szCs w:val="20"/>
        </w:rPr>
      </w:pPr>
    </w:p>
    <w:p w14:paraId="345D2FCF" w14:textId="2BFA2BA4" w:rsidR="00416485" w:rsidRPr="00416485" w:rsidRDefault="00416485" w:rsidP="00416485">
      <w:pPr>
        <w:spacing w:line="480" w:lineRule="auto"/>
        <w:ind w:firstLine="567"/>
        <w:jc w:val="both"/>
        <w:rPr>
          <w:rFonts w:ascii="Times New Roman" w:hAnsi="Times New Roman" w:cs="Times New Roman"/>
          <w:color w:val="000000"/>
          <w:sz w:val="24"/>
          <w:szCs w:val="20"/>
        </w:rPr>
      </w:pPr>
      <w:r w:rsidRPr="008127AE">
        <w:rPr>
          <w:rFonts w:ascii="Times New Roman" w:hAnsi="Times New Roman" w:cs="Times New Roman"/>
          <w:sz w:val="24"/>
          <w:szCs w:val="20"/>
        </w:rPr>
        <w:t xml:space="preserve">Secara fisik, teh uru lewu F1 memiliki warna seperti air putih, bening agak kekuningan sedangkan teh uru lewu F2 berwarna kuning pucat dan teh uru lewu F3 berwarna coklat kemerahan khas teh. Dari atribut aroma, teh F1 yang berasal dari 100% uru lewu memiliki aroma seperti rumput, namun sampel F2 dan F3 memiliki aroma khas wangi teh yang berasal dari campuran teh hitam. Nampaknya hal inilah yang </w:t>
      </w:r>
      <w:r w:rsidRPr="008127AE">
        <w:rPr>
          <w:rFonts w:ascii="Times New Roman" w:hAnsi="Times New Roman" w:cs="Times New Roman"/>
          <w:sz w:val="24"/>
          <w:szCs w:val="20"/>
        </w:rPr>
        <w:lastRenderedPageBreak/>
        <w:t xml:space="preserve">menyebabkan panelis lebih menyukai formulasi F3. Teh F3 memiliki aroma khas teh yang lebih kuat karena 60% bagiannya adalah teh hitam. </w:t>
      </w:r>
    </w:p>
    <w:p w14:paraId="0C354604" w14:textId="77777777" w:rsidR="00416485" w:rsidRDefault="00416485" w:rsidP="00416485">
      <w:pPr>
        <w:pStyle w:val="Default"/>
        <w:spacing w:line="480" w:lineRule="auto"/>
        <w:ind w:firstLine="567"/>
        <w:jc w:val="both"/>
        <w:rPr>
          <w:rFonts w:ascii="Times New Roman" w:hAnsi="Times New Roman" w:cs="Times New Roman"/>
          <w:szCs w:val="20"/>
        </w:rPr>
      </w:pPr>
      <w:r w:rsidRPr="008127AE">
        <w:rPr>
          <w:rFonts w:ascii="Times New Roman" w:hAnsi="Times New Roman" w:cs="Times New Roman"/>
          <w:szCs w:val="20"/>
        </w:rPr>
        <w:t>Teh F1 memiliki rasa asli khas rumput uru lewu, sedangkan teh F2 dan F3 agak terasa sepat. Rasa sepat ini diyakini berasal dari senyawa katekin yang terkandung di dalam formulasi teh, dimana rasa teh F3 lebih sepat dibanding the F2. Katekin dalam teh merupakan senyawa kompleks yang tersusun atas epikatekin (EC), epikatekin galat (ECG), epigalokatekin galat (EGCG), dan galokatekin (GC) (Anjarsari, 2016). Senyawa galat umumnya menghasilkan rasa pahit dan sepat. Selain itu, senyawa tanin pada teh juga menyumbang rasa pahit (Wardani &amp; Fernanda, 2016).</w:t>
      </w:r>
    </w:p>
    <w:p w14:paraId="3766D4FB" w14:textId="77777777" w:rsidR="00416485" w:rsidRDefault="00416485" w:rsidP="00416485">
      <w:pPr>
        <w:pStyle w:val="Default"/>
        <w:spacing w:line="480" w:lineRule="auto"/>
        <w:ind w:firstLine="567"/>
        <w:jc w:val="both"/>
        <w:rPr>
          <w:rFonts w:ascii="Times New Roman" w:hAnsi="Times New Roman" w:cs="Times New Roman"/>
          <w:szCs w:val="20"/>
        </w:rPr>
      </w:pPr>
      <w:r w:rsidRPr="008127AE">
        <w:rPr>
          <w:rFonts w:ascii="Times New Roman" w:hAnsi="Times New Roman" w:cs="Times New Roman"/>
          <w:szCs w:val="20"/>
        </w:rPr>
        <w:t>Selain rasa, warna dan aroma pada teh juga kerap dikaitkan dengan katekin (Anjarsari, 2016). Kadar katekin pada teh hitam sangat ditentukan oleh varietas, umur daun, ketinggian tempat tumbuh, dan jenis petikan. Pucuk pertama daun teh memiliki kandungan katekin yang lebih tinggi dibandingkan daun berikutnya (Anjarsari, 2016). Namun demikian, proses pengolahan, misalnya proses penyeduhan menggunakan air panas, dapat menurunkan kandungan katekin pada teh hitam hingga 58% (Karori et al., 2007).</w:t>
      </w:r>
    </w:p>
    <w:p w14:paraId="3D1384E0" w14:textId="7F057806" w:rsidR="00416485" w:rsidRPr="00416485" w:rsidRDefault="00416485" w:rsidP="00416485">
      <w:pPr>
        <w:pStyle w:val="Default"/>
        <w:spacing w:line="480" w:lineRule="auto"/>
        <w:ind w:firstLine="567"/>
        <w:jc w:val="both"/>
        <w:rPr>
          <w:rFonts w:ascii="Times New Roman" w:hAnsi="Times New Roman" w:cs="Times New Roman"/>
          <w:szCs w:val="20"/>
        </w:rPr>
      </w:pPr>
      <w:r w:rsidRPr="008127AE">
        <w:rPr>
          <w:rFonts w:ascii="Times New Roman" w:hAnsi="Times New Roman" w:cs="Times New Roman"/>
          <w:szCs w:val="20"/>
        </w:rPr>
        <w:t>Menurut Adawiyah et al. (2019), atribut aroma merupakan salah satu atribut penting pada minuman teh. Semakin wangi aroma secangkir teh, semakin tinggi nilai hedonik teh tersebut. Pada penelitian ini, teh F1 memiliki aroma tipis seperti rumput, sedangkan teh F2 dan F3 memiliki aroma khas teh hitam yang wangi. Aroma teh merupakan aroma spesifik volatil yang terbentuk selama proses pembuatan teh, misalnya selama proses fermentasi dan pengeringan (Arisudin et al., 2021). Dengan demikian, untuk menghasilkan teh herbal yang terbuat dari tanaman uru lewu tetap diperlukan campuran teh hitam, agar konsumen tetap dapat menikmati minuman tersebut layaknya minuman teh yang menyegarkan, beraroma wangi dan berwarna coklat kemerahan khas teh.</w:t>
      </w:r>
    </w:p>
    <w:p w14:paraId="165BCAC4" w14:textId="7A7EA24A" w:rsidR="002B3932" w:rsidRPr="0007653E" w:rsidRDefault="00FD0789" w:rsidP="002B3932">
      <w:pPr>
        <w:pStyle w:val="ListParagraph"/>
        <w:numPr>
          <w:ilvl w:val="0"/>
          <w:numId w:val="38"/>
        </w:numPr>
        <w:spacing w:line="360" w:lineRule="auto"/>
        <w:ind w:left="567" w:hanging="567"/>
        <w:rPr>
          <w:rFonts w:ascii="Times New Roman" w:eastAsiaTheme="majorEastAsia" w:hAnsi="Times New Roman" w:cs="Times New Roman"/>
          <w:b/>
          <w:color w:val="000000" w:themeColor="text1"/>
          <w:sz w:val="32"/>
          <w:szCs w:val="32"/>
        </w:rPr>
      </w:pPr>
      <w:r w:rsidRPr="00FD0789">
        <w:rPr>
          <w:rFonts w:ascii="Times New Roman" w:hAnsi="Times New Roman" w:cs="Times New Roman"/>
          <w:b/>
          <w:sz w:val="28"/>
          <w:szCs w:val="28"/>
        </w:rPr>
        <w:lastRenderedPageBreak/>
        <w:t xml:space="preserve"> </w:t>
      </w:r>
      <w:r w:rsidR="002B3932">
        <w:rPr>
          <w:rFonts w:ascii="Times New Roman" w:eastAsiaTheme="majorEastAsia" w:hAnsi="Times New Roman" w:cs="Times New Roman"/>
          <w:b/>
          <w:color w:val="000000" w:themeColor="text1"/>
          <w:sz w:val="24"/>
          <w:szCs w:val="32"/>
        </w:rPr>
        <w:t>Luaran Penelitian</w:t>
      </w:r>
    </w:p>
    <w:p w14:paraId="4C4D9856" w14:textId="506839FF" w:rsidR="00FD0789" w:rsidRPr="005054B6" w:rsidRDefault="005054B6" w:rsidP="005054B6">
      <w:pPr>
        <w:spacing w:line="48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Hasil temuan dalam penelitian ini akan disusun manuskripnya untuk dipublikasikan pada </w:t>
      </w:r>
      <w:r w:rsidRPr="00AA3E35">
        <w:rPr>
          <w:rFonts w:ascii="Times New Roman" w:eastAsiaTheme="majorEastAsia" w:hAnsi="Times New Roman" w:cs="Times New Roman"/>
          <w:i/>
          <w:color w:val="000000" w:themeColor="text1"/>
          <w:sz w:val="24"/>
          <w:szCs w:val="24"/>
        </w:rPr>
        <w:t>Journal of Ethnobiology and Ethnomedicine</w:t>
      </w:r>
      <w:r>
        <w:rPr>
          <w:rFonts w:ascii="Times New Roman" w:eastAsiaTheme="majorEastAsia" w:hAnsi="Times New Roman" w:cs="Times New Roman"/>
          <w:color w:val="000000" w:themeColor="text1"/>
          <w:sz w:val="24"/>
          <w:szCs w:val="24"/>
        </w:rPr>
        <w:t xml:space="preserve"> (</w:t>
      </w:r>
      <w:hyperlink r:id="rId35" w:history="1">
        <w:r w:rsidRPr="00BA12F5">
          <w:rPr>
            <w:rStyle w:val="Hyperlink"/>
            <w:rFonts w:ascii="Times New Roman" w:eastAsiaTheme="majorEastAsia" w:hAnsi="Times New Roman" w:cs="Times New Roman"/>
            <w:sz w:val="24"/>
            <w:szCs w:val="24"/>
          </w:rPr>
          <w:t>https://ethnobiomed.biomedcentral.com/</w:t>
        </w:r>
      </w:hyperlink>
      <w:r>
        <w:rPr>
          <w:rFonts w:ascii="Times New Roman" w:eastAsiaTheme="majorEastAsia" w:hAnsi="Times New Roman" w:cs="Times New Roman"/>
          <w:color w:val="000000" w:themeColor="text1"/>
          <w:sz w:val="24"/>
          <w:szCs w:val="24"/>
        </w:rPr>
        <w:t>).</w:t>
      </w:r>
    </w:p>
    <w:p w14:paraId="6665BD50" w14:textId="208260F4" w:rsidR="000B44C4" w:rsidRDefault="000B44C4">
      <w:pPr>
        <w:rPr>
          <w:rFonts w:ascii="Times New Roman" w:hAnsi="Times New Roman" w:cs="Times New Roman"/>
          <w:b/>
          <w:sz w:val="28"/>
          <w:szCs w:val="28"/>
        </w:rPr>
      </w:pPr>
    </w:p>
    <w:p w14:paraId="128FA6F9" w14:textId="34D0FC01" w:rsidR="00FD0789" w:rsidRDefault="00FD0789">
      <w:pPr>
        <w:rPr>
          <w:rFonts w:ascii="Times New Roman" w:eastAsiaTheme="majorEastAsia" w:hAnsi="Times New Roman" w:cs="Times New Roman"/>
          <w:b/>
          <w:sz w:val="28"/>
          <w:szCs w:val="28"/>
        </w:rPr>
      </w:pPr>
    </w:p>
    <w:p w14:paraId="2CBC372C" w14:textId="77777777" w:rsidR="00B665B8" w:rsidRDefault="00B665B8">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3D1D293A" w14:textId="57BDF065" w:rsidR="00566C97" w:rsidRPr="00615E51" w:rsidRDefault="00615E51" w:rsidP="00615E51">
      <w:pPr>
        <w:pStyle w:val="Heading1"/>
        <w:jc w:val="center"/>
        <w:rPr>
          <w:rFonts w:ascii="Times New Roman" w:hAnsi="Times New Roman" w:cs="Times New Roman"/>
          <w:b/>
          <w:color w:val="auto"/>
          <w:sz w:val="28"/>
          <w:szCs w:val="28"/>
        </w:rPr>
      </w:pPr>
      <w:bookmarkStart w:id="47" w:name="_Toc125584571"/>
      <w:r w:rsidRPr="00615E51">
        <w:rPr>
          <w:rFonts w:ascii="Times New Roman" w:hAnsi="Times New Roman" w:cs="Times New Roman"/>
          <w:b/>
          <w:color w:val="auto"/>
          <w:sz w:val="28"/>
          <w:szCs w:val="28"/>
        </w:rPr>
        <w:lastRenderedPageBreak/>
        <w:t>BAB V</w:t>
      </w:r>
      <w:r w:rsidR="00F91CEA">
        <w:rPr>
          <w:rFonts w:ascii="Times New Roman" w:hAnsi="Times New Roman" w:cs="Times New Roman"/>
          <w:b/>
          <w:color w:val="auto"/>
          <w:sz w:val="28"/>
          <w:szCs w:val="28"/>
        </w:rPr>
        <w:t>I</w:t>
      </w:r>
      <w:r w:rsidRPr="00615E51">
        <w:rPr>
          <w:rFonts w:ascii="Times New Roman" w:hAnsi="Times New Roman" w:cs="Times New Roman"/>
          <w:b/>
          <w:color w:val="auto"/>
          <w:sz w:val="28"/>
          <w:szCs w:val="28"/>
        </w:rPr>
        <w:t xml:space="preserve"> </w:t>
      </w:r>
      <w:r w:rsidR="00F91CEA">
        <w:rPr>
          <w:rFonts w:ascii="Times New Roman" w:hAnsi="Times New Roman" w:cs="Times New Roman"/>
          <w:b/>
          <w:color w:val="auto"/>
          <w:sz w:val="28"/>
          <w:szCs w:val="28"/>
        </w:rPr>
        <w:t>RENCANA TAHAPAN BERIKUTNYA</w:t>
      </w:r>
      <w:bookmarkEnd w:id="47"/>
    </w:p>
    <w:p w14:paraId="22C36965" w14:textId="72239D8E" w:rsidR="00EC5346" w:rsidRPr="00EC5346" w:rsidRDefault="00EC5346" w:rsidP="00EC5346"/>
    <w:p w14:paraId="000329CA" w14:textId="6E1D3B15" w:rsidR="003C2ED7" w:rsidRPr="003C2ED7" w:rsidRDefault="005054B6" w:rsidP="003C2ED7">
      <w:pPr>
        <w:spacing w:line="480" w:lineRule="auto"/>
        <w:jc w:val="both"/>
        <w:rPr>
          <w:rFonts w:ascii="Times New Roman" w:hAnsi="Times New Roman" w:cs="Times New Roman"/>
          <w:noProof/>
          <w:sz w:val="24"/>
          <w:szCs w:val="24"/>
          <w:lang w:val="en-US"/>
        </w:rPr>
      </w:pPr>
      <w:r>
        <w:rPr>
          <w:rFonts w:ascii="Times New Roman" w:eastAsiaTheme="majorEastAsia" w:hAnsi="Times New Roman" w:cs="Times New Roman"/>
          <w:color w:val="000000" w:themeColor="text1"/>
          <w:sz w:val="24"/>
          <w:szCs w:val="32"/>
        </w:rPr>
        <w:tab/>
      </w:r>
      <w:r w:rsidRPr="003C2ED7">
        <w:rPr>
          <w:rFonts w:ascii="Times New Roman" w:eastAsiaTheme="majorEastAsia" w:hAnsi="Times New Roman" w:cs="Times New Roman"/>
          <w:color w:val="000000" w:themeColor="text1"/>
          <w:sz w:val="24"/>
          <w:szCs w:val="24"/>
        </w:rPr>
        <w:t xml:space="preserve">Berdasarkan hasil temuan di atas, tim peneliti </w:t>
      </w:r>
      <w:r w:rsidR="003C2ED7" w:rsidRPr="003C2ED7">
        <w:rPr>
          <w:rFonts w:ascii="Times New Roman" w:hAnsi="Times New Roman" w:cs="Times New Roman"/>
          <w:noProof/>
          <w:sz w:val="24"/>
          <w:szCs w:val="24"/>
          <w:lang w:val="id-ID"/>
        </w:rPr>
        <w:t>berencana untuk menguji aktivitas antioksidan pada formulasi terbaik, yaitu F3 untuk mengetahui apakah terjadi interaksi kimia antara senyawa antioksidan yang terdapat pada uru lewu dan teh hitam.</w:t>
      </w:r>
      <w:r w:rsidR="003C2ED7">
        <w:rPr>
          <w:rFonts w:ascii="Times New Roman" w:hAnsi="Times New Roman" w:cs="Times New Roman"/>
          <w:noProof/>
          <w:sz w:val="24"/>
          <w:szCs w:val="24"/>
          <w:lang w:val="en-US"/>
        </w:rPr>
        <w:t xml:space="preserve"> </w:t>
      </w:r>
    </w:p>
    <w:p w14:paraId="46FEB808" w14:textId="1466D7F1" w:rsidR="003C2ED7" w:rsidRPr="003A607A" w:rsidRDefault="005054B6" w:rsidP="003C2ED7">
      <w:pPr>
        <w:pStyle w:val="ListParagraph"/>
        <w:spacing w:line="480" w:lineRule="auto"/>
        <w:ind w:left="0"/>
        <w:jc w:val="both"/>
        <w:rPr>
          <w:rFonts w:ascii="Times New Roman" w:hAnsi="Times New Roman" w:cs="Times New Roman"/>
          <w:noProof/>
          <w:sz w:val="20"/>
          <w:szCs w:val="20"/>
          <w:lang w:val="id-ID"/>
        </w:rPr>
      </w:pPr>
      <w:r>
        <w:rPr>
          <w:rFonts w:ascii="Times New Roman" w:eastAsiaTheme="majorEastAsia" w:hAnsi="Times New Roman" w:cs="Times New Roman"/>
          <w:color w:val="000000" w:themeColor="text1"/>
          <w:sz w:val="24"/>
          <w:szCs w:val="32"/>
        </w:rPr>
        <w:tab/>
      </w:r>
    </w:p>
    <w:p w14:paraId="71EDB326" w14:textId="77777777" w:rsidR="003C2ED7" w:rsidRPr="003C2ED7" w:rsidRDefault="003C2ED7" w:rsidP="005054B6">
      <w:pPr>
        <w:pStyle w:val="ListParagraph"/>
        <w:spacing w:line="480" w:lineRule="auto"/>
        <w:ind w:left="0"/>
        <w:jc w:val="both"/>
        <w:rPr>
          <w:rFonts w:ascii="Times New Roman" w:eastAsiaTheme="majorEastAsia" w:hAnsi="Times New Roman" w:cs="Times New Roman"/>
          <w:color w:val="000000" w:themeColor="text1"/>
          <w:sz w:val="24"/>
          <w:szCs w:val="32"/>
          <w:lang w:val="id-ID"/>
        </w:rPr>
      </w:pPr>
    </w:p>
    <w:p w14:paraId="7EECF586" w14:textId="77777777" w:rsidR="00FD0789" w:rsidRDefault="00FD0789" w:rsidP="00DD5AB8">
      <w:pPr>
        <w:pStyle w:val="ListParagraph"/>
        <w:spacing w:line="360" w:lineRule="auto"/>
        <w:ind w:left="0"/>
        <w:jc w:val="both"/>
        <w:rPr>
          <w:rFonts w:ascii="Times New Roman" w:eastAsiaTheme="majorEastAsia" w:hAnsi="Times New Roman" w:cs="Times New Roman"/>
          <w:color w:val="000000" w:themeColor="text1"/>
          <w:sz w:val="24"/>
          <w:szCs w:val="32"/>
        </w:rPr>
      </w:pPr>
    </w:p>
    <w:p w14:paraId="6393FF10" w14:textId="77777777" w:rsidR="00FD0789" w:rsidRDefault="00FD0789" w:rsidP="00DD5AB8">
      <w:pPr>
        <w:pStyle w:val="ListParagraph"/>
        <w:spacing w:line="360" w:lineRule="auto"/>
        <w:ind w:left="0"/>
        <w:jc w:val="both"/>
        <w:rPr>
          <w:rFonts w:ascii="Times New Roman" w:eastAsiaTheme="majorEastAsia" w:hAnsi="Times New Roman" w:cs="Times New Roman"/>
          <w:color w:val="000000" w:themeColor="text1"/>
          <w:sz w:val="24"/>
          <w:szCs w:val="32"/>
        </w:rPr>
      </w:pPr>
    </w:p>
    <w:p w14:paraId="3FACF130" w14:textId="77777777" w:rsidR="00FD0789" w:rsidRDefault="00FD0789" w:rsidP="00DD5AB8">
      <w:pPr>
        <w:pStyle w:val="ListParagraph"/>
        <w:spacing w:line="360" w:lineRule="auto"/>
        <w:ind w:left="0"/>
        <w:jc w:val="both"/>
        <w:rPr>
          <w:rFonts w:ascii="Times New Roman" w:eastAsiaTheme="majorEastAsia" w:hAnsi="Times New Roman" w:cs="Times New Roman"/>
          <w:color w:val="000000" w:themeColor="text1"/>
          <w:sz w:val="24"/>
          <w:szCs w:val="32"/>
        </w:rPr>
      </w:pPr>
    </w:p>
    <w:p w14:paraId="68AD9940" w14:textId="77777777" w:rsidR="00FD0789" w:rsidRDefault="00FD0789" w:rsidP="00DD5AB8">
      <w:pPr>
        <w:pStyle w:val="ListParagraph"/>
        <w:spacing w:line="360" w:lineRule="auto"/>
        <w:ind w:left="0"/>
        <w:jc w:val="both"/>
        <w:rPr>
          <w:rFonts w:ascii="Times New Roman" w:eastAsiaTheme="majorEastAsia" w:hAnsi="Times New Roman" w:cs="Times New Roman"/>
          <w:color w:val="000000" w:themeColor="text1"/>
          <w:sz w:val="24"/>
          <w:szCs w:val="32"/>
        </w:rPr>
      </w:pPr>
    </w:p>
    <w:p w14:paraId="2C8A5622" w14:textId="77777777" w:rsidR="00F91CEA" w:rsidRDefault="00F91CEA" w:rsidP="00F91CEA">
      <w:pPr>
        <w:spacing w:line="360" w:lineRule="auto"/>
        <w:jc w:val="both"/>
        <w:rPr>
          <w:rFonts w:ascii="Times New Roman" w:hAnsi="Times New Roman" w:cs="Times New Roman"/>
          <w:b/>
          <w:sz w:val="28"/>
          <w:szCs w:val="28"/>
        </w:rPr>
      </w:pPr>
    </w:p>
    <w:p w14:paraId="6C5996E0" w14:textId="77777777" w:rsidR="005054B6" w:rsidRDefault="005054B6">
      <w:pPr>
        <w:rPr>
          <w:rFonts w:ascii="Times New Roman" w:eastAsiaTheme="majorEastAsia" w:hAnsi="Times New Roman" w:cs="Times New Roman"/>
          <w:b/>
          <w:sz w:val="30"/>
          <w:szCs w:val="32"/>
        </w:rPr>
      </w:pPr>
      <w:r>
        <w:rPr>
          <w:rFonts w:ascii="Times New Roman" w:hAnsi="Times New Roman" w:cs="Times New Roman"/>
          <w:b/>
          <w:sz w:val="30"/>
        </w:rPr>
        <w:br w:type="page"/>
      </w:r>
    </w:p>
    <w:p w14:paraId="3497D81C" w14:textId="33695E76" w:rsidR="00B643AF" w:rsidRDefault="00F91CEA" w:rsidP="00F91CEA">
      <w:pPr>
        <w:pStyle w:val="Heading1"/>
        <w:jc w:val="center"/>
        <w:rPr>
          <w:rFonts w:ascii="Times New Roman" w:hAnsi="Times New Roman" w:cs="Times New Roman"/>
          <w:b/>
          <w:color w:val="auto"/>
          <w:sz w:val="30"/>
        </w:rPr>
      </w:pPr>
      <w:bookmarkStart w:id="48" w:name="_Toc125584572"/>
      <w:r w:rsidRPr="00F91CEA">
        <w:rPr>
          <w:rFonts w:ascii="Times New Roman" w:hAnsi="Times New Roman" w:cs="Times New Roman"/>
          <w:b/>
          <w:color w:val="auto"/>
          <w:sz w:val="30"/>
        </w:rPr>
        <w:lastRenderedPageBreak/>
        <w:t>BAB V</w:t>
      </w:r>
      <w:r>
        <w:rPr>
          <w:rFonts w:ascii="Times New Roman" w:hAnsi="Times New Roman" w:cs="Times New Roman"/>
          <w:b/>
          <w:color w:val="auto"/>
          <w:sz w:val="30"/>
        </w:rPr>
        <w:t>I</w:t>
      </w:r>
      <w:r w:rsidRPr="00F91CEA">
        <w:rPr>
          <w:rFonts w:ascii="Times New Roman" w:hAnsi="Times New Roman" w:cs="Times New Roman"/>
          <w:b/>
          <w:color w:val="auto"/>
          <w:sz w:val="30"/>
        </w:rPr>
        <w:t xml:space="preserve">I </w:t>
      </w:r>
      <w:r>
        <w:rPr>
          <w:rFonts w:ascii="Times New Roman" w:hAnsi="Times New Roman" w:cs="Times New Roman"/>
          <w:b/>
          <w:color w:val="auto"/>
          <w:sz w:val="30"/>
        </w:rPr>
        <w:t>KESIMPULAN DAN SARAN</w:t>
      </w:r>
      <w:bookmarkEnd w:id="48"/>
    </w:p>
    <w:p w14:paraId="043C8FB6" w14:textId="77777777" w:rsidR="005054B6" w:rsidRDefault="005054B6" w:rsidP="005054B6"/>
    <w:p w14:paraId="20F36DEB" w14:textId="77777777" w:rsidR="005054B6" w:rsidRDefault="005054B6" w:rsidP="005054B6">
      <w:pPr>
        <w:pStyle w:val="Heading2"/>
        <w:numPr>
          <w:ilvl w:val="0"/>
          <w:numId w:val="43"/>
        </w:numPr>
        <w:spacing w:line="480" w:lineRule="auto"/>
        <w:ind w:left="567" w:hanging="567"/>
        <w:rPr>
          <w:rFonts w:ascii="Times New Roman" w:hAnsi="Times New Roman" w:cs="Times New Roman"/>
          <w:b/>
          <w:color w:val="auto"/>
          <w:sz w:val="24"/>
          <w:szCs w:val="24"/>
        </w:rPr>
      </w:pPr>
      <w:bookmarkStart w:id="49" w:name="_Toc60061596"/>
      <w:bookmarkStart w:id="50" w:name="_Toc125584573"/>
      <w:r w:rsidRPr="00BC2D5E">
        <w:rPr>
          <w:rFonts w:ascii="Times New Roman" w:hAnsi="Times New Roman" w:cs="Times New Roman"/>
          <w:b/>
          <w:color w:val="auto"/>
          <w:sz w:val="24"/>
          <w:szCs w:val="24"/>
        </w:rPr>
        <w:t>Kesimpulan</w:t>
      </w:r>
      <w:bookmarkEnd w:id="49"/>
      <w:bookmarkEnd w:id="50"/>
    </w:p>
    <w:p w14:paraId="5146572A" w14:textId="77777777" w:rsidR="003C2ED7" w:rsidRPr="003C2ED7" w:rsidRDefault="003C2ED7" w:rsidP="005054B6">
      <w:pPr>
        <w:pStyle w:val="ListParagraph"/>
        <w:numPr>
          <w:ilvl w:val="3"/>
          <w:numId w:val="43"/>
        </w:numPr>
        <w:spacing w:line="480" w:lineRule="auto"/>
        <w:ind w:left="567"/>
        <w:jc w:val="both"/>
      </w:pPr>
      <w:r>
        <w:rPr>
          <w:rFonts w:ascii="Times New Roman" w:hAnsi="Times New Roman" w:cs="Times New Roman"/>
          <w:sz w:val="24"/>
          <w:szCs w:val="24"/>
        </w:rPr>
        <w:t>A</w:t>
      </w:r>
      <w:r w:rsidRPr="007B4595">
        <w:rPr>
          <w:rFonts w:ascii="Times New Roman" w:hAnsi="Times New Roman" w:cs="Times New Roman"/>
          <w:sz w:val="24"/>
          <w:szCs w:val="24"/>
        </w:rPr>
        <w:t>ktivitas antioksidan pada uru lewu hampir tiga kali lipat lebih tinggi dari teh hitam. Aktivitas antioksidan pada uru lewu tergolong sedang, sedangkan pada teh hitam tergolong lemah</w:t>
      </w:r>
    </w:p>
    <w:p w14:paraId="66D88D90" w14:textId="093A1461" w:rsidR="005054B6" w:rsidRPr="007D46A4" w:rsidRDefault="003C2ED7" w:rsidP="005054B6">
      <w:pPr>
        <w:pStyle w:val="ListParagraph"/>
        <w:numPr>
          <w:ilvl w:val="3"/>
          <w:numId w:val="43"/>
        </w:numPr>
        <w:spacing w:line="480" w:lineRule="auto"/>
        <w:ind w:left="567"/>
        <w:jc w:val="both"/>
      </w:pPr>
      <w:r>
        <w:rPr>
          <w:rFonts w:ascii="Times New Roman" w:hAnsi="Times New Roman" w:cs="Times New Roman"/>
          <w:sz w:val="24"/>
          <w:szCs w:val="28"/>
        </w:rPr>
        <w:t>Formulasi teh dengan kombinasi 60% uru lewu dan 40% teh hitam merupakan formulasi yang paling disukai konsumen.</w:t>
      </w:r>
      <w:r w:rsidR="007D46A4">
        <w:rPr>
          <w:rFonts w:ascii="Times New Roman" w:hAnsi="Times New Roman" w:cs="Times New Roman"/>
          <w:sz w:val="24"/>
          <w:szCs w:val="28"/>
        </w:rPr>
        <w:t xml:space="preserve"> </w:t>
      </w:r>
    </w:p>
    <w:p w14:paraId="6BE70FBF" w14:textId="77777777" w:rsidR="007D46A4" w:rsidRPr="00BC2D5E" w:rsidRDefault="007D46A4" w:rsidP="007D46A4">
      <w:pPr>
        <w:pStyle w:val="Heading2"/>
        <w:numPr>
          <w:ilvl w:val="0"/>
          <w:numId w:val="43"/>
        </w:numPr>
        <w:spacing w:line="480" w:lineRule="auto"/>
        <w:ind w:left="567" w:hanging="567"/>
        <w:rPr>
          <w:rFonts w:ascii="Times New Roman" w:hAnsi="Times New Roman" w:cs="Times New Roman"/>
          <w:b/>
          <w:color w:val="000000" w:themeColor="text1"/>
          <w:sz w:val="24"/>
          <w:szCs w:val="24"/>
        </w:rPr>
      </w:pPr>
      <w:bookmarkStart w:id="51" w:name="_Toc60061597"/>
      <w:bookmarkStart w:id="52" w:name="_Toc125584574"/>
      <w:r w:rsidRPr="00BC2D5E">
        <w:rPr>
          <w:rFonts w:ascii="Times New Roman" w:hAnsi="Times New Roman" w:cs="Times New Roman"/>
          <w:b/>
          <w:color w:val="000000" w:themeColor="text1"/>
          <w:sz w:val="24"/>
          <w:szCs w:val="24"/>
        </w:rPr>
        <w:t>Saran</w:t>
      </w:r>
      <w:bookmarkEnd w:id="51"/>
      <w:bookmarkEnd w:id="52"/>
    </w:p>
    <w:p w14:paraId="7338FA4B" w14:textId="001C385C" w:rsidR="007D46A4" w:rsidRPr="003C2ED7" w:rsidRDefault="003C2ED7" w:rsidP="007D46A4">
      <w:pPr>
        <w:spacing w:line="480" w:lineRule="auto"/>
        <w:ind w:firstLine="567"/>
        <w:jc w:val="both"/>
        <w:rPr>
          <w:lang w:val="en-US"/>
        </w:rPr>
        <w:sectPr w:rsidR="007D46A4" w:rsidRPr="003C2ED7" w:rsidSect="00F027E1">
          <w:pgSz w:w="11906" w:h="16838"/>
          <w:pgMar w:top="1702" w:right="1700" w:bottom="1440" w:left="1701" w:header="708" w:footer="708" w:gutter="0"/>
          <w:cols w:space="708"/>
          <w:titlePg/>
          <w:docGrid w:linePitch="360"/>
        </w:sectPr>
      </w:pPr>
      <w:r>
        <w:rPr>
          <w:rFonts w:ascii="Times New Roman" w:hAnsi="Times New Roman" w:cs="Times New Roman"/>
          <w:sz w:val="24"/>
        </w:rPr>
        <w:t>P</w:t>
      </w:r>
      <w:r w:rsidR="007D46A4" w:rsidRPr="007D46A4">
        <w:rPr>
          <w:rFonts w:ascii="Times New Roman" w:hAnsi="Times New Roman" w:cs="Times New Roman"/>
          <w:sz w:val="24"/>
        </w:rPr>
        <w:t xml:space="preserve">erlu dilakukan penelitian lebih lanjut </w:t>
      </w:r>
      <w:r w:rsidRPr="003C2ED7">
        <w:rPr>
          <w:rFonts w:ascii="Times New Roman" w:hAnsi="Times New Roman" w:cs="Times New Roman"/>
          <w:noProof/>
          <w:sz w:val="24"/>
          <w:szCs w:val="24"/>
          <w:lang w:val="id-ID"/>
        </w:rPr>
        <w:t>untuk mengetahui apakah terjadi interaksi kimia antara senyawa antioksidan yang terdapat pada uru lewu dan teh hitam</w:t>
      </w:r>
      <w:r>
        <w:rPr>
          <w:rFonts w:ascii="Times New Roman" w:hAnsi="Times New Roman" w:cs="Times New Roman"/>
          <w:noProof/>
          <w:sz w:val="24"/>
          <w:szCs w:val="24"/>
          <w:lang w:val="en-US"/>
        </w:rPr>
        <w:t>.</w:t>
      </w:r>
    </w:p>
    <w:p w14:paraId="1DBB6CA0" w14:textId="77777777" w:rsidR="007B132A" w:rsidRPr="0007653E" w:rsidRDefault="00566C97" w:rsidP="00566C97">
      <w:pPr>
        <w:pStyle w:val="Heading1"/>
        <w:jc w:val="center"/>
        <w:rPr>
          <w:rFonts w:ascii="Times New Roman" w:hAnsi="Times New Roman" w:cs="Times New Roman"/>
          <w:b/>
          <w:color w:val="000000" w:themeColor="text1"/>
          <w:sz w:val="28"/>
        </w:rPr>
      </w:pPr>
      <w:bookmarkStart w:id="53" w:name="_Toc125584575"/>
      <w:r w:rsidRPr="0007653E">
        <w:rPr>
          <w:rFonts w:ascii="Times New Roman" w:hAnsi="Times New Roman" w:cs="Times New Roman"/>
          <w:b/>
          <w:color w:val="000000" w:themeColor="text1"/>
          <w:sz w:val="28"/>
        </w:rPr>
        <w:lastRenderedPageBreak/>
        <w:t>DAFTAR PUSTAKA</w:t>
      </w:r>
      <w:bookmarkEnd w:id="53"/>
    </w:p>
    <w:p w14:paraId="426117B3" w14:textId="77777777" w:rsidR="003C2ED7" w:rsidRPr="003C2ED7" w:rsidRDefault="003C2ED7" w:rsidP="00B227F0">
      <w:pPr>
        <w:spacing w:line="360" w:lineRule="auto"/>
        <w:ind w:left="567" w:hanging="567"/>
        <w:jc w:val="both"/>
        <w:rPr>
          <w:rFonts w:ascii="Times New Roman" w:hAnsi="Times New Roman" w:cs="Times New Roman"/>
          <w:sz w:val="24"/>
          <w:szCs w:val="24"/>
          <w:lang w:val="en-US"/>
        </w:rPr>
      </w:pPr>
    </w:p>
    <w:p w14:paraId="5C38B975" w14:textId="77777777" w:rsidR="003C2ED7" w:rsidRPr="003C2ED7" w:rsidRDefault="003C2ED7" w:rsidP="003C2ED7">
      <w:pPr>
        <w:pStyle w:val="Default"/>
        <w:spacing w:line="480" w:lineRule="auto"/>
        <w:ind w:left="567" w:hanging="567"/>
        <w:jc w:val="both"/>
        <w:rPr>
          <w:rFonts w:ascii="Times New Roman" w:hAnsi="Times New Roman" w:cs="Times New Roman"/>
        </w:rPr>
      </w:pPr>
      <w:r w:rsidRPr="003C2ED7">
        <w:rPr>
          <w:rFonts w:ascii="Times New Roman" w:hAnsi="Times New Roman" w:cs="Times New Roman"/>
        </w:rPr>
        <w:t xml:space="preserve">Adawiyah, D. R., Azis, M. A., Ramadhani, A. S., &amp; Chueamchaitrakun, P. (2019). Perbandingan profil sensori teh hijau menggunakan metode analisis deskripsi kuantitatif dan CATA (Check-All-That-Apply). </w:t>
      </w:r>
      <w:r w:rsidRPr="003C2ED7">
        <w:rPr>
          <w:rFonts w:ascii="Times New Roman" w:hAnsi="Times New Roman" w:cs="Times New Roman"/>
          <w:i/>
          <w:iCs/>
        </w:rPr>
        <w:t>Jurnal Teknologi dan Industri Pangan</w:t>
      </w:r>
      <w:r w:rsidRPr="003C2ED7">
        <w:rPr>
          <w:rFonts w:ascii="Times New Roman" w:hAnsi="Times New Roman" w:cs="Times New Roman"/>
        </w:rPr>
        <w:t xml:space="preserve">, </w:t>
      </w:r>
      <w:r w:rsidRPr="003C2ED7">
        <w:rPr>
          <w:rFonts w:ascii="Times New Roman" w:hAnsi="Times New Roman" w:cs="Times New Roman"/>
          <w:i/>
          <w:iCs/>
        </w:rPr>
        <w:t>30</w:t>
      </w:r>
      <w:r w:rsidRPr="003C2ED7">
        <w:rPr>
          <w:rFonts w:ascii="Times New Roman" w:hAnsi="Times New Roman" w:cs="Times New Roman"/>
        </w:rPr>
        <w:t xml:space="preserve">(2), 161-172. </w:t>
      </w:r>
    </w:p>
    <w:p w14:paraId="6E8F30A5" w14:textId="77777777" w:rsidR="00F95C84" w:rsidRPr="00B227F0" w:rsidRDefault="00F9270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fldChar w:fldCharType="begin" w:fldLock="1"/>
      </w:r>
      <w:r w:rsidRPr="00B227F0">
        <w:rPr>
          <w:rFonts w:ascii="Times New Roman" w:hAnsi="Times New Roman" w:cs="Times New Roman"/>
          <w:sz w:val="24"/>
          <w:szCs w:val="24"/>
        </w:rPr>
        <w:instrText xml:space="preserve">ADDIN Mendeley Bibliography CSL_BIBLIOGRAPHY </w:instrText>
      </w:r>
      <w:r w:rsidRPr="00B227F0">
        <w:rPr>
          <w:rFonts w:ascii="Times New Roman" w:hAnsi="Times New Roman" w:cs="Times New Roman"/>
          <w:sz w:val="24"/>
          <w:szCs w:val="24"/>
        </w:rPr>
        <w:fldChar w:fldCharType="separate"/>
      </w:r>
      <w:r w:rsidR="00F95C84" w:rsidRPr="00B227F0">
        <w:rPr>
          <w:rFonts w:ascii="Times New Roman" w:hAnsi="Times New Roman" w:cs="Times New Roman"/>
          <w:sz w:val="24"/>
          <w:szCs w:val="24"/>
        </w:rPr>
        <w:t xml:space="preserve">Amir, &amp; Soendjoto, M. A. (2018). Tumbuhan yang Dimanfaatkan sebagai Obat oleh Masyarakat Dayak Bakumpai yang Tinggal di Tepian Sungai Karau, Desa Muara Plantau, Kabupaten Barito Timur, Kalimantan Tengah, Indonesia (The Plants Utilized as Medicine by Dayak Bakumpai Community Living at the. </w:t>
      </w:r>
      <w:r w:rsidR="00F95C84" w:rsidRPr="00B227F0">
        <w:rPr>
          <w:rFonts w:ascii="Times New Roman" w:hAnsi="Times New Roman" w:cs="Times New Roman"/>
          <w:i/>
          <w:iCs/>
          <w:sz w:val="24"/>
          <w:szCs w:val="24"/>
        </w:rPr>
        <w:t>Prosiding Seminar Nasional Lingkungan Lahan Basah</w:t>
      </w:r>
      <w:r w:rsidR="00F95C84" w:rsidRPr="00B227F0">
        <w:rPr>
          <w:rFonts w:ascii="Times New Roman" w:hAnsi="Times New Roman" w:cs="Times New Roman"/>
          <w:sz w:val="24"/>
          <w:szCs w:val="24"/>
        </w:rPr>
        <w:t xml:space="preserve">, </w:t>
      </w:r>
      <w:r w:rsidR="00F95C84" w:rsidRPr="00B227F0">
        <w:rPr>
          <w:rFonts w:ascii="Times New Roman" w:hAnsi="Times New Roman" w:cs="Times New Roman"/>
          <w:i/>
          <w:iCs/>
          <w:sz w:val="24"/>
          <w:szCs w:val="24"/>
        </w:rPr>
        <w:t>3</w:t>
      </w:r>
      <w:r w:rsidR="00F95C84" w:rsidRPr="00B227F0">
        <w:rPr>
          <w:rFonts w:ascii="Times New Roman" w:hAnsi="Times New Roman" w:cs="Times New Roman"/>
          <w:sz w:val="24"/>
          <w:szCs w:val="24"/>
        </w:rPr>
        <w:t>(April), 127–132.</w:t>
      </w:r>
    </w:p>
    <w:p w14:paraId="34A7C6D8" w14:textId="77777777" w:rsidR="003C2ED7" w:rsidRPr="003C2ED7" w:rsidRDefault="003C2ED7" w:rsidP="003C2ED7">
      <w:pPr>
        <w:autoSpaceDE w:val="0"/>
        <w:autoSpaceDN w:val="0"/>
        <w:adjustRightInd w:val="0"/>
        <w:spacing w:after="0" w:line="480" w:lineRule="auto"/>
        <w:ind w:left="567" w:hanging="567"/>
        <w:jc w:val="both"/>
        <w:rPr>
          <w:rFonts w:ascii="Times New Roman" w:hAnsi="Times New Roman" w:cs="Times New Roman"/>
          <w:color w:val="000000"/>
          <w:sz w:val="24"/>
          <w:szCs w:val="24"/>
          <w:lang w:val="en-US"/>
        </w:rPr>
      </w:pPr>
      <w:r w:rsidRPr="003C2ED7">
        <w:rPr>
          <w:rFonts w:ascii="Times New Roman" w:hAnsi="Times New Roman" w:cs="Times New Roman"/>
          <w:color w:val="000000"/>
          <w:sz w:val="24"/>
          <w:szCs w:val="24"/>
          <w:lang w:val="en-US"/>
        </w:rPr>
        <w:t xml:space="preserve">Andarina, R., &amp; Djauhari, T. (2017). Antioksidan dalam dermatologi. </w:t>
      </w:r>
      <w:r w:rsidRPr="003C2ED7">
        <w:rPr>
          <w:rFonts w:ascii="Times New Roman" w:hAnsi="Times New Roman" w:cs="Times New Roman"/>
          <w:i/>
          <w:iCs/>
          <w:color w:val="000000"/>
          <w:sz w:val="24"/>
          <w:szCs w:val="24"/>
          <w:lang w:val="en-US"/>
        </w:rPr>
        <w:t>Jurnal Kedokteran dan Kesehatan: Publikasi Ilmiah Fakultas Kedokteran Universitas Sriwijaya</w:t>
      </w:r>
      <w:r w:rsidRPr="003C2ED7">
        <w:rPr>
          <w:rFonts w:ascii="Times New Roman" w:hAnsi="Times New Roman" w:cs="Times New Roman"/>
          <w:color w:val="000000"/>
          <w:sz w:val="24"/>
          <w:szCs w:val="24"/>
          <w:lang w:val="en-US"/>
        </w:rPr>
        <w:t xml:space="preserve">, </w:t>
      </w:r>
      <w:r w:rsidRPr="003C2ED7">
        <w:rPr>
          <w:rFonts w:ascii="Times New Roman" w:hAnsi="Times New Roman" w:cs="Times New Roman"/>
          <w:i/>
          <w:iCs/>
          <w:color w:val="000000"/>
          <w:sz w:val="24"/>
          <w:szCs w:val="24"/>
          <w:lang w:val="en-US"/>
        </w:rPr>
        <w:t>4</w:t>
      </w:r>
      <w:r w:rsidRPr="003C2ED7">
        <w:rPr>
          <w:rFonts w:ascii="Times New Roman" w:hAnsi="Times New Roman" w:cs="Times New Roman"/>
          <w:color w:val="000000"/>
          <w:sz w:val="24"/>
          <w:szCs w:val="24"/>
          <w:lang w:val="en-US"/>
        </w:rPr>
        <w:t xml:space="preserve">(1), 39-48. </w:t>
      </w:r>
    </w:p>
    <w:p w14:paraId="2BD04519" w14:textId="77777777" w:rsidR="003C2ED7" w:rsidRPr="003C2ED7" w:rsidRDefault="003C2ED7" w:rsidP="003C2ED7">
      <w:pPr>
        <w:autoSpaceDE w:val="0"/>
        <w:autoSpaceDN w:val="0"/>
        <w:adjustRightInd w:val="0"/>
        <w:spacing w:after="0" w:line="480" w:lineRule="auto"/>
        <w:rPr>
          <w:rFonts w:ascii="Times New Roman" w:hAnsi="Times New Roman" w:cs="Times New Roman"/>
          <w:color w:val="000000"/>
          <w:sz w:val="24"/>
          <w:szCs w:val="24"/>
          <w:lang w:val="en-US"/>
        </w:rPr>
      </w:pPr>
      <w:r w:rsidRPr="003C2ED7">
        <w:rPr>
          <w:rFonts w:ascii="Times New Roman" w:hAnsi="Times New Roman" w:cs="Times New Roman"/>
          <w:color w:val="000000"/>
          <w:sz w:val="24"/>
          <w:szCs w:val="24"/>
          <w:lang w:val="en-US"/>
        </w:rPr>
        <w:t xml:space="preserve">Anjarsari, I. R. D. (2016). Katekin teh Indonesia: prospek dan manfaatnya. </w:t>
      </w:r>
      <w:r w:rsidRPr="003C2ED7">
        <w:rPr>
          <w:rFonts w:ascii="Times New Roman" w:hAnsi="Times New Roman" w:cs="Times New Roman"/>
          <w:i/>
          <w:iCs/>
          <w:color w:val="000000"/>
          <w:sz w:val="24"/>
          <w:szCs w:val="24"/>
          <w:lang w:val="en-US"/>
        </w:rPr>
        <w:t>Kultivasi</w:t>
      </w:r>
      <w:r w:rsidRPr="003C2ED7">
        <w:rPr>
          <w:rFonts w:ascii="Times New Roman" w:hAnsi="Times New Roman" w:cs="Times New Roman"/>
          <w:color w:val="000000"/>
          <w:sz w:val="24"/>
          <w:szCs w:val="24"/>
          <w:lang w:val="en-US"/>
        </w:rPr>
        <w:t xml:space="preserve">, </w:t>
      </w:r>
      <w:r w:rsidRPr="003C2ED7">
        <w:rPr>
          <w:rFonts w:ascii="Times New Roman" w:hAnsi="Times New Roman" w:cs="Times New Roman"/>
          <w:i/>
          <w:iCs/>
          <w:color w:val="000000"/>
          <w:sz w:val="24"/>
          <w:szCs w:val="24"/>
          <w:lang w:val="en-US"/>
        </w:rPr>
        <w:t>15</w:t>
      </w:r>
      <w:r w:rsidRPr="003C2ED7">
        <w:rPr>
          <w:rFonts w:ascii="Times New Roman" w:hAnsi="Times New Roman" w:cs="Times New Roman"/>
          <w:color w:val="000000"/>
          <w:sz w:val="24"/>
          <w:szCs w:val="24"/>
          <w:lang w:val="en-US"/>
        </w:rPr>
        <w:t xml:space="preserve">(2). </w:t>
      </w:r>
    </w:p>
    <w:p w14:paraId="63AD3AF8" w14:textId="77777777" w:rsidR="00016F18" w:rsidRPr="003C2ED7" w:rsidRDefault="00016F18" w:rsidP="00016F18">
      <w:pPr>
        <w:autoSpaceDE w:val="0"/>
        <w:autoSpaceDN w:val="0"/>
        <w:adjustRightInd w:val="0"/>
        <w:spacing w:after="0" w:line="480" w:lineRule="auto"/>
        <w:ind w:left="567" w:hanging="567"/>
        <w:jc w:val="both"/>
        <w:rPr>
          <w:rFonts w:ascii="Times New Roman" w:hAnsi="Times New Roman" w:cs="Times New Roman"/>
          <w:color w:val="000000"/>
          <w:sz w:val="24"/>
          <w:szCs w:val="20"/>
          <w:lang w:val="en-US"/>
        </w:rPr>
      </w:pPr>
      <w:r w:rsidRPr="003C2ED7">
        <w:rPr>
          <w:rFonts w:ascii="Times New Roman" w:hAnsi="Times New Roman" w:cs="Times New Roman"/>
          <w:color w:val="000000"/>
          <w:sz w:val="24"/>
          <w:szCs w:val="20"/>
          <w:lang w:val="en-US"/>
        </w:rPr>
        <w:t xml:space="preserve">Arisudin, A., Yahya, M., &amp; Erwanto, D. (2021). Klasifikasi Aroma Teh Dengan Menggunakan Sensor Gas Berbasis Arduino Uno. </w:t>
      </w:r>
      <w:r w:rsidRPr="003C2ED7">
        <w:rPr>
          <w:rFonts w:ascii="Times New Roman" w:hAnsi="Times New Roman" w:cs="Times New Roman"/>
          <w:i/>
          <w:iCs/>
          <w:color w:val="000000"/>
          <w:sz w:val="24"/>
          <w:szCs w:val="20"/>
          <w:lang w:val="en-US"/>
        </w:rPr>
        <w:t>JASEE Journal of Application and Science on Electrical Engineering</w:t>
      </w:r>
      <w:r w:rsidRPr="003C2ED7">
        <w:rPr>
          <w:rFonts w:ascii="Times New Roman" w:hAnsi="Times New Roman" w:cs="Times New Roman"/>
          <w:color w:val="000000"/>
          <w:sz w:val="24"/>
          <w:szCs w:val="20"/>
          <w:lang w:val="en-US"/>
        </w:rPr>
        <w:t xml:space="preserve">, </w:t>
      </w:r>
      <w:r w:rsidRPr="003C2ED7">
        <w:rPr>
          <w:rFonts w:ascii="Times New Roman" w:hAnsi="Times New Roman" w:cs="Times New Roman"/>
          <w:i/>
          <w:iCs/>
          <w:color w:val="000000"/>
          <w:sz w:val="24"/>
          <w:szCs w:val="20"/>
          <w:lang w:val="en-US"/>
        </w:rPr>
        <w:t>2</w:t>
      </w:r>
      <w:r w:rsidRPr="003C2ED7">
        <w:rPr>
          <w:rFonts w:ascii="Times New Roman" w:hAnsi="Times New Roman" w:cs="Times New Roman"/>
          <w:color w:val="000000"/>
          <w:sz w:val="24"/>
          <w:szCs w:val="20"/>
          <w:lang w:val="en-US"/>
        </w:rPr>
        <w:t xml:space="preserve">(02), 115-127. </w:t>
      </w:r>
    </w:p>
    <w:p w14:paraId="064A1791"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Aryadi, M., Fithria, A., Susilawati, S., &amp; Fatria, F. (2014). Kearifan Lokal Masyarakat Dayak Terhadap Tumbuhan Berkhasiat Obat di Lahan Agroforest Kabupaten Barito Utara. </w:t>
      </w:r>
      <w:r w:rsidRPr="00B227F0">
        <w:rPr>
          <w:rFonts w:ascii="Times New Roman" w:hAnsi="Times New Roman" w:cs="Times New Roman"/>
          <w:i/>
          <w:iCs/>
          <w:sz w:val="24"/>
          <w:szCs w:val="24"/>
        </w:rPr>
        <w:t>Jurnal Hutan Tropis</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2</w:t>
      </w:r>
      <w:r w:rsidRPr="00B227F0">
        <w:rPr>
          <w:rFonts w:ascii="Times New Roman" w:hAnsi="Times New Roman" w:cs="Times New Roman"/>
          <w:sz w:val="24"/>
          <w:szCs w:val="24"/>
        </w:rPr>
        <w:t>(3), 233–238. https://doi.org/10.20527/JHT.V2I3.2250</w:t>
      </w:r>
    </w:p>
    <w:p w14:paraId="5D943FE9"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Bayliak, M. M., Burdyliuk, N. I., &amp; Lushchak, V. I. (2016). Effects of pH on antioxidant and prooxidant properties of common medicinal herbs. </w:t>
      </w:r>
      <w:r w:rsidRPr="00B227F0">
        <w:rPr>
          <w:rFonts w:ascii="Times New Roman" w:hAnsi="Times New Roman" w:cs="Times New Roman"/>
          <w:i/>
          <w:iCs/>
          <w:sz w:val="24"/>
          <w:szCs w:val="24"/>
        </w:rPr>
        <w:t>Open Life Sciences</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11</w:t>
      </w:r>
      <w:r w:rsidRPr="00B227F0">
        <w:rPr>
          <w:rFonts w:ascii="Times New Roman" w:hAnsi="Times New Roman" w:cs="Times New Roman"/>
          <w:sz w:val="24"/>
          <w:szCs w:val="24"/>
        </w:rPr>
        <w:t>(1), 298–307. https://doi.org/10.1515/biol-2016-0040</w:t>
      </w:r>
    </w:p>
    <w:p w14:paraId="4C5BEC87" w14:textId="77777777" w:rsidR="00016F18" w:rsidRPr="00016F18" w:rsidRDefault="00016F18" w:rsidP="00016F18">
      <w:pPr>
        <w:autoSpaceDE w:val="0"/>
        <w:autoSpaceDN w:val="0"/>
        <w:adjustRightInd w:val="0"/>
        <w:spacing w:after="0" w:line="480" w:lineRule="auto"/>
        <w:ind w:left="567" w:hanging="567"/>
        <w:jc w:val="both"/>
        <w:rPr>
          <w:rFonts w:ascii="Times New Roman" w:hAnsi="Times New Roman" w:cs="Times New Roman"/>
          <w:color w:val="000000"/>
          <w:sz w:val="24"/>
          <w:szCs w:val="20"/>
          <w:lang w:val="en-US"/>
        </w:rPr>
      </w:pPr>
      <w:r w:rsidRPr="00016F18">
        <w:rPr>
          <w:rFonts w:ascii="Times New Roman" w:hAnsi="Times New Roman" w:cs="Times New Roman"/>
          <w:color w:val="000000"/>
          <w:sz w:val="24"/>
          <w:szCs w:val="20"/>
          <w:lang w:val="en-US"/>
        </w:rPr>
        <w:t xml:space="preserve">Bourgou, S., Bettaieb Rebey, I., Mkadmini, K., Isoda, H., Ksouri, R., &amp; Ksouri, W. M. (2017). LC-ESI-TOF-MS and GC-MS profiling of Artemisia herba-alba and evaluation of its </w:t>
      </w:r>
      <w:r w:rsidRPr="00016F18">
        <w:rPr>
          <w:rFonts w:ascii="Times New Roman" w:hAnsi="Times New Roman" w:cs="Times New Roman"/>
          <w:color w:val="000000"/>
          <w:sz w:val="24"/>
          <w:szCs w:val="20"/>
          <w:lang w:val="en-US"/>
        </w:rPr>
        <w:lastRenderedPageBreak/>
        <w:t xml:space="preserve">bioactive properties. </w:t>
      </w:r>
      <w:r w:rsidRPr="00016F18">
        <w:rPr>
          <w:rFonts w:ascii="Times New Roman" w:hAnsi="Times New Roman" w:cs="Times New Roman"/>
          <w:i/>
          <w:iCs/>
          <w:color w:val="000000"/>
          <w:sz w:val="24"/>
          <w:szCs w:val="20"/>
          <w:lang w:val="en-US"/>
        </w:rPr>
        <w:t>Food Research International</w:t>
      </w:r>
      <w:r w:rsidRPr="00016F18">
        <w:rPr>
          <w:rFonts w:ascii="Times New Roman" w:hAnsi="Times New Roman" w:cs="Times New Roman"/>
          <w:color w:val="000000"/>
          <w:sz w:val="24"/>
          <w:szCs w:val="20"/>
          <w:lang w:val="en-US"/>
        </w:rPr>
        <w:t xml:space="preserve">, </w:t>
      </w:r>
      <w:r w:rsidRPr="00016F18">
        <w:rPr>
          <w:rFonts w:ascii="Times New Roman" w:hAnsi="Times New Roman" w:cs="Times New Roman"/>
          <w:i/>
          <w:iCs/>
          <w:color w:val="000000"/>
          <w:sz w:val="24"/>
          <w:szCs w:val="20"/>
          <w:lang w:val="en-US"/>
        </w:rPr>
        <w:t>99</w:t>
      </w:r>
      <w:r w:rsidRPr="00016F18">
        <w:rPr>
          <w:rFonts w:ascii="Times New Roman" w:hAnsi="Times New Roman" w:cs="Times New Roman"/>
          <w:color w:val="000000"/>
          <w:sz w:val="24"/>
          <w:szCs w:val="20"/>
          <w:lang w:val="en-US"/>
        </w:rPr>
        <w:t xml:space="preserve">, 702–712. https://doi.org/10.1016/j.foodres.2017.06.009 </w:t>
      </w:r>
    </w:p>
    <w:p w14:paraId="14AE2BD5"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de Oliveira, A. P., Coppede, J. S., Bertoni, B. W., Crotti, A. E., França, S. C., Pereira, A. M. S., &amp; Taleb‐Contini, S. H. (2018). Costus spiralis (Jacq.) Roscoe: A Novel Source of Flavones with α‐Glycosidase Inhibitory Activity. </w:t>
      </w:r>
      <w:r w:rsidRPr="00B227F0">
        <w:rPr>
          <w:rFonts w:ascii="Times New Roman" w:hAnsi="Times New Roman" w:cs="Times New Roman"/>
          <w:i/>
          <w:iCs/>
          <w:sz w:val="24"/>
          <w:szCs w:val="24"/>
        </w:rPr>
        <w:t>Chemistry &amp; Biodiversity</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15</w:t>
      </w:r>
      <w:r w:rsidRPr="00B227F0">
        <w:rPr>
          <w:rFonts w:ascii="Times New Roman" w:hAnsi="Times New Roman" w:cs="Times New Roman"/>
          <w:sz w:val="24"/>
          <w:szCs w:val="24"/>
        </w:rPr>
        <w:t>(1), e1700421.</w:t>
      </w:r>
    </w:p>
    <w:p w14:paraId="78D45275"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Di Liberto, V., Mudò, G., Garozzo, R., Frinchi, M., Fernandez-Dueñas, V., Di Iorio, P., Ciccarelli, R., Caciagli, F., Condorelli, D. F., Ciruela, F., &amp; Belluardo, N. (2016). The Guanine-Based Purinergic System: The Tale of An Orphan Neuromodulation. </w:t>
      </w:r>
      <w:r w:rsidRPr="00B227F0">
        <w:rPr>
          <w:rFonts w:ascii="Times New Roman" w:hAnsi="Times New Roman" w:cs="Times New Roman"/>
          <w:i/>
          <w:iCs/>
          <w:sz w:val="24"/>
          <w:szCs w:val="24"/>
        </w:rPr>
        <w:t>Frontiers in Pharmacology</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7</w:t>
      </w:r>
      <w:r w:rsidRPr="00B227F0">
        <w:rPr>
          <w:rFonts w:ascii="Times New Roman" w:hAnsi="Times New Roman" w:cs="Times New Roman"/>
          <w:sz w:val="24"/>
          <w:szCs w:val="24"/>
        </w:rPr>
        <w:t>. https://www.frontiersin.org/article/10.3389/fphar.2016.00158</w:t>
      </w:r>
    </w:p>
    <w:p w14:paraId="6C5D7EA9"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Fernando, W. I. T., Attanayake, A. M. K. C., Perera, H. K. I., Sivakanesan, R., Jayasinghe, L., Araya, H., &amp; Fujimoto, Y. (2019). Isolation, identification and characterization of pancreatic lipase inhibitors from Trigonella foenum-graecum seeds. </w:t>
      </w:r>
      <w:r w:rsidRPr="00B227F0">
        <w:rPr>
          <w:rFonts w:ascii="Times New Roman" w:hAnsi="Times New Roman" w:cs="Times New Roman"/>
          <w:i/>
          <w:iCs/>
          <w:sz w:val="24"/>
          <w:szCs w:val="24"/>
        </w:rPr>
        <w:t>South African Journal of Botany</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121</w:t>
      </w:r>
      <w:r w:rsidRPr="00B227F0">
        <w:rPr>
          <w:rFonts w:ascii="Times New Roman" w:hAnsi="Times New Roman" w:cs="Times New Roman"/>
          <w:sz w:val="24"/>
          <w:szCs w:val="24"/>
        </w:rPr>
        <w:t>, 418–421. https://doi.org/10.1016/j.sajb.2018.10.023</w:t>
      </w:r>
    </w:p>
    <w:p w14:paraId="59D0FBED"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Firdaus, M., Artanti, N., Hanafi, M., &amp; Hanafi, M. (2021). Phytochemical Constituents and In vitro Antidiabetic and Antioxidant Properties of Various Extracts of Kenikir (Cosmos caudatus) Leaves. </w:t>
      </w:r>
      <w:r w:rsidRPr="00B227F0">
        <w:rPr>
          <w:rFonts w:ascii="Times New Roman" w:hAnsi="Times New Roman" w:cs="Times New Roman"/>
          <w:i/>
          <w:iCs/>
          <w:sz w:val="24"/>
          <w:szCs w:val="24"/>
        </w:rPr>
        <w:t>Pharmacognosy Journal</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13</w:t>
      </w:r>
      <w:r w:rsidRPr="00B227F0">
        <w:rPr>
          <w:rFonts w:ascii="Times New Roman" w:hAnsi="Times New Roman" w:cs="Times New Roman"/>
          <w:sz w:val="24"/>
          <w:szCs w:val="24"/>
        </w:rPr>
        <w:t>(4), 890–895. https://doi.org/10.5530/pj.2021.13.114</w:t>
      </w:r>
    </w:p>
    <w:p w14:paraId="0C979D30"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Geraci, A., Calvani, R., Ferri, E., Marzetti, E., Arosio, B., &amp; Cesari, M. (2021). Sarcopenia and Menopause: The Role of Estradiol. </w:t>
      </w:r>
      <w:r w:rsidRPr="00B227F0">
        <w:rPr>
          <w:rFonts w:ascii="Times New Roman" w:hAnsi="Times New Roman" w:cs="Times New Roman"/>
          <w:i/>
          <w:iCs/>
          <w:sz w:val="24"/>
          <w:szCs w:val="24"/>
        </w:rPr>
        <w:t>Frontiers in Endocrinology</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12</w:t>
      </w:r>
      <w:r w:rsidRPr="00B227F0">
        <w:rPr>
          <w:rFonts w:ascii="Times New Roman" w:hAnsi="Times New Roman" w:cs="Times New Roman"/>
          <w:sz w:val="24"/>
          <w:szCs w:val="24"/>
        </w:rPr>
        <w:t>. https://www.frontiersin.org/article/10.3389/fendo.2021.682012</w:t>
      </w:r>
    </w:p>
    <w:p w14:paraId="2F75EDB1"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Giuliani, P., Buccella, S., Ballerini, P., Ciccarelli, R., D’Alimonte, I., Cicchitti, S., Petragnani, N., Natale, S., Iacovella, G., Caciagli, F., &amp; Di Iorio, P. (2012). Guanine-based purines </w:t>
      </w:r>
      <w:r w:rsidRPr="00B227F0">
        <w:rPr>
          <w:rFonts w:ascii="Times New Roman" w:hAnsi="Times New Roman" w:cs="Times New Roman"/>
          <w:sz w:val="24"/>
          <w:szCs w:val="24"/>
        </w:rPr>
        <w:lastRenderedPageBreak/>
        <w:t xml:space="preserve">modulate the effect of L-NAME on learning and memory in rats. </w:t>
      </w:r>
      <w:r w:rsidRPr="00B227F0">
        <w:rPr>
          <w:rFonts w:ascii="Times New Roman" w:hAnsi="Times New Roman" w:cs="Times New Roman"/>
          <w:i/>
          <w:iCs/>
          <w:sz w:val="24"/>
          <w:szCs w:val="24"/>
        </w:rPr>
        <w:t>Panminerva Medica</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54</w:t>
      </w:r>
      <w:r w:rsidRPr="00B227F0">
        <w:rPr>
          <w:rFonts w:ascii="Times New Roman" w:hAnsi="Times New Roman" w:cs="Times New Roman"/>
          <w:sz w:val="24"/>
          <w:szCs w:val="24"/>
        </w:rPr>
        <w:t>(1 Suppl 4), 53–58.</w:t>
      </w:r>
    </w:p>
    <w:p w14:paraId="72D4DDED" w14:textId="3829F61E"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Gunadi, D., Oramahi, H. A., &amp; Tavita, G. E. (2017). Studi tumbuhan obat pada etnis dayak di desa gerantung kecamatan monterado kabupaten bengkayang. </w:t>
      </w:r>
      <w:r w:rsidRPr="00B227F0">
        <w:rPr>
          <w:rFonts w:ascii="Times New Roman" w:hAnsi="Times New Roman" w:cs="Times New Roman"/>
          <w:i/>
          <w:iCs/>
          <w:sz w:val="24"/>
          <w:szCs w:val="24"/>
        </w:rPr>
        <w:t>Jurnal Hutan Lestari</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5</w:t>
      </w:r>
      <w:r w:rsidRPr="00B227F0">
        <w:rPr>
          <w:rFonts w:ascii="Times New Roman" w:hAnsi="Times New Roman" w:cs="Times New Roman"/>
          <w:sz w:val="24"/>
          <w:szCs w:val="24"/>
        </w:rPr>
        <w:t>(2), 425–436.</w:t>
      </w:r>
    </w:p>
    <w:p w14:paraId="6B52C08F"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Gur, D., Palmer, B. A., Weiner, S., &amp; Addadi, L. (2017). Light Manipulation by Guanine Crystals in Organisms: Biogenic Scatterers, Mirrors, Multilayer Reflectors and Photonic Crystals. </w:t>
      </w:r>
      <w:r w:rsidRPr="00B227F0">
        <w:rPr>
          <w:rFonts w:ascii="Times New Roman" w:hAnsi="Times New Roman" w:cs="Times New Roman"/>
          <w:i/>
          <w:iCs/>
          <w:sz w:val="24"/>
          <w:szCs w:val="24"/>
        </w:rPr>
        <w:t>Advanced Functional Materials</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27</w:t>
      </w:r>
      <w:r w:rsidRPr="00B227F0">
        <w:rPr>
          <w:rFonts w:ascii="Times New Roman" w:hAnsi="Times New Roman" w:cs="Times New Roman"/>
          <w:sz w:val="24"/>
          <w:szCs w:val="24"/>
        </w:rPr>
        <w:t>(6), 1603514. https://doi.org/10.1002/adfm.201603514</w:t>
      </w:r>
    </w:p>
    <w:p w14:paraId="60B22AB4"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Gur, D., Politi, Y., Sivan, B., Fratzl, P., Weiner, S., &amp; Addadi, L. (2013). Guanine-Based Photonic Crystals in Fish Scales Form from an Amorphous Precursor. </w:t>
      </w:r>
      <w:r w:rsidRPr="00B227F0">
        <w:rPr>
          <w:rFonts w:ascii="Times New Roman" w:hAnsi="Times New Roman" w:cs="Times New Roman"/>
          <w:i/>
          <w:iCs/>
          <w:sz w:val="24"/>
          <w:szCs w:val="24"/>
        </w:rPr>
        <w:t>Angewandte Chemie International Edition</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52</w:t>
      </w:r>
      <w:r w:rsidRPr="00B227F0">
        <w:rPr>
          <w:rFonts w:ascii="Times New Roman" w:hAnsi="Times New Roman" w:cs="Times New Roman"/>
          <w:sz w:val="24"/>
          <w:szCs w:val="24"/>
        </w:rPr>
        <w:t>(1), 388–391. https://doi.org/10.1002/anie.201205336</w:t>
      </w:r>
    </w:p>
    <w:p w14:paraId="2E1D25DD"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Hansel, G., Tonon, A. C., Guella, F. L., Pettenuzzo, L. F., Duarte, T., Duarte, M. M. M. F., Oses, J. P., Achaval, M., &amp; Souza, D. O. (2015). Guanosine Protects Against Cortical Focal Ischemia. Involvement of Inflammatory Response. </w:t>
      </w:r>
      <w:r w:rsidRPr="00B227F0">
        <w:rPr>
          <w:rFonts w:ascii="Times New Roman" w:hAnsi="Times New Roman" w:cs="Times New Roman"/>
          <w:i/>
          <w:iCs/>
          <w:sz w:val="24"/>
          <w:szCs w:val="24"/>
        </w:rPr>
        <w:t>Molecular Neurobiology</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52</w:t>
      </w:r>
      <w:r w:rsidRPr="00B227F0">
        <w:rPr>
          <w:rFonts w:ascii="Times New Roman" w:hAnsi="Times New Roman" w:cs="Times New Roman"/>
          <w:sz w:val="24"/>
          <w:szCs w:val="24"/>
        </w:rPr>
        <w:t>(3), 1791–1803. https://doi.org/10.1007/s12035-014-8978-0</w:t>
      </w:r>
    </w:p>
    <w:p w14:paraId="2F426D65"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Harun, A., Abdul Aziz, N., Mohd Azenan, N. S., Muhammad Kamarazzaman, N. F., &amp; Mat So’ad, S. Z. (2020). Antimicrobial efficacy, antioxidant profile and nine alternative active constituents from petroleum ether and ethyl acetate extract of Entada spiralis. </w:t>
      </w:r>
      <w:r w:rsidRPr="00B227F0">
        <w:rPr>
          <w:rFonts w:ascii="Times New Roman" w:hAnsi="Times New Roman" w:cs="Times New Roman"/>
          <w:i/>
          <w:iCs/>
          <w:sz w:val="24"/>
          <w:szCs w:val="24"/>
        </w:rPr>
        <w:t>Malaysian Journal of Analytical Sciences</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24</w:t>
      </w:r>
      <w:r w:rsidRPr="00B227F0">
        <w:rPr>
          <w:rFonts w:ascii="Times New Roman" w:hAnsi="Times New Roman" w:cs="Times New Roman"/>
          <w:sz w:val="24"/>
          <w:szCs w:val="24"/>
        </w:rPr>
        <w:t>(5), 707–718.</w:t>
      </w:r>
    </w:p>
    <w:p w14:paraId="226B9AED"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Herianto, H., Kusuma, Z., Nihayati, E., &amp; Prayogo, C. (2018). The Plant Wisdom of Dayak Ot Danum, Central Kalimantan. </w:t>
      </w:r>
      <w:r w:rsidRPr="00B227F0">
        <w:rPr>
          <w:rFonts w:ascii="Times New Roman" w:hAnsi="Times New Roman" w:cs="Times New Roman"/>
          <w:i/>
          <w:iCs/>
          <w:sz w:val="24"/>
          <w:szCs w:val="24"/>
        </w:rPr>
        <w:t>Journal of Tropical Life Science</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8</w:t>
      </w:r>
      <w:r w:rsidRPr="00B227F0">
        <w:rPr>
          <w:rFonts w:ascii="Times New Roman" w:hAnsi="Times New Roman" w:cs="Times New Roman"/>
          <w:sz w:val="24"/>
          <w:szCs w:val="24"/>
        </w:rPr>
        <w:t>(2), 130–143. https://doi.org/10.11594/jtls.08.02.06</w:t>
      </w:r>
    </w:p>
    <w:p w14:paraId="79B086B3" w14:textId="77777777" w:rsidR="009435C6" w:rsidRPr="009435C6" w:rsidRDefault="009435C6" w:rsidP="009435C6">
      <w:pPr>
        <w:autoSpaceDE w:val="0"/>
        <w:autoSpaceDN w:val="0"/>
        <w:adjustRightInd w:val="0"/>
        <w:spacing w:after="0" w:line="240" w:lineRule="auto"/>
        <w:rPr>
          <w:rFonts w:ascii="Times New Roman" w:hAnsi="Times New Roman" w:cs="Times New Roman"/>
          <w:color w:val="000000"/>
          <w:sz w:val="24"/>
          <w:szCs w:val="24"/>
          <w:lang w:val="en-US"/>
        </w:rPr>
      </w:pPr>
    </w:p>
    <w:p w14:paraId="042C7CF6" w14:textId="77777777" w:rsidR="009435C6" w:rsidRPr="009435C6" w:rsidRDefault="009435C6" w:rsidP="009435C6">
      <w:pPr>
        <w:autoSpaceDE w:val="0"/>
        <w:autoSpaceDN w:val="0"/>
        <w:adjustRightInd w:val="0"/>
        <w:spacing w:after="0" w:line="480" w:lineRule="auto"/>
        <w:ind w:left="567" w:hanging="567"/>
        <w:jc w:val="both"/>
        <w:rPr>
          <w:rFonts w:ascii="Times New Roman" w:hAnsi="Times New Roman" w:cs="Times New Roman"/>
          <w:color w:val="000000"/>
          <w:sz w:val="24"/>
          <w:szCs w:val="20"/>
          <w:lang w:val="en-US"/>
        </w:rPr>
      </w:pPr>
      <w:r w:rsidRPr="009435C6">
        <w:rPr>
          <w:rFonts w:ascii="Times New Roman" w:hAnsi="Times New Roman" w:cs="Times New Roman"/>
          <w:color w:val="000000"/>
          <w:sz w:val="24"/>
          <w:szCs w:val="20"/>
          <w:lang w:val="en-US"/>
        </w:rPr>
        <w:lastRenderedPageBreak/>
        <w:t xml:space="preserve">Jami’ah, S. R., Ifaya, M., Pusmarani, J., &amp; Nurhikma, E. (2018). Uji aktivitas antioksidan ekstrak metanol kulit pisang raja (Musa paradisiaca sapientum) dengan metode DPPH (2, 2-difenil-1-pikrilhidrazil). </w:t>
      </w:r>
      <w:r w:rsidRPr="009435C6">
        <w:rPr>
          <w:rFonts w:ascii="Times New Roman" w:hAnsi="Times New Roman" w:cs="Times New Roman"/>
          <w:i/>
          <w:iCs/>
          <w:color w:val="000000"/>
          <w:sz w:val="24"/>
          <w:szCs w:val="20"/>
          <w:lang w:val="en-US"/>
        </w:rPr>
        <w:t>Jurnal Mandala Pharmacon Indonesia</w:t>
      </w:r>
      <w:r w:rsidRPr="009435C6">
        <w:rPr>
          <w:rFonts w:ascii="Times New Roman" w:hAnsi="Times New Roman" w:cs="Times New Roman"/>
          <w:color w:val="000000"/>
          <w:sz w:val="24"/>
          <w:szCs w:val="20"/>
          <w:lang w:val="en-US"/>
        </w:rPr>
        <w:t xml:space="preserve">, </w:t>
      </w:r>
      <w:r w:rsidRPr="009435C6">
        <w:rPr>
          <w:rFonts w:ascii="Times New Roman" w:hAnsi="Times New Roman" w:cs="Times New Roman"/>
          <w:i/>
          <w:iCs/>
          <w:color w:val="000000"/>
          <w:sz w:val="24"/>
          <w:szCs w:val="20"/>
          <w:lang w:val="en-US"/>
        </w:rPr>
        <w:t>4</w:t>
      </w:r>
      <w:r w:rsidRPr="009435C6">
        <w:rPr>
          <w:rFonts w:ascii="Times New Roman" w:hAnsi="Times New Roman" w:cs="Times New Roman"/>
          <w:color w:val="000000"/>
          <w:sz w:val="24"/>
          <w:szCs w:val="20"/>
          <w:lang w:val="en-US"/>
        </w:rPr>
        <w:t xml:space="preserve">(1), 33-38. </w:t>
      </w:r>
    </w:p>
    <w:p w14:paraId="170D100A" w14:textId="77777777" w:rsidR="009435C6" w:rsidRPr="009435C6" w:rsidRDefault="009435C6" w:rsidP="009435C6">
      <w:pPr>
        <w:autoSpaceDE w:val="0"/>
        <w:autoSpaceDN w:val="0"/>
        <w:adjustRightInd w:val="0"/>
        <w:spacing w:after="0" w:line="480" w:lineRule="auto"/>
        <w:ind w:left="567" w:hanging="567"/>
        <w:jc w:val="both"/>
        <w:rPr>
          <w:rFonts w:ascii="Times New Roman" w:hAnsi="Times New Roman" w:cs="Times New Roman"/>
          <w:color w:val="000000"/>
          <w:sz w:val="24"/>
          <w:szCs w:val="20"/>
          <w:lang w:val="en-US"/>
        </w:rPr>
      </w:pPr>
      <w:r w:rsidRPr="009435C6">
        <w:rPr>
          <w:rFonts w:ascii="Times New Roman" w:hAnsi="Times New Roman" w:cs="Times New Roman"/>
          <w:color w:val="000000"/>
          <w:sz w:val="24"/>
          <w:szCs w:val="20"/>
          <w:lang w:val="en-US"/>
        </w:rPr>
        <w:t xml:space="preserve">Julizan, N. (2019). Validasi penentuan aktifitas antioksidan dengan metode DPPH. </w:t>
      </w:r>
      <w:r w:rsidRPr="009435C6">
        <w:rPr>
          <w:rFonts w:ascii="Times New Roman" w:hAnsi="Times New Roman" w:cs="Times New Roman"/>
          <w:i/>
          <w:iCs/>
          <w:color w:val="000000"/>
          <w:sz w:val="24"/>
          <w:szCs w:val="20"/>
          <w:lang w:val="en-US"/>
        </w:rPr>
        <w:t>Kandaga–Media Publikasi Ilmiah Jabatan Fungsional Tenaga Kependidikan</w:t>
      </w:r>
      <w:r w:rsidRPr="009435C6">
        <w:rPr>
          <w:rFonts w:ascii="Times New Roman" w:hAnsi="Times New Roman" w:cs="Times New Roman"/>
          <w:color w:val="000000"/>
          <w:sz w:val="24"/>
          <w:szCs w:val="20"/>
          <w:lang w:val="en-US"/>
        </w:rPr>
        <w:t xml:space="preserve">, </w:t>
      </w:r>
      <w:r w:rsidRPr="009435C6">
        <w:rPr>
          <w:rFonts w:ascii="Times New Roman" w:hAnsi="Times New Roman" w:cs="Times New Roman"/>
          <w:i/>
          <w:iCs/>
          <w:color w:val="000000"/>
          <w:sz w:val="24"/>
          <w:szCs w:val="20"/>
          <w:lang w:val="en-US"/>
        </w:rPr>
        <w:t>1</w:t>
      </w:r>
      <w:r w:rsidRPr="009435C6">
        <w:rPr>
          <w:rFonts w:ascii="Times New Roman" w:hAnsi="Times New Roman" w:cs="Times New Roman"/>
          <w:color w:val="000000"/>
          <w:sz w:val="24"/>
          <w:szCs w:val="20"/>
          <w:lang w:val="en-US"/>
        </w:rPr>
        <w:t xml:space="preserve">(1). </w:t>
      </w:r>
    </w:p>
    <w:p w14:paraId="05F824C9"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Julung, H., Supiandi, M. I., Ege, B., Mahanal, S., &amp; Zubaidah, S. (2013). Analisis Sumber Pengetahuan Tradisional Tanaman Obat yang Digunakan oleh Masyarakat Suku Dayak Desa. </w:t>
      </w:r>
      <w:r w:rsidRPr="00B227F0">
        <w:rPr>
          <w:rFonts w:ascii="Times New Roman" w:hAnsi="Times New Roman" w:cs="Times New Roman"/>
          <w:i/>
          <w:iCs/>
          <w:sz w:val="24"/>
          <w:szCs w:val="24"/>
        </w:rPr>
        <w:t>Proceeding of Biology Education</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2</w:t>
      </w:r>
      <w:r w:rsidRPr="00B227F0">
        <w:rPr>
          <w:rFonts w:ascii="Times New Roman" w:hAnsi="Times New Roman" w:cs="Times New Roman"/>
          <w:sz w:val="24"/>
          <w:szCs w:val="24"/>
        </w:rPr>
        <w:t>(1), 67–74.</w:t>
      </w:r>
    </w:p>
    <w:p w14:paraId="2B1436BC" w14:textId="77777777" w:rsidR="009435C6" w:rsidRPr="009435C6" w:rsidRDefault="009435C6" w:rsidP="009435C6">
      <w:pPr>
        <w:autoSpaceDE w:val="0"/>
        <w:autoSpaceDN w:val="0"/>
        <w:adjustRightInd w:val="0"/>
        <w:spacing w:after="0" w:line="480" w:lineRule="auto"/>
        <w:ind w:left="567" w:hanging="567"/>
        <w:jc w:val="both"/>
        <w:rPr>
          <w:rFonts w:ascii="Times New Roman" w:hAnsi="Times New Roman" w:cs="Times New Roman"/>
          <w:color w:val="000000"/>
          <w:sz w:val="24"/>
          <w:szCs w:val="20"/>
          <w:lang w:val="en-US"/>
        </w:rPr>
      </w:pPr>
      <w:r w:rsidRPr="009435C6">
        <w:rPr>
          <w:rFonts w:ascii="Times New Roman" w:hAnsi="Times New Roman" w:cs="Times New Roman"/>
          <w:color w:val="000000"/>
          <w:sz w:val="24"/>
          <w:szCs w:val="20"/>
          <w:lang w:val="en-US"/>
        </w:rPr>
        <w:t xml:space="preserve">Karori, S. M., Wachira, F. N., Wanyoko, J. K., &amp; Ngure, R. M. (2007). Antioxidant capacity of different types of tea products. </w:t>
      </w:r>
      <w:r w:rsidRPr="009435C6">
        <w:rPr>
          <w:rFonts w:ascii="Times New Roman" w:hAnsi="Times New Roman" w:cs="Times New Roman"/>
          <w:i/>
          <w:iCs/>
          <w:color w:val="000000"/>
          <w:sz w:val="24"/>
          <w:szCs w:val="20"/>
          <w:lang w:val="en-US"/>
        </w:rPr>
        <w:t>African journal of Biotechnology</w:t>
      </w:r>
      <w:r w:rsidRPr="009435C6">
        <w:rPr>
          <w:rFonts w:ascii="Times New Roman" w:hAnsi="Times New Roman" w:cs="Times New Roman"/>
          <w:color w:val="000000"/>
          <w:sz w:val="24"/>
          <w:szCs w:val="20"/>
          <w:lang w:val="en-US"/>
        </w:rPr>
        <w:t xml:space="preserve">, </w:t>
      </w:r>
      <w:r w:rsidRPr="009435C6">
        <w:rPr>
          <w:rFonts w:ascii="Times New Roman" w:hAnsi="Times New Roman" w:cs="Times New Roman"/>
          <w:i/>
          <w:iCs/>
          <w:color w:val="000000"/>
          <w:sz w:val="24"/>
          <w:szCs w:val="20"/>
          <w:lang w:val="en-US"/>
        </w:rPr>
        <w:t>6</w:t>
      </w:r>
      <w:r w:rsidRPr="009435C6">
        <w:rPr>
          <w:rFonts w:ascii="Times New Roman" w:hAnsi="Times New Roman" w:cs="Times New Roman"/>
          <w:color w:val="000000"/>
          <w:sz w:val="24"/>
          <w:szCs w:val="20"/>
          <w:lang w:val="en-US"/>
        </w:rPr>
        <w:t xml:space="preserve">(19). </w:t>
      </w:r>
    </w:p>
    <w:p w14:paraId="3DDE1DC6" w14:textId="77777777" w:rsidR="009435C6" w:rsidRPr="009435C6" w:rsidRDefault="009435C6" w:rsidP="009435C6">
      <w:pPr>
        <w:autoSpaceDE w:val="0"/>
        <w:autoSpaceDN w:val="0"/>
        <w:adjustRightInd w:val="0"/>
        <w:spacing w:after="0" w:line="480" w:lineRule="auto"/>
        <w:ind w:left="567" w:hanging="567"/>
        <w:jc w:val="both"/>
        <w:rPr>
          <w:rFonts w:ascii="Times New Roman" w:hAnsi="Times New Roman" w:cs="Times New Roman"/>
          <w:color w:val="000000"/>
          <w:sz w:val="24"/>
          <w:szCs w:val="20"/>
          <w:lang w:val="en-US"/>
        </w:rPr>
      </w:pPr>
      <w:r w:rsidRPr="009435C6">
        <w:rPr>
          <w:rFonts w:ascii="Times New Roman" w:hAnsi="Times New Roman" w:cs="Times New Roman"/>
          <w:color w:val="000000"/>
          <w:sz w:val="24"/>
          <w:szCs w:val="20"/>
          <w:lang w:val="en-US"/>
        </w:rPr>
        <w:t xml:space="preserve">Lelita, D. I., Rohadi, R., &amp; Putri, A. S. (2013). Sifat Antioksidatif Ekstrak Teh (Camellia Sinensis Linn.) Jenis Teh Hijau, Teh Hitam, Teh Oolong dan Teh Putih dengan Pengeringan Beku (Freeze Drying). </w:t>
      </w:r>
      <w:r w:rsidRPr="009435C6">
        <w:rPr>
          <w:rFonts w:ascii="Times New Roman" w:hAnsi="Times New Roman" w:cs="Times New Roman"/>
          <w:i/>
          <w:iCs/>
          <w:color w:val="000000"/>
          <w:sz w:val="24"/>
          <w:szCs w:val="20"/>
          <w:lang w:val="en-US"/>
        </w:rPr>
        <w:t>Jurnal Teknologi Pangan dan Hasil Pertanian</w:t>
      </w:r>
      <w:r w:rsidRPr="009435C6">
        <w:rPr>
          <w:rFonts w:ascii="Times New Roman" w:hAnsi="Times New Roman" w:cs="Times New Roman"/>
          <w:color w:val="000000"/>
          <w:sz w:val="24"/>
          <w:szCs w:val="20"/>
          <w:lang w:val="en-US"/>
        </w:rPr>
        <w:t xml:space="preserve">, </w:t>
      </w:r>
      <w:r w:rsidRPr="009435C6">
        <w:rPr>
          <w:rFonts w:ascii="Times New Roman" w:hAnsi="Times New Roman" w:cs="Times New Roman"/>
          <w:i/>
          <w:iCs/>
          <w:color w:val="000000"/>
          <w:sz w:val="24"/>
          <w:szCs w:val="20"/>
          <w:lang w:val="en-US"/>
        </w:rPr>
        <w:t>13</w:t>
      </w:r>
      <w:r w:rsidRPr="009435C6">
        <w:rPr>
          <w:rFonts w:ascii="Times New Roman" w:hAnsi="Times New Roman" w:cs="Times New Roman"/>
          <w:color w:val="000000"/>
          <w:sz w:val="24"/>
          <w:szCs w:val="20"/>
          <w:lang w:val="en-US"/>
        </w:rPr>
        <w:t xml:space="preserve">(1), 15-30. </w:t>
      </w:r>
    </w:p>
    <w:p w14:paraId="1F512DA6"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Levy-Lior, A., Shimoni, E., Schwartz, O., Gavish-Regev, E., Oron, D., Oxford, G., Weiner, S., &amp; Addadi, L. (2010). Guanine-Based Biogenic Photonic-Crystal Arrays in Fish and Spiders. </w:t>
      </w:r>
      <w:r w:rsidRPr="00B227F0">
        <w:rPr>
          <w:rFonts w:ascii="Times New Roman" w:hAnsi="Times New Roman" w:cs="Times New Roman"/>
          <w:i/>
          <w:iCs/>
          <w:sz w:val="24"/>
          <w:szCs w:val="24"/>
        </w:rPr>
        <w:t>Advanced Functional Materials</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20</w:t>
      </w:r>
      <w:r w:rsidRPr="00B227F0">
        <w:rPr>
          <w:rFonts w:ascii="Times New Roman" w:hAnsi="Times New Roman" w:cs="Times New Roman"/>
          <w:sz w:val="24"/>
          <w:szCs w:val="24"/>
        </w:rPr>
        <w:t>(2), 320–329. https://doi.org/10.1002/adfm.200901437</w:t>
      </w:r>
    </w:p>
    <w:p w14:paraId="08510C07"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Li, L., Du, W., &amp; Wan, W. (2018). Evaluation of the Antioxidative and Anti-inflammatory Effects of the Extract of Ribes mandshuricum (Maxim.) Kom. Leaves. </w:t>
      </w:r>
      <w:r w:rsidRPr="00B227F0">
        <w:rPr>
          <w:rFonts w:ascii="Times New Roman" w:hAnsi="Times New Roman" w:cs="Times New Roman"/>
          <w:i/>
          <w:iCs/>
          <w:sz w:val="24"/>
          <w:szCs w:val="24"/>
        </w:rPr>
        <w:t>Records of Natural Products</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13</w:t>
      </w:r>
      <w:r w:rsidRPr="00B227F0">
        <w:rPr>
          <w:rFonts w:ascii="Times New Roman" w:hAnsi="Times New Roman" w:cs="Times New Roman"/>
          <w:sz w:val="24"/>
          <w:szCs w:val="24"/>
        </w:rPr>
        <w:t>(2), 141–155. https://doi.org/10.25135/rnp.84.18.03.249</w:t>
      </w:r>
    </w:p>
    <w:p w14:paraId="28473067"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Li, S., Zhang, Z., Cain, A., Wang, B., Long, M., &amp; Taylor, J. (2005). Antifungal Activity of Camptothecin, Trifolin, and Hyperoside Isolated from Camptotheca acuminata. </w:t>
      </w:r>
      <w:r w:rsidRPr="00B227F0">
        <w:rPr>
          <w:rFonts w:ascii="Times New Roman" w:hAnsi="Times New Roman" w:cs="Times New Roman"/>
          <w:i/>
          <w:iCs/>
          <w:sz w:val="24"/>
          <w:szCs w:val="24"/>
        </w:rPr>
        <w:t>Journal of Agricultural and Food Chemistry</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53</w:t>
      </w:r>
      <w:r w:rsidRPr="00B227F0">
        <w:rPr>
          <w:rFonts w:ascii="Times New Roman" w:hAnsi="Times New Roman" w:cs="Times New Roman"/>
          <w:sz w:val="24"/>
          <w:szCs w:val="24"/>
        </w:rPr>
        <w:t>(1), 32–37. https://doi.org/10.1021/jf0484780</w:t>
      </w:r>
    </w:p>
    <w:p w14:paraId="4E189A50"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lastRenderedPageBreak/>
        <w:t xml:space="preserve">Liu, J. H., Bernick, B., &amp; Mirkin, S. (2020). Estradiol softgel inserts for the treatment of VVA symptoms: An expert opinion. </w:t>
      </w:r>
      <w:r w:rsidRPr="00B227F0">
        <w:rPr>
          <w:rFonts w:ascii="Times New Roman" w:hAnsi="Times New Roman" w:cs="Times New Roman"/>
          <w:i/>
          <w:iCs/>
          <w:sz w:val="24"/>
          <w:szCs w:val="24"/>
        </w:rPr>
        <w:t>Expert Opinion on Drug Delivery</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17</w:t>
      </w:r>
      <w:r w:rsidRPr="00B227F0">
        <w:rPr>
          <w:rFonts w:ascii="Times New Roman" w:hAnsi="Times New Roman" w:cs="Times New Roman"/>
          <w:sz w:val="24"/>
          <w:szCs w:val="24"/>
        </w:rPr>
        <w:t>(11), 1573–1581. https://doi.org/10.1080/17425247.2020.1810662</w:t>
      </w:r>
    </w:p>
    <w:p w14:paraId="20E4C010"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Liu, L., Yan, Y., Zheng, L., Jia, H., &amp; Han, G. (2019). Synthesis and structure anti-inflammatory activity relationships studies of andrographolide derivatives. </w:t>
      </w:r>
      <w:r w:rsidRPr="00B227F0">
        <w:rPr>
          <w:rFonts w:ascii="Times New Roman" w:hAnsi="Times New Roman" w:cs="Times New Roman"/>
          <w:i/>
          <w:iCs/>
          <w:sz w:val="24"/>
          <w:szCs w:val="24"/>
        </w:rPr>
        <w:t>Natural Product Research</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34</w:t>
      </w:r>
      <w:r w:rsidRPr="00B227F0">
        <w:rPr>
          <w:rFonts w:ascii="Times New Roman" w:hAnsi="Times New Roman" w:cs="Times New Roman"/>
          <w:sz w:val="24"/>
          <w:szCs w:val="24"/>
        </w:rPr>
        <w:t>, 1–8. https://doi.org/10.1080/14786419.2018.1501689</w:t>
      </w:r>
    </w:p>
    <w:p w14:paraId="461C9A76" w14:textId="77777777" w:rsidR="009435C6" w:rsidRPr="009435C6" w:rsidRDefault="009435C6" w:rsidP="009435C6">
      <w:pPr>
        <w:autoSpaceDE w:val="0"/>
        <w:autoSpaceDN w:val="0"/>
        <w:adjustRightInd w:val="0"/>
        <w:spacing w:after="0" w:line="480" w:lineRule="auto"/>
        <w:ind w:left="567" w:hanging="567"/>
        <w:jc w:val="both"/>
        <w:rPr>
          <w:rFonts w:ascii="Times New Roman" w:hAnsi="Times New Roman" w:cs="Times New Roman"/>
          <w:color w:val="000000"/>
          <w:sz w:val="24"/>
          <w:szCs w:val="20"/>
          <w:lang w:val="en-US"/>
        </w:rPr>
      </w:pPr>
      <w:r w:rsidRPr="009435C6">
        <w:rPr>
          <w:rFonts w:ascii="Times New Roman" w:hAnsi="Times New Roman" w:cs="Times New Roman"/>
          <w:color w:val="000000"/>
          <w:sz w:val="24"/>
          <w:szCs w:val="20"/>
          <w:lang w:val="en-US"/>
        </w:rPr>
        <w:t xml:space="preserve">Lung, J. K. S., &amp; Destiani, D. P. (2017). Uji aktivitas antioksidan vitamin A, C, E dengan metode DPPH. </w:t>
      </w:r>
      <w:r w:rsidRPr="009435C6">
        <w:rPr>
          <w:rFonts w:ascii="Times New Roman" w:hAnsi="Times New Roman" w:cs="Times New Roman"/>
          <w:i/>
          <w:iCs/>
          <w:color w:val="000000"/>
          <w:sz w:val="24"/>
          <w:szCs w:val="20"/>
          <w:lang w:val="en-US"/>
        </w:rPr>
        <w:t>Farmaka</w:t>
      </w:r>
      <w:r w:rsidRPr="009435C6">
        <w:rPr>
          <w:rFonts w:ascii="Times New Roman" w:hAnsi="Times New Roman" w:cs="Times New Roman"/>
          <w:color w:val="000000"/>
          <w:sz w:val="24"/>
          <w:szCs w:val="20"/>
          <w:lang w:val="en-US"/>
        </w:rPr>
        <w:t xml:space="preserve">, </w:t>
      </w:r>
      <w:r w:rsidRPr="009435C6">
        <w:rPr>
          <w:rFonts w:ascii="Times New Roman" w:hAnsi="Times New Roman" w:cs="Times New Roman"/>
          <w:i/>
          <w:iCs/>
          <w:color w:val="000000"/>
          <w:sz w:val="24"/>
          <w:szCs w:val="20"/>
          <w:lang w:val="en-US"/>
        </w:rPr>
        <w:t>15</w:t>
      </w:r>
      <w:r w:rsidRPr="009435C6">
        <w:rPr>
          <w:rFonts w:ascii="Times New Roman" w:hAnsi="Times New Roman" w:cs="Times New Roman"/>
          <w:color w:val="000000"/>
          <w:sz w:val="24"/>
          <w:szCs w:val="20"/>
          <w:lang w:val="en-US"/>
        </w:rPr>
        <w:t xml:space="preserve">(1), 53-62. </w:t>
      </w:r>
    </w:p>
    <w:p w14:paraId="747E6AAD"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Pelley, J. W. (2012). 15—Organization, Synthesis, and Repair of DNA. In J. W. Pelley (Ed.), </w:t>
      </w:r>
      <w:r w:rsidRPr="00B227F0">
        <w:rPr>
          <w:rFonts w:ascii="Times New Roman" w:hAnsi="Times New Roman" w:cs="Times New Roman"/>
          <w:i/>
          <w:iCs/>
          <w:sz w:val="24"/>
          <w:szCs w:val="24"/>
        </w:rPr>
        <w:t>Elsevier’s Integrated Review Biochemistry (Second Edition)</w:t>
      </w:r>
      <w:r w:rsidRPr="00B227F0">
        <w:rPr>
          <w:rFonts w:ascii="Times New Roman" w:hAnsi="Times New Roman" w:cs="Times New Roman"/>
          <w:sz w:val="24"/>
          <w:szCs w:val="24"/>
        </w:rPr>
        <w:t xml:space="preserve"> (pp. 125–135). W.B. Saunders. https://doi.org/10.1016/B978-0-323-07446-9.00015-5</w:t>
      </w:r>
    </w:p>
    <w:p w14:paraId="1E9C91A6"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Qamariah, N., Handayani, R., &amp; Novaryatiin, S. (2018). Kajian Empiris dan Etnofarmakologi Tumbuhan Hutan Berkhasiat Obat asal Desa Tumbang Rungan Kelurahan Pahandut Kota Palangkaraya Kalimantan Tengah. </w:t>
      </w:r>
      <w:r w:rsidRPr="00B227F0">
        <w:rPr>
          <w:rFonts w:ascii="Times New Roman" w:hAnsi="Times New Roman" w:cs="Times New Roman"/>
          <w:i/>
          <w:iCs/>
          <w:sz w:val="24"/>
          <w:szCs w:val="24"/>
        </w:rPr>
        <w:t>Anterior Jurnal</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18</w:t>
      </w:r>
      <w:r w:rsidRPr="00B227F0">
        <w:rPr>
          <w:rFonts w:ascii="Times New Roman" w:hAnsi="Times New Roman" w:cs="Times New Roman"/>
          <w:sz w:val="24"/>
          <w:szCs w:val="24"/>
        </w:rPr>
        <w:t>(1), 98–106. https://doi.org/10.33084/anterior.v18i1.424</w:t>
      </w:r>
    </w:p>
    <w:p w14:paraId="4DF16B7B"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Setyawan, A. D. W. I. (2010). Biodiversity conservation strategy in a native perspective; case study of shifting cultivation at the Dayaks of Kalimantan. </w:t>
      </w:r>
      <w:r w:rsidRPr="00B227F0">
        <w:rPr>
          <w:rFonts w:ascii="Times New Roman" w:hAnsi="Times New Roman" w:cs="Times New Roman"/>
          <w:i/>
          <w:iCs/>
          <w:sz w:val="24"/>
          <w:szCs w:val="24"/>
        </w:rPr>
        <w:t>Nusantara Bioscience</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2</w:t>
      </w:r>
      <w:r w:rsidRPr="00B227F0">
        <w:rPr>
          <w:rFonts w:ascii="Times New Roman" w:hAnsi="Times New Roman" w:cs="Times New Roman"/>
          <w:sz w:val="24"/>
          <w:szCs w:val="24"/>
        </w:rPr>
        <w:t>(2), 97–108. https://doi.org/10.13057/nusbiosci/n020208</w:t>
      </w:r>
    </w:p>
    <w:p w14:paraId="41B521E7"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Setyowati, F. M. (2012). Etnofarmakologi Dan Pemakaian Tanaman Obat Suku Dayak Tunjung Di Kalimantan Timur. </w:t>
      </w:r>
      <w:r w:rsidRPr="00B227F0">
        <w:rPr>
          <w:rFonts w:ascii="Times New Roman" w:hAnsi="Times New Roman" w:cs="Times New Roman"/>
          <w:i/>
          <w:iCs/>
          <w:sz w:val="24"/>
          <w:szCs w:val="24"/>
        </w:rPr>
        <w:t>Media Litbang Kesehatan</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20</w:t>
      </w:r>
      <w:r w:rsidRPr="00B227F0">
        <w:rPr>
          <w:rFonts w:ascii="Times New Roman" w:hAnsi="Times New Roman" w:cs="Times New Roman"/>
          <w:sz w:val="24"/>
          <w:szCs w:val="24"/>
        </w:rPr>
        <w:t>(3), 104–112. https://doi.org/10.22435/mpk.v20i3Sept.789.</w:t>
      </w:r>
    </w:p>
    <w:p w14:paraId="7AC1647E"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Tao, Y., Cai, H., Li, W., &amp; Cai, B. (2015). Ultrafiltration coupled with high-performance liquid chromatography and quadrupole-time-of-flight mass spectrometry for screening lipase binders from different extracts of Dendrobium officinale. </w:t>
      </w:r>
      <w:r w:rsidRPr="00B227F0">
        <w:rPr>
          <w:rFonts w:ascii="Times New Roman" w:hAnsi="Times New Roman" w:cs="Times New Roman"/>
          <w:i/>
          <w:iCs/>
          <w:sz w:val="24"/>
          <w:szCs w:val="24"/>
        </w:rPr>
        <w:t>Analytical and Bioanalytical Chemistry</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407</w:t>
      </w:r>
      <w:r w:rsidRPr="00B227F0">
        <w:rPr>
          <w:rFonts w:ascii="Times New Roman" w:hAnsi="Times New Roman" w:cs="Times New Roman"/>
          <w:sz w:val="24"/>
          <w:szCs w:val="24"/>
        </w:rPr>
        <w:t>(20), 6081–6093. https://doi.org/10.1007/s00216-015-8781-4</w:t>
      </w:r>
    </w:p>
    <w:p w14:paraId="2457D7B9" w14:textId="77777777" w:rsidR="009435C6" w:rsidRPr="009435C6" w:rsidRDefault="009435C6" w:rsidP="009435C6">
      <w:pPr>
        <w:autoSpaceDE w:val="0"/>
        <w:autoSpaceDN w:val="0"/>
        <w:adjustRightInd w:val="0"/>
        <w:spacing w:after="0" w:line="240" w:lineRule="auto"/>
        <w:rPr>
          <w:rFonts w:ascii="Times New Roman" w:hAnsi="Times New Roman" w:cs="Times New Roman"/>
          <w:color w:val="000000"/>
          <w:sz w:val="24"/>
          <w:szCs w:val="24"/>
          <w:lang w:val="en-US"/>
        </w:rPr>
      </w:pPr>
    </w:p>
    <w:p w14:paraId="58FBA368" w14:textId="77777777" w:rsidR="009435C6" w:rsidRPr="009435C6" w:rsidRDefault="009435C6" w:rsidP="009435C6">
      <w:pPr>
        <w:autoSpaceDE w:val="0"/>
        <w:autoSpaceDN w:val="0"/>
        <w:adjustRightInd w:val="0"/>
        <w:spacing w:after="0" w:line="480" w:lineRule="auto"/>
        <w:ind w:left="567" w:hanging="567"/>
        <w:jc w:val="both"/>
        <w:rPr>
          <w:rFonts w:ascii="Times New Roman" w:hAnsi="Times New Roman" w:cs="Times New Roman"/>
          <w:color w:val="000000"/>
          <w:sz w:val="24"/>
          <w:szCs w:val="20"/>
          <w:lang w:val="en-US"/>
        </w:rPr>
      </w:pPr>
      <w:r w:rsidRPr="009435C6">
        <w:rPr>
          <w:rFonts w:ascii="Times New Roman" w:hAnsi="Times New Roman" w:cs="Times New Roman"/>
          <w:color w:val="000000"/>
          <w:sz w:val="24"/>
          <w:szCs w:val="20"/>
          <w:lang w:val="en-US"/>
        </w:rPr>
        <w:t xml:space="preserve">Wardani, R. K., &amp; Fernanda, M. H. F. (2016). Analisis kadar kafein dari serbuk teh hitam, teh hijau dan teh putih (camellia sinensis l.). </w:t>
      </w:r>
      <w:r w:rsidRPr="009435C6">
        <w:rPr>
          <w:rFonts w:ascii="Times New Roman" w:hAnsi="Times New Roman" w:cs="Times New Roman"/>
          <w:i/>
          <w:iCs/>
          <w:color w:val="000000"/>
          <w:sz w:val="24"/>
          <w:szCs w:val="20"/>
          <w:lang w:val="en-US"/>
        </w:rPr>
        <w:t>Journal Pharmasci (Journal of Pharmacy and Science)</w:t>
      </w:r>
      <w:r w:rsidRPr="009435C6">
        <w:rPr>
          <w:rFonts w:ascii="Times New Roman" w:hAnsi="Times New Roman" w:cs="Times New Roman"/>
          <w:color w:val="000000"/>
          <w:sz w:val="24"/>
          <w:szCs w:val="20"/>
          <w:lang w:val="en-US"/>
        </w:rPr>
        <w:t xml:space="preserve">, </w:t>
      </w:r>
      <w:r w:rsidRPr="009435C6">
        <w:rPr>
          <w:rFonts w:ascii="Times New Roman" w:hAnsi="Times New Roman" w:cs="Times New Roman"/>
          <w:i/>
          <w:iCs/>
          <w:color w:val="000000"/>
          <w:sz w:val="24"/>
          <w:szCs w:val="20"/>
          <w:lang w:val="en-US"/>
        </w:rPr>
        <w:t>1</w:t>
      </w:r>
      <w:r w:rsidRPr="009435C6">
        <w:rPr>
          <w:rFonts w:ascii="Times New Roman" w:hAnsi="Times New Roman" w:cs="Times New Roman"/>
          <w:color w:val="000000"/>
          <w:sz w:val="24"/>
          <w:szCs w:val="20"/>
          <w:lang w:val="en-US"/>
        </w:rPr>
        <w:t xml:space="preserve">(1), 15-17. </w:t>
      </w:r>
    </w:p>
    <w:p w14:paraId="63B36C5E"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Yannai, S. (Ed.). (2003). </w:t>
      </w:r>
      <w:r w:rsidRPr="00B227F0">
        <w:rPr>
          <w:rFonts w:ascii="Times New Roman" w:hAnsi="Times New Roman" w:cs="Times New Roman"/>
          <w:i/>
          <w:iCs/>
          <w:sz w:val="24"/>
          <w:szCs w:val="24"/>
        </w:rPr>
        <w:t>Dictionary of Food Compounds with CD-ROM: Additives, Flavors, and Ingredients</w:t>
      </w:r>
      <w:r w:rsidRPr="00B227F0">
        <w:rPr>
          <w:rFonts w:ascii="Times New Roman" w:hAnsi="Times New Roman" w:cs="Times New Roman"/>
          <w:sz w:val="24"/>
          <w:szCs w:val="24"/>
        </w:rPr>
        <w:t>. Chapman and Hall/CRC. https://doi.org/10.1201/9781420068450</w:t>
      </w:r>
    </w:p>
    <w:p w14:paraId="75513460"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Yantoko, &amp; Yosika, M. (2014). Etnobotani Tumbuhan Obat oleh Masyarakat Suku Dayak Seruyan Kabupaten Seruyan Provinsi Kalimantan Tengah. In </w:t>
      </w:r>
      <w:r w:rsidRPr="00B227F0">
        <w:rPr>
          <w:rFonts w:ascii="Times New Roman" w:hAnsi="Times New Roman" w:cs="Times New Roman"/>
          <w:i/>
          <w:iCs/>
          <w:sz w:val="24"/>
          <w:szCs w:val="24"/>
        </w:rPr>
        <w:t>Universitas Islam Negeri Maulana Malik Ibrahim</w:t>
      </w:r>
      <w:r w:rsidRPr="00B227F0">
        <w:rPr>
          <w:rFonts w:ascii="Times New Roman" w:hAnsi="Times New Roman" w:cs="Times New Roman"/>
          <w:sz w:val="24"/>
          <w:szCs w:val="24"/>
        </w:rPr>
        <w:t xml:space="preserve"> (Vol. 39, Issue 1). https://doi.org/10.4324/9781315853178</w:t>
      </w:r>
    </w:p>
    <w:p w14:paraId="47534C19"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Yazdiniapour, Z., Ghanadian, M., Zolfaghari, B., &amp; Lanzotti, V. (2015). 6(17)-Epoxylathyrane diterpenes from Euphorbia sogdiana Popov with cytotoxic activity. </w:t>
      </w:r>
      <w:r w:rsidRPr="00B227F0">
        <w:rPr>
          <w:rFonts w:ascii="Times New Roman" w:hAnsi="Times New Roman" w:cs="Times New Roman"/>
          <w:i/>
          <w:iCs/>
          <w:sz w:val="24"/>
          <w:szCs w:val="24"/>
        </w:rPr>
        <w:t>Fitoterapia</w:t>
      </w:r>
      <w:r w:rsidRPr="00B227F0">
        <w:rPr>
          <w:rFonts w:ascii="Times New Roman" w:hAnsi="Times New Roman" w:cs="Times New Roman"/>
          <w:sz w:val="24"/>
          <w:szCs w:val="24"/>
        </w:rPr>
        <w:t>. https://doi.org/10.1016/j.fitote.2015.11.008</w:t>
      </w:r>
    </w:p>
    <w:p w14:paraId="1A1095FF" w14:textId="77777777" w:rsidR="00F95C84" w:rsidRPr="00B227F0" w:rsidRDefault="00F95C84" w:rsidP="00B227F0">
      <w:pPr>
        <w:pStyle w:val="Bibliography"/>
        <w:jc w:val="both"/>
        <w:rPr>
          <w:rFonts w:ascii="Times New Roman" w:hAnsi="Times New Roman" w:cs="Times New Roman"/>
          <w:sz w:val="24"/>
          <w:szCs w:val="24"/>
        </w:rPr>
      </w:pPr>
      <w:r w:rsidRPr="00B227F0">
        <w:rPr>
          <w:rFonts w:ascii="Times New Roman" w:hAnsi="Times New Roman" w:cs="Times New Roman"/>
          <w:sz w:val="24"/>
          <w:szCs w:val="24"/>
        </w:rPr>
        <w:t xml:space="preserve">Zhang, J., Huang, W., Sun, H., Liu, Y., Zhao, X., Tang, S., Sun, M., Wang, S., Li, J., Zhang, L., Zhou, J., Pan, Q., &amp; Chen, H. (2017). Structure Identification and In Vitro Anticancer Activity of Lathyrol-3-phenylacetate-5,15-diacetate. </w:t>
      </w:r>
      <w:r w:rsidRPr="00B227F0">
        <w:rPr>
          <w:rFonts w:ascii="Times New Roman" w:hAnsi="Times New Roman" w:cs="Times New Roman"/>
          <w:i/>
          <w:iCs/>
          <w:sz w:val="24"/>
          <w:szCs w:val="24"/>
        </w:rPr>
        <w:t>Molecules</w:t>
      </w:r>
      <w:r w:rsidRPr="00B227F0">
        <w:rPr>
          <w:rFonts w:ascii="Times New Roman" w:hAnsi="Times New Roman" w:cs="Times New Roman"/>
          <w:sz w:val="24"/>
          <w:szCs w:val="24"/>
        </w:rPr>
        <w:t xml:space="preserve">, </w:t>
      </w:r>
      <w:r w:rsidRPr="00B227F0">
        <w:rPr>
          <w:rFonts w:ascii="Times New Roman" w:hAnsi="Times New Roman" w:cs="Times New Roman"/>
          <w:i/>
          <w:iCs/>
          <w:sz w:val="24"/>
          <w:szCs w:val="24"/>
        </w:rPr>
        <w:t>22</w:t>
      </w:r>
      <w:r w:rsidRPr="00B227F0">
        <w:rPr>
          <w:rFonts w:ascii="Times New Roman" w:hAnsi="Times New Roman" w:cs="Times New Roman"/>
          <w:sz w:val="24"/>
          <w:szCs w:val="24"/>
        </w:rPr>
        <w:t>(9), 1412. https://doi.org/10.3390/molecules22091412</w:t>
      </w:r>
    </w:p>
    <w:p w14:paraId="2A75107C" w14:textId="7144A3FD" w:rsidR="009A23AC" w:rsidRDefault="00F92704" w:rsidP="00B227F0">
      <w:pPr>
        <w:widowControl w:val="0"/>
        <w:autoSpaceDE w:val="0"/>
        <w:autoSpaceDN w:val="0"/>
        <w:adjustRightInd w:val="0"/>
        <w:spacing w:line="360" w:lineRule="auto"/>
        <w:ind w:left="480" w:hanging="480"/>
        <w:jc w:val="both"/>
        <w:rPr>
          <w:rFonts w:ascii="Times New Roman" w:hAnsi="Times New Roman" w:cs="Times New Roman"/>
          <w:sz w:val="24"/>
          <w:szCs w:val="24"/>
        </w:rPr>
      </w:pPr>
      <w:r w:rsidRPr="00B227F0">
        <w:rPr>
          <w:rFonts w:ascii="Times New Roman" w:hAnsi="Times New Roman" w:cs="Times New Roman"/>
          <w:sz w:val="24"/>
          <w:szCs w:val="24"/>
        </w:rPr>
        <w:fldChar w:fldCharType="end"/>
      </w:r>
    </w:p>
    <w:p w14:paraId="349AE531" w14:textId="77777777" w:rsidR="00C97B81" w:rsidRDefault="00C97B81">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14:paraId="70509B8F" w14:textId="2370AC9E" w:rsidR="00356BB6" w:rsidRDefault="00356BB6" w:rsidP="00B643AF">
      <w:pPr>
        <w:pStyle w:val="Heading1"/>
        <w:spacing w:after="240"/>
        <w:rPr>
          <w:rFonts w:ascii="Times New Roman" w:hAnsi="Times New Roman" w:cs="Times New Roman"/>
          <w:b/>
          <w:color w:val="auto"/>
          <w:sz w:val="24"/>
          <w:szCs w:val="24"/>
        </w:rPr>
      </w:pPr>
      <w:bookmarkStart w:id="54" w:name="_Toc125584576"/>
      <w:r w:rsidRPr="00356BB6">
        <w:rPr>
          <w:rFonts w:ascii="Times New Roman" w:hAnsi="Times New Roman" w:cs="Times New Roman"/>
          <w:b/>
          <w:color w:val="auto"/>
          <w:sz w:val="24"/>
          <w:szCs w:val="24"/>
        </w:rPr>
        <w:lastRenderedPageBreak/>
        <w:t xml:space="preserve">Lampiran 1 </w:t>
      </w:r>
      <w:r>
        <w:rPr>
          <w:rFonts w:ascii="Times New Roman" w:hAnsi="Times New Roman" w:cs="Times New Roman"/>
          <w:b/>
          <w:color w:val="auto"/>
          <w:sz w:val="24"/>
          <w:szCs w:val="24"/>
        </w:rPr>
        <w:t>Justifikasi Anggaran Penelitian</w:t>
      </w:r>
      <w:bookmarkEnd w:id="54"/>
    </w:p>
    <w:tbl>
      <w:tblPr>
        <w:tblW w:w="9271" w:type="dxa"/>
        <w:tblLook w:val="04A0" w:firstRow="1" w:lastRow="0" w:firstColumn="1" w:lastColumn="0" w:noHBand="0" w:noVBand="1"/>
      </w:tblPr>
      <w:tblGrid>
        <w:gridCol w:w="3534"/>
        <w:gridCol w:w="992"/>
        <w:gridCol w:w="1276"/>
        <w:gridCol w:w="1984"/>
        <w:gridCol w:w="1485"/>
      </w:tblGrid>
      <w:tr w:rsidR="00376242" w:rsidRPr="00376242" w14:paraId="7ECD5B62" w14:textId="77777777" w:rsidTr="003E78CD">
        <w:trPr>
          <w:trHeight w:val="270"/>
        </w:trPr>
        <w:tc>
          <w:tcPr>
            <w:tcW w:w="35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15F4C8" w14:textId="77777777" w:rsidR="00376242" w:rsidRPr="00376242" w:rsidRDefault="00376242" w:rsidP="00376242">
            <w:pPr>
              <w:spacing w:after="0" w:line="240" w:lineRule="auto"/>
              <w:jc w:val="center"/>
              <w:rPr>
                <w:rFonts w:ascii="Times New Roman" w:eastAsia="Times New Roman" w:hAnsi="Times New Roman" w:cs="Times New Roman"/>
                <w:b/>
                <w:bCs/>
                <w:color w:val="000000"/>
                <w:lang w:val="en-US"/>
              </w:rPr>
            </w:pPr>
            <w:r w:rsidRPr="00376242">
              <w:rPr>
                <w:rFonts w:ascii="Times New Roman" w:eastAsia="Times New Roman" w:hAnsi="Times New Roman" w:cs="Times New Roman"/>
                <w:b/>
                <w:bCs/>
                <w:color w:val="000000"/>
                <w:lang w:val="en-US"/>
              </w:rPr>
              <w:t>Material</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085CA182" w14:textId="77777777" w:rsidR="00376242" w:rsidRPr="00376242" w:rsidRDefault="00376242" w:rsidP="00376242">
            <w:pPr>
              <w:spacing w:after="0" w:line="240" w:lineRule="auto"/>
              <w:jc w:val="center"/>
              <w:rPr>
                <w:rFonts w:ascii="Times New Roman" w:eastAsia="Times New Roman" w:hAnsi="Times New Roman" w:cs="Times New Roman"/>
                <w:b/>
                <w:bCs/>
                <w:color w:val="000000"/>
                <w:lang w:val="en-US"/>
              </w:rPr>
            </w:pPr>
            <w:r w:rsidRPr="00376242">
              <w:rPr>
                <w:rFonts w:ascii="Times New Roman" w:eastAsia="Times New Roman" w:hAnsi="Times New Roman" w:cs="Times New Roman"/>
                <w:b/>
                <w:bCs/>
                <w:color w:val="000000"/>
                <w:lang w:val="en-US"/>
              </w:rPr>
              <w:t>Volume</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64ACADA6" w14:textId="77777777" w:rsidR="00376242" w:rsidRPr="00376242" w:rsidRDefault="00376242" w:rsidP="00376242">
            <w:pPr>
              <w:spacing w:after="0" w:line="240" w:lineRule="auto"/>
              <w:jc w:val="center"/>
              <w:rPr>
                <w:rFonts w:ascii="Times New Roman" w:eastAsia="Times New Roman" w:hAnsi="Times New Roman" w:cs="Times New Roman"/>
                <w:b/>
                <w:bCs/>
                <w:color w:val="000000"/>
                <w:lang w:val="en-US"/>
              </w:rPr>
            </w:pPr>
            <w:r w:rsidRPr="00376242">
              <w:rPr>
                <w:rFonts w:ascii="Times New Roman" w:eastAsia="Times New Roman" w:hAnsi="Times New Roman" w:cs="Times New Roman"/>
                <w:b/>
                <w:bCs/>
                <w:color w:val="000000"/>
                <w:lang w:val="en-US"/>
              </w:rPr>
              <w:t>Satuan</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4F8EA6B3" w14:textId="77777777" w:rsidR="00376242" w:rsidRPr="00376242" w:rsidRDefault="00376242" w:rsidP="00376242">
            <w:pPr>
              <w:spacing w:after="0" w:line="240" w:lineRule="auto"/>
              <w:jc w:val="center"/>
              <w:rPr>
                <w:rFonts w:ascii="Times New Roman" w:eastAsia="Times New Roman" w:hAnsi="Times New Roman" w:cs="Times New Roman"/>
                <w:b/>
                <w:bCs/>
                <w:color w:val="000000"/>
                <w:lang w:val="en-US"/>
              </w:rPr>
            </w:pPr>
            <w:r w:rsidRPr="00376242">
              <w:rPr>
                <w:rFonts w:ascii="Times New Roman" w:eastAsia="Times New Roman" w:hAnsi="Times New Roman" w:cs="Times New Roman"/>
                <w:b/>
                <w:bCs/>
                <w:color w:val="000000"/>
                <w:lang w:val="en-US"/>
              </w:rPr>
              <w:t>Harga satuan (Rp)</w:t>
            </w:r>
          </w:p>
        </w:tc>
        <w:tc>
          <w:tcPr>
            <w:tcW w:w="1485" w:type="dxa"/>
            <w:tcBorders>
              <w:top w:val="single" w:sz="8" w:space="0" w:color="auto"/>
              <w:left w:val="nil"/>
              <w:bottom w:val="single" w:sz="8" w:space="0" w:color="auto"/>
              <w:right w:val="single" w:sz="8" w:space="0" w:color="auto"/>
            </w:tcBorders>
            <w:shd w:val="clear" w:color="auto" w:fill="auto"/>
            <w:vAlign w:val="center"/>
            <w:hideMark/>
          </w:tcPr>
          <w:p w14:paraId="2E9E025C" w14:textId="77777777" w:rsidR="00376242" w:rsidRPr="00376242" w:rsidRDefault="00376242" w:rsidP="00376242">
            <w:pPr>
              <w:spacing w:after="0" w:line="240" w:lineRule="auto"/>
              <w:jc w:val="center"/>
              <w:rPr>
                <w:rFonts w:ascii="Times New Roman" w:eastAsia="Times New Roman" w:hAnsi="Times New Roman" w:cs="Times New Roman"/>
                <w:b/>
                <w:bCs/>
                <w:color w:val="000000"/>
                <w:lang w:val="en-US"/>
              </w:rPr>
            </w:pPr>
            <w:r w:rsidRPr="00376242">
              <w:rPr>
                <w:rFonts w:ascii="Times New Roman" w:eastAsia="Times New Roman" w:hAnsi="Times New Roman" w:cs="Times New Roman"/>
                <w:b/>
                <w:bCs/>
                <w:color w:val="000000"/>
                <w:lang w:val="en-US"/>
              </w:rPr>
              <w:t>Jumlah</w:t>
            </w:r>
          </w:p>
        </w:tc>
      </w:tr>
      <w:tr w:rsidR="00376242" w:rsidRPr="00376242" w14:paraId="2209E64A" w14:textId="77777777" w:rsidTr="003E78CD">
        <w:trPr>
          <w:trHeight w:val="270"/>
        </w:trPr>
        <w:tc>
          <w:tcPr>
            <w:tcW w:w="9271" w:type="dxa"/>
            <w:gridSpan w:val="5"/>
            <w:tcBorders>
              <w:top w:val="single" w:sz="8" w:space="0" w:color="auto"/>
              <w:left w:val="single" w:sz="8" w:space="0" w:color="auto"/>
              <w:bottom w:val="single" w:sz="8" w:space="0" w:color="auto"/>
              <w:right w:val="single" w:sz="8" w:space="0" w:color="000000"/>
            </w:tcBorders>
            <w:shd w:val="clear" w:color="000000" w:fill="E7E6E6"/>
            <w:vAlign w:val="center"/>
            <w:hideMark/>
          </w:tcPr>
          <w:p w14:paraId="2737C83F" w14:textId="77777777" w:rsidR="00376242" w:rsidRPr="00376242" w:rsidRDefault="00376242" w:rsidP="00376242">
            <w:pPr>
              <w:spacing w:after="0" w:line="240" w:lineRule="auto"/>
              <w:ind w:firstLineChars="75" w:firstLine="166"/>
              <w:rPr>
                <w:rFonts w:ascii="Times New Roman" w:eastAsia="Times New Roman" w:hAnsi="Times New Roman" w:cs="Times New Roman"/>
                <w:b/>
                <w:bCs/>
                <w:color w:val="000000"/>
                <w:lang w:val="en-US"/>
              </w:rPr>
            </w:pPr>
            <w:r w:rsidRPr="00376242">
              <w:rPr>
                <w:rFonts w:ascii="Times New Roman" w:eastAsia="Times New Roman" w:hAnsi="Times New Roman" w:cs="Times New Roman"/>
                <w:b/>
                <w:bCs/>
                <w:color w:val="000000"/>
                <w:lang w:val="en-US"/>
              </w:rPr>
              <w:t>1. Honorarium</w:t>
            </w:r>
          </w:p>
        </w:tc>
      </w:tr>
      <w:tr w:rsidR="00376242" w:rsidRPr="00376242" w14:paraId="6C51F53C" w14:textId="77777777" w:rsidTr="003E78CD">
        <w:trPr>
          <w:trHeight w:val="270"/>
        </w:trPr>
        <w:tc>
          <w:tcPr>
            <w:tcW w:w="353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81F32CC" w14:textId="77777777" w:rsidR="00376242" w:rsidRPr="00376242" w:rsidRDefault="00376242" w:rsidP="00376242">
            <w:pPr>
              <w:spacing w:after="0" w:line="240" w:lineRule="auto"/>
              <w:rPr>
                <w:rFonts w:ascii="Times New Roman" w:eastAsia="Times New Roman" w:hAnsi="Times New Roman" w:cs="Times New Roman"/>
                <w:color w:val="000000"/>
                <w:lang w:val="en-US"/>
              </w:rPr>
            </w:pPr>
            <w:r w:rsidRPr="00376242">
              <w:rPr>
                <w:rFonts w:ascii="Times New Roman" w:eastAsia="Times New Roman" w:hAnsi="Times New Roman" w:cs="Times New Roman"/>
                <w:color w:val="000000"/>
                <w:lang w:val="en-US"/>
              </w:rPr>
              <w:t>Pembantu peneliti</w:t>
            </w:r>
          </w:p>
        </w:tc>
        <w:tc>
          <w:tcPr>
            <w:tcW w:w="992" w:type="dxa"/>
            <w:tcBorders>
              <w:top w:val="nil"/>
              <w:left w:val="nil"/>
              <w:bottom w:val="single" w:sz="8" w:space="0" w:color="auto"/>
              <w:right w:val="single" w:sz="8" w:space="0" w:color="auto"/>
            </w:tcBorders>
            <w:shd w:val="clear" w:color="auto" w:fill="auto"/>
            <w:vAlign w:val="center"/>
            <w:hideMark/>
          </w:tcPr>
          <w:p w14:paraId="1FEC9BDF" w14:textId="77777777" w:rsidR="00376242" w:rsidRPr="00376242" w:rsidRDefault="00376242" w:rsidP="00376242">
            <w:pPr>
              <w:spacing w:after="0" w:line="240" w:lineRule="auto"/>
              <w:jc w:val="center"/>
              <w:rPr>
                <w:rFonts w:ascii="Times New Roman" w:eastAsia="Times New Roman" w:hAnsi="Times New Roman" w:cs="Times New Roman"/>
                <w:color w:val="000000"/>
                <w:lang w:val="en-US"/>
              </w:rPr>
            </w:pPr>
            <w:r w:rsidRPr="00376242">
              <w:rPr>
                <w:rFonts w:ascii="Times New Roman" w:eastAsia="Times New Roman" w:hAnsi="Times New Roman" w:cs="Times New Roman"/>
                <w:color w:val="000000"/>
                <w:lang w:val="en-US"/>
              </w:rPr>
              <w:t>1</w:t>
            </w:r>
          </w:p>
        </w:tc>
        <w:tc>
          <w:tcPr>
            <w:tcW w:w="1276" w:type="dxa"/>
            <w:tcBorders>
              <w:top w:val="nil"/>
              <w:left w:val="nil"/>
              <w:bottom w:val="single" w:sz="8" w:space="0" w:color="auto"/>
              <w:right w:val="single" w:sz="8" w:space="0" w:color="auto"/>
            </w:tcBorders>
            <w:shd w:val="clear" w:color="auto" w:fill="auto"/>
            <w:vAlign w:val="center"/>
            <w:hideMark/>
          </w:tcPr>
          <w:p w14:paraId="532472BB" w14:textId="77777777" w:rsidR="00376242" w:rsidRPr="00376242" w:rsidRDefault="00376242" w:rsidP="00376242">
            <w:pPr>
              <w:spacing w:after="0" w:line="240" w:lineRule="auto"/>
              <w:jc w:val="center"/>
              <w:rPr>
                <w:rFonts w:ascii="Times New Roman" w:eastAsia="Times New Roman" w:hAnsi="Times New Roman" w:cs="Times New Roman"/>
                <w:color w:val="000000"/>
                <w:lang w:val="en-US"/>
              </w:rPr>
            </w:pPr>
            <w:r w:rsidRPr="00376242">
              <w:rPr>
                <w:rFonts w:ascii="Times New Roman" w:eastAsia="Times New Roman" w:hAnsi="Times New Roman" w:cs="Times New Roman"/>
                <w:color w:val="000000"/>
                <w:lang w:val="en-US"/>
              </w:rPr>
              <w:t>orang</w:t>
            </w:r>
          </w:p>
        </w:tc>
        <w:tc>
          <w:tcPr>
            <w:tcW w:w="1984" w:type="dxa"/>
            <w:tcBorders>
              <w:top w:val="nil"/>
              <w:left w:val="nil"/>
              <w:bottom w:val="single" w:sz="8" w:space="0" w:color="auto"/>
              <w:right w:val="single" w:sz="8" w:space="0" w:color="auto"/>
            </w:tcBorders>
            <w:shd w:val="clear" w:color="auto" w:fill="auto"/>
            <w:vAlign w:val="center"/>
            <w:hideMark/>
          </w:tcPr>
          <w:p w14:paraId="38525D08" w14:textId="45F4180E" w:rsidR="00376242" w:rsidRPr="00376242" w:rsidRDefault="003E78CD" w:rsidP="00376242">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sidR="00376242" w:rsidRPr="00376242">
              <w:rPr>
                <w:rFonts w:ascii="Times New Roman" w:eastAsia="Times New Roman" w:hAnsi="Times New Roman" w:cs="Times New Roman"/>
                <w:color w:val="000000"/>
                <w:lang w:val="en-US"/>
              </w:rPr>
              <w:t>5</w:t>
            </w:r>
            <w:r>
              <w:rPr>
                <w:rFonts w:ascii="Times New Roman" w:eastAsia="Times New Roman" w:hAnsi="Times New Roman" w:cs="Times New Roman"/>
                <w:color w:val="000000"/>
                <w:lang w:val="en-US"/>
              </w:rPr>
              <w:t>0</w:t>
            </w:r>
            <w:r w:rsidR="00376242" w:rsidRPr="00376242">
              <w:rPr>
                <w:rFonts w:ascii="Times New Roman" w:eastAsia="Times New Roman" w:hAnsi="Times New Roman" w:cs="Times New Roman"/>
                <w:color w:val="000000"/>
                <w:lang w:val="en-US"/>
              </w:rPr>
              <w:t>0.000</w:t>
            </w:r>
          </w:p>
        </w:tc>
        <w:tc>
          <w:tcPr>
            <w:tcW w:w="1485" w:type="dxa"/>
            <w:tcBorders>
              <w:top w:val="nil"/>
              <w:left w:val="nil"/>
              <w:bottom w:val="single" w:sz="8" w:space="0" w:color="auto"/>
              <w:right w:val="single" w:sz="8" w:space="0" w:color="auto"/>
            </w:tcBorders>
            <w:shd w:val="clear" w:color="auto" w:fill="auto"/>
            <w:vAlign w:val="center"/>
            <w:hideMark/>
          </w:tcPr>
          <w:p w14:paraId="4AC7C15D" w14:textId="44E57B2B" w:rsidR="00376242" w:rsidRPr="00376242" w:rsidRDefault="003E78CD" w:rsidP="00376242">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sidR="00376242" w:rsidRPr="00376242">
              <w:rPr>
                <w:rFonts w:ascii="Times New Roman" w:eastAsia="Times New Roman" w:hAnsi="Times New Roman" w:cs="Times New Roman"/>
                <w:color w:val="000000"/>
                <w:lang w:val="en-US"/>
              </w:rPr>
              <w:t>5</w:t>
            </w:r>
            <w:r>
              <w:rPr>
                <w:rFonts w:ascii="Times New Roman" w:eastAsia="Times New Roman" w:hAnsi="Times New Roman" w:cs="Times New Roman"/>
                <w:color w:val="000000"/>
                <w:lang w:val="en-US"/>
              </w:rPr>
              <w:t>0</w:t>
            </w:r>
            <w:r w:rsidR="00376242" w:rsidRPr="00376242">
              <w:rPr>
                <w:rFonts w:ascii="Times New Roman" w:eastAsia="Times New Roman" w:hAnsi="Times New Roman" w:cs="Times New Roman"/>
                <w:color w:val="000000"/>
                <w:lang w:val="en-US"/>
              </w:rPr>
              <w:t>0.000</w:t>
            </w:r>
          </w:p>
        </w:tc>
      </w:tr>
      <w:tr w:rsidR="00376242" w:rsidRPr="00376242" w14:paraId="63C3C35B" w14:textId="77777777" w:rsidTr="003E78CD">
        <w:trPr>
          <w:trHeight w:val="270"/>
        </w:trPr>
        <w:tc>
          <w:tcPr>
            <w:tcW w:w="3534" w:type="dxa"/>
            <w:tcBorders>
              <w:top w:val="nil"/>
              <w:left w:val="single" w:sz="8" w:space="0" w:color="auto"/>
              <w:bottom w:val="single" w:sz="8" w:space="0" w:color="auto"/>
              <w:right w:val="nil"/>
            </w:tcBorders>
            <w:shd w:val="clear" w:color="auto" w:fill="auto"/>
            <w:vAlign w:val="center"/>
            <w:hideMark/>
          </w:tcPr>
          <w:p w14:paraId="1F39E095" w14:textId="77777777" w:rsidR="00376242" w:rsidRPr="00376242" w:rsidRDefault="00376242" w:rsidP="00376242">
            <w:pPr>
              <w:spacing w:after="0" w:line="240" w:lineRule="auto"/>
              <w:rPr>
                <w:rFonts w:ascii="Times New Roman" w:eastAsia="Times New Roman" w:hAnsi="Times New Roman" w:cs="Times New Roman"/>
                <w:color w:val="000000"/>
                <w:lang w:val="en-US"/>
              </w:rPr>
            </w:pPr>
            <w:r w:rsidRPr="00376242">
              <w:rPr>
                <w:rFonts w:ascii="Times New Roman" w:eastAsia="Times New Roman" w:hAnsi="Times New Roman" w:cs="Times New Roman"/>
                <w:color w:val="000000"/>
                <w:lang w:val="en-US"/>
              </w:rPr>
              <w:t>Pembantu lapangan</w:t>
            </w:r>
          </w:p>
        </w:tc>
        <w:tc>
          <w:tcPr>
            <w:tcW w:w="992" w:type="dxa"/>
            <w:tcBorders>
              <w:top w:val="nil"/>
              <w:left w:val="single" w:sz="4" w:space="0" w:color="auto"/>
              <w:bottom w:val="single" w:sz="8" w:space="0" w:color="auto"/>
              <w:right w:val="single" w:sz="8" w:space="0" w:color="auto"/>
            </w:tcBorders>
            <w:shd w:val="clear" w:color="auto" w:fill="auto"/>
            <w:vAlign w:val="center"/>
            <w:hideMark/>
          </w:tcPr>
          <w:p w14:paraId="0A696942" w14:textId="77777777" w:rsidR="00376242" w:rsidRPr="00376242" w:rsidRDefault="00376242" w:rsidP="00376242">
            <w:pPr>
              <w:spacing w:after="0" w:line="240" w:lineRule="auto"/>
              <w:jc w:val="center"/>
              <w:rPr>
                <w:rFonts w:ascii="Times New Roman" w:eastAsia="Times New Roman" w:hAnsi="Times New Roman" w:cs="Times New Roman"/>
                <w:color w:val="000000"/>
                <w:lang w:val="en-US"/>
              </w:rPr>
            </w:pPr>
            <w:r w:rsidRPr="00376242">
              <w:rPr>
                <w:rFonts w:ascii="Times New Roman" w:eastAsia="Times New Roman" w:hAnsi="Times New Roman" w:cs="Times New Roman"/>
                <w:color w:val="000000"/>
                <w:lang w:val="en-US"/>
              </w:rPr>
              <w:t>3</w:t>
            </w:r>
          </w:p>
        </w:tc>
        <w:tc>
          <w:tcPr>
            <w:tcW w:w="1276" w:type="dxa"/>
            <w:tcBorders>
              <w:top w:val="nil"/>
              <w:left w:val="nil"/>
              <w:bottom w:val="single" w:sz="8" w:space="0" w:color="auto"/>
              <w:right w:val="single" w:sz="8" w:space="0" w:color="auto"/>
            </w:tcBorders>
            <w:shd w:val="clear" w:color="auto" w:fill="auto"/>
            <w:vAlign w:val="center"/>
            <w:hideMark/>
          </w:tcPr>
          <w:p w14:paraId="08F7B424" w14:textId="77777777" w:rsidR="00376242" w:rsidRPr="00376242" w:rsidRDefault="00376242" w:rsidP="00376242">
            <w:pPr>
              <w:spacing w:after="0" w:line="240" w:lineRule="auto"/>
              <w:jc w:val="center"/>
              <w:rPr>
                <w:rFonts w:ascii="Times New Roman" w:eastAsia="Times New Roman" w:hAnsi="Times New Roman" w:cs="Times New Roman"/>
                <w:color w:val="000000"/>
                <w:lang w:val="en-US"/>
              </w:rPr>
            </w:pPr>
            <w:r w:rsidRPr="00376242">
              <w:rPr>
                <w:rFonts w:ascii="Times New Roman" w:eastAsia="Times New Roman" w:hAnsi="Times New Roman" w:cs="Times New Roman"/>
                <w:color w:val="000000"/>
                <w:lang w:val="en-US"/>
              </w:rPr>
              <w:t>orang</w:t>
            </w:r>
          </w:p>
        </w:tc>
        <w:tc>
          <w:tcPr>
            <w:tcW w:w="1984" w:type="dxa"/>
            <w:tcBorders>
              <w:top w:val="nil"/>
              <w:left w:val="nil"/>
              <w:bottom w:val="single" w:sz="8" w:space="0" w:color="auto"/>
              <w:right w:val="single" w:sz="8" w:space="0" w:color="auto"/>
            </w:tcBorders>
            <w:shd w:val="clear" w:color="auto" w:fill="auto"/>
            <w:vAlign w:val="center"/>
            <w:hideMark/>
          </w:tcPr>
          <w:p w14:paraId="21C66E2B" w14:textId="71868A90" w:rsidR="00376242" w:rsidRPr="00376242" w:rsidRDefault="003E78CD" w:rsidP="00376242">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15</w:t>
            </w:r>
            <w:r w:rsidR="00376242" w:rsidRPr="00376242">
              <w:rPr>
                <w:rFonts w:ascii="Times New Roman" w:eastAsia="Times New Roman" w:hAnsi="Times New Roman" w:cs="Times New Roman"/>
                <w:color w:val="000000"/>
                <w:lang w:val="en-US"/>
              </w:rPr>
              <w:t>0.000</w:t>
            </w:r>
          </w:p>
        </w:tc>
        <w:tc>
          <w:tcPr>
            <w:tcW w:w="1485" w:type="dxa"/>
            <w:tcBorders>
              <w:top w:val="nil"/>
              <w:left w:val="nil"/>
              <w:bottom w:val="single" w:sz="8" w:space="0" w:color="auto"/>
              <w:right w:val="single" w:sz="8" w:space="0" w:color="auto"/>
            </w:tcBorders>
            <w:shd w:val="clear" w:color="auto" w:fill="auto"/>
            <w:vAlign w:val="center"/>
            <w:hideMark/>
          </w:tcPr>
          <w:p w14:paraId="547D3E16" w14:textId="03834AD8" w:rsidR="00376242" w:rsidRPr="00376242" w:rsidRDefault="003E78CD" w:rsidP="00376242">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45</w:t>
            </w:r>
            <w:r w:rsidR="00376242" w:rsidRPr="00376242">
              <w:rPr>
                <w:rFonts w:ascii="Times New Roman" w:eastAsia="Times New Roman" w:hAnsi="Times New Roman" w:cs="Times New Roman"/>
                <w:color w:val="000000"/>
                <w:lang w:val="en-US"/>
              </w:rPr>
              <w:t>0.000</w:t>
            </w:r>
          </w:p>
        </w:tc>
      </w:tr>
      <w:tr w:rsidR="00376242" w:rsidRPr="00376242" w14:paraId="4F675E6E" w14:textId="77777777" w:rsidTr="003E78CD">
        <w:trPr>
          <w:trHeight w:val="270"/>
        </w:trPr>
        <w:tc>
          <w:tcPr>
            <w:tcW w:w="7786"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682A7371" w14:textId="77777777" w:rsidR="00376242" w:rsidRPr="00376242" w:rsidRDefault="00376242" w:rsidP="00376242">
            <w:pPr>
              <w:spacing w:after="0" w:line="240" w:lineRule="auto"/>
              <w:jc w:val="right"/>
              <w:rPr>
                <w:rFonts w:ascii="Times New Roman" w:eastAsia="Times New Roman" w:hAnsi="Times New Roman" w:cs="Times New Roman"/>
                <w:b/>
                <w:bCs/>
                <w:color w:val="000000"/>
                <w:lang w:val="en-US"/>
              </w:rPr>
            </w:pPr>
            <w:r w:rsidRPr="00376242">
              <w:rPr>
                <w:rFonts w:ascii="Times New Roman" w:eastAsia="Times New Roman" w:hAnsi="Times New Roman" w:cs="Times New Roman"/>
                <w:b/>
                <w:bCs/>
                <w:color w:val="000000"/>
                <w:lang w:val="en-US"/>
              </w:rPr>
              <w:t>SUB TOTAL (Rp)</w:t>
            </w:r>
          </w:p>
        </w:tc>
        <w:tc>
          <w:tcPr>
            <w:tcW w:w="1485" w:type="dxa"/>
            <w:tcBorders>
              <w:top w:val="nil"/>
              <w:left w:val="nil"/>
              <w:bottom w:val="single" w:sz="8" w:space="0" w:color="auto"/>
              <w:right w:val="single" w:sz="8" w:space="0" w:color="auto"/>
            </w:tcBorders>
            <w:shd w:val="clear" w:color="auto" w:fill="auto"/>
            <w:vAlign w:val="center"/>
            <w:hideMark/>
          </w:tcPr>
          <w:p w14:paraId="3F9B99C8" w14:textId="1131F810" w:rsidR="00376242" w:rsidRPr="00376242" w:rsidRDefault="003E78CD" w:rsidP="00376242">
            <w:pPr>
              <w:spacing w:after="0" w:line="240" w:lineRule="auto"/>
              <w:jc w:val="right"/>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1.9</w:t>
            </w:r>
            <w:r w:rsidR="00376242" w:rsidRPr="00376242">
              <w:rPr>
                <w:rFonts w:ascii="Times New Roman" w:eastAsia="Times New Roman" w:hAnsi="Times New Roman" w:cs="Times New Roman"/>
                <w:b/>
                <w:bCs/>
                <w:color w:val="000000"/>
                <w:lang w:val="en-US"/>
              </w:rPr>
              <w:t>50.000</w:t>
            </w:r>
          </w:p>
        </w:tc>
      </w:tr>
      <w:tr w:rsidR="003E78CD" w:rsidRPr="00376242" w14:paraId="18E685D2" w14:textId="77777777" w:rsidTr="003E78CD">
        <w:trPr>
          <w:trHeight w:val="270"/>
        </w:trPr>
        <w:tc>
          <w:tcPr>
            <w:tcW w:w="9271" w:type="dxa"/>
            <w:gridSpan w:val="5"/>
            <w:tcBorders>
              <w:top w:val="single" w:sz="8" w:space="0" w:color="auto"/>
              <w:left w:val="single" w:sz="8" w:space="0" w:color="auto"/>
              <w:bottom w:val="single" w:sz="8" w:space="0" w:color="auto"/>
              <w:right w:val="single" w:sz="8" w:space="0" w:color="000000"/>
            </w:tcBorders>
            <w:shd w:val="clear" w:color="000000" w:fill="E7E6E6"/>
            <w:vAlign w:val="center"/>
          </w:tcPr>
          <w:p w14:paraId="4B9E7475" w14:textId="67E8E29A" w:rsidR="003E78CD" w:rsidRPr="00376242" w:rsidRDefault="003E78CD" w:rsidP="003E78CD">
            <w:pPr>
              <w:spacing w:after="0" w:line="240" w:lineRule="auto"/>
              <w:ind w:firstLineChars="75" w:firstLine="166"/>
              <w:rPr>
                <w:rFonts w:ascii="Times New Roman" w:eastAsia="Times New Roman" w:hAnsi="Times New Roman" w:cs="Times New Roman"/>
                <w:b/>
                <w:bCs/>
                <w:color w:val="000000"/>
                <w:lang w:val="en-US"/>
              </w:rPr>
            </w:pPr>
            <w:r w:rsidRPr="00376242">
              <w:rPr>
                <w:rFonts w:ascii="Times New Roman" w:eastAsia="Times New Roman" w:hAnsi="Times New Roman" w:cs="Times New Roman"/>
                <w:b/>
                <w:bCs/>
                <w:color w:val="000000"/>
                <w:lang w:val="en-US"/>
              </w:rPr>
              <w:t xml:space="preserve">2. </w:t>
            </w:r>
            <w:r>
              <w:rPr>
                <w:rFonts w:ascii="Times New Roman" w:eastAsia="Times New Roman" w:hAnsi="Times New Roman" w:cs="Times New Roman"/>
                <w:b/>
                <w:bCs/>
                <w:color w:val="000000"/>
                <w:lang w:val="en-US"/>
              </w:rPr>
              <w:t>Biaya Perjalanan</w:t>
            </w:r>
          </w:p>
        </w:tc>
      </w:tr>
      <w:tr w:rsidR="003E78CD" w:rsidRPr="00376242" w14:paraId="75A465C1" w14:textId="77777777" w:rsidTr="003E78CD">
        <w:trPr>
          <w:trHeight w:val="270"/>
        </w:trPr>
        <w:tc>
          <w:tcPr>
            <w:tcW w:w="3534" w:type="dxa"/>
            <w:tcBorders>
              <w:top w:val="nil"/>
              <w:left w:val="single" w:sz="8" w:space="0" w:color="auto"/>
              <w:bottom w:val="single" w:sz="8" w:space="0" w:color="auto"/>
              <w:right w:val="single" w:sz="8" w:space="0" w:color="auto"/>
            </w:tcBorders>
            <w:shd w:val="clear" w:color="auto" w:fill="auto"/>
            <w:vAlign w:val="center"/>
          </w:tcPr>
          <w:p w14:paraId="5EA8908B" w14:textId="5960B4E4" w:rsidR="003E78CD" w:rsidRPr="00376242" w:rsidRDefault="003E78CD" w:rsidP="003E78CD">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Transport lokal panelis</w:t>
            </w:r>
          </w:p>
        </w:tc>
        <w:tc>
          <w:tcPr>
            <w:tcW w:w="992" w:type="dxa"/>
            <w:tcBorders>
              <w:top w:val="nil"/>
              <w:left w:val="nil"/>
              <w:bottom w:val="single" w:sz="8" w:space="0" w:color="auto"/>
              <w:right w:val="single" w:sz="8" w:space="0" w:color="auto"/>
            </w:tcBorders>
            <w:shd w:val="clear" w:color="auto" w:fill="auto"/>
            <w:vAlign w:val="center"/>
          </w:tcPr>
          <w:p w14:paraId="03BE1ABD" w14:textId="252255F5" w:rsidR="003E78CD" w:rsidRPr="00376242"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100</w:t>
            </w:r>
          </w:p>
        </w:tc>
        <w:tc>
          <w:tcPr>
            <w:tcW w:w="1276" w:type="dxa"/>
            <w:tcBorders>
              <w:top w:val="nil"/>
              <w:left w:val="nil"/>
              <w:bottom w:val="single" w:sz="8" w:space="0" w:color="auto"/>
              <w:right w:val="single" w:sz="8" w:space="0" w:color="auto"/>
            </w:tcBorders>
            <w:shd w:val="clear" w:color="auto" w:fill="auto"/>
            <w:vAlign w:val="center"/>
          </w:tcPr>
          <w:p w14:paraId="2F1469E7" w14:textId="3148579F" w:rsidR="003E78CD" w:rsidRPr="00376242"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orang</w:t>
            </w:r>
          </w:p>
        </w:tc>
        <w:tc>
          <w:tcPr>
            <w:tcW w:w="1984" w:type="dxa"/>
            <w:tcBorders>
              <w:top w:val="nil"/>
              <w:left w:val="nil"/>
              <w:bottom w:val="single" w:sz="8" w:space="0" w:color="auto"/>
              <w:right w:val="single" w:sz="8" w:space="0" w:color="auto"/>
            </w:tcBorders>
            <w:shd w:val="clear" w:color="auto" w:fill="auto"/>
            <w:vAlign w:val="center"/>
          </w:tcPr>
          <w:p w14:paraId="3D2F80F6" w14:textId="3F562A68" w:rsidR="003E78CD" w:rsidRPr="00376242"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50.000</w:t>
            </w:r>
          </w:p>
        </w:tc>
        <w:tc>
          <w:tcPr>
            <w:tcW w:w="1485" w:type="dxa"/>
            <w:tcBorders>
              <w:top w:val="nil"/>
              <w:left w:val="nil"/>
              <w:bottom w:val="single" w:sz="8" w:space="0" w:color="auto"/>
              <w:right w:val="single" w:sz="8" w:space="0" w:color="auto"/>
            </w:tcBorders>
            <w:shd w:val="clear" w:color="auto" w:fill="auto"/>
            <w:vAlign w:val="center"/>
          </w:tcPr>
          <w:p w14:paraId="62732020" w14:textId="6E0880B7" w:rsidR="003E78CD" w:rsidRPr="00376242"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5.000.000</w:t>
            </w:r>
          </w:p>
        </w:tc>
      </w:tr>
      <w:tr w:rsidR="003E78CD" w:rsidRPr="00376242" w14:paraId="4AB1DAF5" w14:textId="77777777" w:rsidTr="003E78CD">
        <w:trPr>
          <w:trHeight w:val="270"/>
        </w:trPr>
        <w:tc>
          <w:tcPr>
            <w:tcW w:w="7786" w:type="dxa"/>
            <w:gridSpan w:val="4"/>
            <w:tcBorders>
              <w:top w:val="nil"/>
              <w:left w:val="single" w:sz="8" w:space="0" w:color="auto"/>
              <w:bottom w:val="single" w:sz="8" w:space="0" w:color="auto"/>
              <w:right w:val="single" w:sz="8" w:space="0" w:color="auto"/>
            </w:tcBorders>
            <w:shd w:val="clear" w:color="auto" w:fill="D9D9D9" w:themeFill="background1" w:themeFillShade="D9"/>
            <w:vAlign w:val="center"/>
          </w:tcPr>
          <w:p w14:paraId="6CD4E7C7" w14:textId="00308CE4" w:rsidR="003E78CD" w:rsidRPr="00376242" w:rsidRDefault="003E78CD" w:rsidP="003E78CD">
            <w:pPr>
              <w:spacing w:after="0" w:line="240" w:lineRule="auto"/>
              <w:jc w:val="right"/>
              <w:rPr>
                <w:rFonts w:ascii="Times New Roman" w:eastAsia="Times New Roman" w:hAnsi="Times New Roman" w:cs="Times New Roman"/>
                <w:color w:val="000000"/>
                <w:lang w:val="en-US"/>
              </w:rPr>
            </w:pPr>
            <w:r w:rsidRPr="00376242">
              <w:rPr>
                <w:rFonts w:ascii="Times New Roman" w:eastAsia="Times New Roman" w:hAnsi="Times New Roman" w:cs="Times New Roman"/>
                <w:b/>
                <w:bCs/>
                <w:color w:val="000000"/>
                <w:lang w:val="en-US"/>
              </w:rPr>
              <w:t>SUB TOTAL (Rp)</w:t>
            </w:r>
          </w:p>
        </w:tc>
        <w:tc>
          <w:tcPr>
            <w:tcW w:w="1485" w:type="dxa"/>
            <w:tcBorders>
              <w:top w:val="nil"/>
              <w:left w:val="nil"/>
              <w:bottom w:val="single" w:sz="8" w:space="0" w:color="auto"/>
              <w:right w:val="single" w:sz="8" w:space="0" w:color="auto"/>
            </w:tcBorders>
            <w:shd w:val="clear" w:color="auto" w:fill="auto"/>
            <w:vAlign w:val="center"/>
          </w:tcPr>
          <w:p w14:paraId="3ECC9D0D" w14:textId="3814EAC9" w:rsidR="003E78CD" w:rsidRPr="00376242" w:rsidRDefault="003E78CD" w:rsidP="003E78CD">
            <w:pPr>
              <w:spacing w:after="0" w:line="240" w:lineRule="auto"/>
              <w:jc w:val="right"/>
              <w:rPr>
                <w:rFonts w:ascii="Times New Roman" w:eastAsia="Times New Roman" w:hAnsi="Times New Roman" w:cs="Times New Roman"/>
                <w:color w:val="000000"/>
                <w:lang w:val="en-US"/>
              </w:rPr>
            </w:pPr>
            <w:r w:rsidRPr="00376242">
              <w:rPr>
                <w:rFonts w:ascii="Times New Roman" w:eastAsia="Times New Roman" w:hAnsi="Times New Roman" w:cs="Times New Roman"/>
                <w:b/>
                <w:bCs/>
                <w:color w:val="000000"/>
                <w:lang w:val="en-US"/>
              </w:rPr>
              <w:t>5</w:t>
            </w:r>
            <w:r>
              <w:rPr>
                <w:rFonts w:ascii="Times New Roman" w:eastAsia="Times New Roman" w:hAnsi="Times New Roman" w:cs="Times New Roman"/>
                <w:b/>
                <w:bCs/>
                <w:color w:val="000000"/>
                <w:lang w:val="en-US"/>
              </w:rPr>
              <w:t>.00</w:t>
            </w:r>
            <w:r w:rsidRPr="00376242">
              <w:rPr>
                <w:rFonts w:ascii="Times New Roman" w:eastAsia="Times New Roman" w:hAnsi="Times New Roman" w:cs="Times New Roman"/>
                <w:b/>
                <w:bCs/>
                <w:color w:val="000000"/>
                <w:lang w:val="en-US"/>
              </w:rPr>
              <w:t>0.000</w:t>
            </w:r>
          </w:p>
        </w:tc>
      </w:tr>
      <w:tr w:rsidR="003E78CD" w:rsidRPr="00376242" w14:paraId="4E4E58B6" w14:textId="77777777" w:rsidTr="003E78CD">
        <w:trPr>
          <w:trHeight w:val="270"/>
        </w:trPr>
        <w:tc>
          <w:tcPr>
            <w:tcW w:w="9271" w:type="dxa"/>
            <w:gridSpan w:val="5"/>
            <w:tcBorders>
              <w:top w:val="nil"/>
              <w:left w:val="single" w:sz="8" w:space="0" w:color="auto"/>
              <w:bottom w:val="single" w:sz="8" w:space="0" w:color="auto"/>
              <w:right w:val="single" w:sz="8" w:space="0" w:color="auto"/>
            </w:tcBorders>
            <w:shd w:val="clear" w:color="auto" w:fill="auto"/>
            <w:vAlign w:val="center"/>
          </w:tcPr>
          <w:p w14:paraId="2D41BF22" w14:textId="3488F80B" w:rsidR="003E78CD" w:rsidRPr="003E78CD" w:rsidRDefault="003E78CD" w:rsidP="003E78CD">
            <w:pPr>
              <w:pStyle w:val="ListParagraph"/>
              <w:numPr>
                <w:ilvl w:val="6"/>
                <w:numId w:val="16"/>
              </w:numPr>
              <w:spacing w:after="0" w:line="240" w:lineRule="auto"/>
              <w:ind w:left="449" w:hanging="283"/>
              <w:rPr>
                <w:rFonts w:ascii="Times New Roman" w:eastAsia="Times New Roman" w:hAnsi="Times New Roman" w:cs="Times New Roman"/>
                <w:color w:val="000000"/>
                <w:lang w:val="en-US"/>
              </w:rPr>
            </w:pPr>
            <w:r w:rsidRPr="003E78CD">
              <w:rPr>
                <w:rFonts w:ascii="Times New Roman" w:eastAsia="Times New Roman" w:hAnsi="Times New Roman" w:cs="Times New Roman"/>
                <w:b/>
                <w:bCs/>
                <w:color w:val="000000"/>
                <w:lang w:val="en-US"/>
              </w:rPr>
              <w:t>Belanja barang non operasional</w:t>
            </w:r>
          </w:p>
        </w:tc>
      </w:tr>
      <w:tr w:rsidR="003E78CD" w:rsidRPr="00376242" w14:paraId="5BC5E988" w14:textId="77777777" w:rsidTr="003E78CD">
        <w:trPr>
          <w:trHeight w:val="270"/>
        </w:trPr>
        <w:tc>
          <w:tcPr>
            <w:tcW w:w="3534" w:type="dxa"/>
            <w:tcBorders>
              <w:top w:val="nil"/>
              <w:left w:val="single" w:sz="8" w:space="0" w:color="auto"/>
              <w:bottom w:val="single" w:sz="8" w:space="0" w:color="auto"/>
              <w:right w:val="single" w:sz="8" w:space="0" w:color="auto"/>
            </w:tcBorders>
            <w:shd w:val="clear" w:color="auto" w:fill="auto"/>
            <w:vAlign w:val="center"/>
          </w:tcPr>
          <w:p w14:paraId="56FD1061" w14:textId="1BE75600" w:rsidR="003E78CD" w:rsidRPr="00376242" w:rsidRDefault="003E78CD" w:rsidP="003E78CD">
            <w:pPr>
              <w:spacing w:after="0" w:line="240" w:lineRule="auto"/>
              <w:rPr>
                <w:rFonts w:ascii="Times New Roman" w:eastAsia="Times New Roman" w:hAnsi="Times New Roman" w:cs="Times New Roman"/>
                <w:color w:val="000000"/>
                <w:lang w:val="en-US"/>
              </w:rPr>
            </w:pPr>
            <w:r w:rsidRPr="00376242">
              <w:rPr>
                <w:rFonts w:ascii="Times New Roman" w:eastAsia="Times New Roman" w:hAnsi="Times New Roman" w:cs="Times New Roman"/>
                <w:color w:val="000000"/>
                <w:lang w:val="en-US"/>
              </w:rPr>
              <w:t>ATK</w:t>
            </w:r>
            <w:r>
              <w:rPr>
                <w:rFonts w:ascii="Times New Roman" w:eastAsia="Times New Roman" w:hAnsi="Times New Roman" w:cs="Times New Roman"/>
                <w:color w:val="000000"/>
                <w:lang w:val="en-US"/>
              </w:rPr>
              <w:t xml:space="preserve"> (kertas)</w:t>
            </w:r>
          </w:p>
        </w:tc>
        <w:tc>
          <w:tcPr>
            <w:tcW w:w="992" w:type="dxa"/>
            <w:tcBorders>
              <w:top w:val="nil"/>
              <w:left w:val="nil"/>
              <w:bottom w:val="single" w:sz="8" w:space="0" w:color="auto"/>
              <w:right w:val="single" w:sz="8" w:space="0" w:color="auto"/>
            </w:tcBorders>
            <w:shd w:val="clear" w:color="auto" w:fill="auto"/>
            <w:vAlign w:val="center"/>
          </w:tcPr>
          <w:p w14:paraId="456A31BB" w14:textId="34BCBD0D" w:rsidR="003E78CD" w:rsidRPr="00376242"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1276" w:type="dxa"/>
            <w:tcBorders>
              <w:top w:val="nil"/>
              <w:left w:val="nil"/>
              <w:bottom w:val="single" w:sz="8" w:space="0" w:color="auto"/>
              <w:right w:val="single" w:sz="8" w:space="0" w:color="auto"/>
            </w:tcBorders>
            <w:shd w:val="clear" w:color="auto" w:fill="auto"/>
            <w:vAlign w:val="center"/>
          </w:tcPr>
          <w:p w14:paraId="16029A45" w14:textId="528937B5" w:rsidR="003E78CD" w:rsidRPr="00376242"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rim</w:t>
            </w:r>
          </w:p>
        </w:tc>
        <w:tc>
          <w:tcPr>
            <w:tcW w:w="1984" w:type="dxa"/>
            <w:tcBorders>
              <w:top w:val="nil"/>
              <w:left w:val="nil"/>
              <w:bottom w:val="single" w:sz="8" w:space="0" w:color="auto"/>
              <w:right w:val="single" w:sz="8" w:space="0" w:color="auto"/>
            </w:tcBorders>
            <w:shd w:val="clear" w:color="auto" w:fill="auto"/>
            <w:vAlign w:val="center"/>
          </w:tcPr>
          <w:p w14:paraId="7CE4F98B" w14:textId="67B1E183" w:rsidR="003E78CD" w:rsidRPr="00376242"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47.500</w:t>
            </w:r>
          </w:p>
        </w:tc>
        <w:tc>
          <w:tcPr>
            <w:tcW w:w="1485" w:type="dxa"/>
            <w:tcBorders>
              <w:top w:val="nil"/>
              <w:left w:val="nil"/>
              <w:bottom w:val="single" w:sz="8" w:space="0" w:color="auto"/>
              <w:right w:val="single" w:sz="8" w:space="0" w:color="auto"/>
            </w:tcBorders>
            <w:shd w:val="clear" w:color="auto" w:fill="auto"/>
            <w:vAlign w:val="center"/>
          </w:tcPr>
          <w:p w14:paraId="77463757" w14:textId="4D22AB98" w:rsidR="003E78CD" w:rsidRPr="00376242"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95.000</w:t>
            </w:r>
          </w:p>
        </w:tc>
      </w:tr>
      <w:tr w:rsidR="003E78CD" w:rsidRPr="00376242" w14:paraId="6404CF20" w14:textId="77777777" w:rsidTr="003E78CD">
        <w:trPr>
          <w:trHeight w:val="270"/>
        </w:trPr>
        <w:tc>
          <w:tcPr>
            <w:tcW w:w="3534" w:type="dxa"/>
            <w:tcBorders>
              <w:top w:val="nil"/>
              <w:left w:val="single" w:sz="8" w:space="0" w:color="auto"/>
              <w:bottom w:val="single" w:sz="8" w:space="0" w:color="auto"/>
              <w:right w:val="single" w:sz="8" w:space="0" w:color="auto"/>
            </w:tcBorders>
            <w:shd w:val="clear" w:color="auto" w:fill="auto"/>
            <w:vAlign w:val="center"/>
          </w:tcPr>
          <w:p w14:paraId="6A939259" w14:textId="72E0A4D9" w:rsidR="003E78CD" w:rsidRPr="00376242" w:rsidRDefault="003E78CD" w:rsidP="003E78CD">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Fotokopi</w:t>
            </w:r>
          </w:p>
        </w:tc>
        <w:tc>
          <w:tcPr>
            <w:tcW w:w="992" w:type="dxa"/>
            <w:tcBorders>
              <w:top w:val="nil"/>
              <w:left w:val="nil"/>
              <w:bottom w:val="single" w:sz="8" w:space="0" w:color="auto"/>
              <w:right w:val="single" w:sz="8" w:space="0" w:color="auto"/>
            </w:tcBorders>
            <w:shd w:val="clear" w:color="auto" w:fill="auto"/>
            <w:vAlign w:val="center"/>
          </w:tcPr>
          <w:p w14:paraId="3A62530C" w14:textId="72679A11" w:rsidR="003E78CD" w:rsidRPr="00376242"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200</w:t>
            </w:r>
          </w:p>
        </w:tc>
        <w:tc>
          <w:tcPr>
            <w:tcW w:w="1276" w:type="dxa"/>
            <w:tcBorders>
              <w:top w:val="nil"/>
              <w:left w:val="nil"/>
              <w:bottom w:val="single" w:sz="8" w:space="0" w:color="auto"/>
              <w:right w:val="single" w:sz="8" w:space="0" w:color="auto"/>
            </w:tcBorders>
            <w:shd w:val="clear" w:color="auto" w:fill="auto"/>
            <w:vAlign w:val="center"/>
          </w:tcPr>
          <w:p w14:paraId="6918D0B8" w14:textId="0E7DD438" w:rsidR="003E78CD" w:rsidRPr="00376242"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lembar</w:t>
            </w:r>
          </w:p>
        </w:tc>
        <w:tc>
          <w:tcPr>
            <w:tcW w:w="1984" w:type="dxa"/>
            <w:tcBorders>
              <w:top w:val="nil"/>
              <w:left w:val="nil"/>
              <w:bottom w:val="single" w:sz="8" w:space="0" w:color="auto"/>
              <w:right w:val="single" w:sz="8" w:space="0" w:color="auto"/>
            </w:tcBorders>
            <w:shd w:val="clear" w:color="auto" w:fill="auto"/>
            <w:vAlign w:val="center"/>
          </w:tcPr>
          <w:p w14:paraId="780C091E" w14:textId="20D5FF12" w:rsidR="003E78CD" w:rsidRPr="00376242"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200</w:t>
            </w:r>
          </w:p>
        </w:tc>
        <w:tc>
          <w:tcPr>
            <w:tcW w:w="1485" w:type="dxa"/>
            <w:tcBorders>
              <w:top w:val="nil"/>
              <w:left w:val="nil"/>
              <w:bottom w:val="single" w:sz="8" w:space="0" w:color="auto"/>
              <w:right w:val="single" w:sz="8" w:space="0" w:color="auto"/>
            </w:tcBorders>
            <w:shd w:val="clear" w:color="auto" w:fill="auto"/>
            <w:vAlign w:val="center"/>
          </w:tcPr>
          <w:p w14:paraId="00C6C1C8" w14:textId="4CA7074A" w:rsidR="003E78CD" w:rsidRPr="00376242"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40.000</w:t>
            </w:r>
          </w:p>
        </w:tc>
      </w:tr>
      <w:tr w:rsidR="003E78CD" w:rsidRPr="00376242" w14:paraId="2CD9FA7C" w14:textId="77777777" w:rsidTr="003E78CD">
        <w:trPr>
          <w:trHeight w:val="270"/>
        </w:trPr>
        <w:tc>
          <w:tcPr>
            <w:tcW w:w="3534" w:type="dxa"/>
            <w:tcBorders>
              <w:top w:val="nil"/>
              <w:left w:val="single" w:sz="8" w:space="0" w:color="auto"/>
              <w:bottom w:val="single" w:sz="8" w:space="0" w:color="auto"/>
              <w:right w:val="single" w:sz="8" w:space="0" w:color="auto"/>
            </w:tcBorders>
            <w:shd w:val="clear" w:color="auto" w:fill="auto"/>
            <w:vAlign w:val="center"/>
          </w:tcPr>
          <w:p w14:paraId="670746EA" w14:textId="3C4B1188" w:rsidR="003E78CD" w:rsidRPr="00376242" w:rsidRDefault="003E78CD" w:rsidP="003E78CD">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Penjilidan proposal</w:t>
            </w:r>
          </w:p>
        </w:tc>
        <w:tc>
          <w:tcPr>
            <w:tcW w:w="992" w:type="dxa"/>
            <w:tcBorders>
              <w:top w:val="nil"/>
              <w:left w:val="nil"/>
              <w:bottom w:val="single" w:sz="8" w:space="0" w:color="auto"/>
              <w:right w:val="single" w:sz="8" w:space="0" w:color="auto"/>
            </w:tcBorders>
            <w:shd w:val="clear" w:color="auto" w:fill="auto"/>
            <w:vAlign w:val="center"/>
          </w:tcPr>
          <w:p w14:paraId="1D385F11" w14:textId="26EC5404" w:rsidR="003E78CD" w:rsidRPr="00376242"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w:t>
            </w:r>
          </w:p>
        </w:tc>
        <w:tc>
          <w:tcPr>
            <w:tcW w:w="1276" w:type="dxa"/>
            <w:tcBorders>
              <w:top w:val="nil"/>
              <w:left w:val="nil"/>
              <w:bottom w:val="single" w:sz="8" w:space="0" w:color="auto"/>
              <w:right w:val="single" w:sz="8" w:space="0" w:color="auto"/>
            </w:tcBorders>
            <w:shd w:val="clear" w:color="auto" w:fill="auto"/>
            <w:vAlign w:val="center"/>
          </w:tcPr>
          <w:p w14:paraId="16A3E3C6" w14:textId="535FED7A" w:rsidR="003E78CD" w:rsidRPr="00376242"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eksemplar</w:t>
            </w:r>
          </w:p>
        </w:tc>
        <w:tc>
          <w:tcPr>
            <w:tcW w:w="1984" w:type="dxa"/>
            <w:tcBorders>
              <w:top w:val="nil"/>
              <w:left w:val="nil"/>
              <w:bottom w:val="single" w:sz="8" w:space="0" w:color="auto"/>
              <w:right w:val="single" w:sz="8" w:space="0" w:color="auto"/>
            </w:tcBorders>
            <w:shd w:val="clear" w:color="auto" w:fill="auto"/>
            <w:vAlign w:val="center"/>
          </w:tcPr>
          <w:p w14:paraId="2865D92E" w14:textId="22263ADD" w:rsidR="003E78CD" w:rsidRPr="00376242"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15.000</w:t>
            </w:r>
          </w:p>
        </w:tc>
        <w:tc>
          <w:tcPr>
            <w:tcW w:w="1485" w:type="dxa"/>
            <w:tcBorders>
              <w:top w:val="nil"/>
              <w:left w:val="nil"/>
              <w:bottom w:val="single" w:sz="8" w:space="0" w:color="auto"/>
              <w:right w:val="single" w:sz="8" w:space="0" w:color="auto"/>
            </w:tcBorders>
            <w:shd w:val="clear" w:color="auto" w:fill="auto"/>
            <w:vAlign w:val="center"/>
          </w:tcPr>
          <w:p w14:paraId="664980AB" w14:textId="2FACE616" w:rsidR="003E78CD" w:rsidRPr="00376242"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75.000</w:t>
            </w:r>
          </w:p>
        </w:tc>
      </w:tr>
      <w:tr w:rsidR="003E78CD" w:rsidRPr="00376242" w14:paraId="38B7BA6D" w14:textId="77777777" w:rsidTr="003E78CD">
        <w:trPr>
          <w:trHeight w:val="270"/>
        </w:trPr>
        <w:tc>
          <w:tcPr>
            <w:tcW w:w="3534" w:type="dxa"/>
            <w:tcBorders>
              <w:top w:val="nil"/>
              <w:left w:val="single" w:sz="8" w:space="0" w:color="auto"/>
              <w:bottom w:val="single" w:sz="8" w:space="0" w:color="auto"/>
              <w:right w:val="single" w:sz="8" w:space="0" w:color="auto"/>
            </w:tcBorders>
            <w:shd w:val="clear" w:color="auto" w:fill="auto"/>
            <w:vAlign w:val="center"/>
          </w:tcPr>
          <w:p w14:paraId="6E4F3739" w14:textId="38CF5F31" w:rsidR="003E78CD" w:rsidRDefault="003E78CD" w:rsidP="003E78CD">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Penjilidan laporan</w:t>
            </w:r>
          </w:p>
        </w:tc>
        <w:tc>
          <w:tcPr>
            <w:tcW w:w="992" w:type="dxa"/>
            <w:tcBorders>
              <w:top w:val="nil"/>
              <w:left w:val="nil"/>
              <w:bottom w:val="single" w:sz="8" w:space="0" w:color="auto"/>
              <w:right w:val="single" w:sz="8" w:space="0" w:color="auto"/>
            </w:tcBorders>
            <w:shd w:val="clear" w:color="auto" w:fill="auto"/>
            <w:vAlign w:val="center"/>
          </w:tcPr>
          <w:p w14:paraId="7006783B" w14:textId="5965152A" w:rsidR="003E78CD"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w:t>
            </w:r>
          </w:p>
        </w:tc>
        <w:tc>
          <w:tcPr>
            <w:tcW w:w="1276" w:type="dxa"/>
            <w:tcBorders>
              <w:top w:val="nil"/>
              <w:left w:val="nil"/>
              <w:bottom w:val="single" w:sz="8" w:space="0" w:color="auto"/>
              <w:right w:val="single" w:sz="8" w:space="0" w:color="auto"/>
            </w:tcBorders>
            <w:shd w:val="clear" w:color="auto" w:fill="auto"/>
            <w:vAlign w:val="center"/>
          </w:tcPr>
          <w:p w14:paraId="433F7508" w14:textId="7F49F2A5" w:rsidR="003E78CD"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eksemplar</w:t>
            </w:r>
          </w:p>
        </w:tc>
        <w:tc>
          <w:tcPr>
            <w:tcW w:w="1984" w:type="dxa"/>
            <w:tcBorders>
              <w:top w:val="nil"/>
              <w:left w:val="nil"/>
              <w:bottom w:val="single" w:sz="8" w:space="0" w:color="auto"/>
              <w:right w:val="single" w:sz="8" w:space="0" w:color="auto"/>
            </w:tcBorders>
            <w:shd w:val="clear" w:color="auto" w:fill="auto"/>
            <w:vAlign w:val="center"/>
          </w:tcPr>
          <w:p w14:paraId="747988A6" w14:textId="52EEAD6F" w:rsidR="003E78CD"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35.000</w:t>
            </w:r>
          </w:p>
        </w:tc>
        <w:tc>
          <w:tcPr>
            <w:tcW w:w="1485" w:type="dxa"/>
            <w:tcBorders>
              <w:top w:val="nil"/>
              <w:left w:val="nil"/>
              <w:bottom w:val="single" w:sz="8" w:space="0" w:color="auto"/>
              <w:right w:val="single" w:sz="8" w:space="0" w:color="auto"/>
            </w:tcBorders>
            <w:shd w:val="clear" w:color="auto" w:fill="auto"/>
            <w:vAlign w:val="center"/>
          </w:tcPr>
          <w:p w14:paraId="757C32DA" w14:textId="29806127" w:rsidR="003E78CD"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175.000</w:t>
            </w:r>
          </w:p>
        </w:tc>
      </w:tr>
      <w:tr w:rsidR="003E78CD" w:rsidRPr="00376242" w14:paraId="0E81F913" w14:textId="77777777" w:rsidTr="003E78CD">
        <w:trPr>
          <w:trHeight w:val="270"/>
        </w:trPr>
        <w:tc>
          <w:tcPr>
            <w:tcW w:w="3534" w:type="dxa"/>
            <w:tcBorders>
              <w:top w:val="nil"/>
              <w:left w:val="single" w:sz="8" w:space="0" w:color="auto"/>
              <w:bottom w:val="single" w:sz="8" w:space="0" w:color="auto"/>
              <w:right w:val="single" w:sz="8" w:space="0" w:color="auto"/>
            </w:tcBorders>
            <w:shd w:val="clear" w:color="auto" w:fill="auto"/>
            <w:vAlign w:val="center"/>
          </w:tcPr>
          <w:p w14:paraId="22579236" w14:textId="5A132059" w:rsidR="003E78CD" w:rsidRDefault="003E78CD" w:rsidP="003E78CD">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Konsumsi uji organoleptik </w:t>
            </w:r>
          </w:p>
        </w:tc>
        <w:tc>
          <w:tcPr>
            <w:tcW w:w="992" w:type="dxa"/>
            <w:tcBorders>
              <w:top w:val="nil"/>
              <w:left w:val="nil"/>
              <w:bottom w:val="single" w:sz="8" w:space="0" w:color="auto"/>
              <w:right w:val="single" w:sz="8" w:space="0" w:color="auto"/>
            </w:tcBorders>
            <w:shd w:val="clear" w:color="auto" w:fill="auto"/>
            <w:vAlign w:val="center"/>
          </w:tcPr>
          <w:p w14:paraId="1490F34B" w14:textId="4C8D9896" w:rsidR="003E78CD"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15</w:t>
            </w:r>
          </w:p>
        </w:tc>
        <w:tc>
          <w:tcPr>
            <w:tcW w:w="1276" w:type="dxa"/>
            <w:tcBorders>
              <w:top w:val="nil"/>
              <w:left w:val="nil"/>
              <w:bottom w:val="single" w:sz="8" w:space="0" w:color="auto"/>
              <w:right w:val="single" w:sz="8" w:space="0" w:color="auto"/>
            </w:tcBorders>
            <w:shd w:val="clear" w:color="auto" w:fill="auto"/>
            <w:vAlign w:val="center"/>
          </w:tcPr>
          <w:p w14:paraId="17D23746" w14:textId="46C63A2F" w:rsidR="003E78CD"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OH</w:t>
            </w:r>
          </w:p>
        </w:tc>
        <w:tc>
          <w:tcPr>
            <w:tcW w:w="1984" w:type="dxa"/>
            <w:tcBorders>
              <w:top w:val="nil"/>
              <w:left w:val="nil"/>
              <w:bottom w:val="single" w:sz="8" w:space="0" w:color="auto"/>
              <w:right w:val="single" w:sz="8" w:space="0" w:color="auto"/>
            </w:tcBorders>
            <w:shd w:val="clear" w:color="auto" w:fill="auto"/>
            <w:vAlign w:val="center"/>
          </w:tcPr>
          <w:p w14:paraId="769F46A7" w14:textId="3DB2EA1A" w:rsidR="003E78CD"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50.000</w:t>
            </w:r>
          </w:p>
        </w:tc>
        <w:tc>
          <w:tcPr>
            <w:tcW w:w="1485" w:type="dxa"/>
            <w:tcBorders>
              <w:top w:val="nil"/>
              <w:left w:val="nil"/>
              <w:bottom w:val="single" w:sz="8" w:space="0" w:color="auto"/>
              <w:right w:val="single" w:sz="8" w:space="0" w:color="auto"/>
            </w:tcBorders>
            <w:shd w:val="clear" w:color="auto" w:fill="auto"/>
            <w:vAlign w:val="center"/>
          </w:tcPr>
          <w:p w14:paraId="576666C8" w14:textId="13CBB6CC" w:rsidR="003E78CD"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750.000</w:t>
            </w:r>
          </w:p>
        </w:tc>
      </w:tr>
      <w:tr w:rsidR="003E78CD" w:rsidRPr="00376242" w14:paraId="70C83C7C" w14:textId="77777777" w:rsidTr="003E78CD">
        <w:trPr>
          <w:trHeight w:val="270"/>
        </w:trPr>
        <w:tc>
          <w:tcPr>
            <w:tcW w:w="3534" w:type="dxa"/>
            <w:tcBorders>
              <w:top w:val="nil"/>
              <w:left w:val="single" w:sz="8" w:space="0" w:color="auto"/>
              <w:bottom w:val="single" w:sz="8" w:space="0" w:color="auto"/>
              <w:right w:val="single" w:sz="8" w:space="0" w:color="auto"/>
            </w:tcBorders>
            <w:shd w:val="clear" w:color="auto" w:fill="auto"/>
            <w:vAlign w:val="center"/>
          </w:tcPr>
          <w:p w14:paraId="6F5822BF" w14:textId="737D6217" w:rsidR="003E78CD" w:rsidRDefault="003E78CD" w:rsidP="003E78CD">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Konsumsi saat pengambilan sampel</w:t>
            </w:r>
          </w:p>
        </w:tc>
        <w:tc>
          <w:tcPr>
            <w:tcW w:w="992" w:type="dxa"/>
            <w:tcBorders>
              <w:top w:val="nil"/>
              <w:left w:val="nil"/>
              <w:bottom w:val="single" w:sz="8" w:space="0" w:color="auto"/>
              <w:right w:val="single" w:sz="8" w:space="0" w:color="auto"/>
            </w:tcBorders>
            <w:shd w:val="clear" w:color="auto" w:fill="auto"/>
            <w:vAlign w:val="center"/>
          </w:tcPr>
          <w:p w14:paraId="2339FE29" w14:textId="511BEE29" w:rsidR="003E78CD"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27</w:t>
            </w:r>
          </w:p>
        </w:tc>
        <w:tc>
          <w:tcPr>
            <w:tcW w:w="1276" w:type="dxa"/>
            <w:tcBorders>
              <w:top w:val="nil"/>
              <w:left w:val="nil"/>
              <w:bottom w:val="single" w:sz="8" w:space="0" w:color="auto"/>
              <w:right w:val="single" w:sz="8" w:space="0" w:color="auto"/>
            </w:tcBorders>
            <w:shd w:val="clear" w:color="auto" w:fill="auto"/>
            <w:vAlign w:val="center"/>
          </w:tcPr>
          <w:p w14:paraId="02D83FA4" w14:textId="2A45C178" w:rsidR="003E78CD"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OH</w:t>
            </w:r>
          </w:p>
        </w:tc>
        <w:tc>
          <w:tcPr>
            <w:tcW w:w="1984" w:type="dxa"/>
            <w:tcBorders>
              <w:top w:val="nil"/>
              <w:left w:val="nil"/>
              <w:bottom w:val="single" w:sz="8" w:space="0" w:color="auto"/>
              <w:right w:val="single" w:sz="8" w:space="0" w:color="auto"/>
            </w:tcBorders>
            <w:shd w:val="clear" w:color="auto" w:fill="auto"/>
            <w:vAlign w:val="center"/>
          </w:tcPr>
          <w:p w14:paraId="3D0E3AC3" w14:textId="378C855E" w:rsidR="003E78CD"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40.000</w:t>
            </w:r>
          </w:p>
        </w:tc>
        <w:tc>
          <w:tcPr>
            <w:tcW w:w="1485" w:type="dxa"/>
            <w:tcBorders>
              <w:top w:val="nil"/>
              <w:left w:val="nil"/>
              <w:bottom w:val="single" w:sz="8" w:space="0" w:color="auto"/>
              <w:right w:val="single" w:sz="8" w:space="0" w:color="auto"/>
            </w:tcBorders>
            <w:shd w:val="clear" w:color="auto" w:fill="auto"/>
            <w:vAlign w:val="center"/>
          </w:tcPr>
          <w:p w14:paraId="65F12FEB" w14:textId="24E54543" w:rsidR="003E78CD"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1.080.000</w:t>
            </w:r>
          </w:p>
        </w:tc>
      </w:tr>
      <w:tr w:rsidR="003E78CD" w:rsidRPr="00376242" w14:paraId="2F9F8A01" w14:textId="77777777" w:rsidTr="003E78CD">
        <w:trPr>
          <w:trHeight w:val="270"/>
        </w:trPr>
        <w:tc>
          <w:tcPr>
            <w:tcW w:w="3534" w:type="dxa"/>
            <w:tcBorders>
              <w:top w:val="nil"/>
              <w:left w:val="single" w:sz="8" w:space="0" w:color="auto"/>
              <w:bottom w:val="single" w:sz="8" w:space="0" w:color="auto"/>
              <w:right w:val="single" w:sz="8" w:space="0" w:color="auto"/>
            </w:tcBorders>
            <w:shd w:val="clear" w:color="auto" w:fill="auto"/>
            <w:vAlign w:val="center"/>
          </w:tcPr>
          <w:p w14:paraId="5213B9C2" w14:textId="04EC20E6" w:rsidR="003E78CD" w:rsidRDefault="003E78CD" w:rsidP="003E78CD">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Akomodasi di Murung Raya</w:t>
            </w:r>
          </w:p>
        </w:tc>
        <w:tc>
          <w:tcPr>
            <w:tcW w:w="992" w:type="dxa"/>
            <w:tcBorders>
              <w:top w:val="nil"/>
              <w:left w:val="nil"/>
              <w:bottom w:val="single" w:sz="8" w:space="0" w:color="auto"/>
              <w:right w:val="single" w:sz="8" w:space="0" w:color="auto"/>
            </w:tcBorders>
            <w:shd w:val="clear" w:color="auto" w:fill="auto"/>
            <w:vAlign w:val="center"/>
          </w:tcPr>
          <w:p w14:paraId="59CA15C6" w14:textId="71B6CCAD" w:rsidR="003E78CD"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1276" w:type="dxa"/>
            <w:tcBorders>
              <w:top w:val="nil"/>
              <w:left w:val="nil"/>
              <w:bottom w:val="single" w:sz="8" w:space="0" w:color="auto"/>
              <w:right w:val="single" w:sz="8" w:space="0" w:color="auto"/>
            </w:tcBorders>
            <w:shd w:val="clear" w:color="auto" w:fill="auto"/>
            <w:vAlign w:val="center"/>
          </w:tcPr>
          <w:p w14:paraId="38B24604" w14:textId="0CD700BD" w:rsidR="003E78CD"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OH</w:t>
            </w:r>
          </w:p>
        </w:tc>
        <w:tc>
          <w:tcPr>
            <w:tcW w:w="1984" w:type="dxa"/>
            <w:tcBorders>
              <w:top w:val="nil"/>
              <w:left w:val="nil"/>
              <w:bottom w:val="single" w:sz="8" w:space="0" w:color="auto"/>
              <w:right w:val="single" w:sz="8" w:space="0" w:color="auto"/>
            </w:tcBorders>
            <w:shd w:val="clear" w:color="auto" w:fill="auto"/>
            <w:vAlign w:val="center"/>
          </w:tcPr>
          <w:p w14:paraId="2A34CF50" w14:textId="2F43F7C0" w:rsidR="003E78CD"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475.000</w:t>
            </w:r>
          </w:p>
        </w:tc>
        <w:tc>
          <w:tcPr>
            <w:tcW w:w="1485" w:type="dxa"/>
            <w:tcBorders>
              <w:top w:val="nil"/>
              <w:left w:val="nil"/>
              <w:bottom w:val="single" w:sz="8" w:space="0" w:color="auto"/>
              <w:right w:val="single" w:sz="8" w:space="0" w:color="auto"/>
            </w:tcBorders>
            <w:shd w:val="clear" w:color="auto" w:fill="auto"/>
            <w:vAlign w:val="center"/>
          </w:tcPr>
          <w:p w14:paraId="4701EAF5" w14:textId="5D845737" w:rsidR="003E78CD"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1.425.000</w:t>
            </w:r>
          </w:p>
        </w:tc>
      </w:tr>
      <w:tr w:rsidR="003E78CD" w:rsidRPr="00376242" w14:paraId="64B724E5" w14:textId="77777777" w:rsidTr="003E78CD">
        <w:trPr>
          <w:trHeight w:val="270"/>
        </w:trPr>
        <w:tc>
          <w:tcPr>
            <w:tcW w:w="3534" w:type="dxa"/>
            <w:tcBorders>
              <w:top w:val="nil"/>
              <w:left w:val="single" w:sz="8" w:space="0" w:color="auto"/>
              <w:bottom w:val="single" w:sz="8" w:space="0" w:color="auto"/>
              <w:right w:val="single" w:sz="8" w:space="0" w:color="auto"/>
            </w:tcBorders>
            <w:shd w:val="clear" w:color="auto" w:fill="auto"/>
            <w:vAlign w:val="center"/>
          </w:tcPr>
          <w:p w14:paraId="1927CA0B" w14:textId="25C8CFD7" w:rsidR="003E78CD" w:rsidRDefault="003E78CD" w:rsidP="003E78CD">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Bahan habis pakai</w:t>
            </w:r>
          </w:p>
        </w:tc>
        <w:tc>
          <w:tcPr>
            <w:tcW w:w="992" w:type="dxa"/>
            <w:tcBorders>
              <w:top w:val="nil"/>
              <w:left w:val="nil"/>
              <w:bottom w:val="single" w:sz="8" w:space="0" w:color="auto"/>
              <w:right w:val="single" w:sz="8" w:space="0" w:color="auto"/>
            </w:tcBorders>
            <w:shd w:val="clear" w:color="auto" w:fill="auto"/>
            <w:vAlign w:val="center"/>
          </w:tcPr>
          <w:p w14:paraId="267ECF41" w14:textId="23DA3908" w:rsidR="003E78CD"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1276" w:type="dxa"/>
            <w:tcBorders>
              <w:top w:val="nil"/>
              <w:left w:val="nil"/>
              <w:bottom w:val="single" w:sz="8" w:space="0" w:color="auto"/>
              <w:right w:val="single" w:sz="8" w:space="0" w:color="auto"/>
            </w:tcBorders>
            <w:shd w:val="clear" w:color="auto" w:fill="auto"/>
            <w:vAlign w:val="center"/>
          </w:tcPr>
          <w:p w14:paraId="69E1C07C" w14:textId="05CABE27" w:rsidR="003E78CD" w:rsidRDefault="003E78CD"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paket</w:t>
            </w:r>
          </w:p>
        </w:tc>
        <w:tc>
          <w:tcPr>
            <w:tcW w:w="1984" w:type="dxa"/>
            <w:tcBorders>
              <w:top w:val="nil"/>
              <w:left w:val="nil"/>
              <w:bottom w:val="single" w:sz="8" w:space="0" w:color="auto"/>
              <w:right w:val="single" w:sz="8" w:space="0" w:color="auto"/>
            </w:tcBorders>
            <w:shd w:val="clear" w:color="auto" w:fill="auto"/>
            <w:vAlign w:val="center"/>
          </w:tcPr>
          <w:p w14:paraId="14A24704" w14:textId="4DED9444" w:rsidR="003E78CD"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422.500</w:t>
            </w:r>
          </w:p>
        </w:tc>
        <w:tc>
          <w:tcPr>
            <w:tcW w:w="1485" w:type="dxa"/>
            <w:tcBorders>
              <w:top w:val="nil"/>
              <w:left w:val="nil"/>
              <w:bottom w:val="single" w:sz="8" w:space="0" w:color="auto"/>
              <w:right w:val="single" w:sz="8" w:space="0" w:color="auto"/>
            </w:tcBorders>
            <w:shd w:val="clear" w:color="auto" w:fill="auto"/>
            <w:vAlign w:val="center"/>
          </w:tcPr>
          <w:p w14:paraId="308B227F" w14:textId="2E5DD417" w:rsidR="003E78CD" w:rsidRDefault="003E78CD"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422.500</w:t>
            </w:r>
          </w:p>
        </w:tc>
      </w:tr>
      <w:tr w:rsidR="003E78CD" w:rsidRPr="00376242" w14:paraId="0B5B9597" w14:textId="77777777" w:rsidTr="00883DDF">
        <w:trPr>
          <w:trHeight w:val="270"/>
        </w:trPr>
        <w:tc>
          <w:tcPr>
            <w:tcW w:w="7786"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6A72921B" w14:textId="77777777" w:rsidR="003E78CD" w:rsidRPr="00376242" w:rsidRDefault="003E78CD" w:rsidP="003E78CD">
            <w:pPr>
              <w:spacing w:after="0" w:line="240" w:lineRule="auto"/>
              <w:jc w:val="right"/>
              <w:rPr>
                <w:rFonts w:ascii="Times New Roman" w:eastAsia="Times New Roman" w:hAnsi="Times New Roman" w:cs="Times New Roman"/>
                <w:b/>
                <w:bCs/>
                <w:color w:val="000000"/>
                <w:lang w:val="en-US"/>
              </w:rPr>
            </w:pPr>
            <w:r w:rsidRPr="00376242">
              <w:rPr>
                <w:rFonts w:ascii="Times New Roman" w:eastAsia="Times New Roman" w:hAnsi="Times New Roman" w:cs="Times New Roman"/>
                <w:b/>
                <w:bCs/>
                <w:color w:val="000000"/>
                <w:lang w:val="en-US"/>
              </w:rPr>
              <w:t>SUB TOTAL (Rp)</w:t>
            </w:r>
          </w:p>
        </w:tc>
        <w:tc>
          <w:tcPr>
            <w:tcW w:w="1485" w:type="dxa"/>
            <w:tcBorders>
              <w:top w:val="nil"/>
              <w:left w:val="nil"/>
              <w:bottom w:val="single" w:sz="8" w:space="0" w:color="auto"/>
              <w:right w:val="single" w:sz="8" w:space="0" w:color="auto"/>
            </w:tcBorders>
            <w:shd w:val="clear" w:color="auto" w:fill="auto"/>
            <w:vAlign w:val="center"/>
          </w:tcPr>
          <w:p w14:paraId="485BF890" w14:textId="1D16BFCB" w:rsidR="003E78CD" w:rsidRPr="00376242" w:rsidRDefault="00883DDF" w:rsidP="003E78CD">
            <w:pPr>
              <w:spacing w:after="0" w:line="240" w:lineRule="auto"/>
              <w:jc w:val="right"/>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4.062.500</w:t>
            </w:r>
          </w:p>
        </w:tc>
      </w:tr>
      <w:tr w:rsidR="003E78CD" w:rsidRPr="00376242" w14:paraId="697DE1F8" w14:textId="77777777" w:rsidTr="003E78CD">
        <w:trPr>
          <w:trHeight w:val="270"/>
        </w:trPr>
        <w:tc>
          <w:tcPr>
            <w:tcW w:w="9271" w:type="dxa"/>
            <w:gridSpan w:val="5"/>
            <w:tcBorders>
              <w:top w:val="single" w:sz="8" w:space="0" w:color="auto"/>
              <w:left w:val="single" w:sz="8" w:space="0" w:color="auto"/>
              <w:bottom w:val="single" w:sz="8" w:space="0" w:color="auto"/>
              <w:right w:val="single" w:sz="8" w:space="0" w:color="000000"/>
            </w:tcBorders>
            <w:shd w:val="clear" w:color="000000" w:fill="E7E6E6"/>
            <w:vAlign w:val="center"/>
            <w:hideMark/>
          </w:tcPr>
          <w:p w14:paraId="53867D33" w14:textId="04078D12" w:rsidR="003E78CD" w:rsidRPr="00376242" w:rsidRDefault="00883DDF" w:rsidP="003E78CD">
            <w:pPr>
              <w:spacing w:after="0" w:line="240" w:lineRule="auto"/>
              <w:ind w:firstLineChars="75" w:firstLine="166"/>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4</w:t>
            </w:r>
            <w:r w:rsidR="003E78CD" w:rsidRPr="00376242">
              <w:rPr>
                <w:rFonts w:ascii="Times New Roman" w:eastAsia="Times New Roman" w:hAnsi="Times New Roman" w:cs="Times New Roman"/>
                <w:b/>
                <w:bCs/>
                <w:color w:val="000000"/>
                <w:lang w:val="en-US"/>
              </w:rPr>
              <w:t>. Belanja output kegiatan</w:t>
            </w:r>
          </w:p>
        </w:tc>
      </w:tr>
      <w:tr w:rsidR="003E78CD" w:rsidRPr="00376242" w14:paraId="431DD540" w14:textId="77777777" w:rsidTr="003E78CD">
        <w:trPr>
          <w:trHeight w:val="270"/>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1D52DC22" w14:textId="2CF663B8" w:rsidR="003E78CD" w:rsidRPr="00376242" w:rsidRDefault="00883DDF" w:rsidP="003E78CD">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Uji Aktivitas Antioksidan</w:t>
            </w:r>
          </w:p>
        </w:tc>
        <w:tc>
          <w:tcPr>
            <w:tcW w:w="992" w:type="dxa"/>
            <w:tcBorders>
              <w:top w:val="nil"/>
              <w:left w:val="nil"/>
              <w:bottom w:val="single" w:sz="8" w:space="0" w:color="auto"/>
              <w:right w:val="single" w:sz="8" w:space="0" w:color="auto"/>
            </w:tcBorders>
            <w:shd w:val="clear" w:color="auto" w:fill="auto"/>
            <w:vAlign w:val="center"/>
            <w:hideMark/>
          </w:tcPr>
          <w:p w14:paraId="0ED3D38E" w14:textId="77777777" w:rsidR="003E78CD" w:rsidRPr="00376242" w:rsidRDefault="003E78CD" w:rsidP="003E78CD">
            <w:pPr>
              <w:spacing w:after="0" w:line="240" w:lineRule="auto"/>
              <w:jc w:val="center"/>
              <w:rPr>
                <w:rFonts w:ascii="Times New Roman" w:eastAsia="Times New Roman" w:hAnsi="Times New Roman" w:cs="Times New Roman"/>
                <w:color w:val="000000"/>
                <w:lang w:val="en-US"/>
              </w:rPr>
            </w:pPr>
            <w:r w:rsidRPr="00376242">
              <w:rPr>
                <w:rFonts w:ascii="Times New Roman" w:eastAsia="Times New Roman" w:hAnsi="Times New Roman" w:cs="Times New Roman"/>
                <w:color w:val="000000"/>
                <w:lang w:val="en-US"/>
              </w:rPr>
              <w:t>3</w:t>
            </w:r>
          </w:p>
        </w:tc>
        <w:tc>
          <w:tcPr>
            <w:tcW w:w="1276" w:type="dxa"/>
            <w:tcBorders>
              <w:top w:val="nil"/>
              <w:left w:val="nil"/>
              <w:bottom w:val="single" w:sz="8" w:space="0" w:color="auto"/>
              <w:right w:val="single" w:sz="8" w:space="0" w:color="auto"/>
            </w:tcBorders>
            <w:shd w:val="clear" w:color="auto" w:fill="auto"/>
            <w:vAlign w:val="center"/>
            <w:hideMark/>
          </w:tcPr>
          <w:p w14:paraId="6F67A1D6" w14:textId="77777777" w:rsidR="003E78CD" w:rsidRPr="00376242" w:rsidRDefault="003E78CD" w:rsidP="003E78CD">
            <w:pPr>
              <w:spacing w:after="0" w:line="240" w:lineRule="auto"/>
              <w:jc w:val="center"/>
              <w:rPr>
                <w:rFonts w:ascii="Times New Roman" w:eastAsia="Times New Roman" w:hAnsi="Times New Roman" w:cs="Times New Roman"/>
                <w:color w:val="000000"/>
                <w:lang w:val="en-US"/>
              </w:rPr>
            </w:pPr>
            <w:r w:rsidRPr="00376242">
              <w:rPr>
                <w:rFonts w:ascii="Times New Roman" w:eastAsia="Times New Roman" w:hAnsi="Times New Roman" w:cs="Times New Roman"/>
                <w:color w:val="000000"/>
                <w:lang w:val="en-US"/>
              </w:rPr>
              <w:t>paket</w:t>
            </w:r>
          </w:p>
        </w:tc>
        <w:tc>
          <w:tcPr>
            <w:tcW w:w="1984" w:type="dxa"/>
            <w:tcBorders>
              <w:top w:val="nil"/>
              <w:left w:val="nil"/>
              <w:bottom w:val="single" w:sz="8" w:space="0" w:color="auto"/>
              <w:right w:val="single" w:sz="8" w:space="0" w:color="auto"/>
            </w:tcBorders>
            <w:shd w:val="clear" w:color="auto" w:fill="auto"/>
            <w:vAlign w:val="center"/>
            <w:hideMark/>
          </w:tcPr>
          <w:p w14:paraId="75B871DF" w14:textId="05C5D7A9" w:rsidR="003E78CD" w:rsidRPr="00376242" w:rsidRDefault="00883DDF"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sidR="003E78CD" w:rsidRPr="00376242">
              <w:rPr>
                <w:rFonts w:ascii="Times New Roman" w:eastAsia="Times New Roman" w:hAnsi="Times New Roman" w:cs="Times New Roman"/>
                <w:color w:val="000000"/>
                <w:lang w:val="en-US"/>
              </w:rPr>
              <w:t>.000.000</w:t>
            </w:r>
          </w:p>
        </w:tc>
        <w:tc>
          <w:tcPr>
            <w:tcW w:w="1485" w:type="dxa"/>
            <w:tcBorders>
              <w:top w:val="nil"/>
              <w:left w:val="nil"/>
              <w:bottom w:val="single" w:sz="8" w:space="0" w:color="auto"/>
              <w:right w:val="single" w:sz="8" w:space="0" w:color="auto"/>
            </w:tcBorders>
            <w:shd w:val="clear" w:color="auto" w:fill="auto"/>
            <w:vAlign w:val="center"/>
            <w:hideMark/>
          </w:tcPr>
          <w:p w14:paraId="3FF55DD7" w14:textId="1FFB8247" w:rsidR="003E78CD" w:rsidRPr="00376242" w:rsidRDefault="00883DDF"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r w:rsidR="003E78CD" w:rsidRPr="00376242">
              <w:rPr>
                <w:rFonts w:ascii="Times New Roman" w:eastAsia="Times New Roman" w:hAnsi="Times New Roman" w:cs="Times New Roman"/>
                <w:color w:val="000000"/>
                <w:lang w:val="en-US"/>
              </w:rPr>
              <w:t>.000.000</w:t>
            </w:r>
          </w:p>
        </w:tc>
      </w:tr>
      <w:tr w:rsidR="003E78CD" w:rsidRPr="00376242" w14:paraId="4B9DC2EB" w14:textId="77777777" w:rsidTr="003E78CD">
        <w:trPr>
          <w:trHeight w:val="270"/>
        </w:trPr>
        <w:tc>
          <w:tcPr>
            <w:tcW w:w="7786"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6A8AD16A" w14:textId="77777777" w:rsidR="003E78CD" w:rsidRPr="00376242" w:rsidRDefault="003E78CD" w:rsidP="003E78CD">
            <w:pPr>
              <w:spacing w:after="0" w:line="240" w:lineRule="auto"/>
              <w:jc w:val="right"/>
              <w:rPr>
                <w:rFonts w:ascii="Times New Roman" w:eastAsia="Times New Roman" w:hAnsi="Times New Roman" w:cs="Times New Roman"/>
                <w:b/>
                <w:bCs/>
                <w:color w:val="000000"/>
                <w:lang w:val="en-US"/>
              </w:rPr>
            </w:pPr>
            <w:r w:rsidRPr="00376242">
              <w:rPr>
                <w:rFonts w:ascii="Times New Roman" w:eastAsia="Times New Roman" w:hAnsi="Times New Roman" w:cs="Times New Roman"/>
                <w:b/>
                <w:bCs/>
                <w:color w:val="000000"/>
                <w:lang w:val="en-US"/>
              </w:rPr>
              <w:t>SUB TOTAL (Rp)</w:t>
            </w:r>
          </w:p>
        </w:tc>
        <w:tc>
          <w:tcPr>
            <w:tcW w:w="1485" w:type="dxa"/>
            <w:tcBorders>
              <w:top w:val="nil"/>
              <w:left w:val="nil"/>
              <w:bottom w:val="single" w:sz="8" w:space="0" w:color="auto"/>
              <w:right w:val="single" w:sz="8" w:space="0" w:color="auto"/>
            </w:tcBorders>
            <w:shd w:val="clear" w:color="auto" w:fill="auto"/>
            <w:vAlign w:val="center"/>
            <w:hideMark/>
          </w:tcPr>
          <w:p w14:paraId="6A90AF30" w14:textId="3D7C5EBE" w:rsidR="003E78CD" w:rsidRPr="00376242" w:rsidRDefault="00883DDF" w:rsidP="003E78CD">
            <w:pPr>
              <w:spacing w:after="0" w:line="240" w:lineRule="auto"/>
              <w:jc w:val="right"/>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3</w:t>
            </w:r>
            <w:r w:rsidR="003E78CD" w:rsidRPr="00376242">
              <w:rPr>
                <w:rFonts w:ascii="Times New Roman" w:eastAsia="Times New Roman" w:hAnsi="Times New Roman" w:cs="Times New Roman"/>
                <w:b/>
                <w:bCs/>
                <w:color w:val="000000"/>
                <w:lang w:val="en-US"/>
              </w:rPr>
              <w:t>.000.000</w:t>
            </w:r>
          </w:p>
        </w:tc>
      </w:tr>
      <w:tr w:rsidR="003E78CD" w:rsidRPr="00376242" w14:paraId="30E98228" w14:textId="77777777" w:rsidTr="003E78CD">
        <w:trPr>
          <w:trHeight w:val="270"/>
        </w:trPr>
        <w:tc>
          <w:tcPr>
            <w:tcW w:w="9271" w:type="dxa"/>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14:paraId="7E4B7C39" w14:textId="3610D1A8" w:rsidR="003E78CD" w:rsidRPr="00376242" w:rsidRDefault="00883DDF" w:rsidP="003E78CD">
            <w:pPr>
              <w:spacing w:after="0" w:line="240" w:lineRule="auto"/>
              <w:ind w:firstLineChars="75" w:firstLine="166"/>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5</w:t>
            </w:r>
            <w:r w:rsidR="003E78CD" w:rsidRPr="00376242">
              <w:rPr>
                <w:rFonts w:ascii="Times New Roman" w:eastAsia="Times New Roman" w:hAnsi="Times New Roman" w:cs="Times New Roman"/>
                <w:b/>
                <w:bCs/>
                <w:color w:val="000000"/>
                <w:lang w:val="en-US"/>
              </w:rPr>
              <w:t>. Belanja sewa</w:t>
            </w:r>
          </w:p>
        </w:tc>
      </w:tr>
      <w:tr w:rsidR="003E78CD" w:rsidRPr="00376242" w14:paraId="33A5B007" w14:textId="77777777" w:rsidTr="00883DDF">
        <w:trPr>
          <w:trHeight w:val="270"/>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0932FE4B" w14:textId="77777777" w:rsidR="003E78CD" w:rsidRPr="00376242" w:rsidRDefault="003E78CD" w:rsidP="003E78CD">
            <w:pPr>
              <w:spacing w:after="0" w:line="240" w:lineRule="auto"/>
              <w:rPr>
                <w:rFonts w:ascii="Times New Roman" w:eastAsia="Times New Roman" w:hAnsi="Times New Roman" w:cs="Times New Roman"/>
                <w:color w:val="000000"/>
                <w:lang w:val="en-US"/>
              </w:rPr>
            </w:pPr>
            <w:r w:rsidRPr="00376242">
              <w:rPr>
                <w:rFonts w:ascii="Times New Roman" w:eastAsia="Times New Roman" w:hAnsi="Times New Roman" w:cs="Times New Roman"/>
                <w:color w:val="000000"/>
                <w:lang w:val="en-US"/>
              </w:rPr>
              <w:t>Sewa kendaraan mobil</w:t>
            </w:r>
          </w:p>
        </w:tc>
        <w:tc>
          <w:tcPr>
            <w:tcW w:w="992" w:type="dxa"/>
            <w:tcBorders>
              <w:top w:val="nil"/>
              <w:left w:val="nil"/>
              <w:bottom w:val="single" w:sz="8" w:space="0" w:color="auto"/>
              <w:right w:val="single" w:sz="8" w:space="0" w:color="auto"/>
            </w:tcBorders>
            <w:shd w:val="clear" w:color="auto" w:fill="auto"/>
            <w:vAlign w:val="center"/>
            <w:hideMark/>
          </w:tcPr>
          <w:p w14:paraId="04523AD9" w14:textId="6B640D4D" w:rsidR="003E78CD" w:rsidRPr="00376242" w:rsidRDefault="00883DDF"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1276" w:type="dxa"/>
            <w:tcBorders>
              <w:top w:val="nil"/>
              <w:left w:val="nil"/>
              <w:bottom w:val="single" w:sz="8" w:space="0" w:color="auto"/>
              <w:right w:val="single" w:sz="8" w:space="0" w:color="auto"/>
            </w:tcBorders>
            <w:shd w:val="clear" w:color="auto" w:fill="auto"/>
            <w:vAlign w:val="center"/>
            <w:hideMark/>
          </w:tcPr>
          <w:p w14:paraId="61A841C4" w14:textId="645B9F19" w:rsidR="003E78CD" w:rsidRPr="00376242" w:rsidRDefault="00883DDF" w:rsidP="003E78C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hari</w:t>
            </w:r>
          </w:p>
        </w:tc>
        <w:tc>
          <w:tcPr>
            <w:tcW w:w="1984" w:type="dxa"/>
            <w:tcBorders>
              <w:top w:val="nil"/>
              <w:left w:val="nil"/>
              <w:bottom w:val="single" w:sz="8" w:space="0" w:color="auto"/>
              <w:right w:val="single" w:sz="8" w:space="0" w:color="auto"/>
            </w:tcBorders>
            <w:shd w:val="clear" w:color="auto" w:fill="auto"/>
            <w:vAlign w:val="center"/>
            <w:hideMark/>
          </w:tcPr>
          <w:p w14:paraId="0EEFD91E" w14:textId="7BEB926F" w:rsidR="003E78CD" w:rsidRPr="00376242" w:rsidRDefault="00883DDF"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w:t>
            </w:r>
            <w:r w:rsidR="003E78CD" w:rsidRPr="00376242">
              <w:rPr>
                <w:rFonts w:ascii="Times New Roman" w:eastAsia="Times New Roman" w:hAnsi="Times New Roman" w:cs="Times New Roman"/>
                <w:color w:val="000000"/>
                <w:lang w:val="en-US"/>
              </w:rPr>
              <w:t>00.000</w:t>
            </w:r>
          </w:p>
        </w:tc>
        <w:tc>
          <w:tcPr>
            <w:tcW w:w="1485" w:type="dxa"/>
            <w:tcBorders>
              <w:top w:val="nil"/>
              <w:left w:val="nil"/>
              <w:bottom w:val="single" w:sz="8" w:space="0" w:color="auto"/>
              <w:right w:val="single" w:sz="8" w:space="0" w:color="auto"/>
            </w:tcBorders>
            <w:shd w:val="clear" w:color="auto" w:fill="auto"/>
            <w:vAlign w:val="center"/>
            <w:hideMark/>
          </w:tcPr>
          <w:p w14:paraId="2269105E" w14:textId="7C9CEC39" w:rsidR="003E78CD" w:rsidRPr="00376242" w:rsidRDefault="00883DDF" w:rsidP="003E78CD">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2.1</w:t>
            </w:r>
            <w:r w:rsidR="003E78CD" w:rsidRPr="00376242">
              <w:rPr>
                <w:rFonts w:ascii="Times New Roman" w:eastAsia="Times New Roman" w:hAnsi="Times New Roman" w:cs="Times New Roman"/>
                <w:color w:val="000000"/>
                <w:lang w:val="en-US"/>
              </w:rPr>
              <w:t>00.000</w:t>
            </w:r>
          </w:p>
        </w:tc>
      </w:tr>
      <w:tr w:rsidR="00883DDF" w:rsidRPr="00376242" w14:paraId="552D770D" w14:textId="77777777" w:rsidTr="00883DDF">
        <w:trPr>
          <w:trHeight w:val="270"/>
        </w:trPr>
        <w:tc>
          <w:tcPr>
            <w:tcW w:w="7786" w:type="dxa"/>
            <w:gridSpan w:val="4"/>
            <w:tcBorders>
              <w:top w:val="nil"/>
              <w:left w:val="single" w:sz="8" w:space="0" w:color="auto"/>
              <w:bottom w:val="single" w:sz="8" w:space="0" w:color="auto"/>
              <w:right w:val="single" w:sz="8" w:space="0" w:color="auto"/>
            </w:tcBorders>
            <w:shd w:val="clear" w:color="auto" w:fill="auto"/>
            <w:vAlign w:val="center"/>
          </w:tcPr>
          <w:p w14:paraId="2D31A5A7" w14:textId="2B81BC5B" w:rsidR="00883DDF" w:rsidRPr="00376242" w:rsidRDefault="00883DDF" w:rsidP="00883DDF">
            <w:pPr>
              <w:spacing w:after="0" w:line="240" w:lineRule="auto"/>
              <w:jc w:val="right"/>
              <w:rPr>
                <w:rFonts w:ascii="Times New Roman" w:eastAsia="Times New Roman" w:hAnsi="Times New Roman" w:cs="Times New Roman"/>
                <w:color w:val="000000"/>
                <w:lang w:val="en-US"/>
              </w:rPr>
            </w:pPr>
            <w:r w:rsidRPr="00376242">
              <w:rPr>
                <w:rFonts w:ascii="Times New Roman" w:eastAsia="Times New Roman" w:hAnsi="Times New Roman" w:cs="Times New Roman"/>
                <w:b/>
                <w:bCs/>
                <w:color w:val="000000"/>
                <w:lang w:val="en-US"/>
              </w:rPr>
              <w:t>SUB TOTAL (Rp)</w:t>
            </w:r>
          </w:p>
        </w:tc>
        <w:tc>
          <w:tcPr>
            <w:tcW w:w="1485" w:type="dxa"/>
            <w:tcBorders>
              <w:top w:val="single" w:sz="8" w:space="0" w:color="auto"/>
              <w:left w:val="nil"/>
              <w:bottom w:val="single" w:sz="4" w:space="0" w:color="auto"/>
              <w:right w:val="single" w:sz="8" w:space="0" w:color="auto"/>
            </w:tcBorders>
            <w:shd w:val="clear" w:color="auto" w:fill="auto"/>
            <w:vAlign w:val="center"/>
          </w:tcPr>
          <w:p w14:paraId="64ACD327" w14:textId="7B40FE1A" w:rsidR="00883DDF" w:rsidRPr="00883DDF" w:rsidRDefault="00883DDF" w:rsidP="00883DDF">
            <w:pPr>
              <w:spacing w:after="0" w:line="240" w:lineRule="auto"/>
              <w:jc w:val="right"/>
              <w:rPr>
                <w:rFonts w:ascii="Times New Roman" w:eastAsia="Times New Roman" w:hAnsi="Times New Roman" w:cs="Times New Roman"/>
                <w:b/>
                <w:color w:val="000000"/>
                <w:lang w:val="en-US"/>
              </w:rPr>
            </w:pPr>
            <w:r w:rsidRPr="00883DDF">
              <w:rPr>
                <w:rFonts w:ascii="Times New Roman" w:eastAsia="Times New Roman" w:hAnsi="Times New Roman" w:cs="Times New Roman"/>
                <w:b/>
                <w:color w:val="000000"/>
                <w:lang w:val="en-US"/>
              </w:rPr>
              <w:t>2.100.000</w:t>
            </w:r>
          </w:p>
        </w:tc>
      </w:tr>
      <w:tr w:rsidR="00883DDF" w:rsidRPr="00376242" w14:paraId="574008CD" w14:textId="77777777" w:rsidTr="00F027E1">
        <w:trPr>
          <w:trHeight w:val="270"/>
        </w:trPr>
        <w:tc>
          <w:tcPr>
            <w:tcW w:w="9271" w:type="dxa"/>
            <w:gridSpan w:val="5"/>
            <w:tcBorders>
              <w:top w:val="nil"/>
              <w:left w:val="single" w:sz="8" w:space="0" w:color="auto"/>
              <w:bottom w:val="single" w:sz="8" w:space="0" w:color="auto"/>
              <w:right w:val="single" w:sz="8" w:space="0" w:color="auto"/>
            </w:tcBorders>
            <w:shd w:val="clear" w:color="auto" w:fill="auto"/>
            <w:vAlign w:val="center"/>
          </w:tcPr>
          <w:p w14:paraId="1AE17B33" w14:textId="06615A32" w:rsidR="00883DDF" w:rsidRPr="00376242" w:rsidRDefault="00883DDF" w:rsidP="00883DDF">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b/>
                <w:bCs/>
                <w:color w:val="000000"/>
                <w:lang w:val="en-US"/>
              </w:rPr>
              <w:t xml:space="preserve">   6</w:t>
            </w:r>
            <w:r w:rsidRPr="00376242">
              <w:rPr>
                <w:rFonts w:ascii="Times New Roman" w:eastAsia="Times New Roman" w:hAnsi="Times New Roman" w:cs="Times New Roman"/>
                <w:b/>
                <w:bCs/>
                <w:color w:val="000000"/>
                <w:lang w:val="en-US"/>
              </w:rPr>
              <w:t xml:space="preserve">. Belanja </w:t>
            </w:r>
            <w:r>
              <w:rPr>
                <w:rFonts w:ascii="Times New Roman" w:eastAsia="Times New Roman" w:hAnsi="Times New Roman" w:cs="Times New Roman"/>
                <w:b/>
                <w:bCs/>
                <w:color w:val="000000"/>
                <w:lang w:val="en-US"/>
              </w:rPr>
              <w:t>lain-lain</w:t>
            </w:r>
          </w:p>
        </w:tc>
      </w:tr>
      <w:tr w:rsidR="00883DDF" w:rsidRPr="00376242" w14:paraId="5066F73B" w14:textId="77777777" w:rsidTr="003E78CD">
        <w:trPr>
          <w:trHeight w:val="270"/>
        </w:trPr>
        <w:tc>
          <w:tcPr>
            <w:tcW w:w="3534" w:type="dxa"/>
            <w:tcBorders>
              <w:top w:val="nil"/>
              <w:left w:val="single" w:sz="8" w:space="0" w:color="auto"/>
              <w:bottom w:val="single" w:sz="8" w:space="0" w:color="auto"/>
              <w:right w:val="nil"/>
            </w:tcBorders>
            <w:shd w:val="clear" w:color="auto" w:fill="auto"/>
            <w:vAlign w:val="center"/>
          </w:tcPr>
          <w:p w14:paraId="33AAA8B5" w14:textId="78805DCC" w:rsidR="00883DDF" w:rsidRPr="00376242" w:rsidRDefault="00883DDF" w:rsidP="00883DDF">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Uji sampel penelitian</w:t>
            </w:r>
          </w:p>
        </w:tc>
        <w:tc>
          <w:tcPr>
            <w:tcW w:w="992" w:type="dxa"/>
            <w:tcBorders>
              <w:top w:val="nil"/>
              <w:left w:val="single" w:sz="8" w:space="0" w:color="auto"/>
              <w:bottom w:val="single" w:sz="8" w:space="0" w:color="auto"/>
              <w:right w:val="single" w:sz="8" w:space="0" w:color="auto"/>
            </w:tcBorders>
            <w:shd w:val="clear" w:color="auto" w:fill="auto"/>
            <w:vAlign w:val="center"/>
          </w:tcPr>
          <w:p w14:paraId="3516E5A5" w14:textId="37A30B72" w:rsidR="00883DDF" w:rsidRPr="00376242" w:rsidRDefault="00883DDF" w:rsidP="00883DDF">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1 </w:t>
            </w:r>
          </w:p>
        </w:tc>
        <w:tc>
          <w:tcPr>
            <w:tcW w:w="1276" w:type="dxa"/>
            <w:tcBorders>
              <w:top w:val="nil"/>
              <w:left w:val="nil"/>
              <w:bottom w:val="single" w:sz="8" w:space="0" w:color="auto"/>
              <w:right w:val="single" w:sz="8" w:space="0" w:color="auto"/>
            </w:tcBorders>
            <w:shd w:val="clear" w:color="auto" w:fill="auto"/>
            <w:vAlign w:val="center"/>
          </w:tcPr>
          <w:p w14:paraId="4A74C621" w14:textId="04FAEB1C" w:rsidR="00883DDF" w:rsidRPr="00376242" w:rsidRDefault="00883DDF" w:rsidP="00883DDF">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paket</w:t>
            </w:r>
          </w:p>
        </w:tc>
        <w:tc>
          <w:tcPr>
            <w:tcW w:w="1984" w:type="dxa"/>
            <w:tcBorders>
              <w:top w:val="nil"/>
              <w:left w:val="nil"/>
              <w:bottom w:val="single" w:sz="8" w:space="0" w:color="auto"/>
              <w:right w:val="single" w:sz="8" w:space="0" w:color="auto"/>
            </w:tcBorders>
            <w:shd w:val="clear" w:color="auto" w:fill="auto"/>
            <w:vAlign w:val="center"/>
          </w:tcPr>
          <w:p w14:paraId="7CE1BBFF" w14:textId="291A4AB8" w:rsidR="00883DDF" w:rsidRPr="00376242" w:rsidRDefault="00883DDF" w:rsidP="00883DDF">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3.400.000</w:t>
            </w:r>
          </w:p>
        </w:tc>
        <w:tc>
          <w:tcPr>
            <w:tcW w:w="1485" w:type="dxa"/>
            <w:tcBorders>
              <w:top w:val="single" w:sz="8" w:space="0" w:color="auto"/>
              <w:left w:val="nil"/>
              <w:bottom w:val="nil"/>
              <w:right w:val="single" w:sz="8" w:space="0" w:color="auto"/>
            </w:tcBorders>
            <w:shd w:val="clear" w:color="auto" w:fill="auto"/>
            <w:vAlign w:val="center"/>
          </w:tcPr>
          <w:p w14:paraId="7AF627EF" w14:textId="2F633C56" w:rsidR="00883DDF" w:rsidRPr="00376242" w:rsidRDefault="00883DDF" w:rsidP="00883DDF">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3.400.000</w:t>
            </w:r>
          </w:p>
        </w:tc>
      </w:tr>
      <w:tr w:rsidR="00883DDF" w:rsidRPr="00376242" w14:paraId="0CC929F4" w14:textId="77777777" w:rsidTr="003E78CD">
        <w:trPr>
          <w:trHeight w:val="270"/>
        </w:trPr>
        <w:tc>
          <w:tcPr>
            <w:tcW w:w="7786"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4C3D1F8A" w14:textId="77777777" w:rsidR="00883DDF" w:rsidRPr="00376242" w:rsidRDefault="00883DDF" w:rsidP="00883DDF">
            <w:pPr>
              <w:spacing w:after="0" w:line="240" w:lineRule="auto"/>
              <w:jc w:val="right"/>
              <w:rPr>
                <w:rFonts w:ascii="Times New Roman" w:eastAsia="Times New Roman" w:hAnsi="Times New Roman" w:cs="Times New Roman"/>
                <w:b/>
                <w:bCs/>
                <w:color w:val="000000"/>
                <w:lang w:val="en-US"/>
              </w:rPr>
            </w:pPr>
            <w:r w:rsidRPr="00376242">
              <w:rPr>
                <w:rFonts w:ascii="Times New Roman" w:eastAsia="Times New Roman" w:hAnsi="Times New Roman" w:cs="Times New Roman"/>
                <w:b/>
                <w:bCs/>
                <w:color w:val="000000"/>
                <w:lang w:val="en-US"/>
              </w:rPr>
              <w:t>SUB TOTAL (Rp)</w:t>
            </w:r>
          </w:p>
        </w:tc>
        <w:tc>
          <w:tcPr>
            <w:tcW w:w="1485" w:type="dxa"/>
            <w:tcBorders>
              <w:top w:val="single" w:sz="8" w:space="0" w:color="auto"/>
              <w:left w:val="nil"/>
              <w:bottom w:val="single" w:sz="8" w:space="0" w:color="auto"/>
              <w:right w:val="single" w:sz="8" w:space="0" w:color="auto"/>
            </w:tcBorders>
            <w:shd w:val="clear" w:color="000000" w:fill="E7E6E6"/>
            <w:vAlign w:val="center"/>
            <w:hideMark/>
          </w:tcPr>
          <w:p w14:paraId="5FEFC799" w14:textId="7FC7F227" w:rsidR="00883DDF" w:rsidRPr="00376242" w:rsidRDefault="00883DDF" w:rsidP="00883DDF">
            <w:pPr>
              <w:spacing w:after="0" w:line="240" w:lineRule="auto"/>
              <w:jc w:val="right"/>
              <w:rPr>
                <w:rFonts w:ascii="Times New Roman" w:eastAsia="Times New Roman" w:hAnsi="Times New Roman" w:cs="Times New Roman"/>
                <w:b/>
                <w:bCs/>
                <w:color w:val="000000"/>
                <w:lang w:val="en-US"/>
              </w:rPr>
            </w:pPr>
            <w:r w:rsidRPr="00376242">
              <w:rPr>
                <w:rFonts w:ascii="Times New Roman" w:eastAsia="Times New Roman" w:hAnsi="Times New Roman" w:cs="Times New Roman"/>
                <w:b/>
                <w:bCs/>
                <w:color w:val="000000"/>
                <w:lang w:val="en-US"/>
              </w:rPr>
              <w:t>3.</w:t>
            </w:r>
            <w:r>
              <w:rPr>
                <w:rFonts w:ascii="Times New Roman" w:eastAsia="Times New Roman" w:hAnsi="Times New Roman" w:cs="Times New Roman"/>
                <w:b/>
                <w:bCs/>
                <w:color w:val="000000"/>
                <w:lang w:val="en-US"/>
              </w:rPr>
              <w:t>4</w:t>
            </w:r>
            <w:r w:rsidRPr="00376242">
              <w:rPr>
                <w:rFonts w:ascii="Times New Roman" w:eastAsia="Times New Roman" w:hAnsi="Times New Roman" w:cs="Times New Roman"/>
                <w:b/>
                <w:bCs/>
                <w:color w:val="000000"/>
                <w:lang w:val="en-US"/>
              </w:rPr>
              <w:t>00.000</w:t>
            </w:r>
          </w:p>
        </w:tc>
      </w:tr>
      <w:tr w:rsidR="00883DDF" w:rsidRPr="00376242" w14:paraId="771D5760" w14:textId="77777777" w:rsidTr="003E78CD">
        <w:trPr>
          <w:trHeight w:val="270"/>
        </w:trPr>
        <w:tc>
          <w:tcPr>
            <w:tcW w:w="7786"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1C5B224D" w14:textId="4CE06635" w:rsidR="00883DDF" w:rsidRPr="00376242" w:rsidRDefault="00883DDF" w:rsidP="00883DDF">
            <w:pPr>
              <w:spacing w:after="0" w:line="240" w:lineRule="auto"/>
              <w:jc w:val="right"/>
              <w:rPr>
                <w:rFonts w:ascii="Times New Roman" w:eastAsia="Times New Roman" w:hAnsi="Times New Roman" w:cs="Times New Roman"/>
                <w:b/>
                <w:bCs/>
                <w:color w:val="000000"/>
                <w:lang w:val="en-US"/>
              </w:rPr>
            </w:pPr>
            <w:r w:rsidRPr="00376242">
              <w:rPr>
                <w:rFonts w:ascii="Times New Roman" w:eastAsia="Times New Roman" w:hAnsi="Times New Roman" w:cs="Times New Roman"/>
                <w:b/>
                <w:bCs/>
                <w:color w:val="000000"/>
                <w:lang w:val="en-US"/>
              </w:rPr>
              <w:t>TOTAL ANGGARAN (Rp)</w:t>
            </w:r>
          </w:p>
        </w:tc>
        <w:tc>
          <w:tcPr>
            <w:tcW w:w="1485" w:type="dxa"/>
            <w:tcBorders>
              <w:top w:val="nil"/>
              <w:left w:val="nil"/>
              <w:bottom w:val="single" w:sz="8" w:space="0" w:color="auto"/>
              <w:right w:val="single" w:sz="8" w:space="0" w:color="auto"/>
            </w:tcBorders>
            <w:shd w:val="clear" w:color="000000" w:fill="E7E6E6"/>
            <w:vAlign w:val="center"/>
            <w:hideMark/>
          </w:tcPr>
          <w:p w14:paraId="6F3FA156" w14:textId="74D5A131" w:rsidR="00883DDF" w:rsidRPr="00376242" w:rsidRDefault="00883DDF" w:rsidP="00883DDF">
            <w:pPr>
              <w:spacing w:after="0" w:line="240" w:lineRule="auto"/>
              <w:jc w:val="right"/>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19.512.500</w:t>
            </w:r>
          </w:p>
        </w:tc>
      </w:tr>
    </w:tbl>
    <w:p w14:paraId="236FD8BD" w14:textId="6426BE4D" w:rsidR="000F0FBF" w:rsidRDefault="000F0FBF" w:rsidP="00217BD0">
      <w:pPr>
        <w:pStyle w:val="Heading1"/>
        <w:spacing w:after="240"/>
        <w:rPr>
          <w:rFonts w:ascii="Times New Roman" w:hAnsi="Times New Roman" w:cs="Times New Roman"/>
          <w:b/>
          <w:color w:val="auto"/>
          <w:sz w:val="24"/>
          <w:szCs w:val="24"/>
        </w:rPr>
        <w:sectPr w:rsidR="000F0FBF">
          <w:footerReference w:type="default" r:id="rId36"/>
          <w:pgSz w:w="11906" w:h="16838"/>
          <w:pgMar w:top="1440" w:right="1440" w:bottom="1440" w:left="1440" w:header="708" w:footer="708" w:gutter="0"/>
          <w:cols w:space="708"/>
          <w:docGrid w:linePitch="360"/>
        </w:sectPr>
      </w:pPr>
    </w:p>
    <w:p w14:paraId="14DA9152" w14:textId="17ACBC30" w:rsidR="00356BB6" w:rsidRDefault="00356BB6" w:rsidP="00794DA8">
      <w:pPr>
        <w:pStyle w:val="Heading1"/>
        <w:spacing w:after="240"/>
        <w:rPr>
          <w:rFonts w:ascii="Times New Roman" w:hAnsi="Times New Roman" w:cs="Times New Roman"/>
          <w:b/>
          <w:color w:val="auto"/>
          <w:sz w:val="24"/>
          <w:szCs w:val="24"/>
        </w:rPr>
      </w:pPr>
      <w:bookmarkStart w:id="55" w:name="_Toc125584577"/>
      <w:r w:rsidRPr="00356BB6">
        <w:rPr>
          <w:rFonts w:ascii="Times New Roman" w:hAnsi="Times New Roman" w:cs="Times New Roman"/>
          <w:b/>
          <w:color w:val="auto"/>
          <w:sz w:val="24"/>
          <w:szCs w:val="24"/>
        </w:rPr>
        <w:lastRenderedPageBreak/>
        <w:t xml:space="preserve">Lampiran </w:t>
      </w:r>
      <w:r w:rsidR="00B8032B">
        <w:rPr>
          <w:rFonts w:ascii="Times New Roman" w:hAnsi="Times New Roman" w:cs="Times New Roman"/>
          <w:b/>
          <w:color w:val="auto"/>
          <w:sz w:val="24"/>
          <w:szCs w:val="24"/>
        </w:rPr>
        <w:t>2</w:t>
      </w:r>
      <w:r>
        <w:rPr>
          <w:rFonts w:ascii="Times New Roman" w:hAnsi="Times New Roman" w:cs="Times New Roman"/>
          <w:b/>
          <w:color w:val="auto"/>
          <w:sz w:val="24"/>
          <w:szCs w:val="24"/>
        </w:rPr>
        <w:t xml:space="preserve"> Biodata </w:t>
      </w:r>
      <w:r w:rsidR="00ED0F24">
        <w:rPr>
          <w:rFonts w:ascii="Times New Roman" w:hAnsi="Times New Roman" w:cs="Times New Roman"/>
          <w:b/>
          <w:color w:val="auto"/>
          <w:sz w:val="24"/>
          <w:szCs w:val="24"/>
        </w:rPr>
        <w:t>Peneliti</w:t>
      </w:r>
      <w:bookmarkEnd w:id="55"/>
    </w:p>
    <w:p w14:paraId="7349163F" w14:textId="77777777" w:rsidR="00B72C23" w:rsidRPr="00794DA8" w:rsidRDefault="00B72C23" w:rsidP="00B72C23">
      <w:pPr>
        <w:pStyle w:val="ListParagraph"/>
        <w:numPr>
          <w:ilvl w:val="0"/>
          <w:numId w:val="9"/>
        </w:numPr>
        <w:ind w:left="851"/>
      </w:pPr>
      <w:r>
        <w:rPr>
          <w:rFonts w:ascii="Times New Roman" w:hAnsi="Times New Roman" w:cs="Times New Roman"/>
          <w:b/>
          <w:sz w:val="24"/>
          <w:szCs w:val="24"/>
        </w:rPr>
        <w:t>Identitas Diri</w:t>
      </w:r>
    </w:p>
    <w:p w14:paraId="55E76F17" w14:textId="77777777" w:rsidR="00B72C23" w:rsidRPr="00794DA8" w:rsidRDefault="00B72C23" w:rsidP="00B72C23">
      <w:pPr>
        <w:pStyle w:val="ListParagraph"/>
        <w:ind w:left="426"/>
      </w:pPr>
    </w:p>
    <w:tbl>
      <w:tblPr>
        <w:tblStyle w:val="TableGrid"/>
        <w:tblW w:w="8783" w:type="dxa"/>
        <w:tblInd w:w="-5" w:type="dxa"/>
        <w:tblLook w:val="04A0" w:firstRow="1" w:lastRow="0" w:firstColumn="1" w:lastColumn="0" w:noHBand="0" w:noVBand="1"/>
      </w:tblPr>
      <w:tblGrid>
        <w:gridCol w:w="583"/>
        <w:gridCol w:w="2930"/>
        <w:gridCol w:w="5270"/>
      </w:tblGrid>
      <w:tr w:rsidR="00B72C23" w:rsidRPr="00794DA8" w14:paraId="79A491C0" w14:textId="77777777" w:rsidTr="00A54D9B">
        <w:tc>
          <w:tcPr>
            <w:tcW w:w="583" w:type="dxa"/>
          </w:tcPr>
          <w:p w14:paraId="2A9D971B" w14:textId="77777777" w:rsidR="00B72C23" w:rsidRPr="00794DA8" w:rsidRDefault="00B72C23" w:rsidP="00B72C23">
            <w:pPr>
              <w:pStyle w:val="ListParagraph"/>
              <w:numPr>
                <w:ilvl w:val="0"/>
                <w:numId w:val="10"/>
              </w:numPr>
              <w:ind w:left="0" w:right="14" w:firstLine="23"/>
              <w:rPr>
                <w:rFonts w:ascii="Times New Roman" w:hAnsi="Times New Roman" w:cs="Times New Roman"/>
              </w:rPr>
            </w:pPr>
          </w:p>
        </w:tc>
        <w:tc>
          <w:tcPr>
            <w:tcW w:w="2930" w:type="dxa"/>
          </w:tcPr>
          <w:p w14:paraId="7ABAA0CD"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Nama Lengkap (dengan gelar)</w:t>
            </w:r>
          </w:p>
        </w:tc>
        <w:tc>
          <w:tcPr>
            <w:tcW w:w="5270" w:type="dxa"/>
          </w:tcPr>
          <w:p w14:paraId="64B7C8F0"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Agnescia Clarissa Sera, S.Gz, MFoodScTech</w:t>
            </w:r>
          </w:p>
        </w:tc>
      </w:tr>
      <w:tr w:rsidR="00B72C23" w:rsidRPr="00794DA8" w14:paraId="74028E2E" w14:textId="77777777" w:rsidTr="00A54D9B">
        <w:tc>
          <w:tcPr>
            <w:tcW w:w="583" w:type="dxa"/>
          </w:tcPr>
          <w:p w14:paraId="3978688A" w14:textId="77777777" w:rsidR="00B72C23" w:rsidRPr="00794DA8" w:rsidRDefault="00B72C23" w:rsidP="00B72C23">
            <w:pPr>
              <w:pStyle w:val="ListParagraph"/>
              <w:numPr>
                <w:ilvl w:val="0"/>
                <w:numId w:val="10"/>
              </w:numPr>
              <w:ind w:left="0" w:right="14" w:firstLine="23"/>
              <w:rPr>
                <w:rFonts w:ascii="Times New Roman" w:hAnsi="Times New Roman" w:cs="Times New Roman"/>
              </w:rPr>
            </w:pPr>
          </w:p>
        </w:tc>
        <w:tc>
          <w:tcPr>
            <w:tcW w:w="2930" w:type="dxa"/>
          </w:tcPr>
          <w:p w14:paraId="5B4F3E4A"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Jenis Kelamin</w:t>
            </w:r>
          </w:p>
        </w:tc>
        <w:tc>
          <w:tcPr>
            <w:tcW w:w="5270" w:type="dxa"/>
          </w:tcPr>
          <w:p w14:paraId="0A1573A7" w14:textId="77777777" w:rsidR="00B72C23" w:rsidRPr="00794DA8" w:rsidRDefault="00B72C23" w:rsidP="00A54D9B">
            <w:pPr>
              <w:pStyle w:val="ListParagraph"/>
              <w:ind w:left="0"/>
              <w:rPr>
                <w:rFonts w:ascii="Times New Roman" w:hAnsi="Times New Roman" w:cs="Times New Roman"/>
              </w:rPr>
            </w:pPr>
            <w:r w:rsidRPr="00AC411A">
              <w:rPr>
                <w:rFonts w:ascii="Times New Roman" w:hAnsi="Times New Roman" w:cs="Times New Roman"/>
                <w:strike/>
              </w:rPr>
              <w:t>L</w:t>
            </w:r>
            <w:r>
              <w:rPr>
                <w:rFonts w:ascii="Times New Roman" w:hAnsi="Times New Roman" w:cs="Times New Roman"/>
              </w:rPr>
              <w:t>/P</w:t>
            </w:r>
          </w:p>
        </w:tc>
      </w:tr>
      <w:tr w:rsidR="00B72C23" w:rsidRPr="00794DA8" w14:paraId="08C8031D" w14:textId="77777777" w:rsidTr="00A54D9B">
        <w:tc>
          <w:tcPr>
            <w:tcW w:w="583" w:type="dxa"/>
          </w:tcPr>
          <w:p w14:paraId="2115639D" w14:textId="77777777" w:rsidR="00B72C23" w:rsidRPr="00794DA8" w:rsidRDefault="00B72C23" w:rsidP="00A54D9B">
            <w:pPr>
              <w:pStyle w:val="ListParagraph"/>
              <w:ind w:left="23" w:right="14"/>
              <w:rPr>
                <w:rFonts w:ascii="Times New Roman" w:hAnsi="Times New Roman" w:cs="Times New Roman"/>
              </w:rPr>
            </w:pPr>
            <w:r>
              <w:rPr>
                <w:rFonts w:ascii="Times New Roman" w:hAnsi="Times New Roman" w:cs="Times New Roman"/>
              </w:rPr>
              <w:t>3.</w:t>
            </w:r>
          </w:p>
        </w:tc>
        <w:tc>
          <w:tcPr>
            <w:tcW w:w="2930" w:type="dxa"/>
          </w:tcPr>
          <w:p w14:paraId="4C9B3CE6"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Jabatan Fungsional</w:t>
            </w:r>
          </w:p>
        </w:tc>
        <w:tc>
          <w:tcPr>
            <w:tcW w:w="5270" w:type="dxa"/>
          </w:tcPr>
          <w:p w14:paraId="7A7C2C9A"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Asisten Ahli</w:t>
            </w:r>
          </w:p>
        </w:tc>
      </w:tr>
      <w:tr w:rsidR="00B72C23" w:rsidRPr="00794DA8" w14:paraId="73E2B5B7" w14:textId="77777777" w:rsidTr="00A54D9B">
        <w:tc>
          <w:tcPr>
            <w:tcW w:w="583" w:type="dxa"/>
          </w:tcPr>
          <w:p w14:paraId="7C2C2A0D"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4.</w:t>
            </w:r>
          </w:p>
        </w:tc>
        <w:tc>
          <w:tcPr>
            <w:tcW w:w="2930" w:type="dxa"/>
          </w:tcPr>
          <w:p w14:paraId="45562F9B"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NIP</w:t>
            </w:r>
          </w:p>
        </w:tc>
        <w:tc>
          <w:tcPr>
            <w:tcW w:w="5270" w:type="dxa"/>
          </w:tcPr>
          <w:p w14:paraId="166D22F4"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19881023 201012 2 001</w:t>
            </w:r>
          </w:p>
        </w:tc>
      </w:tr>
      <w:tr w:rsidR="00B72C23" w:rsidRPr="00794DA8" w14:paraId="22E4E251" w14:textId="77777777" w:rsidTr="00A54D9B">
        <w:tc>
          <w:tcPr>
            <w:tcW w:w="583" w:type="dxa"/>
          </w:tcPr>
          <w:p w14:paraId="5B622DD5"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5.</w:t>
            </w:r>
          </w:p>
        </w:tc>
        <w:tc>
          <w:tcPr>
            <w:tcW w:w="2930" w:type="dxa"/>
          </w:tcPr>
          <w:p w14:paraId="60852410"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NIDN</w:t>
            </w:r>
          </w:p>
        </w:tc>
        <w:tc>
          <w:tcPr>
            <w:tcW w:w="5270" w:type="dxa"/>
          </w:tcPr>
          <w:p w14:paraId="6EC551ED"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4023108801</w:t>
            </w:r>
          </w:p>
        </w:tc>
      </w:tr>
      <w:tr w:rsidR="00B72C23" w:rsidRPr="00794DA8" w14:paraId="181757F8" w14:textId="77777777" w:rsidTr="00A54D9B">
        <w:tc>
          <w:tcPr>
            <w:tcW w:w="583" w:type="dxa"/>
          </w:tcPr>
          <w:p w14:paraId="41CB0296"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6.</w:t>
            </w:r>
          </w:p>
        </w:tc>
        <w:tc>
          <w:tcPr>
            <w:tcW w:w="2930" w:type="dxa"/>
          </w:tcPr>
          <w:p w14:paraId="242F0112"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Tempat dan Tanggal Lahir</w:t>
            </w:r>
          </w:p>
        </w:tc>
        <w:tc>
          <w:tcPr>
            <w:tcW w:w="5270" w:type="dxa"/>
          </w:tcPr>
          <w:p w14:paraId="3A48DB71"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Palangka Raya, 23 Oktober 1988</w:t>
            </w:r>
          </w:p>
        </w:tc>
      </w:tr>
      <w:tr w:rsidR="00B72C23" w:rsidRPr="00794DA8" w14:paraId="04E0A349" w14:textId="77777777" w:rsidTr="00A54D9B">
        <w:tc>
          <w:tcPr>
            <w:tcW w:w="583" w:type="dxa"/>
          </w:tcPr>
          <w:p w14:paraId="5296775F"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7.</w:t>
            </w:r>
          </w:p>
        </w:tc>
        <w:tc>
          <w:tcPr>
            <w:tcW w:w="2930" w:type="dxa"/>
          </w:tcPr>
          <w:p w14:paraId="716E4CC7"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E-mail</w:t>
            </w:r>
          </w:p>
        </w:tc>
        <w:tc>
          <w:tcPr>
            <w:tcW w:w="5270" w:type="dxa"/>
          </w:tcPr>
          <w:p w14:paraId="2F846342" w14:textId="0C186CF7" w:rsidR="00B72C23" w:rsidRDefault="00B72C23" w:rsidP="00B72C23">
            <w:pPr>
              <w:pStyle w:val="ListParagraph"/>
              <w:ind w:left="0"/>
              <w:rPr>
                <w:rFonts w:ascii="Times New Roman" w:hAnsi="Times New Roman" w:cs="Times New Roman"/>
              </w:rPr>
            </w:pPr>
            <w:r w:rsidRPr="00B72C23">
              <w:rPr>
                <w:rStyle w:val="Hyperlink"/>
                <w:rFonts w:ascii="Times New Roman" w:hAnsi="Times New Roman" w:cs="Times New Roman"/>
              </w:rPr>
              <w:t>agnescia@polker</w:t>
            </w:r>
            <w:r>
              <w:rPr>
                <w:rStyle w:val="Hyperlink"/>
                <w:rFonts w:ascii="Times New Roman" w:hAnsi="Times New Roman" w:cs="Times New Roman"/>
              </w:rPr>
              <w:t>sraya.ac.id</w:t>
            </w:r>
          </w:p>
        </w:tc>
      </w:tr>
      <w:tr w:rsidR="00B72C23" w:rsidRPr="00794DA8" w14:paraId="102327FC" w14:textId="77777777" w:rsidTr="00A54D9B">
        <w:tc>
          <w:tcPr>
            <w:tcW w:w="583" w:type="dxa"/>
          </w:tcPr>
          <w:p w14:paraId="38E4E5DC"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8.</w:t>
            </w:r>
          </w:p>
        </w:tc>
        <w:tc>
          <w:tcPr>
            <w:tcW w:w="2930" w:type="dxa"/>
          </w:tcPr>
          <w:p w14:paraId="4053078E"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Nomor telepon/HP</w:t>
            </w:r>
          </w:p>
        </w:tc>
        <w:tc>
          <w:tcPr>
            <w:tcW w:w="5270" w:type="dxa"/>
          </w:tcPr>
          <w:p w14:paraId="4C55BC3C"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0812 8136 4810</w:t>
            </w:r>
          </w:p>
        </w:tc>
      </w:tr>
      <w:tr w:rsidR="00B72C23" w:rsidRPr="00794DA8" w14:paraId="7EABC72C" w14:textId="77777777" w:rsidTr="00A54D9B">
        <w:tc>
          <w:tcPr>
            <w:tcW w:w="583" w:type="dxa"/>
          </w:tcPr>
          <w:p w14:paraId="2FC1AE63"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9.</w:t>
            </w:r>
          </w:p>
        </w:tc>
        <w:tc>
          <w:tcPr>
            <w:tcW w:w="2930" w:type="dxa"/>
          </w:tcPr>
          <w:p w14:paraId="344BDC84"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Website Personan</w:t>
            </w:r>
          </w:p>
        </w:tc>
        <w:tc>
          <w:tcPr>
            <w:tcW w:w="5270" w:type="dxa"/>
          </w:tcPr>
          <w:p w14:paraId="5D57718B"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w:t>
            </w:r>
          </w:p>
        </w:tc>
      </w:tr>
      <w:tr w:rsidR="00B72C23" w:rsidRPr="00794DA8" w14:paraId="5FECC635" w14:textId="77777777" w:rsidTr="00A54D9B">
        <w:tc>
          <w:tcPr>
            <w:tcW w:w="583" w:type="dxa"/>
          </w:tcPr>
          <w:p w14:paraId="1F04CF7C"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10.</w:t>
            </w:r>
          </w:p>
        </w:tc>
        <w:tc>
          <w:tcPr>
            <w:tcW w:w="2930" w:type="dxa"/>
          </w:tcPr>
          <w:p w14:paraId="16987C20"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Institusi</w:t>
            </w:r>
          </w:p>
        </w:tc>
        <w:tc>
          <w:tcPr>
            <w:tcW w:w="5270" w:type="dxa"/>
          </w:tcPr>
          <w:p w14:paraId="72DE9450" w14:textId="77777777" w:rsidR="00B72C23" w:rsidRPr="00AC411A" w:rsidRDefault="00B72C23" w:rsidP="00A54D9B">
            <w:pPr>
              <w:pStyle w:val="ListParagraph"/>
              <w:ind w:left="0"/>
              <w:rPr>
                <w:rFonts w:ascii="Times New Roman" w:hAnsi="Times New Roman" w:cs="Times New Roman"/>
              </w:rPr>
            </w:pPr>
            <w:r>
              <w:rPr>
                <w:rFonts w:ascii="Times New Roman" w:hAnsi="Times New Roman" w:cs="Times New Roman"/>
              </w:rPr>
              <w:t>Poltekkes Kemenkes Palangka Raya</w:t>
            </w:r>
          </w:p>
        </w:tc>
      </w:tr>
      <w:tr w:rsidR="00B72C23" w:rsidRPr="00794DA8" w14:paraId="15A449C6" w14:textId="77777777" w:rsidTr="00A54D9B">
        <w:tc>
          <w:tcPr>
            <w:tcW w:w="583" w:type="dxa"/>
          </w:tcPr>
          <w:p w14:paraId="197CD6EB"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11.</w:t>
            </w:r>
          </w:p>
        </w:tc>
        <w:tc>
          <w:tcPr>
            <w:tcW w:w="2930" w:type="dxa"/>
          </w:tcPr>
          <w:p w14:paraId="654DABEB"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Program Studi</w:t>
            </w:r>
          </w:p>
        </w:tc>
        <w:tc>
          <w:tcPr>
            <w:tcW w:w="5270" w:type="dxa"/>
          </w:tcPr>
          <w:p w14:paraId="6FC93933"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Sarjana Terapan Gizi dan Dietetika</w:t>
            </w:r>
          </w:p>
        </w:tc>
      </w:tr>
      <w:tr w:rsidR="00B72C23" w:rsidRPr="00794DA8" w14:paraId="0B413C2E" w14:textId="77777777" w:rsidTr="00A54D9B">
        <w:tc>
          <w:tcPr>
            <w:tcW w:w="583" w:type="dxa"/>
          </w:tcPr>
          <w:p w14:paraId="5AAEE84D"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12.</w:t>
            </w:r>
          </w:p>
        </w:tc>
        <w:tc>
          <w:tcPr>
            <w:tcW w:w="2930" w:type="dxa"/>
          </w:tcPr>
          <w:p w14:paraId="0312B4BB"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Jenjang Pendidikan Terakhir</w:t>
            </w:r>
          </w:p>
        </w:tc>
        <w:tc>
          <w:tcPr>
            <w:tcW w:w="5270" w:type="dxa"/>
          </w:tcPr>
          <w:p w14:paraId="7FAC2CD7"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S2</w:t>
            </w:r>
          </w:p>
        </w:tc>
      </w:tr>
      <w:tr w:rsidR="00B72C23" w:rsidRPr="00794DA8" w14:paraId="55C4A064" w14:textId="77777777" w:rsidTr="00A54D9B">
        <w:tc>
          <w:tcPr>
            <w:tcW w:w="583" w:type="dxa"/>
          </w:tcPr>
          <w:p w14:paraId="60AE75DE"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13.</w:t>
            </w:r>
          </w:p>
        </w:tc>
        <w:tc>
          <w:tcPr>
            <w:tcW w:w="2930" w:type="dxa"/>
          </w:tcPr>
          <w:p w14:paraId="1FECB897"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Alamat</w:t>
            </w:r>
          </w:p>
        </w:tc>
        <w:tc>
          <w:tcPr>
            <w:tcW w:w="5270" w:type="dxa"/>
          </w:tcPr>
          <w:p w14:paraId="577244C2"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Jl. Menteng XXV No.19 Palangka Raya</w:t>
            </w:r>
          </w:p>
        </w:tc>
      </w:tr>
    </w:tbl>
    <w:p w14:paraId="7349F4F7" w14:textId="77777777" w:rsidR="00B72C23" w:rsidRPr="00794DA8" w:rsidRDefault="00B72C23" w:rsidP="00B72C23">
      <w:pPr>
        <w:pStyle w:val="ListParagraph"/>
        <w:ind w:left="426"/>
      </w:pPr>
    </w:p>
    <w:p w14:paraId="7747A35C" w14:textId="77777777" w:rsidR="00B72C23" w:rsidRPr="00794DA8" w:rsidRDefault="00B72C23" w:rsidP="00B72C23">
      <w:pPr>
        <w:pStyle w:val="ListParagraph"/>
        <w:numPr>
          <w:ilvl w:val="0"/>
          <w:numId w:val="9"/>
        </w:numPr>
        <w:ind w:left="851"/>
      </w:pPr>
      <w:r>
        <w:rPr>
          <w:rFonts w:ascii="Times New Roman" w:hAnsi="Times New Roman" w:cs="Times New Roman"/>
          <w:b/>
          <w:sz w:val="24"/>
          <w:szCs w:val="24"/>
        </w:rPr>
        <w:t>SINTA (Terakhir tanggal 21 Desember 2022)</w:t>
      </w:r>
    </w:p>
    <w:p w14:paraId="1252F58A" w14:textId="77777777" w:rsidR="00B72C23" w:rsidRDefault="00B72C23" w:rsidP="00B72C23">
      <w:pPr>
        <w:pStyle w:val="ListParagraph"/>
        <w:ind w:left="426"/>
        <w:rPr>
          <w:rFonts w:ascii="Times New Roman" w:hAnsi="Times New Roman" w:cs="Times New Roman"/>
          <w:b/>
          <w:sz w:val="24"/>
          <w:szCs w:val="24"/>
        </w:rPr>
      </w:pPr>
    </w:p>
    <w:tbl>
      <w:tblPr>
        <w:tblStyle w:val="TableGrid"/>
        <w:tblW w:w="0" w:type="auto"/>
        <w:tblInd w:w="-5" w:type="dxa"/>
        <w:tblLook w:val="04A0" w:firstRow="1" w:lastRow="0" w:firstColumn="1" w:lastColumn="0" w:noHBand="0" w:noVBand="1"/>
      </w:tblPr>
      <w:tblGrid>
        <w:gridCol w:w="567"/>
        <w:gridCol w:w="2863"/>
        <w:gridCol w:w="5359"/>
      </w:tblGrid>
      <w:tr w:rsidR="00B72C23" w:rsidRPr="00A55ED8" w14:paraId="0DA7FEEB" w14:textId="77777777" w:rsidTr="00A54D9B">
        <w:tc>
          <w:tcPr>
            <w:tcW w:w="567" w:type="dxa"/>
          </w:tcPr>
          <w:p w14:paraId="13A25F04" w14:textId="77777777" w:rsidR="00B72C23" w:rsidRPr="00A55ED8" w:rsidRDefault="00B72C23" w:rsidP="00A54D9B">
            <w:pPr>
              <w:pStyle w:val="ListParagraph"/>
              <w:ind w:left="0"/>
              <w:rPr>
                <w:rFonts w:ascii="Times New Roman" w:hAnsi="Times New Roman" w:cs="Times New Roman"/>
              </w:rPr>
            </w:pPr>
            <w:r w:rsidRPr="00A55ED8">
              <w:rPr>
                <w:rFonts w:ascii="Times New Roman" w:hAnsi="Times New Roman" w:cs="Times New Roman"/>
              </w:rPr>
              <w:t>1.</w:t>
            </w:r>
          </w:p>
        </w:tc>
        <w:tc>
          <w:tcPr>
            <w:tcW w:w="2863" w:type="dxa"/>
          </w:tcPr>
          <w:p w14:paraId="5723D28D" w14:textId="77777777" w:rsidR="00B72C23" w:rsidRPr="00A55ED8" w:rsidRDefault="00B72C23" w:rsidP="00A54D9B">
            <w:pPr>
              <w:pStyle w:val="ListParagraph"/>
              <w:ind w:left="0"/>
              <w:rPr>
                <w:rFonts w:ascii="Times New Roman" w:hAnsi="Times New Roman" w:cs="Times New Roman"/>
              </w:rPr>
            </w:pPr>
            <w:r w:rsidRPr="00A55ED8">
              <w:rPr>
                <w:rFonts w:ascii="Times New Roman" w:hAnsi="Times New Roman" w:cs="Times New Roman"/>
              </w:rPr>
              <w:t>Sinta ID</w:t>
            </w:r>
          </w:p>
        </w:tc>
        <w:tc>
          <w:tcPr>
            <w:tcW w:w="5359" w:type="dxa"/>
          </w:tcPr>
          <w:p w14:paraId="14514A9C" w14:textId="77777777" w:rsidR="00B72C23" w:rsidRPr="00B72C23" w:rsidRDefault="00B72C23" w:rsidP="00A54D9B">
            <w:pPr>
              <w:pStyle w:val="ListParagraph"/>
              <w:ind w:left="0"/>
              <w:rPr>
                <w:rFonts w:ascii="Times New Roman" w:hAnsi="Times New Roman" w:cs="Times New Roman"/>
                <w:sz w:val="24"/>
                <w:szCs w:val="24"/>
              </w:rPr>
            </w:pPr>
            <w:r w:rsidRPr="00B72C23">
              <w:rPr>
                <w:rFonts w:ascii="Times New Roman" w:hAnsi="Times New Roman" w:cs="Times New Roman"/>
                <w:szCs w:val="24"/>
                <w:shd w:val="clear" w:color="auto" w:fill="FFFFFF"/>
              </w:rPr>
              <w:t>6673657</w:t>
            </w:r>
          </w:p>
        </w:tc>
      </w:tr>
      <w:tr w:rsidR="00B72C23" w:rsidRPr="00A55ED8" w14:paraId="49C0075C" w14:textId="77777777" w:rsidTr="00A54D9B">
        <w:tc>
          <w:tcPr>
            <w:tcW w:w="567" w:type="dxa"/>
          </w:tcPr>
          <w:p w14:paraId="00EB3259"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2.</w:t>
            </w:r>
          </w:p>
        </w:tc>
        <w:tc>
          <w:tcPr>
            <w:tcW w:w="2863" w:type="dxa"/>
          </w:tcPr>
          <w:p w14:paraId="59F743EB"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Sinta Skor</w:t>
            </w:r>
          </w:p>
        </w:tc>
        <w:tc>
          <w:tcPr>
            <w:tcW w:w="5359" w:type="dxa"/>
          </w:tcPr>
          <w:p w14:paraId="7DF56210"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38</w:t>
            </w:r>
          </w:p>
        </w:tc>
      </w:tr>
      <w:tr w:rsidR="00B72C23" w:rsidRPr="00A55ED8" w14:paraId="0574B055" w14:textId="77777777" w:rsidTr="00A54D9B">
        <w:tc>
          <w:tcPr>
            <w:tcW w:w="567" w:type="dxa"/>
          </w:tcPr>
          <w:p w14:paraId="66E71E86"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3.</w:t>
            </w:r>
          </w:p>
        </w:tc>
        <w:tc>
          <w:tcPr>
            <w:tcW w:w="2863" w:type="dxa"/>
          </w:tcPr>
          <w:p w14:paraId="4B8AED2B"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Rank in National</w:t>
            </w:r>
          </w:p>
        </w:tc>
        <w:tc>
          <w:tcPr>
            <w:tcW w:w="5359" w:type="dxa"/>
          </w:tcPr>
          <w:p w14:paraId="2BB97971" w14:textId="77777777" w:rsidR="00B72C23" w:rsidRPr="00A55ED8" w:rsidRDefault="00B72C23" w:rsidP="00A54D9B">
            <w:pPr>
              <w:pStyle w:val="ListParagraph"/>
              <w:ind w:left="0"/>
              <w:rPr>
                <w:rFonts w:ascii="Times New Roman" w:hAnsi="Times New Roman" w:cs="Times New Roman"/>
              </w:rPr>
            </w:pPr>
          </w:p>
        </w:tc>
      </w:tr>
      <w:tr w:rsidR="00B72C23" w:rsidRPr="00A55ED8" w14:paraId="6BD1CC1F" w14:textId="77777777" w:rsidTr="00A54D9B">
        <w:tc>
          <w:tcPr>
            <w:tcW w:w="567" w:type="dxa"/>
          </w:tcPr>
          <w:p w14:paraId="689D5CE8"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4.</w:t>
            </w:r>
          </w:p>
        </w:tc>
        <w:tc>
          <w:tcPr>
            <w:tcW w:w="2863" w:type="dxa"/>
          </w:tcPr>
          <w:p w14:paraId="78021AAD"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Rank in Affiliation</w:t>
            </w:r>
          </w:p>
        </w:tc>
        <w:tc>
          <w:tcPr>
            <w:tcW w:w="5359" w:type="dxa"/>
          </w:tcPr>
          <w:p w14:paraId="03C65C5B"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21</w:t>
            </w:r>
          </w:p>
        </w:tc>
      </w:tr>
      <w:tr w:rsidR="00B72C23" w:rsidRPr="00A55ED8" w14:paraId="2671C28F" w14:textId="77777777" w:rsidTr="00A54D9B">
        <w:tc>
          <w:tcPr>
            <w:tcW w:w="567" w:type="dxa"/>
          </w:tcPr>
          <w:p w14:paraId="6A90C2E3"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5.</w:t>
            </w:r>
          </w:p>
        </w:tc>
        <w:tc>
          <w:tcPr>
            <w:tcW w:w="2863" w:type="dxa"/>
          </w:tcPr>
          <w:p w14:paraId="4E916198"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Scopus ID</w:t>
            </w:r>
          </w:p>
        </w:tc>
        <w:tc>
          <w:tcPr>
            <w:tcW w:w="5359" w:type="dxa"/>
          </w:tcPr>
          <w:p w14:paraId="3A59E9F9" w14:textId="77777777" w:rsidR="00B72C23" w:rsidRPr="005950D2" w:rsidRDefault="00B72C23" w:rsidP="00A54D9B">
            <w:pPr>
              <w:pStyle w:val="ListParagraph"/>
              <w:ind w:left="0"/>
              <w:rPr>
                <w:rFonts w:ascii="Times New Roman" w:hAnsi="Times New Roman" w:cs="Times New Roman"/>
              </w:rPr>
            </w:pPr>
            <w:r w:rsidRPr="005950D2">
              <w:rPr>
                <w:rFonts w:ascii="Times New Roman" w:hAnsi="Times New Roman" w:cs="Times New Roman"/>
              </w:rPr>
              <w:t>57914696600</w:t>
            </w:r>
          </w:p>
        </w:tc>
      </w:tr>
      <w:tr w:rsidR="00B72C23" w:rsidRPr="00A55ED8" w14:paraId="1659FAF7" w14:textId="77777777" w:rsidTr="00A54D9B">
        <w:tc>
          <w:tcPr>
            <w:tcW w:w="567" w:type="dxa"/>
          </w:tcPr>
          <w:p w14:paraId="7541BE44"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6.</w:t>
            </w:r>
          </w:p>
        </w:tc>
        <w:tc>
          <w:tcPr>
            <w:tcW w:w="2863" w:type="dxa"/>
          </w:tcPr>
          <w:p w14:paraId="762D1A21"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H-index</w:t>
            </w:r>
          </w:p>
        </w:tc>
        <w:tc>
          <w:tcPr>
            <w:tcW w:w="5359" w:type="dxa"/>
          </w:tcPr>
          <w:p w14:paraId="3B5065B1"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0</w:t>
            </w:r>
          </w:p>
        </w:tc>
      </w:tr>
      <w:tr w:rsidR="00B72C23" w:rsidRPr="00A55ED8" w14:paraId="0948C3DF" w14:textId="77777777" w:rsidTr="00A54D9B">
        <w:tc>
          <w:tcPr>
            <w:tcW w:w="567" w:type="dxa"/>
          </w:tcPr>
          <w:p w14:paraId="14FD8A09"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7.</w:t>
            </w:r>
          </w:p>
        </w:tc>
        <w:tc>
          <w:tcPr>
            <w:tcW w:w="2863" w:type="dxa"/>
          </w:tcPr>
          <w:p w14:paraId="5DA52680"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Articles</w:t>
            </w:r>
          </w:p>
        </w:tc>
        <w:tc>
          <w:tcPr>
            <w:tcW w:w="5359" w:type="dxa"/>
          </w:tcPr>
          <w:p w14:paraId="23C2F549"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1</w:t>
            </w:r>
          </w:p>
        </w:tc>
      </w:tr>
      <w:tr w:rsidR="00B72C23" w:rsidRPr="00A55ED8" w14:paraId="214037E9" w14:textId="77777777" w:rsidTr="00A54D9B">
        <w:tc>
          <w:tcPr>
            <w:tcW w:w="567" w:type="dxa"/>
          </w:tcPr>
          <w:p w14:paraId="478EE707"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8.</w:t>
            </w:r>
          </w:p>
        </w:tc>
        <w:tc>
          <w:tcPr>
            <w:tcW w:w="2863" w:type="dxa"/>
          </w:tcPr>
          <w:p w14:paraId="5041C70B"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Citation</w:t>
            </w:r>
          </w:p>
        </w:tc>
        <w:tc>
          <w:tcPr>
            <w:tcW w:w="5359" w:type="dxa"/>
          </w:tcPr>
          <w:p w14:paraId="067DC020"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0</w:t>
            </w:r>
          </w:p>
        </w:tc>
      </w:tr>
      <w:tr w:rsidR="00B72C23" w:rsidRPr="00A55ED8" w14:paraId="031A8581" w14:textId="77777777" w:rsidTr="00A54D9B">
        <w:tc>
          <w:tcPr>
            <w:tcW w:w="567" w:type="dxa"/>
          </w:tcPr>
          <w:p w14:paraId="37ADA689"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9.</w:t>
            </w:r>
          </w:p>
        </w:tc>
        <w:tc>
          <w:tcPr>
            <w:tcW w:w="2863" w:type="dxa"/>
          </w:tcPr>
          <w:p w14:paraId="1BDA94C9"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Google Scholar ID</w:t>
            </w:r>
          </w:p>
        </w:tc>
        <w:tc>
          <w:tcPr>
            <w:tcW w:w="5359" w:type="dxa"/>
          </w:tcPr>
          <w:p w14:paraId="2B8AB3A5" w14:textId="77777777" w:rsidR="00B72C23" w:rsidRPr="00A55ED8" w:rsidRDefault="00B72C23" w:rsidP="00A54D9B">
            <w:pPr>
              <w:pStyle w:val="ListParagraph"/>
              <w:ind w:left="0"/>
              <w:rPr>
                <w:rFonts w:ascii="Times New Roman" w:hAnsi="Times New Roman" w:cs="Times New Roman"/>
              </w:rPr>
            </w:pPr>
            <w:r w:rsidRPr="009E481F">
              <w:rPr>
                <w:rFonts w:ascii="Times New Roman" w:hAnsi="Times New Roman" w:cs="Times New Roman"/>
              </w:rPr>
              <w:t>Y-6pXtQAAAAJ&amp;hl</w:t>
            </w:r>
          </w:p>
        </w:tc>
      </w:tr>
      <w:tr w:rsidR="00B72C23" w:rsidRPr="00A55ED8" w14:paraId="0356AF8F" w14:textId="77777777" w:rsidTr="00A54D9B">
        <w:tc>
          <w:tcPr>
            <w:tcW w:w="567" w:type="dxa"/>
          </w:tcPr>
          <w:p w14:paraId="2B80610F"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10.</w:t>
            </w:r>
          </w:p>
        </w:tc>
        <w:tc>
          <w:tcPr>
            <w:tcW w:w="2863" w:type="dxa"/>
          </w:tcPr>
          <w:p w14:paraId="771842F5"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h-index</w:t>
            </w:r>
          </w:p>
        </w:tc>
        <w:tc>
          <w:tcPr>
            <w:tcW w:w="5359" w:type="dxa"/>
          </w:tcPr>
          <w:p w14:paraId="78CD9EEC"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2</w:t>
            </w:r>
          </w:p>
        </w:tc>
      </w:tr>
      <w:tr w:rsidR="00B72C23" w:rsidRPr="00A55ED8" w14:paraId="31675179" w14:textId="77777777" w:rsidTr="00A54D9B">
        <w:tc>
          <w:tcPr>
            <w:tcW w:w="567" w:type="dxa"/>
          </w:tcPr>
          <w:p w14:paraId="2F99C31D"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11.</w:t>
            </w:r>
          </w:p>
        </w:tc>
        <w:tc>
          <w:tcPr>
            <w:tcW w:w="2863" w:type="dxa"/>
          </w:tcPr>
          <w:p w14:paraId="38DEF1EC"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Articles</w:t>
            </w:r>
          </w:p>
        </w:tc>
        <w:tc>
          <w:tcPr>
            <w:tcW w:w="5359" w:type="dxa"/>
          </w:tcPr>
          <w:p w14:paraId="5BF3C206"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14</w:t>
            </w:r>
          </w:p>
        </w:tc>
      </w:tr>
    </w:tbl>
    <w:p w14:paraId="63AD5B02" w14:textId="77777777" w:rsidR="00B72C23" w:rsidRPr="00794DA8" w:rsidRDefault="00B72C23" w:rsidP="00B72C23">
      <w:pPr>
        <w:pStyle w:val="ListParagraph"/>
        <w:ind w:left="426"/>
      </w:pPr>
    </w:p>
    <w:p w14:paraId="0C894395" w14:textId="77777777" w:rsidR="00B72C23" w:rsidRPr="00794DA8" w:rsidRDefault="00B72C23" w:rsidP="00B72C23">
      <w:pPr>
        <w:pStyle w:val="ListParagraph"/>
        <w:numPr>
          <w:ilvl w:val="0"/>
          <w:numId w:val="9"/>
        </w:numPr>
        <w:ind w:left="851"/>
      </w:pPr>
      <w:r>
        <w:rPr>
          <w:rFonts w:ascii="Times New Roman" w:hAnsi="Times New Roman" w:cs="Times New Roman"/>
          <w:b/>
          <w:sz w:val="24"/>
          <w:szCs w:val="24"/>
        </w:rPr>
        <w:t>Pengalaman Penelitian dalam 5 Tahun Terakhir</w:t>
      </w:r>
    </w:p>
    <w:p w14:paraId="08F2552B" w14:textId="77777777" w:rsidR="00B72C23" w:rsidRDefault="00B72C23" w:rsidP="00B72C23">
      <w:pPr>
        <w:pStyle w:val="ListParagraph"/>
        <w:ind w:left="426"/>
        <w:rPr>
          <w:rFonts w:ascii="Times New Roman" w:hAnsi="Times New Roman" w:cs="Times New Roman"/>
        </w:rPr>
      </w:pPr>
      <w:r w:rsidRPr="00794DA8">
        <w:rPr>
          <w:rFonts w:ascii="Times New Roman" w:hAnsi="Times New Roman" w:cs="Times New Roman"/>
        </w:rPr>
        <w:t>(Bukan Skripsi, Tesis, maupun Disertasi)</w:t>
      </w:r>
    </w:p>
    <w:tbl>
      <w:tblPr>
        <w:tblStyle w:val="TableGrid"/>
        <w:tblW w:w="8783" w:type="dxa"/>
        <w:tblInd w:w="-5" w:type="dxa"/>
        <w:tblLook w:val="04A0" w:firstRow="1" w:lastRow="0" w:firstColumn="1" w:lastColumn="0" w:noHBand="0" w:noVBand="1"/>
      </w:tblPr>
      <w:tblGrid>
        <w:gridCol w:w="562"/>
        <w:gridCol w:w="850"/>
        <w:gridCol w:w="3686"/>
        <w:gridCol w:w="2127"/>
        <w:gridCol w:w="1558"/>
      </w:tblGrid>
      <w:tr w:rsidR="00B72C23" w:rsidRPr="00794DA8" w14:paraId="293C705E" w14:textId="77777777" w:rsidTr="00A54D9B">
        <w:tc>
          <w:tcPr>
            <w:tcW w:w="562" w:type="dxa"/>
            <w:vMerge w:val="restart"/>
            <w:vAlign w:val="center"/>
          </w:tcPr>
          <w:p w14:paraId="53BA0246" w14:textId="77777777" w:rsidR="00B72C23" w:rsidRPr="00482BC8" w:rsidRDefault="00B72C23" w:rsidP="00A54D9B">
            <w:pPr>
              <w:pStyle w:val="ListParagraph"/>
              <w:ind w:left="0"/>
              <w:rPr>
                <w:rFonts w:ascii="Times New Roman" w:hAnsi="Times New Roman" w:cs="Times New Roman"/>
                <w:b/>
              </w:rPr>
            </w:pPr>
            <w:r w:rsidRPr="00482BC8">
              <w:rPr>
                <w:rFonts w:ascii="Times New Roman" w:hAnsi="Times New Roman" w:cs="Times New Roman"/>
                <w:b/>
              </w:rPr>
              <w:t>No.</w:t>
            </w:r>
          </w:p>
        </w:tc>
        <w:tc>
          <w:tcPr>
            <w:tcW w:w="850" w:type="dxa"/>
            <w:vMerge w:val="restart"/>
            <w:vAlign w:val="center"/>
          </w:tcPr>
          <w:p w14:paraId="21F6255A"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Tahun</w:t>
            </w:r>
          </w:p>
        </w:tc>
        <w:tc>
          <w:tcPr>
            <w:tcW w:w="3686" w:type="dxa"/>
            <w:vMerge w:val="restart"/>
            <w:vAlign w:val="center"/>
          </w:tcPr>
          <w:p w14:paraId="7B03B313"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Judul Penelitian</w:t>
            </w:r>
          </w:p>
        </w:tc>
        <w:tc>
          <w:tcPr>
            <w:tcW w:w="3685" w:type="dxa"/>
            <w:gridSpan w:val="2"/>
          </w:tcPr>
          <w:p w14:paraId="57F9E7BF" w14:textId="77777777" w:rsidR="00B72C23" w:rsidRDefault="00B72C23" w:rsidP="00A54D9B">
            <w:pPr>
              <w:pStyle w:val="ListParagraph"/>
              <w:ind w:left="0"/>
              <w:jc w:val="center"/>
              <w:rPr>
                <w:rFonts w:ascii="Times New Roman" w:hAnsi="Times New Roman" w:cs="Times New Roman"/>
                <w:b/>
              </w:rPr>
            </w:pPr>
            <w:r>
              <w:rPr>
                <w:rFonts w:ascii="Times New Roman" w:hAnsi="Times New Roman" w:cs="Times New Roman"/>
                <w:b/>
              </w:rPr>
              <w:t>Pendanaan</w:t>
            </w:r>
          </w:p>
        </w:tc>
      </w:tr>
      <w:tr w:rsidR="00B72C23" w:rsidRPr="00794DA8" w14:paraId="4DF85EB6" w14:textId="77777777" w:rsidTr="00A54D9B">
        <w:tc>
          <w:tcPr>
            <w:tcW w:w="562" w:type="dxa"/>
            <w:vMerge/>
          </w:tcPr>
          <w:p w14:paraId="0EAF81CB" w14:textId="77777777" w:rsidR="00B72C23" w:rsidRPr="00794DA8" w:rsidRDefault="00B72C23" w:rsidP="00A54D9B">
            <w:pPr>
              <w:pStyle w:val="ListParagraph"/>
              <w:ind w:left="0"/>
              <w:rPr>
                <w:rFonts w:ascii="Times New Roman" w:hAnsi="Times New Roman" w:cs="Times New Roman"/>
              </w:rPr>
            </w:pPr>
          </w:p>
        </w:tc>
        <w:tc>
          <w:tcPr>
            <w:tcW w:w="850" w:type="dxa"/>
            <w:vMerge/>
          </w:tcPr>
          <w:p w14:paraId="7E1312B2" w14:textId="77777777" w:rsidR="00B72C23" w:rsidRPr="00794DA8" w:rsidRDefault="00B72C23" w:rsidP="00A54D9B">
            <w:pPr>
              <w:pStyle w:val="ListParagraph"/>
              <w:ind w:left="0"/>
              <w:rPr>
                <w:rFonts w:ascii="Times New Roman" w:hAnsi="Times New Roman" w:cs="Times New Roman"/>
              </w:rPr>
            </w:pPr>
          </w:p>
        </w:tc>
        <w:tc>
          <w:tcPr>
            <w:tcW w:w="3686" w:type="dxa"/>
            <w:vMerge/>
          </w:tcPr>
          <w:p w14:paraId="3CC14195" w14:textId="77777777" w:rsidR="00B72C23" w:rsidRPr="00794DA8" w:rsidRDefault="00B72C23" w:rsidP="00A54D9B">
            <w:pPr>
              <w:pStyle w:val="ListParagraph"/>
              <w:ind w:left="0"/>
              <w:rPr>
                <w:rFonts w:ascii="Times New Roman" w:hAnsi="Times New Roman" w:cs="Times New Roman"/>
              </w:rPr>
            </w:pPr>
          </w:p>
        </w:tc>
        <w:tc>
          <w:tcPr>
            <w:tcW w:w="2127" w:type="dxa"/>
          </w:tcPr>
          <w:p w14:paraId="5CFDC1FA"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Sumber</w:t>
            </w:r>
          </w:p>
        </w:tc>
        <w:tc>
          <w:tcPr>
            <w:tcW w:w="1558" w:type="dxa"/>
          </w:tcPr>
          <w:p w14:paraId="0E076D4A"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Jumlah (Rp)</w:t>
            </w:r>
          </w:p>
        </w:tc>
      </w:tr>
      <w:tr w:rsidR="00B72C23" w:rsidRPr="00794DA8" w14:paraId="3994F2A8" w14:textId="77777777" w:rsidTr="00A54D9B">
        <w:tc>
          <w:tcPr>
            <w:tcW w:w="562" w:type="dxa"/>
          </w:tcPr>
          <w:p w14:paraId="4C565A1D"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1.</w:t>
            </w:r>
          </w:p>
        </w:tc>
        <w:tc>
          <w:tcPr>
            <w:tcW w:w="850" w:type="dxa"/>
          </w:tcPr>
          <w:p w14:paraId="27CBD6E4"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2017</w:t>
            </w:r>
          </w:p>
        </w:tc>
        <w:tc>
          <w:tcPr>
            <w:tcW w:w="3686" w:type="dxa"/>
          </w:tcPr>
          <w:p w14:paraId="51FF9FD3" w14:textId="77777777" w:rsidR="00B72C23" w:rsidRPr="0006554A" w:rsidRDefault="00B72C23" w:rsidP="00A54D9B">
            <w:pPr>
              <w:pStyle w:val="Title"/>
              <w:rPr>
                <w:rFonts w:ascii="Times New Roman" w:hAnsi="Times New Roman"/>
                <w:sz w:val="32"/>
              </w:rPr>
            </w:pPr>
            <w:r w:rsidRPr="0006554A">
              <w:rPr>
                <w:rFonts w:ascii="Times New Roman" w:hAnsi="Times New Roman"/>
                <w:sz w:val="24"/>
              </w:rPr>
              <w:t xml:space="preserve">Konsentrat Buah Naga </w:t>
            </w:r>
            <w:r w:rsidRPr="0006554A">
              <w:rPr>
                <w:rFonts w:ascii="Times New Roman" w:hAnsi="Times New Roman"/>
                <w:i/>
                <w:sz w:val="24"/>
              </w:rPr>
              <w:t>Super Red</w:t>
            </w:r>
            <w:r>
              <w:rPr>
                <w:rFonts w:ascii="Times New Roman" w:hAnsi="Times New Roman"/>
                <w:i/>
                <w:sz w:val="24"/>
              </w:rPr>
              <w:t xml:space="preserve"> </w:t>
            </w:r>
            <w:r w:rsidRPr="0006554A">
              <w:rPr>
                <w:rFonts w:ascii="Times New Roman" w:hAnsi="Times New Roman"/>
                <w:sz w:val="24"/>
              </w:rPr>
              <w:t>(</w:t>
            </w:r>
            <w:r w:rsidRPr="0006554A">
              <w:rPr>
                <w:rFonts w:ascii="Times New Roman" w:hAnsi="Times New Roman"/>
                <w:i/>
                <w:iCs/>
                <w:sz w:val="24"/>
              </w:rPr>
              <w:t>Hylocereus costaricensis</w:t>
            </w:r>
            <w:r w:rsidRPr="0006554A">
              <w:rPr>
                <w:rFonts w:ascii="Times New Roman" w:hAnsi="Times New Roman"/>
                <w:sz w:val="24"/>
              </w:rPr>
              <w:t>) sebagai Bahan Substitusi Pewarna dalam Pembuatan Permen Karet</w:t>
            </w:r>
          </w:p>
        </w:tc>
        <w:tc>
          <w:tcPr>
            <w:tcW w:w="2127" w:type="dxa"/>
          </w:tcPr>
          <w:p w14:paraId="56A347EE"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558" w:type="dxa"/>
          </w:tcPr>
          <w:p w14:paraId="510B4CFA"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10.000.000</w:t>
            </w:r>
          </w:p>
        </w:tc>
      </w:tr>
      <w:tr w:rsidR="00B72C23" w:rsidRPr="00794DA8" w14:paraId="61F0811B" w14:textId="77777777" w:rsidTr="00A54D9B">
        <w:tc>
          <w:tcPr>
            <w:tcW w:w="562" w:type="dxa"/>
          </w:tcPr>
          <w:p w14:paraId="222DD6B9"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2.</w:t>
            </w:r>
          </w:p>
        </w:tc>
        <w:tc>
          <w:tcPr>
            <w:tcW w:w="850" w:type="dxa"/>
          </w:tcPr>
          <w:p w14:paraId="539339D1"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2018</w:t>
            </w:r>
          </w:p>
        </w:tc>
        <w:tc>
          <w:tcPr>
            <w:tcW w:w="3686" w:type="dxa"/>
          </w:tcPr>
          <w:p w14:paraId="521DF31F" w14:textId="77777777" w:rsidR="00B72C23" w:rsidRPr="00A5710A" w:rsidRDefault="00B72C23" w:rsidP="00A54D9B">
            <w:pPr>
              <w:pStyle w:val="Title"/>
              <w:spacing w:line="276" w:lineRule="auto"/>
              <w:rPr>
                <w:rFonts w:ascii="Times New Roman" w:hAnsi="Times New Roman"/>
                <w:sz w:val="24"/>
              </w:rPr>
            </w:pPr>
            <w:r w:rsidRPr="00A5710A">
              <w:rPr>
                <w:rFonts w:ascii="Times New Roman" w:hAnsi="Times New Roman"/>
                <w:sz w:val="24"/>
              </w:rPr>
              <w:t>Mikroenkapsulasi Ekstrak Daun Karamunting (</w:t>
            </w:r>
            <w:r w:rsidRPr="00A5710A">
              <w:rPr>
                <w:rFonts w:ascii="Times New Roman" w:hAnsi="Times New Roman"/>
                <w:i/>
                <w:sz w:val="24"/>
              </w:rPr>
              <w:t>Rhodomyrtus tomentosa</w:t>
            </w:r>
            <w:r w:rsidRPr="00A5710A">
              <w:rPr>
                <w:rFonts w:ascii="Times New Roman" w:hAnsi="Times New Roman"/>
                <w:sz w:val="24"/>
              </w:rPr>
              <w:t>) sebagai Minuman Serbuk Instan</w:t>
            </w:r>
          </w:p>
        </w:tc>
        <w:tc>
          <w:tcPr>
            <w:tcW w:w="2127" w:type="dxa"/>
          </w:tcPr>
          <w:p w14:paraId="6204D130"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558" w:type="dxa"/>
          </w:tcPr>
          <w:p w14:paraId="6DDA11F9"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13.000.000</w:t>
            </w:r>
          </w:p>
        </w:tc>
      </w:tr>
      <w:tr w:rsidR="00B72C23" w:rsidRPr="00794DA8" w14:paraId="7D5667D5" w14:textId="77777777" w:rsidTr="00A54D9B">
        <w:tc>
          <w:tcPr>
            <w:tcW w:w="562" w:type="dxa"/>
          </w:tcPr>
          <w:p w14:paraId="6295C831"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3.</w:t>
            </w:r>
          </w:p>
        </w:tc>
        <w:tc>
          <w:tcPr>
            <w:tcW w:w="850" w:type="dxa"/>
          </w:tcPr>
          <w:p w14:paraId="272DE269"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2019</w:t>
            </w:r>
          </w:p>
        </w:tc>
        <w:tc>
          <w:tcPr>
            <w:tcW w:w="3686" w:type="dxa"/>
          </w:tcPr>
          <w:p w14:paraId="26538B1F" w14:textId="77777777" w:rsidR="00B72C23" w:rsidRPr="00A5710A" w:rsidRDefault="00B72C23" w:rsidP="00A54D9B">
            <w:pPr>
              <w:pStyle w:val="Title"/>
              <w:spacing w:line="276" w:lineRule="auto"/>
              <w:rPr>
                <w:rFonts w:ascii="Times New Roman" w:hAnsi="Times New Roman"/>
                <w:sz w:val="24"/>
              </w:rPr>
            </w:pPr>
            <w:r>
              <w:rPr>
                <w:rFonts w:ascii="Times New Roman" w:hAnsi="Times New Roman"/>
                <w:sz w:val="24"/>
              </w:rPr>
              <w:t>Pengembangan Formula Permen Karet Sehat dan Aman</w:t>
            </w:r>
          </w:p>
        </w:tc>
        <w:tc>
          <w:tcPr>
            <w:tcW w:w="2127" w:type="dxa"/>
          </w:tcPr>
          <w:p w14:paraId="6E0CE7D8"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558" w:type="dxa"/>
          </w:tcPr>
          <w:p w14:paraId="00274388"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12.000.000</w:t>
            </w:r>
          </w:p>
        </w:tc>
      </w:tr>
      <w:tr w:rsidR="00B72C23" w:rsidRPr="00794DA8" w14:paraId="4AE28006" w14:textId="77777777" w:rsidTr="00A54D9B">
        <w:tc>
          <w:tcPr>
            <w:tcW w:w="562" w:type="dxa"/>
          </w:tcPr>
          <w:p w14:paraId="76DA55C1"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4.</w:t>
            </w:r>
          </w:p>
        </w:tc>
        <w:tc>
          <w:tcPr>
            <w:tcW w:w="850" w:type="dxa"/>
          </w:tcPr>
          <w:p w14:paraId="3118D39C"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2020</w:t>
            </w:r>
          </w:p>
        </w:tc>
        <w:tc>
          <w:tcPr>
            <w:tcW w:w="3686" w:type="dxa"/>
          </w:tcPr>
          <w:p w14:paraId="207AE350" w14:textId="77777777" w:rsidR="00B72C23" w:rsidRDefault="00B72C23" w:rsidP="00A54D9B">
            <w:pPr>
              <w:pStyle w:val="Title"/>
              <w:spacing w:line="276" w:lineRule="auto"/>
              <w:rPr>
                <w:rFonts w:ascii="Times New Roman" w:hAnsi="Times New Roman"/>
                <w:sz w:val="24"/>
              </w:rPr>
            </w:pPr>
            <w:r>
              <w:rPr>
                <w:rFonts w:ascii="Times New Roman" w:hAnsi="Times New Roman"/>
                <w:sz w:val="24"/>
              </w:rPr>
              <w:t>Eksplorasi Herbal Kalimantan Tengah yang Berkhasiat bagi Kesehatan Wanita dan Remaja Putri (Studi di Kota Palangka Raya)</w:t>
            </w:r>
          </w:p>
        </w:tc>
        <w:tc>
          <w:tcPr>
            <w:tcW w:w="2127" w:type="dxa"/>
          </w:tcPr>
          <w:p w14:paraId="256F2D29"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558" w:type="dxa"/>
          </w:tcPr>
          <w:p w14:paraId="3524411B"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15.000.000</w:t>
            </w:r>
          </w:p>
        </w:tc>
      </w:tr>
      <w:tr w:rsidR="00B72C23" w:rsidRPr="00794DA8" w14:paraId="6340ECA0" w14:textId="77777777" w:rsidTr="00A54D9B">
        <w:tc>
          <w:tcPr>
            <w:tcW w:w="562" w:type="dxa"/>
          </w:tcPr>
          <w:p w14:paraId="6E565080"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lastRenderedPageBreak/>
              <w:t>5.</w:t>
            </w:r>
          </w:p>
        </w:tc>
        <w:tc>
          <w:tcPr>
            <w:tcW w:w="850" w:type="dxa"/>
          </w:tcPr>
          <w:p w14:paraId="005B350A"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2021</w:t>
            </w:r>
          </w:p>
        </w:tc>
        <w:tc>
          <w:tcPr>
            <w:tcW w:w="3686" w:type="dxa"/>
          </w:tcPr>
          <w:p w14:paraId="460E81E5" w14:textId="77777777" w:rsidR="00B72C23" w:rsidRDefault="00B72C23" w:rsidP="00A54D9B">
            <w:pPr>
              <w:pStyle w:val="Title"/>
              <w:spacing w:line="276" w:lineRule="auto"/>
              <w:rPr>
                <w:rFonts w:ascii="Times New Roman" w:hAnsi="Times New Roman"/>
                <w:sz w:val="24"/>
              </w:rPr>
            </w:pPr>
            <w:r>
              <w:rPr>
                <w:rFonts w:ascii="Times New Roman" w:hAnsi="Times New Roman"/>
                <w:sz w:val="24"/>
              </w:rPr>
              <w:t xml:space="preserve">Identifikasi Potensi Herbal Dayak Kalimantan Tengah yang Berkhasiat bagi Kesehatan Wanita: Uru Lewu </w:t>
            </w:r>
            <w:r w:rsidRPr="00DE39E8">
              <w:rPr>
                <w:rFonts w:ascii="Times New Roman" w:hAnsi="Times New Roman"/>
                <w:i/>
                <w:sz w:val="24"/>
              </w:rPr>
              <w:t>(Eustachys paspaloides)</w:t>
            </w:r>
          </w:p>
        </w:tc>
        <w:tc>
          <w:tcPr>
            <w:tcW w:w="2127" w:type="dxa"/>
          </w:tcPr>
          <w:p w14:paraId="359A100D"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558" w:type="dxa"/>
          </w:tcPr>
          <w:p w14:paraId="72668D20"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20.000.000</w:t>
            </w:r>
          </w:p>
        </w:tc>
      </w:tr>
      <w:tr w:rsidR="00B72C23" w:rsidRPr="00794DA8" w14:paraId="580E4F0F" w14:textId="77777777" w:rsidTr="00A54D9B">
        <w:tc>
          <w:tcPr>
            <w:tcW w:w="562" w:type="dxa"/>
          </w:tcPr>
          <w:p w14:paraId="4CC29476"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6.</w:t>
            </w:r>
          </w:p>
        </w:tc>
        <w:tc>
          <w:tcPr>
            <w:tcW w:w="850" w:type="dxa"/>
          </w:tcPr>
          <w:p w14:paraId="5FC640A4"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2022</w:t>
            </w:r>
          </w:p>
        </w:tc>
        <w:tc>
          <w:tcPr>
            <w:tcW w:w="3686" w:type="dxa"/>
          </w:tcPr>
          <w:p w14:paraId="53AAC23F" w14:textId="77777777" w:rsidR="00B72C23" w:rsidRDefault="00B72C23" w:rsidP="00A54D9B">
            <w:pPr>
              <w:pStyle w:val="Title"/>
              <w:spacing w:line="276" w:lineRule="auto"/>
              <w:rPr>
                <w:rFonts w:ascii="Times New Roman" w:hAnsi="Times New Roman"/>
                <w:sz w:val="24"/>
              </w:rPr>
            </w:pPr>
            <w:r>
              <w:rPr>
                <w:rFonts w:ascii="Times New Roman" w:hAnsi="Times New Roman"/>
                <w:sz w:val="24"/>
              </w:rPr>
              <w:t xml:space="preserve">Aktivitas Antioksidan dan Kesan Sensoris Konsumen terhadap Berbagai Formulasi Teh Uru Lewu </w:t>
            </w:r>
            <w:r w:rsidRPr="00DE39E8">
              <w:rPr>
                <w:rFonts w:ascii="Times New Roman" w:hAnsi="Times New Roman"/>
                <w:i/>
                <w:sz w:val="24"/>
              </w:rPr>
              <w:t>(Eustachys paspaloides)</w:t>
            </w:r>
          </w:p>
        </w:tc>
        <w:tc>
          <w:tcPr>
            <w:tcW w:w="2127" w:type="dxa"/>
          </w:tcPr>
          <w:p w14:paraId="58EACF97"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558" w:type="dxa"/>
          </w:tcPr>
          <w:p w14:paraId="432AB27D"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19.512.500</w:t>
            </w:r>
          </w:p>
        </w:tc>
      </w:tr>
    </w:tbl>
    <w:p w14:paraId="37FBD0A3" w14:textId="77777777" w:rsidR="00B72C23" w:rsidRDefault="00B72C23" w:rsidP="00B72C23">
      <w:pPr>
        <w:pStyle w:val="ListParagraph"/>
        <w:ind w:left="426"/>
        <w:rPr>
          <w:rFonts w:ascii="Times New Roman" w:hAnsi="Times New Roman" w:cs="Times New Roman"/>
        </w:rPr>
      </w:pPr>
    </w:p>
    <w:p w14:paraId="527FBD0E" w14:textId="77777777" w:rsidR="00B72C23" w:rsidRPr="00482BC8" w:rsidRDefault="00B72C23" w:rsidP="00B72C23">
      <w:pPr>
        <w:pStyle w:val="ListParagraph"/>
        <w:numPr>
          <w:ilvl w:val="0"/>
          <w:numId w:val="9"/>
        </w:numPr>
        <w:ind w:left="851"/>
      </w:pPr>
      <w:r>
        <w:rPr>
          <w:rFonts w:ascii="Times New Roman" w:hAnsi="Times New Roman" w:cs="Times New Roman"/>
          <w:b/>
          <w:sz w:val="24"/>
        </w:rPr>
        <w:t>Publikasi Artikel Ilmiah dalam 5 Tahun Terakhir</w:t>
      </w:r>
    </w:p>
    <w:p w14:paraId="098492A3" w14:textId="77777777" w:rsidR="00B72C23" w:rsidRDefault="00B72C23" w:rsidP="00B72C23">
      <w:pPr>
        <w:pStyle w:val="ListParagraph"/>
        <w:ind w:left="426"/>
        <w:rPr>
          <w:rFonts w:ascii="Times New Roman" w:hAnsi="Times New Roman" w:cs="Times New Roman"/>
          <w:b/>
          <w:sz w:val="24"/>
        </w:rPr>
      </w:pPr>
    </w:p>
    <w:tbl>
      <w:tblPr>
        <w:tblStyle w:val="TableGrid"/>
        <w:tblW w:w="8789" w:type="dxa"/>
        <w:tblInd w:w="-5" w:type="dxa"/>
        <w:tblLayout w:type="fixed"/>
        <w:tblLook w:val="04A0" w:firstRow="1" w:lastRow="0" w:firstColumn="1" w:lastColumn="0" w:noHBand="0" w:noVBand="1"/>
      </w:tblPr>
      <w:tblGrid>
        <w:gridCol w:w="709"/>
        <w:gridCol w:w="3402"/>
        <w:gridCol w:w="1256"/>
        <w:gridCol w:w="1556"/>
        <w:gridCol w:w="1866"/>
      </w:tblGrid>
      <w:tr w:rsidR="00B72C23" w:rsidRPr="00E06038" w14:paraId="188ABF3D" w14:textId="77777777" w:rsidTr="00A54D9B">
        <w:tc>
          <w:tcPr>
            <w:tcW w:w="709" w:type="dxa"/>
          </w:tcPr>
          <w:p w14:paraId="3DFA34CE" w14:textId="77777777" w:rsidR="00B72C23" w:rsidRPr="00E06038" w:rsidRDefault="00B72C23" w:rsidP="00A54D9B">
            <w:pPr>
              <w:pStyle w:val="ListParagraph"/>
              <w:ind w:left="0"/>
              <w:rPr>
                <w:rFonts w:ascii="Times New Roman" w:hAnsi="Times New Roman" w:cs="Times New Roman"/>
                <w:b/>
                <w:sz w:val="24"/>
                <w:szCs w:val="24"/>
              </w:rPr>
            </w:pPr>
            <w:r w:rsidRPr="00E06038">
              <w:rPr>
                <w:rFonts w:ascii="Times New Roman" w:hAnsi="Times New Roman" w:cs="Times New Roman"/>
                <w:b/>
                <w:sz w:val="24"/>
                <w:szCs w:val="24"/>
              </w:rPr>
              <w:t>No.</w:t>
            </w:r>
          </w:p>
        </w:tc>
        <w:tc>
          <w:tcPr>
            <w:tcW w:w="3402" w:type="dxa"/>
          </w:tcPr>
          <w:p w14:paraId="42C8A884" w14:textId="77777777" w:rsidR="00B72C23" w:rsidRPr="00E06038" w:rsidRDefault="00B72C23" w:rsidP="00A54D9B">
            <w:pPr>
              <w:pStyle w:val="ListParagraph"/>
              <w:ind w:left="0"/>
              <w:jc w:val="center"/>
              <w:rPr>
                <w:rFonts w:ascii="Times New Roman" w:hAnsi="Times New Roman" w:cs="Times New Roman"/>
                <w:b/>
                <w:sz w:val="24"/>
                <w:szCs w:val="24"/>
              </w:rPr>
            </w:pPr>
            <w:r w:rsidRPr="00E06038">
              <w:rPr>
                <w:rFonts w:ascii="Times New Roman" w:hAnsi="Times New Roman" w:cs="Times New Roman"/>
                <w:b/>
                <w:sz w:val="24"/>
                <w:szCs w:val="24"/>
              </w:rPr>
              <w:t>Judul Artikel Ilmiah</w:t>
            </w:r>
          </w:p>
        </w:tc>
        <w:tc>
          <w:tcPr>
            <w:tcW w:w="1256" w:type="dxa"/>
          </w:tcPr>
          <w:p w14:paraId="26F59616" w14:textId="77777777" w:rsidR="00B72C23" w:rsidRPr="00E06038" w:rsidRDefault="00B72C23" w:rsidP="00A54D9B">
            <w:pPr>
              <w:pStyle w:val="ListParagraph"/>
              <w:ind w:left="0"/>
              <w:jc w:val="center"/>
              <w:rPr>
                <w:rFonts w:ascii="Times New Roman" w:hAnsi="Times New Roman" w:cs="Times New Roman"/>
                <w:b/>
                <w:sz w:val="24"/>
                <w:szCs w:val="24"/>
              </w:rPr>
            </w:pPr>
            <w:r w:rsidRPr="00E06038">
              <w:rPr>
                <w:rFonts w:ascii="Times New Roman" w:hAnsi="Times New Roman" w:cs="Times New Roman"/>
                <w:b/>
                <w:sz w:val="24"/>
                <w:szCs w:val="24"/>
              </w:rPr>
              <w:t>Nama Jurnal</w:t>
            </w:r>
          </w:p>
        </w:tc>
        <w:tc>
          <w:tcPr>
            <w:tcW w:w="1556" w:type="dxa"/>
          </w:tcPr>
          <w:p w14:paraId="368BA46E" w14:textId="77777777" w:rsidR="00B72C23" w:rsidRPr="00E06038" w:rsidRDefault="00B72C23" w:rsidP="00A54D9B">
            <w:pPr>
              <w:pStyle w:val="ListParagraph"/>
              <w:ind w:left="0"/>
              <w:jc w:val="center"/>
              <w:rPr>
                <w:rFonts w:ascii="Times New Roman" w:hAnsi="Times New Roman" w:cs="Times New Roman"/>
                <w:b/>
                <w:sz w:val="24"/>
                <w:szCs w:val="24"/>
              </w:rPr>
            </w:pPr>
            <w:r w:rsidRPr="00E06038">
              <w:rPr>
                <w:rFonts w:ascii="Times New Roman" w:hAnsi="Times New Roman" w:cs="Times New Roman"/>
                <w:b/>
                <w:sz w:val="24"/>
                <w:szCs w:val="24"/>
              </w:rPr>
              <w:t>Vol/Nomor/Tahun</w:t>
            </w:r>
          </w:p>
        </w:tc>
        <w:tc>
          <w:tcPr>
            <w:tcW w:w="1866" w:type="dxa"/>
          </w:tcPr>
          <w:p w14:paraId="262FF305" w14:textId="77777777" w:rsidR="00B72C23" w:rsidRPr="00E06038" w:rsidRDefault="00B72C23" w:rsidP="00A54D9B">
            <w:pPr>
              <w:pStyle w:val="ListParagraph"/>
              <w:ind w:left="0"/>
              <w:jc w:val="center"/>
              <w:rPr>
                <w:rFonts w:ascii="Times New Roman" w:hAnsi="Times New Roman" w:cs="Times New Roman"/>
                <w:b/>
                <w:sz w:val="24"/>
                <w:szCs w:val="24"/>
              </w:rPr>
            </w:pPr>
            <w:r w:rsidRPr="00E06038">
              <w:rPr>
                <w:rFonts w:ascii="Times New Roman" w:hAnsi="Times New Roman" w:cs="Times New Roman"/>
                <w:b/>
                <w:sz w:val="24"/>
                <w:szCs w:val="24"/>
              </w:rPr>
              <w:t>URL</w:t>
            </w:r>
          </w:p>
        </w:tc>
      </w:tr>
      <w:tr w:rsidR="00B72C23" w:rsidRPr="00E06038" w14:paraId="0B7F7441" w14:textId="77777777" w:rsidTr="00A54D9B">
        <w:tc>
          <w:tcPr>
            <w:tcW w:w="709" w:type="dxa"/>
          </w:tcPr>
          <w:p w14:paraId="1DD75863"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1.</w:t>
            </w:r>
          </w:p>
        </w:tc>
        <w:tc>
          <w:tcPr>
            <w:tcW w:w="3402" w:type="dxa"/>
          </w:tcPr>
          <w:p w14:paraId="69667D8B" w14:textId="77777777" w:rsidR="00B72C23" w:rsidRPr="00B72C23" w:rsidRDefault="00B72C23" w:rsidP="00A54D9B">
            <w:pPr>
              <w:pStyle w:val="ListParagraph"/>
              <w:ind w:left="0"/>
              <w:rPr>
                <w:rStyle w:val="Hyperlink"/>
                <w:rFonts w:ascii="Times New Roman" w:hAnsi="Times New Roman" w:cs="Times New Roman"/>
                <w:color w:val="auto"/>
                <w:sz w:val="24"/>
                <w:szCs w:val="24"/>
                <w:u w:val="none"/>
              </w:rPr>
            </w:pPr>
            <w:hyperlink r:id="rId37" w:history="1">
              <w:r w:rsidRPr="00B72C23">
                <w:rPr>
                  <w:rStyle w:val="Hyperlink"/>
                  <w:rFonts w:ascii="Times New Roman" w:hAnsi="Times New Roman" w:cs="Times New Roman"/>
                  <w:color w:val="auto"/>
                  <w:sz w:val="24"/>
                  <w:szCs w:val="24"/>
                  <w:u w:val="none"/>
                </w:rPr>
                <w:t>Konsentrat Buah Naga Super Red (</w:t>
              </w:r>
              <w:r w:rsidRPr="00B72C23">
                <w:rPr>
                  <w:rStyle w:val="Hyperlink"/>
                  <w:rFonts w:ascii="Times New Roman" w:hAnsi="Times New Roman" w:cs="Times New Roman"/>
                  <w:i/>
                  <w:color w:val="auto"/>
                  <w:sz w:val="24"/>
                  <w:szCs w:val="24"/>
                  <w:u w:val="none"/>
                </w:rPr>
                <w:t>Hylocereus costaricencis</w:t>
              </w:r>
              <w:r w:rsidRPr="00B72C23">
                <w:rPr>
                  <w:rStyle w:val="Hyperlink"/>
                  <w:rFonts w:ascii="Times New Roman" w:hAnsi="Times New Roman" w:cs="Times New Roman"/>
                  <w:color w:val="auto"/>
                  <w:sz w:val="24"/>
                  <w:szCs w:val="24"/>
                  <w:u w:val="none"/>
                </w:rPr>
                <w:t>) sebagai Pewarna Alami dalam Pembuatan Permen Karet Sehat</w:t>
              </w:r>
            </w:hyperlink>
          </w:p>
          <w:p w14:paraId="1BEB2473" w14:textId="77777777" w:rsidR="00B72C23" w:rsidRPr="00B72C23" w:rsidRDefault="00B72C23" w:rsidP="00A54D9B">
            <w:pPr>
              <w:pStyle w:val="ListParagraph"/>
              <w:ind w:left="0"/>
              <w:rPr>
                <w:rStyle w:val="Hyperlink"/>
                <w:rFonts w:ascii="Times New Roman" w:hAnsi="Times New Roman" w:cs="Times New Roman"/>
                <w:color w:val="auto"/>
                <w:sz w:val="24"/>
                <w:szCs w:val="24"/>
                <w:u w:val="none"/>
              </w:rPr>
            </w:pPr>
          </w:p>
          <w:p w14:paraId="26E21949" w14:textId="77777777" w:rsidR="00B72C23" w:rsidRPr="00B72C23" w:rsidRDefault="00B72C23" w:rsidP="00A54D9B">
            <w:pPr>
              <w:pStyle w:val="ListParagraph"/>
              <w:ind w:left="0"/>
              <w:rPr>
                <w:rFonts w:ascii="Times New Roman" w:hAnsi="Times New Roman" w:cs="Times New Roman"/>
                <w:sz w:val="24"/>
                <w:szCs w:val="24"/>
              </w:rPr>
            </w:pPr>
          </w:p>
        </w:tc>
        <w:tc>
          <w:tcPr>
            <w:tcW w:w="1256" w:type="dxa"/>
          </w:tcPr>
          <w:p w14:paraId="4AF0C043"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Jurnal Kesehatan</w:t>
            </w:r>
          </w:p>
        </w:tc>
        <w:tc>
          <w:tcPr>
            <w:tcW w:w="1556" w:type="dxa"/>
          </w:tcPr>
          <w:p w14:paraId="110CB3C4"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Volume 2/ Nomor 9/ Tahun 2018</w:t>
            </w:r>
          </w:p>
        </w:tc>
        <w:tc>
          <w:tcPr>
            <w:tcW w:w="1866" w:type="dxa"/>
          </w:tcPr>
          <w:p w14:paraId="2F592F7C" w14:textId="77777777" w:rsidR="00B72C23" w:rsidRPr="00E06038" w:rsidRDefault="00B72C23" w:rsidP="00A54D9B">
            <w:pPr>
              <w:pStyle w:val="ListParagraph"/>
              <w:ind w:left="0"/>
              <w:rPr>
                <w:rFonts w:ascii="Times New Roman" w:hAnsi="Times New Roman" w:cs="Times New Roman"/>
                <w:sz w:val="24"/>
                <w:szCs w:val="24"/>
              </w:rPr>
            </w:pPr>
            <w:hyperlink r:id="rId38" w:history="1">
              <w:r w:rsidRPr="00E06038">
                <w:rPr>
                  <w:rStyle w:val="Hyperlink"/>
                  <w:rFonts w:ascii="Times New Roman" w:hAnsi="Times New Roman" w:cs="Times New Roman"/>
                  <w:sz w:val="24"/>
                  <w:szCs w:val="24"/>
                </w:rPr>
                <w:t>https://ejurnal.poltekkes-tjk.ac.id/index.php/JK/article/view/901</w:t>
              </w:r>
            </w:hyperlink>
          </w:p>
        </w:tc>
      </w:tr>
      <w:tr w:rsidR="00B72C23" w:rsidRPr="00E06038" w14:paraId="1EF44BB9" w14:textId="77777777" w:rsidTr="00A54D9B">
        <w:tc>
          <w:tcPr>
            <w:tcW w:w="709" w:type="dxa"/>
          </w:tcPr>
          <w:p w14:paraId="339B8AAD"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2.</w:t>
            </w:r>
          </w:p>
        </w:tc>
        <w:tc>
          <w:tcPr>
            <w:tcW w:w="3402" w:type="dxa"/>
          </w:tcPr>
          <w:p w14:paraId="7123D700" w14:textId="77777777" w:rsidR="00B72C23" w:rsidRPr="00B72C23" w:rsidRDefault="00B72C23" w:rsidP="00A54D9B">
            <w:pPr>
              <w:pStyle w:val="ListParagraph"/>
              <w:ind w:left="0"/>
              <w:rPr>
                <w:rStyle w:val="Hyperlink"/>
                <w:rFonts w:ascii="Times New Roman" w:hAnsi="Times New Roman" w:cs="Times New Roman"/>
                <w:color w:val="auto"/>
                <w:sz w:val="24"/>
                <w:szCs w:val="24"/>
                <w:u w:val="none"/>
                <w:shd w:val="clear" w:color="auto" w:fill="FFFFFF"/>
              </w:rPr>
            </w:pPr>
            <w:hyperlink r:id="rId39" w:history="1">
              <w:r w:rsidRPr="00B72C23">
                <w:rPr>
                  <w:rStyle w:val="Hyperlink"/>
                  <w:rFonts w:ascii="Times New Roman" w:hAnsi="Times New Roman" w:cs="Times New Roman"/>
                  <w:color w:val="auto"/>
                  <w:sz w:val="24"/>
                  <w:szCs w:val="24"/>
                  <w:u w:val="none"/>
                  <w:shd w:val="clear" w:color="auto" w:fill="FFFFFF"/>
                </w:rPr>
                <w:t>Kadar Serat, Sifat Organoleptik dan Daya Terima Permen Jelly Kulit Buah Naga Merah (</w:t>
              </w:r>
              <w:r w:rsidRPr="00B72C23">
                <w:rPr>
                  <w:rStyle w:val="Hyperlink"/>
                  <w:rFonts w:ascii="Times New Roman" w:hAnsi="Times New Roman" w:cs="Times New Roman"/>
                  <w:i/>
                  <w:iCs/>
                  <w:color w:val="auto"/>
                  <w:sz w:val="24"/>
                  <w:szCs w:val="24"/>
                  <w:u w:val="none"/>
                  <w:shd w:val="clear" w:color="auto" w:fill="FFFFFF"/>
                </w:rPr>
                <w:t>Hylocereus costaricencis</w:t>
              </w:r>
              <w:r w:rsidRPr="00B72C23">
                <w:rPr>
                  <w:rStyle w:val="Hyperlink"/>
                  <w:rFonts w:ascii="Times New Roman" w:hAnsi="Times New Roman" w:cs="Times New Roman"/>
                  <w:color w:val="auto"/>
                  <w:sz w:val="24"/>
                  <w:szCs w:val="24"/>
                  <w:u w:val="none"/>
                  <w:shd w:val="clear" w:color="auto" w:fill="FFFFFF"/>
                </w:rPr>
                <w:t>)</w:t>
              </w:r>
            </w:hyperlink>
          </w:p>
          <w:p w14:paraId="06FC1822" w14:textId="77777777" w:rsidR="00B72C23" w:rsidRPr="00B72C23" w:rsidRDefault="00B72C23" w:rsidP="00A54D9B">
            <w:pPr>
              <w:pStyle w:val="ListParagraph"/>
              <w:ind w:left="0"/>
              <w:rPr>
                <w:rFonts w:ascii="Times New Roman" w:hAnsi="Times New Roman" w:cs="Times New Roman"/>
                <w:sz w:val="24"/>
                <w:szCs w:val="24"/>
              </w:rPr>
            </w:pPr>
          </w:p>
        </w:tc>
        <w:tc>
          <w:tcPr>
            <w:tcW w:w="1256" w:type="dxa"/>
          </w:tcPr>
          <w:p w14:paraId="10369105"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shd w:val="clear" w:color="auto" w:fill="FFFFFF"/>
              </w:rPr>
              <w:t xml:space="preserve">Jurnal Forum Kesehatan </w:t>
            </w:r>
          </w:p>
        </w:tc>
        <w:tc>
          <w:tcPr>
            <w:tcW w:w="1556" w:type="dxa"/>
          </w:tcPr>
          <w:p w14:paraId="186616EE"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shd w:val="clear" w:color="auto" w:fill="FFFFFF"/>
              </w:rPr>
              <w:t>Volume 8 / Nomor 2 / Tahun 2018 / halaman 36-42</w:t>
            </w:r>
          </w:p>
        </w:tc>
        <w:tc>
          <w:tcPr>
            <w:tcW w:w="1866" w:type="dxa"/>
          </w:tcPr>
          <w:p w14:paraId="1F8A5F16" w14:textId="77777777" w:rsidR="00B72C23" w:rsidRPr="00E06038" w:rsidRDefault="00B72C23" w:rsidP="00A54D9B">
            <w:pPr>
              <w:pStyle w:val="ListParagraph"/>
              <w:ind w:left="0"/>
              <w:rPr>
                <w:rStyle w:val="Hyperlink"/>
                <w:rFonts w:ascii="Times New Roman" w:hAnsi="Times New Roman" w:cs="Times New Roman"/>
                <w:sz w:val="24"/>
                <w:szCs w:val="24"/>
                <w:shd w:val="clear" w:color="auto" w:fill="FFFFFF"/>
              </w:rPr>
            </w:pPr>
            <w:hyperlink r:id="rId40" w:history="1">
              <w:r w:rsidRPr="00E06038">
                <w:rPr>
                  <w:rStyle w:val="Hyperlink"/>
                  <w:rFonts w:ascii="Times New Roman" w:hAnsi="Times New Roman" w:cs="Times New Roman"/>
                  <w:sz w:val="24"/>
                  <w:szCs w:val="24"/>
                  <w:shd w:val="clear" w:color="auto" w:fill="FFFFFF"/>
                </w:rPr>
                <w:t>https://e-journal.poltekkes-palangkaraya.ac.id/jfk/article/view/56</w:t>
              </w:r>
            </w:hyperlink>
          </w:p>
          <w:p w14:paraId="1A6E926E"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p>
        </w:tc>
      </w:tr>
      <w:tr w:rsidR="00B72C23" w:rsidRPr="00E06038" w14:paraId="39E0BABC" w14:textId="77777777" w:rsidTr="00A54D9B">
        <w:tc>
          <w:tcPr>
            <w:tcW w:w="709" w:type="dxa"/>
          </w:tcPr>
          <w:p w14:paraId="1D09AFCE"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3.</w:t>
            </w:r>
          </w:p>
        </w:tc>
        <w:tc>
          <w:tcPr>
            <w:tcW w:w="3402" w:type="dxa"/>
          </w:tcPr>
          <w:p w14:paraId="17AA4323" w14:textId="77777777" w:rsidR="00B72C23" w:rsidRPr="00B72C23" w:rsidRDefault="00B72C23" w:rsidP="00A54D9B">
            <w:pPr>
              <w:pStyle w:val="ListParagraph"/>
              <w:ind w:left="0"/>
              <w:rPr>
                <w:rStyle w:val="Hyperlink"/>
                <w:rFonts w:ascii="Times New Roman" w:hAnsi="Times New Roman" w:cs="Times New Roman"/>
                <w:color w:val="auto"/>
                <w:sz w:val="24"/>
                <w:szCs w:val="24"/>
                <w:u w:val="none"/>
                <w:shd w:val="clear" w:color="auto" w:fill="FFFFFF"/>
              </w:rPr>
            </w:pPr>
            <w:hyperlink r:id="rId41" w:history="1">
              <w:r w:rsidRPr="00B72C23">
                <w:rPr>
                  <w:rStyle w:val="Hyperlink"/>
                  <w:rFonts w:ascii="Times New Roman" w:hAnsi="Times New Roman" w:cs="Times New Roman"/>
                  <w:color w:val="auto"/>
                  <w:sz w:val="24"/>
                  <w:szCs w:val="24"/>
                  <w:u w:val="none"/>
                  <w:shd w:val="clear" w:color="auto" w:fill="FFFFFF"/>
                </w:rPr>
                <w:t>Potensi Pengembangan Buah Lokal Kalimantan Tengah: Selai Buah Cemot (</w:t>
              </w:r>
              <w:r w:rsidRPr="00B72C23">
                <w:rPr>
                  <w:rStyle w:val="Hyperlink"/>
                  <w:rFonts w:ascii="Times New Roman" w:hAnsi="Times New Roman" w:cs="Times New Roman"/>
                  <w:i/>
                  <w:iCs/>
                  <w:color w:val="auto"/>
                  <w:sz w:val="24"/>
                  <w:szCs w:val="24"/>
                  <w:u w:val="none"/>
                  <w:shd w:val="clear" w:color="auto" w:fill="FFFFFF"/>
                </w:rPr>
                <w:t>Passiflora foetida L.</w:t>
              </w:r>
              <w:r w:rsidRPr="00B72C23">
                <w:rPr>
                  <w:rStyle w:val="Hyperlink"/>
                  <w:rFonts w:ascii="Times New Roman" w:hAnsi="Times New Roman" w:cs="Times New Roman"/>
                  <w:color w:val="auto"/>
                  <w:sz w:val="24"/>
                  <w:szCs w:val="24"/>
                  <w:u w:val="none"/>
                  <w:shd w:val="clear" w:color="auto" w:fill="FFFFFF"/>
                </w:rPr>
                <w:t>)</w:t>
              </w:r>
            </w:hyperlink>
          </w:p>
          <w:p w14:paraId="79DE4C42" w14:textId="77777777" w:rsidR="00B72C23" w:rsidRPr="00B72C23" w:rsidRDefault="00B72C23" w:rsidP="00A54D9B">
            <w:pPr>
              <w:pStyle w:val="ListParagraph"/>
              <w:ind w:left="0"/>
              <w:rPr>
                <w:rFonts w:ascii="Times New Roman" w:hAnsi="Times New Roman" w:cs="Times New Roman"/>
                <w:sz w:val="24"/>
                <w:szCs w:val="24"/>
              </w:rPr>
            </w:pPr>
          </w:p>
        </w:tc>
        <w:tc>
          <w:tcPr>
            <w:tcW w:w="1256" w:type="dxa"/>
          </w:tcPr>
          <w:p w14:paraId="6020892B"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 xml:space="preserve">Jurnal Forum Kesehatan </w:t>
            </w:r>
          </w:p>
        </w:tc>
        <w:tc>
          <w:tcPr>
            <w:tcW w:w="1556" w:type="dxa"/>
          </w:tcPr>
          <w:p w14:paraId="5B3B26F0"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Volume 9 / Nomor 1 / Tahun 2019 / halaman 24-29</w:t>
            </w:r>
          </w:p>
        </w:tc>
        <w:tc>
          <w:tcPr>
            <w:tcW w:w="1866" w:type="dxa"/>
          </w:tcPr>
          <w:p w14:paraId="0751A9BF" w14:textId="77777777" w:rsidR="00B72C23" w:rsidRPr="00E06038" w:rsidRDefault="00B72C23" w:rsidP="00A54D9B">
            <w:pPr>
              <w:pStyle w:val="ListParagraph"/>
              <w:ind w:left="0"/>
              <w:rPr>
                <w:rStyle w:val="Hyperlink"/>
                <w:rFonts w:ascii="Times New Roman" w:hAnsi="Times New Roman" w:cs="Times New Roman"/>
                <w:sz w:val="24"/>
                <w:szCs w:val="24"/>
                <w:shd w:val="clear" w:color="auto" w:fill="FFFFFF"/>
              </w:rPr>
            </w:pPr>
            <w:hyperlink r:id="rId42" w:history="1">
              <w:r w:rsidRPr="00E06038">
                <w:rPr>
                  <w:rStyle w:val="Hyperlink"/>
                  <w:rFonts w:ascii="Times New Roman" w:hAnsi="Times New Roman" w:cs="Times New Roman"/>
                  <w:sz w:val="24"/>
                  <w:szCs w:val="24"/>
                  <w:shd w:val="clear" w:color="auto" w:fill="FFFFFF"/>
                </w:rPr>
                <w:t>https://e-journal.poltekkes-palangkaraya.ac.id/jfk/article/view/35</w:t>
              </w:r>
            </w:hyperlink>
          </w:p>
          <w:p w14:paraId="62E9AEB8"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p>
        </w:tc>
      </w:tr>
      <w:tr w:rsidR="00B72C23" w:rsidRPr="00E06038" w14:paraId="3AB46766" w14:textId="77777777" w:rsidTr="00A54D9B">
        <w:tc>
          <w:tcPr>
            <w:tcW w:w="709" w:type="dxa"/>
          </w:tcPr>
          <w:p w14:paraId="7D689BBB"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4.</w:t>
            </w:r>
          </w:p>
        </w:tc>
        <w:tc>
          <w:tcPr>
            <w:tcW w:w="3402" w:type="dxa"/>
          </w:tcPr>
          <w:p w14:paraId="312B422E" w14:textId="77777777" w:rsidR="00B72C23" w:rsidRPr="00B72C23" w:rsidRDefault="00B72C23" w:rsidP="00A54D9B">
            <w:pPr>
              <w:pStyle w:val="ListParagraph"/>
              <w:ind w:left="0"/>
              <w:rPr>
                <w:rStyle w:val="Hyperlink"/>
                <w:rFonts w:ascii="Times New Roman" w:hAnsi="Times New Roman" w:cs="Times New Roman"/>
                <w:i/>
                <w:iCs/>
                <w:color w:val="auto"/>
                <w:sz w:val="24"/>
                <w:szCs w:val="24"/>
                <w:u w:val="none"/>
                <w:shd w:val="clear" w:color="auto" w:fill="FFFFFF"/>
              </w:rPr>
            </w:pPr>
            <w:hyperlink r:id="rId43" w:history="1">
              <w:r w:rsidRPr="00B72C23">
                <w:rPr>
                  <w:rStyle w:val="Hyperlink"/>
                  <w:rFonts w:ascii="Times New Roman" w:hAnsi="Times New Roman" w:cs="Times New Roman"/>
                  <w:i/>
                  <w:iCs/>
                  <w:color w:val="auto"/>
                  <w:sz w:val="24"/>
                  <w:szCs w:val="24"/>
                  <w:u w:val="none"/>
                  <w:shd w:val="clear" w:color="auto" w:fill="FFFFFF"/>
                </w:rPr>
                <w:t>Microencapsulation of Karamunting Leaf Extract (Rhodomyrthus tomentosa) as An Instant Drink Powder</w:t>
              </w:r>
            </w:hyperlink>
          </w:p>
          <w:p w14:paraId="6396B241" w14:textId="77777777" w:rsidR="00B72C23" w:rsidRPr="00B72C23" w:rsidRDefault="00B72C23" w:rsidP="00A54D9B">
            <w:pPr>
              <w:pStyle w:val="ListParagraph"/>
              <w:ind w:left="0"/>
              <w:rPr>
                <w:rFonts w:ascii="Times New Roman" w:hAnsi="Times New Roman" w:cs="Times New Roman"/>
                <w:i/>
                <w:iCs/>
                <w:sz w:val="24"/>
                <w:szCs w:val="24"/>
              </w:rPr>
            </w:pPr>
          </w:p>
        </w:tc>
        <w:tc>
          <w:tcPr>
            <w:tcW w:w="1256" w:type="dxa"/>
          </w:tcPr>
          <w:p w14:paraId="274155C2"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Proceedings of the 4</w:t>
            </w:r>
            <w:r w:rsidRPr="00E06038">
              <w:rPr>
                <w:rFonts w:ascii="Times New Roman" w:hAnsi="Times New Roman" w:cs="Times New Roman"/>
                <w:sz w:val="24"/>
                <w:szCs w:val="24"/>
                <w:shd w:val="clear" w:color="auto" w:fill="FFFFFF"/>
                <w:vertAlign w:val="superscript"/>
              </w:rPr>
              <w:t>th</w:t>
            </w:r>
            <w:r w:rsidRPr="00E06038">
              <w:rPr>
                <w:rFonts w:ascii="Times New Roman" w:hAnsi="Times New Roman" w:cs="Times New Roman"/>
                <w:sz w:val="24"/>
                <w:szCs w:val="24"/>
                <w:shd w:val="clear" w:color="auto" w:fill="FFFFFF"/>
              </w:rPr>
              <w:t xml:space="preserve"> International Conference on Applied Science and Health (ICASH) 4</w:t>
            </w:r>
          </w:p>
        </w:tc>
        <w:tc>
          <w:tcPr>
            <w:tcW w:w="1556" w:type="dxa"/>
          </w:tcPr>
          <w:p w14:paraId="1083CDC5"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Volume 4 / Nomor 1 / Tahun 2019</w:t>
            </w:r>
          </w:p>
        </w:tc>
        <w:tc>
          <w:tcPr>
            <w:tcW w:w="1866" w:type="dxa"/>
          </w:tcPr>
          <w:p w14:paraId="2B79AD53"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hyperlink r:id="rId44" w:history="1">
              <w:r w:rsidRPr="00E06038">
                <w:rPr>
                  <w:rStyle w:val="Hyperlink"/>
                  <w:rFonts w:ascii="Times New Roman" w:hAnsi="Times New Roman" w:cs="Times New Roman"/>
                  <w:sz w:val="24"/>
                  <w:szCs w:val="24"/>
                  <w:shd w:val="clear" w:color="auto" w:fill="FFFFFF"/>
                </w:rPr>
                <w:t>https://publications.inschool.id/index.php/icash/article/view/411</w:t>
              </w:r>
            </w:hyperlink>
          </w:p>
          <w:p w14:paraId="75FB09D0"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p>
        </w:tc>
      </w:tr>
      <w:tr w:rsidR="00B72C23" w:rsidRPr="00E06038" w14:paraId="6F0BFA67" w14:textId="77777777" w:rsidTr="00A54D9B">
        <w:tc>
          <w:tcPr>
            <w:tcW w:w="709" w:type="dxa"/>
          </w:tcPr>
          <w:p w14:paraId="35EF9131"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lastRenderedPageBreak/>
              <w:t>5.</w:t>
            </w:r>
          </w:p>
        </w:tc>
        <w:tc>
          <w:tcPr>
            <w:tcW w:w="3402" w:type="dxa"/>
          </w:tcPr>
          <w:p w14:paraId="42A1D62C" w14:textId="77777777" w:rsidR="00B72C23" w:rsidRPr="00B72C23" w:rsidRDefault="00B72C23" w:rsidP="00A54D9B">
            <w:pPr>
              <w:pStyle w:val="ListParagraph"/>
              <w:ind w:left="0"/>
              <w:rPr>
                <w:rStyle w:val="Hyperlink"/>
                <w:rFonts w:ascii="Times New Roman" w:hAnsi="Times New Roman" w:cs="Times New Roman"/>
                <w:i/>
                <w:iCs/>
                <w:color w:val="auto"/>
                <w:sz w:val="24"/>
                <w:szCs w:val="24"/>
                <w:u w:val="none"/>
                <w:shd w:val="clear" w:color="auto" w:fill="FFFFFF"/>
              </w:rPr>
            </w:pPr>
            <w:hyperlink r:id="rId45" w:history="1">
              <w:r w:rsidRPr="00B72C23">
                <w:rPr>
                  <w:rStyle w:val="Hyperlink"/>
                  <w:rFonts w:ascii="Times New Roman" w:hAnsi="Times New Roman" w:cs="Times New Roman"/>
                  <w:i/>
                  <w:iCs/>
                  <w:color w:val="auto"/>
                  <w:sz w:val="24"/>
                  <w:szCs w:val="24"/>
                  <w:u w:val="none"/>
                  <w:shd w:val="clear" w:color="auto" w:fill="FFFFFF"/>
                </w:rPr>
                <w:t>Morphological, Rheological and Tribological Properties of Lactobacillus rhamnosus GG (LGG) Encapsulated Protein-Alginate Composite Microgels</w:t>
              </w:r>
            </w:hyperlink>
          </w:p>
          <w:p w14:paraId="55A239DD" w14:textId="77777777" w:rsidR="00B72C23" w:rsidRPr="00B72C23" w:rsidRDefault="00B72C23" w:rsidP="00A54D9B">
            <w:pPr>
              <w:pStyle w:val="ListParagraph"/>
              <w:ind w:left="0"/>
              <w:rPr>
                <w:rFonts w:ascii="Times New Roman" w:hAnsi="Times New Roman" w:cs="Times New Roman"/>
                <w:i/>
                <w:iCs/>
                <w:sz w:val="24"/>
                <w:szCs w:val="24"/>
              </w:rPr>
            </w:pPr>
          </w:p>
        </w:tc>
        <w:tc>
          <w:tcPr>
            <w:tcW w:w="1256" w:type="dxa"/>
          </w:tcPr>
          <w:p w14:paraId="4B92B1FE"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shd w:val="clear" w:color="auto" w:fill="FFFFFF"/>
              </w:rPr>
              <w:t xml:space="preserve">Annals of Nutrition &amp; Metabolism Journal </w:t>
            </w:r>
          </w:p>
        </w:tc>
        <w:tc>
          <w:tcPr>
            <w:tcW w:w="1556" w:type="dxa"/>
          </w:tcPr>
          <w:p w14:paraId="55C34DE4"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shd w:val="clear" w:color="auto" w:fill="FFFFFF"/>
              </w:rPr>
              <w:t>Volume 75 / Nomor 1 / Tahun 2019 / halaman 406</w:t>
            </w:r>
          </w:p>
        </w:tc>
        <w:tc>
          <w:tcPr>
            <w:tcW w:w="1866" w:type="dxa"/>
          </w:tcPr>
          <w:p w14:paraId="408FFDE4"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hyperlink r:id="rId46" w:history="1">
              <w:r w:rsidRPr="00E06038">
                <w:rPr>
                  <w:rStyle w:val="Hyperlink"/>
                  <w:rFonts w:ascii="Times New Roman" w:hAnsi="Times New Roman" w:cs="Times New Roman"/>
                  <w:sz w:val="24"/>
                  <w:szCs w:val="24"/>
                  <w:shd w:val="clear" w:color="auto" w:fill="FFFFFF"/>
                </w:rPr>
                <w:t>https://www.karger.com/Article/Pdf/501751</w:t>
              </w:r>
            </w:hyperlink>
          </w:p>
        </w:tc>
      </w:tr>
      <w:tr w:rsidR="00B72C23" w:rsidRPr="00E06038" w14:paraId="2371B041" w14:textId="77777777" w:rsidTr="00A54D9B">
        <w:tc>
          <w:tcPr>
            <w:tcW w:w="709" w:type="dxa"/>
          </w:tcPr>
          <w:p w14:paraId="399234CF"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6.</w:t>
            </w:r>
          </w:p>
        </w:tc>
        <w:tc>
          <w:tcPr>
            <w:tcW w:w="3402" w:type="dxa"/>
          </w:tcPr>
          <w:p w14:paraId="3900B88D" w14:textId="77777777" w:rsidR="00B72C23" w:rsidRPr="00B72C23" w:rsidRDefault="00B72C23" w:rsidP="00A54D9B">
            <w:pPr>
              <w:pStyle w:val="ListParagraph"/>
              <w:ind w:left="0"/>
              <w:rPr>
                <w:rStyle w:val="Hyperlink"/>
                <w:rFonts w:ascii="Times New Roman" w:hAnsi="Times New Roman" w:cs="Times New Roman"/>
                <w:i/>
                <w:iCs/>
                <w:color w:val="auto"/>
                <w:sz w:val="24"/>
                <w:szCs w:val="24"/>
                <w:u w:val="none"/>
                <w:shd w:val="clear" w:color="auto" w:fill="FFFFFF"/>
              </w:rPr>
            </w:pPr>
            <w:hyperlink r:id="rId47" w:history="1">
              <w:r w:rsidRPr="00B72C23">
                <w:rPr>
                  <w:rStyle w:val="Hyperlink"/>
                  <w:rFonts w:ascii="Times New Roman" w:hAnsi="Times New Roman" w:cs="Times New Roman"/>
                  <w:i/>
                  <w:iCs/>
                  <w:color w:val="auto"/>
                  <w:sz w:val="24"/>
                  <w:szCs w:val="24"/>
                  <w:u w:val="none"/>
                  <w:shd w:val="clear" w:color="auto" w:fill="FFFFFF"/>
                </w:rPr>
                <w:t>Critics on Policy of Soy-Based Infant Formula in Indonesia: Compared to Australian and New Zealand Food Standards</w:t>
              </w:r>
            </w:hyperlink>
          </w:p>
          <w:p w14:paraId="6BB4BA68" w14:textId="77777777" w:rsidR="00B72C23" w:rsidRPr="00B72C23" w:rsidRDefault="00B72C23" w:rsidP="00A54D9B">
            <w:pPr>
              <w:pStyle w:val="ListParagraph"/>
              <w:ind w:left="0"/>
              <w:rPr>
                <w:rFonts w:ascii="Times New Roman" w:hAnsi="Times New Roman" w:cs="Times New Roman"/>
                <w:i/>
                <w:iCs/>
                <w:sz w:val="24"/>
                <w:szCs w:val="24"/>
              </w:rPr>
            </w:pPr>
          </w:p>
        </w:tc>
        <w:tc>
          <w:tcPr>
            <w:tcW w:w="1256" w:type="dxa"/>
          </w:tcPr>
          <w:p w14:paraId="0F602909"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shd w:val="clear" w:color="auto" w:fill="FFFFFF"/>
              </w:rPr>
              <w:t>Global Health Management Journal</w:t>
            </w:r>
          </w:p>
        </w:tc>
        <w:tc>
          <w:tcPr>
            <w:tcW w:w="1556" w:type="dxa"/>
          </w:tcPr>
          <w:p w14:paraId="7712FE7B"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shd w:val="clear" w:color="auto" w:fill="FFFFFF"/>
              </w:rPr>
              <w:t>Volume 3 / Nomor 3 / Tahun 2019 / halaman 152-158</w:t>
            </w:r>
          </w:p>
        </w:tc>
        <w:tc>
          <w:tcPr>
            <w:tcW w:w="1866" w:type="dxa"/>
          </w:tcPr>
          <w:p w14:paraId="2EB9A813"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hyperlink r:id="rId48" w:history="1">
              <w:r w:rsidRPr="00E06038">
                <w:rPr>
                  <w:rStyle w:val="Hyperlink"/>
                  <w:rFonts w:ascii="Times New Roman" w:hAnsi="Times New Roman" w:cs="Times New Roman"/>
                  <w:sz w:val="24"/>
                  <w:szCs w:val="24"/>
                  <w:shd w:val="clear" w:color="auto" w:fill="FFFFFF"/>
                </w:rPr>
                <w:t>https://publications.inschool.id/index.php/ghmj/article/view/459</w:t>
              </w:r>
            </w:hyperlink>
          </w:p>
        </w:tc>
      </w:tr>
      <w:tr w:rsidR="00B72C23" w:rsidRPr="00E06038" w14:paraId="1B528FC3" w14:textId="77777777" w:rsidTr="00A54D9B">
        <w:tc>
          <w:tcPr>
            <w:tcW w:w="709" w:type="dxa"/>
          </w:tcPr>
          <w:p w14:paraId="5B836ECD"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7.</w:t>
            </w:r>
          </w:p>
        </w:tc>
        <w:tc>
          <w:tcPr>
            <w:tcW w:w="3402" w:type="dxa"/>
          </w:tcPr>
          <w:p w14:paraId="5C3E895C"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Pengaruh Sumber Tanin terhadap Kadar Protein dan Daya Simpan Telur Pindang</w:t>
            </w:r>
          </w:p>
          <w:p w14:paraId="662874EC" w14:textId="77777777" w:rsidR="00B72C23" w:rsidRPr="00E06038" w:rsidRDefault="00B72C23" w:rsidP="00A54D9B">
            <w:pPr>
              <w:pStyle w:val="ListParagraph"/>
              <w:ind w:left="0"/>
              <w:rPr>
                <w:rFonts w:ascii="Times New Roman" w:hAnsi="Times New Roman" w:cs="Times New Roman"/>
                <w:sz w:val="24"/>
                <w:szCs w:val="24"/>
              </w:rPr>
            </w:pPr>
          </w:p>
        </w:tc>
        <w:tc>
          <w:tcPr>
            <w:tcW w:w="1256" w:type="dxa"/>
          </w:tcPr>
          <w:p w14:paraId="391A6E28"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Jurnal Riset Gizi</w:t>
            </w:r>
          </w:p>
        </w:tc>
        <w:tc>
          <w:tcPr>
            <w:tcW w:w="1556" w:type="dxa"/>
          </w:tcPr>
          <w:p w14:paraId="4600C800"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Volume 7 / Nomor 2 / Tahun 2019/ halaman 97-102</w:t>
            </w:r>
          </w:p>
        </w:tc>
        <w:tc>
          <w:tcPr>
            <w:tcW w:w="1866" w:type="dxa"/>
          </w:tcPr>
          <w:p w14:paraId="27058F2E"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hyperlink r:id="rId49" w:history="1">
              <w:r w:rsidRPr="00E06038">
                <w:rPr>
                  <w:rStyle w:val="Hyperlink"/>
                  <w:rFonts w:ascii="Times New Roman" w:hAnsi="Times New Roman" w:cs="Times New Roman"/>
                  <w:sz w:val="24"/>
                  <w:szCs w:val="24"/>
                </w:rPr>
                <w:t>http://ejournal.poltekkes-smg.ac.id/ojs/index.php/jrg/article/view/4695</w:t>
              </w:r>
            </w:hyperlink>
          </w:p>
        </w:tc>
      </w:tr>
      <w:tr w:rsidR="00B72C23" w:rsidRPr="00E06038" w14:paraId="3B659CA7" w14:textId="77777777" w:rsidTr="00A54D9B">
        <w:tc>
          <w:tcPr>
            <w:tcW w:w="709" w:type="dxa"/>
          </w:tcPr>
          <w:p w14:paraId="4961DA38"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8.</w:t>
            </w:r>
          </w:p>
        </w:tc>
        <w:tc>
          <w:tcPr>
            <w:tcW w:w="3402" w:type="dxa"/>
          </w:tcPr>
          <w:p w14:paraId="49FD80E4"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Pengaruh Substitusi Tepung Selpis (Seluang dan Pisang) terhadap Kadar Protein, Kalsium, Daya Terima dan Mutu Organoleptik Cookies</w:t>
            </w:r>
          </w:p>
          <w:p w14:paraId="1D468FE9" w14:textId="77777777" w:rsidR="00B72C23" w:rsidRPr="00E06038" w:rsidRDefault="00B72C23" w:rsidP="00A54D9B">
            <w:pPr>
              <w:pStyle w:val="ListParagraph"/>
              <w:ind w:left="0"/>
              <w:rPr>
                <w:rFonts w:ascii="Times New Roman" w:hAnsi="Times New Roman" w:cs="Times New Roman"/>
                <w:sz w:val="24"/>
                <w:szCs w:val="24"/>
              </w:rPr>
            </w:pPr>
          </w:p>
        </w:tc>
        <w:tc>
          <w:tcPr>
            <w:tcW w:w="1256" w:type="dxa"/>
          </w:tcPr>
          <w:p w14:paraId="370B9265"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Jurnal Riset Gizi</w:t>
            </w:r>
          </w:p>
        </w:tc>
        <w:tc>
          <w:tcPr>
            <w:tcW w:w="1556" w:type="dxa"/>
          </w:tcPr>
          <w:p w14:paraId="51FC01BC"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Volume 8 / Nomor 1 / Tahun 2020/ halaman 26-32</w:t>
            </w:r>
          </w:p>
        </w:tc>
        <w:tc>
          <w:tcPr>
            <w:tcW w:w="1866" w:type="dxa"/>
          </w:tcPr>
          <w:p w14:paraId="4BDB695B"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hyperlink r:id="rId50" w:history="1">
              <w:r w:rsidRPr="00E06038">
                <w:rPr>
                  <w:rStyle w:val="Hyperlink"/>
                  <w:rFonts w:ascii="Times New Roman" w:hAnsi="Times New Roman" w:cs="Times New Roman"/>
                  <w:sz w:val="24"/>
                  <w:szCs w:val="24"/>
                </w:rPr>
                <w:t>http://ejournal.poltekkes-smg.ac.id/ojs/index.php/jrg/article/view/5668</w:t>
              </w:r>
            </w:hyperlink>
          </w:p>
        </w:tc>
      </w:tr>
      <w:tr w:rsidR="00B72C23" w:rsidRPr="00E06038" w14:paraId="491C2CE5" w14:textId="77777777" w:rsidTr="00A54D9B">
        <w:tc>
          <w:tcPr>
            <w:tcW w:w="709" w:type="dxa"/>
          </w:tcPr>
          <w:p w14:paraId="44378F48"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9.</w:t>
            </w:r>
          </w:p>
        </w:tc>
        <w:tc>
          <w:tcPr>
            <w:tcW w:w="3402" w:type="dxa"/>
          </w:tcPr>
          <w:p w14:paraId="2280841E"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Makanan untuk Kesehatan Otak</w:t>
            </w:r>
          </w:p>
        </w:tc>
        <w:tc>
          <w:tcPr>
            <w:tcW w:w="1256" w:type="dxa"/>
          </w:tcPr>
          <w:p w14:paraId="375926E6"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color w:val="222222"/>
                <w:sz w:val="24"/>
                <w:szCs w:val="24"/>
                <w:shd w:val="clear" w:color="auto" w:fill="FFFFFF"/>
              </w:rPr>
              <w:t>PengabdianMu: Jurnal Ilmiah Pengabdian Kepada Masyarakat</w:t>
            </w:r>
          </w:p>
        </w:tc>
        <w:tc>
          <w:tcPr>
            <w:tcW w:w="1556" w:type="dxa"/>
          </w:tcPr>
          <w:p w14:paraId="723621A4"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Volume 6 / Nomor 6 / Tahun 2021 / halaman 590-597</w:t>
            </w:r>
          </w:p>
        </w:tc>
        <w:tc>
          <w:tcPr>
            <w:tcW w:w="1866" w:type="dxa"/>
          </w:tcPr>
          <w:p w14:paraId="21B5737C" w14:textId="77777777" w:rsidR="00B72C23" w:rsidRPr="00E06038" w:rsidRDefault="00B72C23" w:rsidP="00A54D9B">
            <w:pPr>
              <w:pStyle w:val="ListParagraph"/>
              <w:ind w:left="0"/>
              <w:rPr>
                <w:rStyle w:val="Hyperlink"/>
                <w:rFonts w:ascii="Times New Roman" w:hAnsi="Times New Roman" w:cs="Times New Roman"/>
                <w:sz w:val="24"/>
                <w:szCs w:val="24"/>
              </w:rPr>
            </w:pPr>
            <w:hyperlink r:id="rId51" w:history="1">
              <w:r w:rsidRPr="00E06038">
                <w:rPr>
                  <w:rStyle w:val="Hyperlink"/>
                  <w:rFonts w:ascii="Times New Roman" w:hAnsi="Times New Roman" w:cs="Times New Roman"/>
                  <w:sz w:val="24"/>
                  <w:szCs w:val="24"/>
                </w:rPr>
                <w:t>https://journal.umpr.ac.id/index.php/pengabdianmu/article/view/2168</w:t>
              </w:r>
            </w:hyperlink>
          </w:p>
        </w:tc>
      </w:tr>
      <w:tr w:rsidR="00B72C23" w:rsidRPr="00E06038" w14:paraId="7004212C" w14:textId="77777777" w:rsidTr="00A54D9B">
        <w:tc>
          <w:tcPr>
            <w:tcW w:w="709" w:type="dxa"/>
          </w:tcPr>
          <w:p w14:paraId="58F326A8"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10.</w:t>
            </w:r>
          </w:p>
        </w:tc>
        <w:tc>
          <w:tcPr>
            <w:tcW w:w="3402" w:type="dxa"/>
          </w:tcPr>
          <w:p w14:paraId="031ED03B" w14:textId="77777777" w:rsidR="00B72C23" w:rsidRPr="00B72C23" w:rsidRDefault="00B72C23" w:rsidP="00A54D9B">
            <w:pPr>
              <w:pStyle w:val="ListParagraph"/>
              <w:ind w:left="0"/>
              <w:rPr>
                <w:rFonts w:ascii="Times New Roman" w:hAnsi="Times New Roman" w:cs="Times New Roman"/>
                <w:sz w:val="24"/>
                <w:szCs w:val="24"/>
              </w:rPr>
            </w:pPr>
            <w:hyperlink r:id="rId52" w:history="1">
              <w:r w:rsidRPr="00B72C23">
                <w:rPr>
                  <w:rStyle w:val="Hyperlink"/>
                  <w:rFonts w:ascii="Times New Roman" w:hAnsi="Times New Roman" w:cs="Times New Roman"/>
                  <w:color w:val="auto"/>
                  <w:sz w:val="24"/>
                  <w:szCs w:val="24"/>
                  <w:u w:val="none"/>
                  <w:shd w:val="clear" w:color="auto" w:fill="FFFFFF"/>
                </w:rPr>
                <w:t>Peatland Coffee: Potential Export Commodity from Dayak’s Land</w:t>
              </w:r>
            </w:hyperlink>
          </w:p>
        </w:tc>
        <w:tc>
          <w:tcPr>
            <w:tcW w:w="1256" w:type="dxa"/>
          </w:tcPr>
          <w:p w14:paraId="502708B3" w14:textId="77777777" w:rsidR="00B72C23" w:rsidRPr="00E06038" w:rsidRDefault="00B72C23" w:rsidP="00A54D9B">
            <w:pPr>
              <w:pStyle w:val="ListParagraph"/>
              <w:ind w:left="0"/>
              <w:rPr>
                <w:rFonts w:ascii="Times New Roman" w:hAnsi="Times New Roman" w:cs="Times New Roman"/>
                <w:color w:val="222222"/>
                <w:sz w:val="24"/>
                <w:szCs w:val="24"/>
                <w:shd w:val="clear" w:color="auto" w:fill="FFFFFF"/>
              </w:rPr>
            </w:pPr>
            <w:r w:rsidRPr="00E06038">
              <w:rPr>
                <w:rFonts w:ascii="Times New Roman" w:hAnsi="Times New Roman" w:cs="Times New Roman"/>
                <w:sz w:val="24"/>
                <w:szCs w:val="24"/>
                <w:shd w:val="clear" w:color="auto" w:fill="FFFFFF"/>
              </w:rPr>
              <w:t>Global Health Management Journal</w:t>
            </w:r>
          </w:p>
        </w:tc>
        <w:tc>
          <w:tcPr>
            <w:tcW w:w="1556" w:type="dxa"/>
          </w:tcPr>
          <w:p w14:paraId="0485ADC0"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Volume 5 / Nomor 1 / Tahun 2022 / halaman 1-5</w:t>
            </w:r>
          </w:p>
        </w:tc>
        <w:tc>
          <w:tcPr>
            <w:tcW w:w="1866" w:type="dxa"/>
          </w:tcPr>
          <w:p w14:paraId="17674664" w14:textId="77777777" w:rsidR="00B72C23" w:rsidRPr="00E06038" w:rsidRDefault="00B72C23" w:rsidP="00A54D9B">
            <w:pPr>
              <w:pStyle w:val="ListParagraph"/>
              <w:ind w:left="0"/>
              <w:rPr>
                <w:rStyle w:val="Hyperlink"/>
                <w:rFonts w:ascii="Times New Roman" w:hAnsi="Times New Roman" w:cs="Times New Roman"/>
                <w:sz w:val="24"/>
                <w:szCs w:val="24"/>
              </w:rPr>
            </w:pPr>
            <w:hyperlink r:id="rId53" w:history="1">
              <w:r w:rsidRPr="00E06038">
                <w:rPr>
                  <w:rStyle w:val="Hyperlink"/>
                  <w:rFonts w:ascii="Times New Roman" w:hAnsi="Times New Roman" w:cs="Times New Roman"/>
                  <w:sz w:val="24"/>
                  <w:szCs w:val="24"/>
                </w:rPr>
                <w:t>https://publications.inschool.id/index.php/ghmj/article/view/590</w:t>
              </w:r>
            </w:hyperlink>
          </w:p>
        </w:tc>
      </w:tr>
      <w:tr w:rsidR="00B72C23" w:rsidRPr="00E06038" w14:paraId="35397A28" w14:textId="77777777" w:rsidTr="00A54D9B">
        <w:tc>
          <w:tcPr>
            <w:tcW w:w="709" w:type="dxa"/>
          </w:tcPr>
          <w:p w14:paraId="697993B0"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11.</w:t>
            </w:r>
          </w:p>
        </w:tc>
        <w:tc>
          <w:tcPr>
            <w:tcW w:w="3402" w:type="dxa"/>
          </w:tcPr>
          <w:p w14:paraId="7823A6C5" w14:textId="77777777" w:rsidR="00B72C23" w:rsidRPr="00B72C23" w:rsidRDefault="00B72C23" w:rsidP="00A54D9B">
            <w:pPr>
              <w:pStyle w:val="ListParagraph"/>
              <w:ind w:left="0"/>
              <w:rPr>
                <w:rFonts w:ascii="Times New Roman" w:hAnsi="Times New Roman" w:cs="Times New Roman"/>
                <w:sz w:val="24"/>
                <w:szCs w:val="24"/>
              </w:rPr>
            </w:pPr>
            <w:hyperlink r:id="rId54" w:history="1">
              <w:r w:rsidRPr="00B72C23">
                <w:rPr>
                  <w:rStyle w:val="Hyperlink"/>
                  <w:rFonts w:ascii="Times New Roman" w:hAnsi="Times New Roman" w:cs="Times New Roman"/>
                  <w:color w:val="auto"/>
                  <w:sz w:val="24"/>
                  <w:szCs w:val="24"/>
                  <w:u w:val="none"/>
                  <w:shd w:val="clear" w:color="auto" w:fill="FFFFFF"/>
                </w:rPr>
                <w:t>Chalek Juice: An alternative diet therapy of diabetes mellitus</w:t>
              </w:r>
            </w:hyperlink>
          </w:p>
        </w:tc>
        <w:tc>
          <w:tcPr>
            <w:tcW w:w="1256" w:type="dxa"/>
          </w:tcPr>
          <w:p w14:paraId="0AC1B99F"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Global Health Management Journal</w:t>
            </w:r>
          </w:p>
        </w:tc>
        <w:tc>
          <w:tcPr>
            <w:tcW w:w="1556" w:type="dxa"/>
          </w:tcPr>
          <w:p w14:paraId="44FACB86"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Volume 5 / Nomor 2 / Tahun 2022 / halaman 128-131</w:t>
            </w:r>
          </w:p>
        </w:tc>
        <w:tc>
          <w:tcPr>
            <w:tcW w:w="1866" w:type="dxa"/>
          </w:tcPr>
          <w:p w14:paraId="645EA773" w14:textId="77777777" w:rsidR="00B72C23" w:rsidRPr="00E06038" w:rsidRDefault="00B72C23" w:rsidP="00A54D9B">
            <w:pPr>
              <w:pStyle w:val="ListParagraph"/>
              <w:ind w:left="0"/>
              <w:rPr>
                <w:rStyle w:val="Hyperlink"/>
                <w:rFonts w:ascii="Times New Roman" w:hAnsi="Times New Roman" w:cs="Times New Roman"/>
                <w:sz w:val="24"/>
                <w:szCs w:val="24"/>
              </w:rPr>
            </w:pPr>
            <w:hyperlink r:id="rId55" w:history="1">
              <w:r w:rsidRPr="00E06038">
                <w:rPr>
                  <w:rStyle w:val="Hyperlink"/>
                  <w:rFonts w:ascii="Times New Roman" w:hAnsi="Times New Roman" w:cs="Times New Roman"/>
                  <w:sz w:val="24"/>
                  <w:szCs w:val="24"/>
                </w:rPr>
                <w:t>https://publications.inschool.id/index.php/ghmj/art</w:t>
              </w:r>
            </w:hyperlink>
          </w:p>
          <w:p w14:paraId="1E4AC377" w14:textId="77777777" w:rsidR="00B72C23" w:rsidRPr="00E06038" w:rsidRDefault="00B72C23" w:rsidP="00A54D9B">
            <w:pPr>
              <w:pStyle w:val="ListParagraph"/>
              <w:ind w:left="0"/>
              <w:rPr>
                <w:rStyle w:val="Hyperlink"/>
                <w:rFonts w:ascii="Times New Roman" w:hAnsi="Times New Roman" w:cs="Times New Roman"/>
                <w:sz w:val="24"/>
                <w:szCs w:val="24"/>
              </w:rPr>
            </w:pPr>
            <w:r w:rsidRPr="00E06038">
              <w:rPr>
                <w:rStyle w:val="Hyperlink"/>
                <w:rFonts w:ascii="Times New Roman" w:hAnsi="Times New Roman" w:cs="Times New Roman"/>
                <w:sz w:val="24"/>
                <w:szCs w:val="24"/>
              </w:rPr>
              <w:t>icle/view/939</w:t>
            </w:r>
          </w:p>
        </w:tc>
      </w:tr>
      <w:tr w:rsidR="00B72C23" w:rsidRPr="00E06038" w14:paraId="1DB571BE" w14:textId="77777777" w:rsidTr="00A54D9B">
        <w:tc>
          <w:tcPr>
            <w:tcW w:w="709" w:type="dxa"/>
          </w:tcPr>
          <w:p w14:paraId="791026C5"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12.</w:t>
            </w:r>
          </w:p>
        </w:tc>
        <w:tc>
          <w:tcPr>
            <w:tcW w:w="3402" w:type="dxa"/>
          </w:tcPr>
          <w:p w14:paraId="7BAC5663" w14:textId="77777777" w:rsidR="00B72C23" w:rsidRPr="00B72C23" w:rsidRDefault="00B72C23" w:rsidP="00A54D9B">
            <w:pPr>
              <w:pStyle w:val="ListParagraph"/>
              <w:ind w:left="0"/>
              <w:rPr>
                <w:rFonts w:ascii="Times New Roman" w:hAnsi="Times New Roman" w:cs="Times New Roman"/>
                <w:sz w:val="24"/>
                <w:szCs w:val="24"/>
              </w:rPr>
            </w:pPr>
            <w:hyperlink r:id="rId56" w:history="1">
              <w:r w:rsidRPr="00B72C23">
                <w:rPr>
                  <w:rStyle w:val="Hyperlink"/>
                  <w:rFonts w:ascii="Times New Roman" w:hAnsi="Times New Roman" w:cs="Times New Roman"/>
                  <w:color w:val="auto"/>
                  <w:sz w:val="24"/>
                  <w:szCs w:val="24"/>
                  <w:u w:val="none"/>
                  <w:shd w:val="clear" w:color="auto" w:fill="FFFFFF"/>
                </w:rPr>
                <w:t>Health education to the families of drug users: Establishing safe family conversations</w:t>
              </w:r>
            </w:hyperlink>
          </w:p>
        </w:tc>
        <w:tc>
          <w:tcPr>
            <w:tcW w:w="1256" w:type="dxa"/>
          </w:tcPr>
          <w:p w14:paraId="1D7B19DD"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Global Health Management Journal</w:t>
            </w:r>
          </w:p>
        </w:tc>
        <w:tc>
          <w:tcPr>
            <w:tcW w:w="1556" w:type="dxa"/>
          </w:tcPr>
          <w:p w14:paraId="169BFD8B"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Volume 5 / Nomor 2 / Tahun 2022 / halaman 138-142</w:t>
            </w:r>
          </w:p>
        </w:tc>
        <w:tc>
          <w:tcPr>
            <w:tcW w:w="1866" w:type="dxa"/>
          </w:tcPr>
          <w:p w14:paraId="795A7132" w14:textId="77777777" w:rsidR="00B72C23" w:rsidRPr="00E06038" w:rsidRDefault="00B72C23" w:rsidP="00A54D9B">
            <w:pPr>
              <w:pStyle w:val="ListParagraph"/>
              <w:ind w:left="0"/>
              <w:rPr>
                <w:rStyle w:val="Hyperlink"/>
                <w:rFonts w:ascii="Times New Roman" w:hAnsi="Times New Roman" w:cs="Times New Roman"/>
                <w:sz w:val="24"/>
                <w:szCs w:val="24"/>
              </w:rPr>
            </w:pPr>
            <w:hyperlink r:id="rId57" w:history="1">
              <w:r w:rsidRPr="00E06038">
                <w:rPr>
                  <w:rStyle w:val="Hyperlink"/>
                  <w:rFonts w:ascii="Times New Roman" w:hAnsi="Times New Roman" w:cs="Times New Roman"/>
                  <w:sz w:val="24"/>
                  <w:szCs w:val="24"/>
                </w:rPr>
                <w:t>https://publications.inschool.id/index.php/ghmj/article/view/941</w:t>
              </w:r>
            </w:hyperlink>
          </w:p>
        </w:tc>
      </w:tr>
      <w:tr w:rsidR="00B72C23" w:rsidRPr="00E06038" w14:paraId="3E4D9295" w14:textId="77777777" w:rsidTr="00A54D9B">
        <w:tc>
          <w:tcPr>
            <w:tcW w:w="709" w:type="dxa"/>
          </w:tcPr>
          <w:p w14:paraId="54D95320"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13.</w:t>
            </w:r>
          </w:p>
        </w:tc>
        <w:tc>
          <w:tcPr>
            <w:tcW w:w="3402" w:type="dxa"/>
          </w:tcPr>
          <w:p w14:paraId="3056C8F2" w14:textId="77777777" w:rsidR="00B72C23" w:rsidRPr="00B72C23" w:rsidRDefault="00B72C23" w:rsidP="00A54D9B">
            <w:pPr>
              <w:pStyle w:val="ListParagraph"/>
              <w:ind w:left="0"/>
              <w:rPr>
                <w:rFonts w:ascii="Times New Roman" w:hAnsi="Times New Roman" w:cs="Times New Roman"/>
                <w:sz w:val="24"/>
                <w:szCs w:val="24"/>
              </w:rPr>
            </w:pPr>
            <w:hyperlink r:id="rId58" w:history="1">
              <w:r w:rsidRPr="00B72C23">
                <w:rPr>
                  <w:rStyle w:val="Hyperlink"/>
                  <w:rFonts w:ascii="Times New Roman" w:hAnsi="Times New Roman" w:cs="Times New Roman"/>
                  <w:color w:val="auto"/>
                  <w:sz w:val="24"/>
                  <w:szCs w:val="24"/>
                  <w:u w:val="none"/>
                  <w:shd w:val="clear" w:color="auto" w:fill="FFFFFF"/>
                </w:rPr>
                <w:t>Food security and sociodemographic factors during COVID-19 pandemic in Indonesia</w:t>
              </w:r>
            </w:hyperlink>
          </w:p>
        </w:tc>
        <w:tc>
          <w:tcPr>
            <w:tcW w:w="1256" w:type="dxa"/>
          </w:tcPr>
          <w:p w14:paraId="0C67A8FC"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 xml:space="preserve">International Journal of Public Health </w:t>
            </w:r>
            <w:r w:rsidRPr="00E06038">
              <w:rPr>
                <w:rFonts w:ascii="Times New Roman" w:hAnsi="Times New Roman" w:cs="Times New Roman"/>
                <w:sz w:val="24"/>
                <w:szCs w:val="24"/>
                <w:shd w:val="clear" w:color="auto" w:fill="FFFFFF"/>
              </w:rPr>
              <w:lastRenderedPageBreak/>
              <w:t>Sciences (IJPHS)</w:t>
            </w:r>
          </w:p>
        </w:tc>
        <w:tc>
          <w:tcPr>
            <w:tcW w:w="1556" w:type="dxa"/>
          </w:tcPr>
          <w:p w14:paraId="7FCA8071"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lastRenderedPageBreak/>
              <w:t>Volume 11 / Nomor 4 / Tahun 2022 / halaman 1399-1404</w:t>
            </w:r>
          </w:p>
        </w:tc>
        <w:tc>
          <w:tcPr>
            <w:tcW w:w="1866" w:type="dxa"/>
          </w:tcPr>
          <w:p w14:paraId="16AE7866" w14:textId="77777777" w:rsidR="00B72C23" w:rsidRPr="00E06038" w:rsidRDefault="00B72C23" w:rsidP="00A54D9B">
            <w:pPr>
              <w:pStyle w:val="ListParagraph"/>
              <w:ind w:left="0"/>
              <w:rPr>
                <w:rStyle w:val="Hyperlink"/>
                <w:rFonts w:ascii="Times New Roman" w:hAnsi="Times New Roman" w:cs="Times New Roman"/>
                <w:sz w:val="24"/>
                <w:szCs w:val="24"/>
              </w:rPr>
            </w:pPr>
            <w:hyperlink r:id="rId59" w:history="1">
              <w:r w:rsidRPr="00E06038">
                <w:rPr>
                  <w:rStyle w:val="Hyperlink"/>
                  <w:rFonts w:ascii="Times New Roman" w:hAnsi="Times New Roman" w:cs="Times New Roman"/>
                  <w:sz w:val="24"/>
                  <w:szCs w:val="24"/>
                </w:rPr>
                <w:t>https://ijphs.iaescore.com/index.php/IJPHS/article/view/21803</w:t>
              </w:r>
            </w:hyperlink>
          </w:p>
        </w:tc>
      </w:tr>
      <w:tr w:rsidR="00B72C23" w:rsidRPr="00E06038" w14:paraId="54A18583" w14:textId="77777777" w:rsidTr="00A54D9B">
        <w:tc>
          <w:tcPr>
            <w:tcW w:w="709" w:type="dxa"/>
          </w:tcPr>
          <w:p w14:paraId="40FD3A71" w14:textId="77777777" w:rsidR="00B72C23" w:rsidRPr="00E06038" w:rsidRDefault="00B72C23" w:rsidP="00A54D9B">
            <w:pPr>
              <w:pStyle w:val="ListParagraph"/>
              <w:ind w:left="0"/>
              <w:rPr>
                <w:rFonts w:ascii="Times New Roman" w:hAnsi="Times New Roman" w:cs="Times New Roman"/>
                <w:sz w:val="24"/>
                <w:szCs w:val="24"/>
              </w:rPr>
            </w:pPr>
            <w:r w:rsidRPr="00E06038">
              <w:rPr>
                <w:rFonts w:ascii="Times New Roman" w:hAnsi="Times New Roman" w:cs="Times New Roman"/>
                <w:sz w:val="24"/>
                <w:szCs w:val="24"/>
              </w:rPr>
              <w:t>14.</w:t>
            </w:r>
          </w:p>
        </w:tc>
        <w:tc>
          <w:tcPr>
            <w:tcW w:w="3402" w:type="dxa"/>
          </w:tcPr>
          <w:p w14:paraId="4DB7D27F" w14:textId="77777777" w:rsidR="00B72C23" w:rsidRPr="00B72C23" w:rsidRDefault="00B72C23" w:rsidP="00A54D9B">
            <w:pPr>
              <w:pStyle w:val="ListParagraph"/>
              <w:ind w:left="0"/>
              <w:rPr>
                <w:rFonts w:ascii="Times New Roman" w:hAnsi="Times New Roman" w:cs="Times New Roman"/>
                <w:sz w:val="24"/>
                <w:szCs w:val="24"/>
              </w:rPr>
            </w:pPr>
            <w:hyperlink r:id="rId60" w:history="1">
              <w:r w:rsidRPr="00B72C23">
                <w:rPr>
                  <w:rStyle w:val="Hyperlink"/>
                  <w:rFonts w:ascii="Times New Roman" w:hAnsi="Times New Roman" w:cs="Times New Roman"/>
                  <w:color w:val="auto"/>
                  <w:sz w:val="24"/>
                  <w:szCs w:val="24"/>
                  <w:u w:val="none"/>
                  <w:shd w:val="clear" w:color="auto" w:fill="FFFFFF"/>
                </w:rPr>
                <w:t>Edukasi Gizi terhadap Sikap Gemar Makan Sayur Kepada Anak Usia Sekolah</w:t>
              </w:r>
            </w:hyperlink>
          </w:p>
        </w:tc>
        <w:tc>
          <w:tcPr>
            <w:tcW w:w="1256" w:type="dxa"/>
          </w:tcPr>
          <w:p w14:paraId="20133CFD"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color w:val="222222"/>
                <w:sz w:val="24"/>
                <w:szCs w:val="24"/>
                <w:shd w:val="clear" w:color="auto" w:fill="FFFFFF"/>
              </w:rPr>
              <w:t>Jurnal Forum Kesehatan: Media Publikasi Kesehatan Ilmiah</w:t>
            </w:r>
          </w:p>
        </w:tc>
        <w:tc>
          <w:tcPr>
            <w:tcW w:w="1556" w:type="dxa"/>
          </w:tcPr>
          <w:p w14:paraId="1D176A23"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Volume 12 / Nomor 1 / Tahun 2022 / halaman 13-17</w:t>
            </w:r>
          </w:p>
        </w:tc>
        <w:tc>
          <w:tcPr>
            <w:tcW w:w="1866" w:type="dxa"/>
          </w:tcPr>
          <w:p w14:paraId="264F8B58" w14:textId="77777777" w:rsidR="00B72C23" w:rsidRPr="00E06038" w:rsidRDefault="00B72C23" w:rsidP="00A54D9B">
            <w:pPr>
              <w:pStyle w:val="ListParagraph"/>
              <w:ind w:left="0"/>
              <w:rPr>
                <w:rStyle w:val="Hyperlink"/>
                <w:rFonts w:ascii="Times New Roman" w:hAnsi="Times New Roman" w:cs="Times New Roman"/>
                <w:sz w:val="24"/>
                <w:szCs w:val="24"/>
              </w:rPr>
            </w:pPr>
            <w:r w:rsidRPr="00E06038">
              <w:rPr>
                <w:rStyle w:val="Hyperlink"/>
                <w:rFonts w:ascii="Times New Roman" w:hAnsi="Times New Roman" w:cs="Times New Roman"/>
                <w:sz w:val="24"/>
                <w:szCs w:val="24"/>
              </w:rPr>
              <w:t>https://e-journal.poltekkes-palangkaraya.ac.id/jfk/article/view/239</w:t>
            </w:r>
          </w:p>
        </w:tc>
      </w:tr>
      <w:tr w:rsidR="00B72C23" w:rsidRPr="00E06038" w14:paraId="4C3C4E96" w14:textId="77777777" w:rsidTr="00A54D9B">
        <w:tc>
          <w:tcPr>
            <w:tcW w:w="709" w:type="dxa"/>
          </w:tcPr>
          <w:p w14:paraId="538BC48F" w14:textId="77777777" w:rsidR="00B72C23" w:rsidRPr="00E06038"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15.</w:t>
            </w:r>
          </w:p>
        </w:tc>
        <w:tc>
          <w:tcPr>
            <w:tcW w:w="3402" w:type="dxa"/>
          </w:tcPr>
          <w:p w14:paraId="34009737" w14:textId="77777777" w:rsidR="00B72C23" w:rsidRPr="00B72C23" w:rsidRDefault="00B72C23" w:rsidP="00A54D9B">
            <w:pPr>
              <w:pStyle w:val="Heading4"/>
              <w:shd w:val="clear" w:color="auto" w:fill="FFFFFF"/>
              <w:spacing w:before="0" w:line="300" w:lineRule="atLeast"/>
              <w:outlineLvl w:val="3"/>
              <w:rPr>
                <w:rFonts w:ascii="Times New Roman" w:hAnsi="Times New Roman" w:cs="Times New Roman"/>
                <w:color w:val="auto"/>
                <w:sz w:val="24"/>
                <w:szCs w:val="24"/>
              </w:rPr>
            </w:pPr>
            <w:hyperlink r:id="rId61" w:history="1">
              <w:r w:rsidRPr="00B72C23">
                <w:rPr>
                  <w:rStyle w:val="Hyperlink"/>
                  <w:rFonts w:ascii="Times New Roman" w:hAnsi="Times New Roman" w:cs="Times New Roman"/>
                  <w:color w:val="auto"/>
                  <w:sz w:val="24"/>
                  <w:szCs w:val="24"/>
                  <w:u w:val="none"/>
                </w:rPr>
                <w:t>The First International Seminar Poltekkes Kemenkes Palangka Raya: A Journey Full of Meaning</w:t>
              </w:r>
            </w:hyperlink>
          </w:p>
          <w:p w14:paraId="15B5D6B9" w14:textId="77777777" w:rsidR="00B72C23" w:rsidRPr="00B72C23" w:rsidRDefault="00B72C23" w:rsidP="00A54D9B">
            <w:pPr>
              <w:pStyle w:val="ListParagraph"/>
              <w:ind w:left="0"/>
              <w:rPr>
                <w:rFonts w:ascii="Times New Roman" w:hAnsi="Times New Roman" w:cs="Times New Roman"/>
                <w:sz w:val="24"/>
                <w:szCs w:val="24"/>
              </w:rPr>
            </w:pPr>
          </w:p>
        </w:tc>
        <w:tc>
          <w:tcPr>
            <w:tcW w:w="1256" w:type="dxa"/>
          </w:tcPr>
          <w:p w14:paraId="7BFB4474" w14:textId="77777777" w:rsidR="00B72C23" w:rsidRPr="00E06038" w:rsidRDefault="00B72C23" w:rsidP="00A54D9B">
            <w:pPr>
              <w:pStyle w:val="ListParagraph"/>
              <w:ind w:left="0"/>
              <w:rPr>
                <w:rFonts w:ascii="Times New Roman" w:hAnsi="Times New Roman" w:cs="Times New Roman"/>
                <w:color w:val="222222"/>
                <w:sz w:val="24"/>
                <w:szCs w:val="24"/>
                <w:shd w:val="clear" w:color="auto" w:fill="FFFFFF"/>
              </w:rPr>
            </w:pPr>
            <w:r w:rsidRPr="00E06038">
              <w:rPr>
                <w:rFonts w:ascii="Times New Roman" w:hAnsi="Times New Roman" w:cs="Times New Roman"/>
                <w:sz w:val="24"/>
                <w:szCs w:val="24"/>
                <w:shd w:val="clear" w:color="auto" w:fill="FFFFFF"/>
              </w:rPr>
              <w:t>Global Health Management Journal</w:t>
            </w:r>
          </w:p>
        </w:tc>
        <w:tc>
          <w:tcPr>
            <w:tcW w:w="1556" w:type="dxa"/>
          </w:tcPr>
          <w:p w14:paraId="717E20C1" w14:textId="77777777" w:rsidR="00B72C23" w:rsidRPr="00E06038" w:rsidRDefault="00B72C23" w:rsidP="00A54D9B">
            <w:pPr>
              <w:pStyle w:val="ListParagraph"/>
              <w:ind w:left="0"/>
              <w:rPr>
                <w:rFonts w:ascii="Times New Roman" w:hAnsi="Times New Roman" w:cs="Times New Roman"/>
                <w:sz w:val="24"/>
                <w:szCs w:val="24"/>
                <w:shd w:val="clear" w:color="auto" w:fill="FFFFFF"/>
              </w:rPr>
            </w:pPr>
            <w:r w:rsidRPr="00E06038">
              <w:rPr>
                <w:rFonts w:ascii="Times New Roman" w:hAnsi="Times New Roman" w:cs="Times New Roman"/>
                <w:sz w:val="24"/>
                <w:szCs w:val="24"/>
                <w:shd w:val="clear" w:color="auto" w:fill="FFFFFF"/>
              </w:rPr>
              <w:t xml:space="preserve">Volume 5 / Nomor 2 / Tahun 2022 / halaman </w:t>
            </w:r>
            <w:r>
              <w:rPr>
                <w:rFonts w:ascii="Times New Roman" w:hAnsi="Times New Roman" w:cs="Times New Roman"/>
                <w:sz w:val="24"/>
                <w:szCs w:val="24"/>
                <w:shd w:val="clear" w:color="auto" w:fill="FFFFFF"/>
              </w:rPr>
              <w:t>165-170</w:t>
            </w:r>
          </w:p>
        </w:tc>
        <w:tc>
          <w:tcPr>
            <w:tcW w:w="1866" w:type="dxa"/>
          </w:tcPr>
          <w:p w14:paraId="0EBB8DD1" w14:textId="77777777" w:rsidR="00B72C23" w:rsidRPr="00E06038" w:rsidRDefault="00B72C23" w:rsidP="00A54D9B">
            <w:pPr>
              <w:pStyle w:val="ListParagraph"/>
              <w:ind w:left="0"/>
              <w:rPr>
                <w:rStyle w:val="Hyperlink"/>
                <w:rFonts w:ascii="Times New Roman" w:hAnsi="Times New Roman" w:cs="Times New Roman"/>
                <w:sz w:val="24"/>
                <w:szCs w:val="24"/>
              </w:rPr>
            </w:pPr>
            <w:r w:rsidRPr="00E06038">
              <w:rPr>
                <w:rStyle w:val="Hyperlink"/>
                <w:rFonts w:ascii="Times New Roman" w:hAnsi="Times New Roman" w:cs="Times New Roman"/>
                <w:sz w:val="24"/>
                <w:szCs w:val="24"/>
              </w:rPr>
              <w:t>https://publications.inschool.id/index.php/ghmj/article/view/945/827</w:t>
            </w:r>
          </w:p>
        </w:tc>
      </w:tr>
    </w:tbl>
    <w:p w14:paraId="409FAB28" w14:textId="77777777" w:rsidR="00B72C23" w:rsidRPr="00C208A5" w:rsidRDefault="00B72C23" w:rsidP="00B72C23">
      <w:pPr>
        <w:pStyle w:val="ListParagraph"/>
        <w:ind w:left="426"/>
      </w:pPr>
    </w:p>
    <w:p w14:paraId="4875EF21" w14:textId="77777777" w:rsidR="00B72C23" w:rsidRPr="00482BC8" w:rsidRDefault="00B72C23" w:rsidP="00B72C23">
      <w:pPr>
        <w:pStyle w:val="ListParagraph"/>
        <w:numPr>
          <w:ilvl w:val="0"/>
          <w:numId w:val="9"/>
        </w:numPr>
        <w:ind w:left="851"/>
      </w:pPr>
      <w:r>
        <w:rPr>
          <w:rFonts w:ascii="Times New Roman" w:hAnsi="Times New Roman" w:cs="Times New Roman"/>
          <w:b/>
          <w:sz w:val="24"/>
        </w:rPr>
        <w:t>Pemakalah Seminar Ilmiah (</w:t>
      </w:r>
      <w:r>
        <w:rPr>
          <w:rFonts w:ascii="Times New Roman" w:hAnsi="Times New Roman" w:cs="Times New Roman"/>
          <w:b/>
          <w:i/>
          <w:sz w:val="24"/>
        </w:rPr>
        <w:t>Oral Presentation</w:t>
      </w:r>
      <w:r>
        <w:rPr>
          <w:rFonts w:ascii="Times New Roman" w:hAnsi="Times New Roman" w:cs="Times New Roman"/>
          <w:b/>
          <w:sz w:val="24"/>
        </w:rPr>
        <w:t>) dalam 5 Tahun Terakhir</w:t>
      </w:r>
    </w:p>
    <w:p w14:paraId="6F639768" w14:textId="77777777" w:rsidR="00B72C23" w:rsidRPr="00482BC8" w:rsidRDefault="00B72C23" w:rsidP="00B72C23">
      <w:pPr>
        <w:pStyle w:val="ListParagraph"/>
        <w:ind w:left="426"/>
      </w:pPr>
    </w:p>
    <w:tbl>
      <w:tblPr>
        <w:tblStyle w:val="TableGrid"/>
        <w:tblW w:w="8931" w:type="dxa"/>
        <w:tblInd w:w="-5" w:type="dxa"/>
        <w:tblLook w:val="04A0" w:firstRow="1" w:lastRow="0" w:firstColumn="1" w:lastColumn="0" w:noHBand="0" w:noVBand="1"/>
      </w:tblPr>
      <w:tblGrid>
        <w:gridCol w:w="570"/>
        <w:gridCol w:w="2401"/>
        <w:gridCol w:w="4259"/>
        <w:gridCol w:w="1701"/>
      </w:tblGrid>
      <w:tr w:rsidR="00B72C23" w:rsidRPr="00247374" w14:paraId="71121FBC" w14:textId="77777777" w:rsidTr="00A54D9B">
        <w:tc>
          <w:tcPr>
            <w:tcW w:w="570" w:type="dxa"/>
          </w:tcPr>
          <w:p w14:paraId="5AB4697D" w14:textId="77777777" w:rsidR="00B72C23" w:rsidRPr="00247374" w:rsidRDefault="00B72C23" w:rsidP="00A54D9B">
            <w:pPr>
              <w:pStyle w:val="ListParagraph"/>
              <w:ind w:left="0"/>
              <w:rPr>
                <w:rFonts w:ascii="Times New Roman" w:hAnsi="Times New Roman" w:cs="Times New Roman"/>
                <w:b/>
                <w:sz w:val="24"/>
                <w:szCs w:val="24"/>
              </w:rPr>
            </w:pPr>
            <w:r w:rsidRPr="00247374">
              <w:rPr>
                <w:rFonts w:ascii="Times New Roman" w:hAnsi="Times New Roman" w:cs="Times New Roman"/>
                <w:b/>
                <w:sz w:val="24"/>
                <w:szCs w:val="24"/>
              </w:rPr>
              <w:t>No.</w:t>
            </w:r>
          </w:p>
        </w:tc>
        <w:tc>
          <w:tcPr>
            <w:tcW w:w="2401" w:type="dxa"/>
          </w:tcPr>
          <w:p w14:paraId="563FD23A" w14:textId="77777777" w:rsidR="00B72C23" w:rsidRPr="00247374" w:rsidRDefault="00B72C23" w:rsidP="00A54D9B">
            <w:pPr>
              <w:pStyle w:val="ListParagraph"/>
              <w:ind w:left="0"/>
              <w:jc w:val="center"/>
              <w:rPr>
                <w:rFonts w:ascii="Times New Roman" w:hAnsi="Times New Roman" w:cs="Times New Roman"/>
                <w:b/>
                <w:sz w:val="24"/>
                <w:szCs w:val="24"/>
              </w:rPr>
            </w:pPr>
            <w:r w:rsidRPr="00247374">
              <w:rPr>
                <w:rFonts w:ascii="Times New Roman" w:hAnsi="Times New Roman" w:cs="Times New Roman"/>
                <w:b/>
                <w:sz w:val="24"/>
                <w:szCs w:val="24"/>
              </w:rPr>
              <w:t>Nama Pertemuan Ilmiah/Seminar</w:t>
            </w:r>
          </w:p>
        </w:tc>
        <w:tc>
          <w:tcPr>
            <w:tcW w:w="4259" w:type="dxa"/>
          </w:tcPr>
          <w:p w14:paraId="6970D189" w14:textId="77777777" w:rsidR="00B72C23" w:rsidRPr="00247374" w:rsidRDefault="00B72C23" w:rsidP="00A54D9B">
            <w:pPr>
              <w:pStyle w:val="ListParagraph"/>
              <w:ind w:left="0"/>
              <w:jc w:val="center"/>
              <w:rPr>
                <w:rFonts w:ascii="Times New Roman" w:hAnsi="Times New Roman" w:cs="Times New Roman"/>
                <w:b/>
                <w:sz w:val="24"/>
                <w:szCs w:val="24"/>
              </w:rPr>
            </w:pPr>
            <w:r w:rsidRPr="00247374">
              <w:rPr>
                <w:rFonts w:ascii="Times New Roman" w:hAnsi="Times New Roman" w:cs="Times New Roman"/>
                <w:b/>
                <w:sz w:val="24"/>
                <w:szCs w:val="24"/>
              </w:rPr>
              <w:t>Judul Artikel</w:t>
            </w:r>
          </w:p>
        </w:tc>
        <w:tc>
          <w:tcPr>
            <w:tcW w:w="1701" w:type="dxa"/>
          </w:tcPr>
          <w:p w14:paraId="28236623" w14:textId="77777777" w:rsidR="00B72C23" w:rsidRPr="00247374" w:rsidRDefault="00B72C23" w:rsidP="00A54D9B">
            <w:pPr>
              <w:pStyle w:val="ListParagraph"/>
              <w:ind w:left="0"/>
              <w:jc w:val="center"/>
              <w:rPr>
                <w:rFonts w:ascii="Times New Roman" w:hAnsi="Times New Roman" w:cs="Times New Roman"/>
                <w:b/>
                <w:sz w:val="24"/>
                <w:szCs w:val="24"/>
              </w:rPr>
            </w:pPr>
            <w:r w:rsidRPr="00247374">
              <w:rPr>
                <w:rFonts w:ascii="Times New Roman" w:hAnsi="Times New Roman" w:cs="Times New Roman"/>
                <w:b/>
                <w:sz w:val="24"/>
                <w:szCs w:val="24"/>
              </w:rPr>
              <w:t>Waktu dan Tempat</w:t>
            </w:r>
          </w:p>
        </w:tc>
      </w:tr>
      <w:tr w:rsidR="00B72C23" w:rsidRPr="00247374" w14:paraId="68F07641" w14:textId="77777777" w:rsidTr="00A54D9B">
        <w:tc>
          <w:tcPr>
            <w:tcW w:w="570" w:type="dxa"/>
          </w:tcPr>
          <w:p w14:paraId="5F585306" w14:textId="77777777" w:rsidR="00B72C23" w:rsidRPr="00247374" w:rsidRDefault="00B72C23" w:rsidP="00A54D9B">
            <w:pPr>
              <w:pStyle w:val="ListParagraph"/>
              <w:ind w:left="0"/>
              <w:rPr>
                <w:rFonts w:ascii="Times New Roman" w:hAnsi="Times New Roman" w:cs="Times New Roman"/>
                <w:sz w:val="24"/>
                <w:szCs w:val="24"/>
              </w:rPr>
            </w:pPr>
            <w:r w:rsidRPr="00247374">
              <w:rPr>
                <w:rFonts w:ascii="Times New Roman" w:hAnsi="Times New Roman" w:cs="Times New Roman"/>
                <w:sz w:val="24"/>
                <w:szCs w:val="24"/>
              </w:rPr>
              <w:t>1.</w:t>
            </w:r>
          </w:p>
        </w:tc>
        <w:tc>
          <w:tcPr>
            <w:tcW w:w="2401" w:type="dxa"/>
          </w:tcPr>
          <w:p w14:paraId="5A760464" w14:textId="77777777" w:rsidR="00B72C23" w:rsidRPr="00247374" w:rsidRDefault="00B72C23" w:rsidP="00A54D9B">
            <w:pPr>
              <w:pStyle w:val="ListParagraph"/>
              <w:ind w:left="0"/>
              <w:rPr>
                <w:rFonts w:ascii="Times New Roman" w:hAnsi="Times New Roman" w:cs="Times New Roman"/>
                <w:sz w:val="24"/>
                <w:szCs w:val="24"/>
              </w:rPr>
            </w:pPr>
            <w:r w:rsidRPr="00247374">
              <w:rPr>
                <w:rFonts w:ascii="Times New Roman" w:hAnsi="Times New Roman" w:cs="Times New Roman"/>
                <w:sz w:val="24"/>
                <w:szCs w:val="24"/>
                <w:shd w:val="clear" w:color="auto" w:fill="FFFFFF"/>
              </w:rPr>
              <w:t>The 4th International Conference on Applied Science and Health (ICASH) 4</w:t>
            </w:r>
          </w:p>
        </w:tc>
        <w:tc>
          <w:tcPr>
            <w:tcW w:w="4259" w:type="dxa"/>
          </w:tcPr>
          <w:p w14:paraId="7C9349CA" w14:textId="77777777" w:rsidR="00B72C23" w:rsidRPr="00A54D9B" w:rsidRDefault="00B72C23" w:rsidP="00A54D9B">
            <w:pPr>
              <w:pStyle w:val="ListParagraph"/>
              <w:ind w:left="0"/>
              <w:rPr>
                <w:rFonts w:ascii="Times New Roman" w:hAnsi="Times New Roman" w:cs="Times New Roman"/>
                <w:sz w:val="24"/>
                <w:szCs w:val="24"/>
              </w:rPr>
            </w:pPr>
            <w:hyperlink r:id="rId62" w:history="1">
              <w:r w:rsidRPr="00A54D9B">
                <w:rPr>
                  <w:rStyle w:val="Hyperlink"/>
                  <w:rFonts w:ascii="Times New Roman" w:hAnsi="Times New Roman" w:cs="Times New Roman"/>
                  <w:i/>
                  <w:iCs/>
                  <w:color w:val="auto"/>
                  <w:sz w:val="24"/>
                  <w:szCs w:val="24"/>
                  <w:u w:val="none"/>
                  <w:shd w:val="clear" w:color="auto" w:fill="FFFFFF"/>
                </w:rPr>
                <w:t>Critics on Policy of Soy-Based Infant Formula in Indonesia: Compared to Australian and New Zealand Food Standards</w:t>
              </w:r>
            </w:hyperlink>
          </w:p>
        </w:tc>
        <w:tc>
          <w:tcPr>
            <w:tcW w:w="1701" w:type="dxa"/>
          </w:tcPr>
          <w:p w14:paraId="3982C5F1" w14:textId="77777777" w:rsidR="00B72C23" w:rsidRPr="00247374" w:rsidRDefault="00B72C23" w:rsidP="00A54D9B">
            <w:pPr>
              <w:pStyle w:val="ListParagraph"/>
              <w:ind w:left="0"/>
              <w:rPr>
                <w:rFonts w:ascii="Times New Roman" w:hAnsi="Times New Roman" w:cs="Times New Roman"/>
                <w:sz w:val="24"/>
                <w:szCs w:val="24"/>
              </w:rPr>
            </w:pPr>
            <w:r w:rsidRPr="00247374">
              <w:rPr>
                <w:rFonts w:ascii="Times New Roman" w:hAnsi="Times New Roman" w:cs="Times New Roman"/>
                <w:sz w:val="24"/>
                <w:szCs w:val="24"/>
              </w:rPr>
              <w:t>23 Juli 2019, Thailand</w:t>
            </w:r>
          </w:p>
        </w:tc>
      </w:tr>
      <w:tr w:rsidR="00B72C23" w:rsidRPr="00247374" w14:paraId="3DC6D41D" w14:textId="77777777" w:rsidTr="00A54D9B">
        <w:tc>
          <w:tcPr>
            <w:tcW w:w="570" w:type="dxa"/>
          </w:tcPr>
          <w:p w14:paraId="6BF5954B" w14:textId="77777777" w:rsidR="00B72C23" w:rsidRPr="00247374" w:rsidRDefault="00B72C23" w:rsidP="00A54D9B">
            <w:pPr>
              <w:pStyle w:val="ListParagraph"/>
              <w:ind w:left="0"/>
              <w:rPr>
                <w:rFonts w:ascii="Times New Roman" w:hAnsi="Times New Roman" w:cs="Times New Roman"/>
                <w:sz w:val="24"/>
                <w:szCs w:val="24"/>
              </w:rPr>
            </w:pPr>
            <w:r w:rsidRPr="00247374">
              <w:rPr>
                <w:rFonts w:ascii="Times New Roman" w:hAnsi="Times New Roman" w:cs="Times New Roman"/>
                <w:sz w:val="24"/>
                <w:szCs w:val="24"/>
              </w:rPr>
              <w:t>2.</w:t>
            </w:r>
          </w:p>
        </w:tc>
        <w:tc>
          <w:tcPr>
            <w:tcW w:w="2401" w:type="dxa"/>
          </w:tcPr>
          <w:p w14:paraId="476D5DD9" w14:textId="77777777" w:rsidR="00B72C23" w:rsidRPr="00247374" w:rsidRDefault="00B72C23" w:rsidP="00A54D9B">
            <w:pPr>
              <w:pStyle w:val="ListParagraph"/>
              <w:ind w:left="0"/>
              <w:rPr>
                <w:rFonts w:ascii="Times New Roman" w:hAnsi="Times New Roman" w:cs="Times New Roman"/>
                <w:sz w:val="24"/>
                <w:szCs w:val="24"/>
              </w:rPr>
            </w:pPr>
            <w:r w:rsidRPr="00247374">
              <w:rPr>
                <w:rFonts w:ascii="Times New Roman" w:hAnsi="Times New Roman" w:cs="Times New Roman"/>
                <w:sz w:val="24"/>
                <w:szCs w:val="24"/>
              </w:rPr>
              <w:t>Asian Congress of Nutrition</w:t>
            </w:r>
          </w:p>
        </w:tc>
        <w:tc>
          <w:tcPr>
            <w:tcW w:w="4259" w:type="dxa"/>
          </w:tcPr>
          <w:p w14:paraId="49B6348F" w14:textId="77777777" w:rsidR="00B72C23" w:rsidRPr="00A54D9B" w:rsidRDefault="00B72C23" w:rsidP="00A54D9B">
            <w:pPr>
              <w:pStyle w:val="ListParagraph"/>
              <w:ind w:left="0"/>
              <w:rPr>
                <w:rFonts w:ascii="Times New Roman" w:hAnsi="Times New Roman" w:cs="Times New Roman"/>
                <w:sz w:val="24"/>
                <w:szCs w:val="24"/>
              </w:rPr>
            </w:pPr>
            <w:hyperlink r:id="rId63" w:history="1">
              <w:r w:rsidRPr="00A54D9B">
                <w:rPr>
                  <w:rStyle w:val="Hyperlink"/>
                  <w:rFonts w:ascii="Times New Roman" w:hAnsi="Times New Roman" w:cs="Times New Roman"/>
                  <w:i/>
                  <w:iCs/>
                  <w:color w:val="auto"/>
                  <w:sz w:val="24"/>
                  <w:szCs w:val="24"/>
                  <w:u w:val="none"/>
                  <w:shd w:val="clear" w:color="auto" w:fill="FFFFFF"/>
                </w:rPr>
                <w:t>Morphological, Rheological and Tribological Properties of Lactobacillus rhamnosus GG (LGG) Encapsulated Protein-Alginate Composite Microgels</w:t>
              </w:r>
            </w:hyperlink>
          </w:p>
        </w:tc>
        <w:tc>
          <w:tcPr>
            <w:tcW w:w="1701" w:type="dxa"/>
          </w:tcPr>
          <w:p w14:paraId="6E0B2CE9" w14:textId="77777777" w:rsidR="00B72C23" w:rsidRPr="00247374" w:rsidRDefault="00B72C23" w:rsidP="00A54D9B">
            <w:pPr>
              <w:pStyle w:val="ListParagraph"/>
              <w:ind w:left="0"/>
              <w:rPr>
                <w:rFonts w:ascii="Times New Roman" w:hAnsi="Times New Roman" w:cs="Times New Roman"/>
                <w:sz w:val="24"/>
                <w:szCs w:val="24"/>
              </w:rPr>
            </w:pPr>
            <w:r w:rsidRPr="00247374">
              <w:rPr>
                <w:rFonts w:ascii="Times New Roman" w:hAnsi="Times New Roman" w:cs="Times New Roman"/>
                <w:sz w:val="24"/>
                <w:szCs w:val="24"/>
              </w:rPr>
              <w:t>4 Agustus 2019, Bali</w:t>
            </w:r>
          </w:p>
        </w:tc>
      </w:tr>
    </w:tbl>
    <w:p w14:paraId="0FC444EA" w14:textId="77777777" w:rsidR="00B72C23" w:rsidRDefault="00B72C23" w:rsidP="00B72C23">
      <w:pPr>
        <w:pStyle w:val="ListParagraph"/>
        <w:ind w:left="426"/>
      </w:pPr>
    </w:p>
    <w:p w14:paraId="77947974" w14:textId="77777777" w:rsidR="00B72C23" w:rsidRPr="00482BC8" w:rsidRDefault="00B72C23" w:rsidP="00B72C23">
      <w:pPr>
        <w:pStyle w:val="ListParagraph"/>
        <w:numPr>
          <w:ilvl w:val="0"/>
          <w:numId w:val="9"/>
        </w:numPr>
        <w:ind w:left="851"/>
      </w:pPr>
      <w:r>
        <w:rPr>
          <w:rFonts w:ascii="Times New Roman" w:hAnsi="Times New Roman" w:cs="Times New Roman"/>
          <w:b/>
          <w:sz w:val="24"/>
        </w:rPr>
        <w:t>Karya Buku dalam 5 Tahun Terakhir</w:t>
      </w:r>
    </w:p>
    <w:p w14:paraId="16045D0A" w14:textId="77777777" w:rsidR="00B72C23" w:rsidRDefault="00B72C23" w:rsidP="00B72C23">
      <w:pPr>
        <w:pStyle w:val="ListParagraph"/>
        <w:ind w:left="426"/>
        <w:rPr>
          <w:rFonts w:ascii="Times New Roman" w:hAnsi="Times New Roman" w:cs="Times New Roman"/>
          <w:b/>
          <w:sz w:val="24"/>
        </w:rPr>
      </w:pPr>
    </w:p>
    <w:tbl>
      <w:tblPr>
        <w:tblStyle w:val="TableGrid"/>
        <w:tblW w:w="8931" w:type="dxa"/>
        <w:tblInd w:w="-5" w:type="dxa"/>
        <w:tblLook w:val="04A0" w:firstRow="1" w:lastRow="0" w:firstColumn="1" w:lastColumn="0" w:noHBand="0" w:noVBand="1"/>
      </w:tblPr>
      <w:tblGrid>
        <w:gridCol w:w="560"/>
        <w:gridCol w:w="3751"/>
        <w:gridCol w:w="1354"/>
        <w:gridCol w:w="1565"/>
        <w:gridCol w:w="1701"/>
      </w:tblGrid>
      <w:tr w:rsidR="00B72C23" w:rsidRPr="00794DA8" w14:paraId="1AC4C861" w14:textId="77777777" w:rsidTr="00A54D9B">
        <w:tc>
          <w:tcPr>
            <w:tcW w:w="560" w:type="dxa"/>
            <w:vAlign w:val="center"/>
          </w:tcPr>
          <w:p w14:paraId="407212E3" w14:textId="77777777" w:rsidR="00B72C23" w:rsidRPr="00482BC8" w:rsidRDefault="00B72C23" w:rsidP="00A54D9B">
            <w:pPr>
              <w:pStyle w:val="ListParagraph"/>
              <w:ind w:left="0"/>
              <w:rPr>
                <w:rFonts w:ascii="Times New Roman" w:hAnsi="Times New Roman" w:cs="Times New Roman"/>
                <w:b/>
              </w:rPr>
            </w:pPr>
            <w:r w:rsidRPr="00482BC8">
              <w:rPr>
                <w:rFonts w:ascii="Times New Roman" w:hAnsi="Times New Roman" w:cs="Times New Roman"/>
                <w:b/>
              </w:rPr>
              <w:t>No.</w:t>
            </w:r>
          </w:p>
        </w:tc>
        <w:tc>
          <w:tcPr>
            <w:tcW w:w="3751" w:type="dxa"/>
            <w:vAlign w:val="center"/>
          </w:tcPr>
          <w:p w14:paraId="734B6887"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Judul Buku</w:t>
            </w:r>
          </w:p>
        </w:tc>
        <w:tc>
          <w:tcPr>
            <w:tcW w:w="1354" w:type="dxa"/>
            <w:vAlign w:val="center"/>
          </w:tcPr>
          <w:p w14:paraId="2EF5E99F"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Tahun</w:t>
            </w:r>
          </w:p>
        </w:tc>
        <w:tc>
          <w:tcPr>
            <w:tcW w:w="1565" w:type="dxa"/>
            <w:vAlign w:val="center"/>
          </w:tcPr>
          <w:p w14:paraId="2B1045DD"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Jumlah halaman</w:t>
            </w:r>
          </w:p>
        </w:tc>
        <w:tc>
          <w:tcPr>
            <w:tcW w:w="1701" w:type="dxa"/>
            <w:vAlign w:val="center"/>
          </w:tcPr>
          <w:p w14:paraId="2A55059B"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Penerbit</w:t>
            </w:r>
          </w:p>
        </w:tc>
      </w:tr>
      <w:tr w:rsidR="00B72C23" w:rsidRPr="00794DA8" w14:paraId="7C4C85F0" w14:textId="77777777" w:rsidTr="00A54D9B">
        <w:tc>
          <w:tcPr>
            <w:tcW w:w="560" w:type="dxa"/>
          </w:tcPr>
          <w:p w14:paraId="0A47E624"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1.</w:t>
            </w:r>
          </w:p>
        </w:tc>
        <w:tc>
          <w:tcPr>
            <w:tcW w:w="3751" w:type="dxa"/>
          </w:tcPr>
          <w:p w14:paraId="0354AFB3"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Antologi Selamat Tinggal Masa Lalu</w:t>
            </w:r>
          </w:p>
        </w:tc>
        <w:tc>
          <w:tcPr>
            <w:tcW w:w="1354" w:type="dxa"/>
          </w:tcPr>
          <w:p w14:paraId="62E5177A" w14:textId="77777777" w:rsidR="00B72C23" w:rsidRPr="00794DA8" w:rsidRDefault="00B72C23" w:rsidP="00A54D9B">
            <w:pPr>
              <w:pStyle w:val="ListParagraph"/>
              <w:ind w:left="0"/>
              <w:jc w:val="center"/>
              <w:rPr>
                <w:rFonts w:ascii="Times New Roman" w:hAnsi="Times New Roman" w:cs="Times New Roman"/>
              </w:rPr>
            </w:pPr>
            <w:r>
              <w:rPr>
                <w:rFonts w:ascii="Times New Roman" w:hAnsi="Times New Roman" w:cs="Times New Roman"/>
              </w:rPr>
              <w:t>2021</w:t>
            </w:r>
          </w:p>
        </w:tc>
        <w:tc>
          <w:tcPr>
            <w:tcW w:w="1565" w:type="dxa"/>
          </w:tcPr>
          <w:p w14:paraId="09C29F08" w14:textId="77777777" w:rsidR="00B72C23" w:rsidRPr="00794DA8" w:rsidRDefault="00B72C23" w:rsidP="00A54D9B">
            <w:pPr>
              <w:pStyle w:val="ListParagraph"/>
              <w:ind w:left="0"/>
              <w:jc w:val="center"/>
              <w:rPr>
                <w:rFonts w:ascii="Times New Roman" w:hAnsi="Times New Roman" w:cs="Times New Roman"/>
              </w:rPr>
            </w:pPr>
            <w:r>
              <w:rPr>
                <w:rFonts w:ascii="Times New Roman" w:hAnsi="Times New Roman" w:cs="Times New Roman"/>
              </w:rPr>
              <w:t>187</w:t>
            </w:r>
          </w:p>
        </w:tc>
        <w:tc>
          <w:tcPr>
            <w:tcW w:w="1701" w:type="dxa"/>
          </w:tcPr>
          <w:p w14:paraId="0A5BBC1E"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Huwara Publishing</w:t>
            </w:r>
          </w:p>
        </w:tc>
      </w:tr>
      <w:tr w:rsidR="00B72C23" w:rsidRPr="00794DA8" w14:paraId="33ACE676" w14:textId="77777777" w:rsidTr="00A54D9B">
        <w:tc>
          <w:tcPr>
            <w:tcW w:w="560" w:type="dxa"/>
          </w:tcPr>
          <w:p w14:paraId="1EBB4D7D"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2.</w:t>
            </w:r>
          </w:p>
        </w:tc>
        <w:tc>
          <w:tcPr>
            <w:tcW w:w="3751" w:type="dxa"/>
          </w:tcPr>
          <w:p w14:paraId="12986D49"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Antologi Christmas Wonders: 35 Kisah Kasih</w:t>
            </w:r>
          </w:p>
        </w:tc>
        <w:tc>
          <w:tcPr>
            <w:tcW w:w="1354" w:type="dxa"/>
          </w:tcPr>
          <w:p w14:paraId="7CA537D2" w14:textId="77777777" w:rsidR="00B72C23" w:rsidRPr="00794DA8" w:rsidRDefault="00B72C23" w:rsidP="00A54D9B">
            <w:pPr>
              <w:pStyle w:val="ListParagraph"/>
              <w:ind w:left="0"/>
              <w:jc w:val="center"/>
              <w:rPr>
                <w:rFonts w:ascii="Times New Roman" w:hAnsi="Times New Roman" w:cs="Times New Roman"/>
              </w:rPr>
            </w:pPr>
            <w:r>
              <w:rPr>
                <w:rFonts w:ascii="Times New Roman" w:hAnsi="Times New Roman" w:cs="Times New Roman"/>
              </w:rPr>
              <w:t>2021</w:t>
            </w:r>
          </w:p>
        </w:tc>
        <w:tc>
          <w:tcPr>
            <w:tcW w:w="1565" w:type="dxa"/>
          </w:tcPr>
          <w:p w14:paraId="695B7D3B" w14:textId="77777777" w:rsidR="00B72C23" w:rsidRPr="00794DA8" w:rsidRDefault="00B72C23" w:rsidP="00A54D9B">
            <w:pPr>
              <w:pStyle w:val="ListParagraph"/>
              <w:ind w:left="0"/>
              <w:jc w:val="center"/>
              <w:rPr>
                <w:rFonts w:ascii="Times New Roman" w:hAnsi="Times New Roman" w:cs="Times New Roman"/>
              </w:rPr>
            </w:pPr>
            <w:r>
              <w:rPr>
                <w:rFonts w:ascii="Times New Roman" w:hAnsi="Times New Roman" w:cs="Times New Roman"/>
              </w:rPr>
              <w:t>261</w:t>
            </w:r>
          </w:p>
        </w:tc>
        <w:tc>
          <w:tcPr>
            <w:tcW w:w="1701" w:type="dxa"/>
          </w:tcPr>
          <w:p w14:paraId="75E029B4" w14:textId="77777777" w:rsidR="00B72C23" w:rsidRPr="00794DA8" w:rsidRDefault="00B72C23" w:rsidP="00A54D9B">
            <w:pPr>
              <w:pStyle w:val="ListParagraph"/>
              <w:ind w:left="0"/>
              <w:rPr>
                <w:rFonts w:ascii="Times New Roman" w:hAnsi="Times New Roman" w:cs="Times New Roman"/>
              </w:rPr>
            </w:pPr>
            <w:r w:rsidRPr="00B665B8">
              <w:rPr>
                <w:rFonts w:ascii="Times New Roman" w:hAnsi="Times New Roman" w:cs="Times New Roman"/>
              </w:rPr>
              <w:t>CV Elda Mediatama</w:t>
            </w:r>
          </w:p>
        </w:tc>
      </w:tr>
      <w:tr w:rsidR="00B72C23" w:rsidRPr="00794DA8" w14:paraId="6D0B1561" w14:textId="77777777" w:rsidTr="00A54D9B">
        <w:tc>
          <w:tcPr>
            <w:tcW w:w="560" w:type="dxa"/>
          </w:tcPr>
          <w:p w14:paraId="0B121151"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3.</w:t>
            </w:r>
          </w:p>
        </w:tc>
        <w:tc>
          <w:tcPr>
            <w:tcW w:w="3751" w:type="dxa"/>
          </w:tcPr>
          <w:p w14:paraId="4F2EF8BD" w14:textId="77777777" w:rsidR="00B72C23" w:rsidRPr="00A54D9B" w:rsidRDefault="00B72C23" w:rsidP="00A54D9B">
            <w:pPr>
              <w:pStyle w:val="ListParagraph"/>
              <w:ind w:left="0"/>
              <w:rPr>
                <w:rFonts w:ascii="Times New Roman" w:hAnsi="Times New Roman" w:cs="Times New Roman"/>
                <w:sz w:val="24"/>
                <w:szCs w:val="24"/>
              </w:rPr>
            </w:pPr>
            <w:hyperlink r:id="rId64" w:tgtFrame="_blank" w:history="1">
              <w:r w:rsidRPr="00A54D9B">
                <w:rPr>
                  <w:rStyle w:val="Hyperlink"/>
                  <w:rFonts w:ascii="Times New Roman" w:hAnsi="Times New Roman" w:cs="Times New Roman"/>
                  <w:color w:val="auto"/>
                  <w:sz w:val="24"/>
                  <w:szCs w:val="24"/>
                  <w:u w:val="none"/>
                  <w:shd w:val="clear" w:color="auto" w:fill="FFFFFF"/>
                </w:rPr>
                <w:t>Puspawarna cerita : kumpulan tulisan tentang pandemi dan kisah-kisah inspirasi</w:t>
              </w:r>
            </w:hyperlink>
          </w:p>
        </w:tc>
        <w:tc>
          <w:tcPr>
            <w:tcW w:w="1354" w:type="dxa"/>
          </w:tcPr>
          <w:p w14:paraId="580939DC" w14:textId="77777777" w:rsidR="00B72C23" w:rsidRDefault="00B72C23" w:rsidP="00A54D9B">
            <w:pPr>
              <w:pStyle w:val="ListParagraph"/>
              <w:ind w:left="0"/>
              <w:jc w:val="center"/>
              <w:rPr>
                <w:rFonts w:ascii="Times New Roman" w:hAnsi="Times New Roman" w:cs="Times New Roman"/>
              </w:rPr>
            </w:pPr>
            <w:r>
              <w:rPr>
                <w:rFonts w:ascii="Times New Roman" w:hAnsi="Times New Roman" w:cs="Times New Roman"/>
              </w:rPr>
              <w:t>2022</w:t>
            </w:r>
          </w:p>
        </w:tc>
        <w:tc>
          <w:tcPr>
            <w:tcW w:w="1565" w:type="dxa"/>
          </w:tcPr>
          <w:p w14:paraId="74FD8689" w14:textId="77777777" w:rsidR="00B72C23" w:rsidRDefault="00B72C23" w:rsidP="00A54D9B">
            <w:pPr>
              <w:pStyle w:val="ListParagraph"/>
              <w:ind w:left="0"/>
              <w:jc w:val="center"/>
              <w:rPr>
                <w:rFonts w:ascii="Times New Roman" w:hAnsi="Times New Roman" w:cs="Times New Roman"/>
              </w:rPr>
            </w:pPr>
            <w:r>
              <w:rPr>
                <w:rFonts w:ascii="Times New Roman" w:hAnsi="Times New Roman" w:cs="Times New Roman"/>
              </w:rPr>
              <w:t>267</w:t>
            </w:r>
          </w:p>
        </w:tc>
        <w:tc>
          <w:tcPr>
            <w:tcW w:w="1701" w:type="dxa"/>
          </w:tcPr>
          <w:p w14:paraId="3D1F18E6" w14:textId="77777777" w:rsidR="00B72C23" w:rsidRPr="00B665B8" w:rsidRDefault="00B72C23" w:rsidP="00A54D9B">
            <w:pPr>
              <w:pStyle w:val="ListParagraph"/>
              <w:ind w:left="0"/>
              <w:rPr>
                <w:rFonts w:ascii="Times New Roman" w:hAnsi="Times New Roman" w:cs="Times New Roman"/>
              </w:rPr>
            </w:pPr>
            <w:r>
              <w:rPr>
                <w:rFonts w:ascii="Times New Roman" w:hAnsi="Times New Roman" w:cs="Times New Roman"/>
              </w:rPr>
              <w:t>Wonderful Publisher</w:t>
            </w:r>
          </w:p>
        </w:tc>
      </w:tr>
      <w:tr w:rsidR="00B72C23" w:rsidRPr="00794DA8" w14:paraId="22F506BF" w14:textId="77777777" w:rsidTr="00A54D9B">
        <w:tc>
          <w:tcPr>
            <w:tcW w:w="560" w:type="dxa"/>
          </w:tcPr>
          <w:p w14:paraId="5D4024AB"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4.</w:t>
            </w:r>
          </w:p>
        </w:tc>
        <w:tc>
          <w:tcPr>
            <w:tcW w:w="3751" w:type="dxa"/>
          </w:tcPr>
          <w:p w14:paraId="00CBACD6" w14:textId="77777777" w:rsidR="00B72C23" w:rsidRPr="00A54D9B" w:rsidRDefault="00B72C23" w:rsidP="00A54D9B">
            <w:pPr>
              <w:pStyle w:val="ListParagraph"/>
              <w:ind w:left="0"/>
              <w:rPr>
                <w:rFonts w:ascii="Times New Roman" w:hAnsi="Times New Roman" w:cs="Times New Roman"/>
                <w:sz w:val="24"/>
                <w:szCs w:val="24"/>
              </w:rPr>
            </w:pPr>
            <w:hyperlink r:id="rId65" w:tgtFrame="_blank" w:history="1">
              <w:r w:rsidRPr="00A54D9B">
                <w:rPr>
                  <w:rStyle w:val="Hyperlink"/>
                  <w:rFonts w:ascii="Times New Roman" w:hAnsi="Times New Roman" w:cs="Times New Roman"/>
                  <w:color w:val="auto"/>
                  <w:sz w:val="24"/>
                  <w:szCs w:val="24"/>
                  <w:u w:val="none"/>
                  <w:shd w:val="clear" w:color="auto" w:fill="FFFFFF"/>
                </w:rPr>
                <w:t>Kekuatan di Balik Kelembutan</w:t>
              </w:r>
            </w:hyperlink>
          </w:p>
        </w:tc>
        <w:tc>
          <w:tcPr>
            <w:tcW w:w="1354" w:type="dxa"/>
          </w:tcPr>
          <w:p w14:paraId="20B232C2" w14:textId="77777777" w:rsidR="00B72C23" w:rsidRDefault="00B72C23" w:rsidP="00A54D9B">
            <w:pPr>
              <w:pStyle w:val="ListParagraph"/>
              <w:ind w:left="0"/>
              <w:jc w:val="center"/>
              <w:rPr>
                <w:rFonts w:ascii="Times New Roman" w:hAnsi="Times New Roman" w:cs="Times New Roman"/>
              </w:rPr>
            </w:pPr>
            <w:r>
              <w:rPr>
                <w:rFonts w:ascii="Times New Roman" w:hAnsi="Times New Roman" w:cs="Times New Roman"/>
              </w:rPr>
              <w:t>2022</w:t>
            </w:r>
          </w:p>
        </w:tc>
        <w:tc>
          <w:tcPr>
            <w:tcW w:w="1565" w:type="dxa"/>
          </w:tcPr>
          <w:p w14:paraId="6F520BF9" w14:textId="77777777" w:rsidR="00B72C23" w:rsidRDefault="00B72C23" w:rsidP="00A54D9B">
            <w:pPr>
              <w:pStyle w:val="ListParagraph"/>
              <w:ind w:left="0"/>
              <w:jc w:val="center"/>
              <w:rPr>
                <w:rFonts w:ascii="Times New Roman" w:hAnsi="Times New Roman" w:cs="Times New Roman"/>
              </w:rPr>
            </w:pPr>
            <w:r>
              <w:rPr>
                <w:rFonts w:ascii="Times New Roman" w:hAnsi="Times New Roman" w:cs="Times New Roman"/>
              </w:rPr>
              <w:t>180</w:t>
            </w:r>
          </w:p>
        </w:tc>
        <w:tc>
          <w:tcPr>
            <w:tcW w:w="1701" w:type="dxa"/>
          </w:tcPr>
          <w:p w14:paraId="39A25072" w14:textId="77777777" w:rsidR="00B72C23" w:rsidRPr="00B665B8" w:rsidRDefault="00B72C23" w:rsidP="00A54D9B">
            <w:pPr>
              <w:pStyle w:val="ListParagraph"/>
              <w:ind w:left="0"/>
              <w:rPr>
                <w:rFonts w:ascii="Times New Roman" w:hAnsi="Times New Roman" w:cs="Times New Roman"/>
              </w:rPr>
            </w:pPr>
            <w:r w:rsidRPr="00B665B8">
              <w:rPr>
                <w:rFonts w:ascii="Times New Roman" w:hAnsi="Times New Roman" w:cs="Times New Roman"/>
              </w:rPr>
              <w:t>CV Elda Mediatama</w:t>
            </w:r>
          </w:p>
        </w:tc>
      </w:tr>
      <w:tr w:rsidR="00B72C23" w:rsidRPr="00794DA8" w14:paraId="2204D531" w14:textId="77777777" w:rsidTr="00A54D9B">
        <w:tc>
          <w:tcPr>
            <w:tcW w:w="560" w:type="dxa"/>
          </w:tcPr>
          <w:p w14:paraId="2D10A55B"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5.</w:t>
            </w:r>
          </w:p>
        </w:tc>
        <w:tc>
          <w:tcPr>
            <w:tcW w:w="3751" w:type="dxa"/>
          </w:tcPr>
          <w:p w14:paraId="72A450F9" w14:textId="77777777" w:rsidR="00B72C23" w:rsidRPr="00A54D9B" w:rsidRDefault="00B72C23" w:rsidP="00A54D9B">
            <w:pPr>
              <w:pStyle w:val="ListParagraph"/>
              <w:ind w:left="0"/>
              <w:rPr>
                <w:rFonts w:ascii="Times New Roman" w:hAnsi="Times New Roman" w:cs="Times New Roman"/>
                <w:sz w:val="24"/>
                <w:szCs w:val="24"/>
              </w:rPr>
            </w:pPr>
            <w:hyperlink r:id="rId66" w:tgtFrame="_blank" w:history="1">
              <w:r w:rsidRPr="00A54D9B">
                <w:rPr>
                  <w:rStyle w:val="Hyperlink"/>
                  <w:rFonts w:ascii="Times New Roman" w:hAnsi="Times New Roman" w:cs="Times New Roman"/>
                  <w:color w:val="auto"/>
                  <w:sz w:val="24"/>
                  <w:szCs w:val="24"/>
                  <w:u w:val="none"/>
                  <w:shd w:val="clear" w:color="auto" w:fill="FFFFFF"/>
                </w:rPr>
                <w:t>Sebuah Janji</w:t>
              </w:r>
            </w:hyperlink>
          </w:p>
        </w:tc>
        <w:tc>
          <w:tcPr>
            <w:tcW w:w="1354" w:type="dxa"/>
          </w:tcPr>
          <w:p w14:paraId="24C35426" w14:textId="77777777" w:rsidR="00B72C23" w:rsidRDefault="00B72C23" w:rsidP="00A54D9B">
            <w:pPr>
              <w:pStyle w:val="ListParagraph"/>
              <w:ind w:left="0"/>
              <w:jc w:val="center"/>
              <w:rPr>
                <w:rFonts w:ascii="Times New Roman" w:hAnsi="Times New Roman" w:cs="Times New Roman"/>
              </w:rPr>
            </w:pPr>
            <w:r>
              <w:rPr>
                <w:rFonts w:ascii="Times New Roman" w:hAnsi="Times New Roman" w:cs="Times New Roman"/>
              </w:rPr>
              <w:t>2022</w:t>
            </w:r>
          </w:p>
        </w:tc>
        <w:tc>
          <w:tcPr>
            <w:tcW w:w="1565" w:type="dxa"/>
          </w:tcPr>
          <w:p w14:paraId="747FFAA9" w14:textId="77777777" w:rsidR="00B72C23" w:rsidRDefault="00B72C23" w:rsidP="00A54D9B">
            <w:pPr>
              <w:pStyle w:val="ListParagraph"/>
              <w:ind w:left="0"/>
              <w:jc w:val="center"/>
              <w:rPr>
                <w:rFonts w:ascii="Times New Roman" w:hAnsi="Times New Roman" w:cs="Times New Roman"/>
              </w:rPr>
            </w:pPr>
            <w:r>
              <w:rPr>
                <w:rFonts w:ascii="Times New Roman" w:hAnsi="Times New Roman" w:cs="Times New Roman"/>
              </w:rPr>
              <w:t>185</w:t>
            </w:r>
          </w:p>
        </w:tc>
        <w:tc>
          <w:tcPr>
            <w:tcW w:w="1701" w:type="dxa"/>
          </w:tcPr>
          <w:p w14:paraId="6CC022D2" w14:textId="77777777" w:rsidR="00B72C23" w:rsidRPr="00B665B8" w:rsidRDefault="00B72C23" w:rsidP="00A54D9B">
            <w:pPr>
              <w:pStyle w:val="ListParagraph"/>
              <w:ind w:left="0"/>
              <w:rPr>
                <w:rFonts w:ascii="Times New Roman" w:hAnsi="Times New Roman" w:cs="Times New Roman"/>
              </w:rPr>
            </w:pPr>
            <w:r>
              <w:rPr>
                <w:rFonts w:ascii="Times New Roman" w:hAnsi="Times New Roman" w:cs="Times New Roman"/>
              </w:rPr>
              <w:t>Huwara Publishing</w:t>
            </w:r>
          </w:p>
        </w:tc>
      </w:tr>
      <w:tr w:rsidR="00B72C23" w:rsidRPr="00794DA8" w14:paraId="44193F04" w14:textId="77777777" w:rsidTr="00A54D9B">
        <w:tc>
          <w:tcPr>
            <w:tcW w:w="560" w:type="dxa"/>
          </w:tcPr>
          <w:p w14:paraId="2E7378DE"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6.</w:t>
            </w:r>
          </w:p>
        </w:tc>
        <w:tc>
          <w:tcPr>
            <w:tcW w:w="3751" w:type="dxa"/>
          </w:tcPr>
          <w:p w14:paraId="1EF09BBE" w14:textId="77777777" w:rsidR="00B72C23" w:rsidRPr="00A54D9B" w:rsidRDefault="00B72C23" w:rsidP="00A54D9B">
            <w:pPr>
              <w:pStyle w:val="ListParagraph"/>
              <w:ind w:left="0"/>
              <w:rPr>
                <w:rFonts w:ascii="Times New Roman" w:hAnsi="Times New Roman" w:cs="Times New Roman"/>
                <w:sz w:val="24"/>
                <w:szCs w:val="24"/>
              </w:rPr>
            </w:pPr>
            <w:hyperlink r:id="rId67" w:tgtFrame="_blank" w:history="1">
              <w:r w:rsidRPr="00A54D9B">
                <w:rPr>
                  <w:rStyle w:val="Hyperlink"/>
                  <w:rFonts w:ascii="Times New Roman" w:hAnsi="Times New Roman" w:cs="Times New Roman"/>
                  <w:color w:val="auto"/>
                  <w:sz w:val="24"/>
                  <w:szCs w:val="24"/>
                  <w:u w:val="none"/>
                  <w:shd w:val="clear" w:color="auto" w:fill="FFFFFF"/>
                </w:rPr>
                <w:t>I Woof You</w:t>
              </w:r>
            </w:hyperlink>
          </w:p>
        </w:tc>
        <w:tc>
          <w:tcPr>
            <w:tcW w:w="1354" w:type="dxa"/>
          </w:tcPr>
          <w:p w14:paraId="0F937941" w14:textId="77777777" w:rsidR="00B72C23" w:rsidRDefault="00B72C23" w:rsidP="00A54D9B">
            <w:pPr>
              <w:pStyle w:val="ListParagraph"/>
              <w:ind w:left="0"/>
              <w:jc w:val="center"/>
              <w:rPr>
                <w:rFonts w:ascii="Times New Roman" w:hAnsi="Times New Roman" w:cs="Times New Roman"/>
              </w:rPr>
            </w:pPr>
            <w:r>
              <w:rPr>
                <w:rFonts w:ascii="Times New Roman" w:hAnsi="Times New Roman" w:cs="Times New Roman"/>
              </w:rPr>
              <w:t>2022</w:t>
            </w:r>
          </w:p>
        </w:tc>
        <w:tc>
          <w:tcPr>
            <w:tcW w:w="1565" w:type="dxa"/>
          </w:tcPr>
          <w:p w14:paraId="279F730E" w14:textId="77777777" w:rsidR="00B72C23" w:rsidRDefault="00B72C23" w:rsidP="00A54D9B">
            <w:pPr>
              <w:pStyle w:val="ListParagraph"/>
              <w:ind w:left="0"/>
              <w:jc w:val="center"/>
              <w:rPr>
                <w:rFonts w:ascii="Times New Roman" w:hAnsi="Times New Roman" w:cs="Times New Roman"/>
              </w:rPr>
            </w:pPr>
            <w:r>
              <w:rPr>
                <w:rFonts w:ascii="Times New Roman" w:hAnsi="Times New Roman" w:cs="Times New Roman"/>
              </w:rPr>
              <w:t>153</w:t>
            </w:r>
          </w:p>
        </w:tc>
        <w:tc>
          <w:tcPr>
            <w:tcW w:w="1701" w:type="dxa"/>
          </w:tcPr>
          <w:p w14:paraId="2B0D9BA8" w14:textId="77777777" w:rsidR="00B72C23" w:rsidRPr="00B665B8" w:rsidRDefault="00B72C23" w:rsidP="00A54D9B">
            <w:pPr>
              <w:pStyle w:val="ListParagraph"/>
              <w:ind w:left="0"/>
              <w:rPr>
                <w:rFonts w:ascii="Times New Roman" w:hAnsi="Times New Roman" w:cs="Times New Roman"/>
              </w:rPr>
            </w:pPr>
            <w:r w:rsidRPr="00B665B8">
              <w:rPr>
                <w:rFonts w:ascii="Times New Roman" w:hAnsi="Times New Roman" w:cs="Times New Roman"/>
              </w:rPr>
              <w:t>CV Elda Mediatama</w:t>
            </w:r>
          </w:p>
        </w:tc>
      </w:tr>
      <w:tr w:rsidR="00B72C23" w:rsidRPr="00794DA8" w14:paraId="1533ABEB" w14:textId="77777777" w:rsidTr="00A54D9B">
        <w:tc>
          <w:tcPr>
            <w:tcW w:w="560" w:type="dxa"/>
          </w:tcPr>
          <w:p w14:paraId="17936521"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7.</w:t>
            </w:r>
          </w:p>
        </w:tc>
        <w:tc>
          <w:tcPr>
            <w:tcW w:w="3751" w:type="dxa"/>
          </w:tcPr>
          <w:p w14:paraId="0C9B7351" w14:textId="77777777" w:rsidR="00B72C23" w:rsidRPr="003B1109" w:rsidRDefault="00B72C23" w:rsidP="00A54D9B">
            <w:pPr>
              <w:pStyle w:val="ListParagraph"/>
              <w:ind w:left="0"/>
              <w:rPr>
                <w:rFonts w:ascii="Times New Roman" w:hAnsi="Times New Roman" w:cs="Times New Roman"/>
                <w:sz w:val="24"/>
                <w:szCs w:val="24"/>
              </w:rPr>
            </w:pPr>
            <w:r w:rsidRPr="003B1109">
              <w:rPr>
                <w:rFonts w:ascii="Times New Roman" w:hAnsi="Times New Roman" w:cs="Times New Roman"/>
                <w:sz w:val="24"/>
                <w:szCs w:val="24"/>
              </w:rPr>
              <w:t>Anakku Tersayang</w:t>
            </w:r>
          </w:p>
        </w:tc>
        <w:tc>
          <w:tcPr>
            <w:tcW w:w="1354" w:type="dxa"/>
          </w:tcPr>
          <w:p w14:paraId="42A3931D" w14:textId="77777777" w:rsidR="00B72C23" w:rsidRDefault="00B72C23" w:rsidP="00A54D9B">
            <w:pPr>
              <w:pStyle w:val="ListParagraph"/>
              <w:ind w:left="0"/>
              <w:jc w:val="center"/>
              <w:rPr>
                <w:rFonts w:ascii="Times New Roman" w:hAnsi="Times New Roman" w:cs="Times New Roman"/>
              </w:rPr>
            </w:pPr>
            <w:r>
              <w:rPr>
                <w:rFonts w:ascii="Times New Roman" w:hAnsi="Times New Roman" w:cs="Times New Roman"/>
              </w:rPr>
              <w:t>2022</w:t>
            </w:r>
          </w:p>
        </w:tc>
        <w:tc>
          <w:tcPr>
            <w:tcW w:w="1565" w:type="dxa"/>
          </w:tcPr>
          <w:p w14:paraId="184F8B37" w14:textId="77777777" w:rsidR="00B72C23" w:rsidRDefault="00B72C23" w:rsidP="00A54D9B">
            <w:pPr>
              <w:pStyle w:val="ListParagraph"/>
              <w:ind w:left="0"/>
              <w:jc w:val="center"/>
              <w:rPr>
                <w:rFonts w:ascii="Times New Roman" w:hAnsi="Times New Roman" w:cs="Times New Roman"/>
              </w:rPr>
            </w:pPr>
            <w:r>
              <w:rPr>
                <w:rFonts w:ascii="Times New Roman" w:hAnsi="Times New Roman" w:cs="Times New Roman"/>
              </w:rPr>
              <w:t>202</w:t>
            </w:r>
          </w:p>
        </w:tc>
        <w:tc>
          <w:tcPr>
            <w:tcW w:w="1701" w:type="dxa"/>
          </w:tcPr>
          <w:p w14:paraId="3E9C81FD" w14:textId="77777777" w:rsidR="00B72C23" w:rsidRPr="00B665B8" w:rsidRDefault="00B72C23" w:rsidP="00A54D9B">
            <w:pPr>
              <w:pStyle w:val="ListParagraph"/>
              <w:ind w:left="0"/>
              <w:rPr>
                <w:rFonts w:ascii="Times New Roman" w:hAnsi="Times New Roman" w:cs="Times New Roman"/>
              </w:rPr>
            </w:pPr>
            <w:r w:rsidRPr="00B665B8">
              <w:rPr>
                <w:rFonts w:ascii="Times New Roman" w:hAnsi="Times New Roman" w:cs="Times New Roman"/>
              </w:rPr>
              <w:t>CV Elda Mediatama</w:t>
            </w:r>
          </w:p>
        </w:tc>
      </w:tr>
    </w:tbl>
    <w:p w14:paraId="7A570426" w14:textId="77777777" w:rsidR="00B72C23" w:rsidRDefault="00B72C23" w:rsidP="00B72C23">
      <w:pPr>
        <w:rPr>
          <w:rFonts w:ascii="Times New Roman" w:hAnsi="Times New Roman" w:cs="Times New Roman"/>
          <w:b/>
          <w:sz w:val="24"/>
        </w:rPr>
      </w:pPr>
    </w:p>
    <w:p w14:paraId="7A5D23F3" w14:textId="77777777" w:rsidR="00A54D9B" w:rsidRDefault="00A54D9B" w:rsidP="00B72C23">
      <w:pPr>
        <w:rPr>
          <w:rFonts w:ascii="Times New Roman" w:hAnsi="Times New Roman" w:cs="Times New Roman"/>
          <w:b/>
          <w:sz w:val="24"/>
        </w:rPr>
      </w:pPr>
    </w:p>
    <w:p w14:paraId="77472554" w14:textId="77777777" w:rsidR="00B72C23" w:rsidRPr="00794DA8" w:rsidRDefault="00B72C23" w:rsidP="00B72C23">
      <w:pPr>
        <w:pStyle w:val="ListParagraph"/>
        <w:numPr>
          <w:ilvl w:val="0"/>
          <w:numId w:val="9"/>
        </w:numPr>
        <w:ind w:left="851"/>
      </w:pPr>
      <w:r>
        <w:rPr>
          <w:rFonts w:ascii="Times New Roman" w:hAnsi="Times New Roman" w:cs="Times New Roman"/>
          <w:b/>
          <w:sz w:val="24"/>
        </w:rPr>
        <w:lastRenderedPageBreak/>
        <w:t>Perolehan HKI dalam 5-10 Tahun Terakhir</w:t>
      </w:r>
    </w:p>
    <w:p w14:paraId="7F700DB5" w14:textId="77777777" w:rsidR="00B72C23" w:rsidRDefault="00B72C23" w:rsidP="00B72C23">
      <w:pPr>
        <w:pStyle w:val="ListParagraph"/>
        <w:ind w:left="426"/>
      </w:pPr>
    </w:p>
    <w:tbl>
      <w:tblPr>
        <w:tblStyle w:val="TableGrid"/>
        <w:tblW w:w="8931" w:type="dxa"/>
        <w:tblInd w:w="-5" w:type="dxa"/>
        <w:tblLook w:val="04A0" w:firstRow="1" w:lastRow="0" w:firstColumn="1" w:lastColumn="0" w:noHBand="0" w:noVBand="1"/>
      </w:tblPr>
      <w:tblGrid>
        <w:gridCol w:w="570"/>
        <w:gridCol w:w="3258"/>
        <w:gridCol w:w="1204"/>
        <w:gridCol w:w="1275"/>
        <w:gridCol w:w="2624"/>
      </w:tblGrid>
      <w:tr w:rsidR="00B72C23" w:rsidRPr="00247374" w14:paraId="68B143A0" w14:textId="77777777" w:rsidTr="00A54D9B">
        <w:tc>
          <w:tcPr>
            <w:tcW w:w="570" w:type="dxa"/>
            <w:vAlign w:val="center"/>
          </w:tcPr>
          <w:p w14:paraId="08CAE540" w14:textId="77777777" w:rsidR="00B72C23" w:rsidRPr="00247374" w:rsidRDefault="00B72C23" w:rsidP="00A54D9B">
            <w:pPr>
              <w:pStyle w:val="ListParagraph"/>
              <w:ind w:left="0"/>
              <w:rPr>
                <w:rFonts w:ascii="Times New Roman" w:hAnsi="Times New Roman" w:cs="Times New Roman"/>
                <w:b/>
                <w:sz w:val="24"/>
                <w:szCs w:val="24"/>
              </w:rPr>
            </w:pPr>
            <w:r w:rsidRPr="00247374">
              <w:rPr>
                <w:rFonts w:ascii="Times New Roman" w:hAnsi="Times New Roman" w:cs="Times New Roman"/>
                <w:b/>
                <w:sz w:val="24"/>
                <w:szCs w:val="24"/>
              </w:rPr>
              <w:t>No.</w:t>
            </w:r>
          </w:p>
        </w:tc>
        <w:tc>
          <w:tcPr>
            <w:tcW w:w="3258" w:type="dxa"/>
            <w:vAlign w:val="center"/>
          </w:tcPr>
          <w:p w14:paraId="6AC96B8A" w14:textId="77777777" w:rsidR="00B72C23" w:rsidRPr="00247374" w:rsidRDefault="00B72C23" w:rsidP="00A54D9B">
            <w:pPr>
              <w:pStyle w:val="ListParagraph"/>
              <w:ind w:left="0"/>
              <w:jc w:val="center"/>
              <w:rPr>
                <w:rFonts w:ascii="Times New Roman" w:hAnsi="Times New Roman" w:cs="Times New Roman"/>
                <w:b/>
                <w:sz w:val="24"/>
                <w:szCs w:val="24"/>
              </w:rPr>
            </w:pPr>
            <w:r w:rsidRPr="00247374">
              <w:rPr>
                <w:rFonts w:ascii="Times New Roman" w:hAnsi="Times New Roman" w:cs="Times New Roman"/>
                <w:b/>
                <w:sz w:val="24"/>
                <w:szCs w:val="24"/>
              </w:rPr>
              <w:t>Judul / Tema HKI</w:t>
            </w:r>
          </w:p>
        </w:tc>
        <w:tc>
          <w:tcPr>
            <w:tcW w:w="1204" w:type="dxa"/>
            <w:vAlign w:val="center"/>
          </w:tcPr>
          <w:p w14:paraId="4C2F7C2D" w14:textId="77777777" w:rsidR="00B72C23" w:rsidRPr="00247374" w:rsidRDefault="00B72C23" w:rsidP="00A54D9B">
            <w:pPr>
              <w:pStyle w:val="ListParagraph"/>
              <w:ind w:left="0"/>
              <w:jc w:val="center"/>
              <w:rPr>
                <w:rFonts w:ascii="Times New Roman" w:hAnsi="Times New Roman" w:cs="Times New Roman"/>
                <w:b/>
                <w:sz w:val="24"/>
                <w:szCs w:val="24"/>
              </w:rPr>
            </w:pPr>
            <w:r w:rsidRPr="00247374">
              <w:rPr>
                <w:rFonts w:ascii="Times New Roman" w:hAnsi="Times New Roman" w:cs="Times New Roman"/>
                <w:b/>
                <w:sz w:val="24"/>
                <w:szCs w:val="24"/>
              </w:rPr>
              <w:t>Tahun</w:t>
            </w:r>
          </w:p>
        </w:tc>
        <w:tc>
          <w:tcPr>
            <w:tcW w:w="1275" w:type="dxa"/>
            <w:vAlign w:val="center"/>
          </w:tcPr>
          <w:p w14:paraId="54BBABAE" w14:textId="77777777" w:rsidR="00B72C23" w:rsidRPr="00247374" w:rsidRDefault="00B72C23" w:rsidP="00A54D9B">
            <w:pPr>
              <w:pStyle w:val="ListParagraph"/>
              <w:ind w:left="0"/>
              <w:jc w:val="center"/>
              <w:rPr>
                <w:rFonts w:ascii="Times New Roman" w:hAnsi="Times New Roman" w:cs="Times New Roman"/>
                <w:b/>
                <w:sz w:val="24"/>
                <w:szCs w:val="24"/>
              </w:rPr>
            </w:pPr>
            <w:r w:rsidRPr="00247374">
              <w:rPr>
                <w:rFonts w:ascii="Times New Roman" w:hAnsi="Times New Roman" w:cs="Times New Roman"/>
                <w:b/>
                <w:sz w:val="24"/>
                <w:szCs w:val="24"/>
              </w:rPr>
              <w:t>Jenis</w:t>
            </w:r>
          </w:p>
        </w:tc>
        <w:tc>
          <w:tcPr>
            <w:tcW w:w="2624" w:type="dxa"/>
            <w:vAlign w:val="center"/>
          </w:tcPr>
          <w:p w14:paraId="3EB60A2D" w14:textId="77777777" w:rsidR="00B72C23" w:rsidRPr="00247374" w:rsidRDefault="00B72C23" w:rsidP="00A54D9B">
            <w:pPr>
              <w:pStyle w:val="ListParagraph"/>
              <w:ind w:left="0"/>
              <w:jc w:val="center"/>
              <w:rPr>
                <w:rFonts w:ascii="Times New Roman" w:hAnsi="Times New Roman" w:cs="Times New Roman"/>
                <w:b/>
                <w:sz w:val="24"/>
                <w:szCs w:val="24"/>
              </w:rPr>
            </w:pPr>
            <w:r w:rsidRPr="00247374">
              <w:rPr>
                <w:rFonts w:ascii="Times New Roman" w:hAnsi="Times New Roman" w:cs="Times New Roman"/>
                <w:b/>
                <w:sz w:val="24"/>
                <w:szCs w:val="24"/>
              </w:rPr>
              <w:t>Nomor P/ID</w:t>
            </w:r>
          </w:p>
        </w:tc>
      </w:tr>
      <w:tr w:rsidR="00B72C23" w:rsidRPr="00247374" w14:paraId="00FF3535" w14:textId="77777777" w:rsidTr="00A54D9B">
        <w:tc>
          <w:tcPr>
            <w:tcW w:w="570" w:type="dxa"/>
          </w:tcPr>
          <w:p w14:paraId="737C44D0" w14:textId="77777777" w:rsidR="00B72C23" w:rsidRPr="00247374" w:rsidRDefault="00B72C23" w:rsidP="00A54D9B">
            <w:pPr>
              <w:pStyle w:val="ListParagraph"/>
              <w:ind w:left="0"/>
              <w:rPr>
                <w:rFonts w:ascii="Times New Roman" w:hAnsi="Times New Roman" w:cs="Times New Roman"/>
                <w:sz w:val="24"/>
                <w:szCs w:val="24"/>
              </w:rPr>
            </w:pPr>
            <w:r w:rsidRPr="00247374">
              <w:rPr>
                <w:rFonts w:ascii="Times New Roman" w:hAnsi="Times New Roman" w:cs="Times New Roman"/>
                <w:sz w:val="24"/>
                <w:szCs w:val="24"/>
              </w:rPr>
              <w:t>1.</w:t>
            </w:r>
          </w:p>
        </w:tc>
        <w:tc>
          <w:tcPr>
            <w:tcW w:w="3258" w:type="dxa"/>
          </w:tcPr>
          <w:p w14:paraId="0168CACA" w14:textId="77777777" w:rsidR="00B72C23" w:rsidRPr="00247374" w:rsidRDefault="00B72C23" w:rsidP="00A54D9B">
            <w:pPr>
              <w:pStyle w:val="ListParagraph"/>
              <w:ind w:left="0"/>
              <w:rPr>
                <w:rFonts w:ascii="Times New Roman" w:hAnsi="Times New Roman" w:cs="Times New Roman"/>
                <w:sz w:val="24"/>
                <w:szCs w:val="24"/>
              </w:rPr>
            </w:pPr>
            <w:r w:rsidRPr="00247374">
              <w:rPr>
                <w:rFonts w:ascii="Times New Roman" w:hAnsi="Times New Roman" w:cs="Times New Roman"/>
                <w:sz w:val="24"/>
                <w:szCs w:val="24"/>
              </w:rPr>
              <w:t>Mikroenkapsulasi Ekstrak Daun Karamunting (</w:t>
            </w:r>
            <w:r w:rsidRPr="00247374">
              <w:rPr>
                <w:rFonts w:ascii="Times New Roman" w:hAnsi="Times New Roman" w:cs="Times New Roman"/>
                <w:i/>
                <w:iCs/>
                <w:sz w:val="24"/>
                <w:szCs w:val="24"/>
              </w:rPr>
              <w:t>Rhodomyrtus tomentosa</w:t>
            </w:r>
            <w:r w:rsidRPr="00247374">
              <w:rPr>
                <w:rFonts w:ascii="Times New Roman" w:hAnsi="Times New Roman" w:cs="Times New Roman"/>
                <w:sz w:val="24"/>
                <w:szCs w:val="24"/>
              </w:rPr>
              <w:t>) sebagai Minuman Serbuk Instant</w:t>
            </w:r>
          </w:p>
        </w:tc>
        <w:tc>
          <w:tcPr>
            <w:tcW w:w="1204" w:type="dxa"/>
          </w:tcPr>
          <w:p w14:paraId="2C38582A" w14:textId="77777777" w:rsidR="00B72C23" w:rsidRPr="00247374" w:rsidRDefault="00B72C23" w:rsidP="00A54D9B">
            <w:pPr>
              <w:pStyle w:val="ListParagraph"/>
              <w:ind w:left="0"/>
              <w:jc w:val="center"/>
              <w:rPr>
                <w:rFonts w:ascii="Times New Roman" w:hAnsi="Times New Roman" w:cs="Times New Roman"/>
                <w:sz w:val="24"/>
                <w:szCs w:val="24"/>
              </w:rPr>
            </w:pPr>
            <w:r w:rsidRPr="00247374">
              <w:rPr>
                <w:rFonts w:ascii="Times New Roman" w:hAnsi="Times New Roman" w:cs="Times New Roman"/>
                <w:sz w:val="24"/>
                <w:szCs w:val="24"/>
              </w:rPr>
              <w:t>2018</w:t>
            </w:r>
          </w:p>
        </w:tc>
        <w:tc>
          <w:tcPr>
            <w:tcW w:w="1275" w:type="dxa"/>
          </w:tcPr>
          <w:p w14:paraId="089B0041" w14:textId="77777777" w:rsidR="00B72C23" w:rsidRPr="00247374" w:rsidRDefault="00B72C23" w:rsidP="00A54D9B">
            <w:pPr>
              <w:pStyle w:val="ListParagraph"/>
              <w:ind w:left="0"/>
              <w:jc w:val="center"/>
              <w:rPr>
                <w:rFonts w:ascii="Times New Roman" w:hAnsi="Times New Roman" w:cs="Times New Roman"/>
                <w:sz w:val="24"/>
                <w:szCs w:val="24"/>
              </w:rPr>
            </w:pPr>
            <w:r w:rsidRPr="00247374">
              <w:rPr>
                <w:rFonts w:ascii="Times New Roman" w:hAnsi="Times New Roman" w:cs="Times New Roman"/>
                <w:sz w:val="24"/>
                <w:szCs w:val="24"/>
              </w:rPr>
              <w:t>Laporan Penelitian</w:t>
            </w:r>
          </w:p>
        </w:tc>
        <w:tc>
          <w:tcPr>
            <w:tcW w:w="2624" w:type="dxa"/>
          </w:tcPr>
          <w:p w14:paraId="3D65770C" w14:textId="77777777" w:rsidR="00B72C23" w:rsidRDefault="00B72C23" w:rsidP="00A54D9B">
            <w:pPr>
              <w:pStyle w:val="ListParagraph"/>
              <w:ind w:left="0"/>
              <w:jc w:val="center"/>
              <w:rPr>
                <w:rFonts w:ascii="Times New Roman" w:hAnsi="Times New Roman" w:cs="Times New Roman"/>
                <w:sz w:val="24"/>
                <w:szCs w:val="24"/>
              </w:rPr>
            </w:pPr>
            <w:r w:rsidRPr="00247374">
              <w:rPr>
                <w:rFonts w:ascii="Times New Roman" w:hAnsi="Times New Roman" w:cs="Times New Roman"/>
                <w:sz w:val="24"/>
                <w:szCs w:val="24"/>
              </w:rPr>
              <w:t xml:space="preserve">EC00201938210 / </w:t>
            </w:r>
          </w:p>
          <w:p w14:paraId="7894D6BE" w14:textId="77777777" w:rsidR="00B72C23" w:rsidRPr="00247374" w:rsidRDefault="00B72C23" w:rsidP="00A54D9B">
            <w:pPr>
              <w:pStyle w:val="ListParagraph"/>
              <w:ind w:left="0"/>
              <w:jc w:val="center"/>
              <w:rPr>
                <w:rFonts w:ascii="Times New Roman" w:hAnsi="Times New Roman" w:cs="Times New Roman"/>
                <w:sz w:val="24"/>
                <w:szCs w:val="24"/>
              </w:rPr>
            </w:pPr>
            <w:r w:rsidRPr="00247374">
              <w:rPr>
                <w:rFonts w:ascii="Times New Roman" w:hAnsi="Times New Roman" w:cs="Times New Roman"/>
                <w:sz w:val="24"/>
                <w:szCs w:val="24"/>
              </w:rPr>
              <w:t>16 April 2019</w:t>
            </w:r>
          </w:p>
        </w:tc>
      </w:tr>
      <w:tr w:rsidR="00B72C23" w:rsidRPr="00247374" w14:paraId="236415B3" w14:textId="77777777" w:rsidTr="00A54D9B">
        <w:tc>
          <w:tcPr>
            <w:tcW w:w="570" w:type="dxa"/>
          </w:tcPr>
          <w:p w14:paraId="59A8E13C" w14:textId="77777777" w:rsidR="00B72C23" w:rsidRPr="00247374"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3258" w:type="dxa"/>
          </w:tcPr>
          <w:p w14:paraId="3ED5905E" w14:textId="77777777" w:rsidR="00B72C23" w:rsidRPr="00247374"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Agen Peretensi Warna dalam Pengembangan Formula Permen Karet Sehat dan Aman</w:t>
            </w:r>
          </w:p>
        </w:tc>
        <w:tc>
          <w:tcPr>
            <w:tcW w:w="1204" w:type="dxa"/>
          </w:tcPr>
          <w:p w14:paraId="221035B9" w14:textId="77777777" w:rsidR="00B72C23" w:rsidRPr="00247374"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2019</w:t>
            </w:r>
          </w:p>
        </w:tc>
        <w:tc>
          <w:tcPr>
            <w:tcW w:w="1275" w:type="dxa"/>
          </w:tcPr>
          <w:p w14:paraId="62E9D04C" w14:textId="77777777" w:rsidR="00B72C23" w:rsidRPr="00247374" w:rsidRDefault="00B72C23" w:rsidP="00A54D9B">
            <w:pPr>
              <w:pStyle w:val="ListParagraph"/>
              <w:ind w:left="0"/>
              <w:jc w:val="center"/>
              <w:rPr>
                <w:rFonts w:ascii="Times New Roman" w:hAnsi="Times New Roman" w:cs="Times New Roman"/>
                <w:sz w:val="24"/>
                <w:szCs w:val="24"/>
              </w:rPr>
            </w:pPr>
            <w:r w:rsidRPr="00247374">
              <w:rPr>
                <w:rFonts w:ascii="Times New Roman" w:hAnsi="Times New Roman" w:cs="Times New Roman"/>
                <w:sz w:val="24"/>
                <w:szCs w:val="24"/>
              </w:rPr>
              <w:t>Laporan Penelitian</w:t>
            </w:r>
          </w:p>
        </w:tc>
        <w:tc>
          <w:tcPr>
            <w:tcW w:w="2624" w:type="dxa"/>
          </w:tcPr>
          <w:p w14:paraId="3EE8E87F" w14:textId="77777777" w:rsidR="00B72C23" w:rsidRDefault="00B72C23" w:rsidP="00A54D9B">
            <w:pPr>
              <w:pStyle w:val="ListParagraph"/>
              <w:ind w:left="0"/>
              <w:jc w:val="center"/>
              <w:rPr>
                <w:rFonts w:ascii="Times New Roman" w:hAnsi="Times New Roman" w:cs="Times New Roman"/>
                <w:sz w:val="24"/>
                <w:szCs w:val="24"/>
              </w:rPr>
            </w:pPr>
            <w:r w:rsidRPr="00C202AC">
              <w:rPr>
                <w:rFonts w:ascii="Times New Roman" w:hAnsi="Times New Roman" w:cs="Times New Roman"/>
                <w:sz w:val="24"/>
                <w:szCs w:val="24"/>
              </w:rPr>
              <w:t>EC00201988944</w:t>
            </w:r>
            <w:r>
              <w:rPr>
                <w:rFonts w:ascii="Times New Roman" w:hAnsi="Times New Roman" w:cs="Times New Roman"/>
                <w:sz w:val="24"/>
                <w:szCs w:val="24"/>
              </w:rPr>
              <w:t>/</w:t>
            </w:r>
          </w:p>
          <w:p w14:paraId="082C37C4" w14:textId="77777777" w:rsidR="00B72C23" w:rsidRPr="00C202AC"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 Desember 2019</w:t>
            </w:r>
          </w:p>
        </w:tc>
      </w:tr>
      <w:tr w:rsidR="00B72C23" w:rsidRPr="00247374" w14:paraId="37A311AA" w14:textId="77777777" w:rsidTr="00A54D9B">
        <w:tc>
          <w:tcPr>
            <w:tcW w:w="570" w:type="dxa"/>
          </w:tcPr>
          <w:p w14:paraId="51A1300B" w14:textId="77777777" w:rsidR="00B72C23"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3258" w:type="dxa"/>
          </w:tcPr>
          <w:p w14:paraId="2FBD02CB" w14:textId="77777777" w:rsidR="00B72C23"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Sayur: Karakteristik, Mutu dan Olahannya</w:t>
            </w:r>
          </w:p>
        </w:tc>
        <w:tc>
          <w:tcPr>
            <w:tcW w:w="1204" w:type="dxa"/>
          </w:tcPr>
          <w:p w14:paraId="0120F5B3"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2021</w:t>
            </w:r>
          </w:p>
        </w:tc>
        <w:tc>
          <w:tcPr>
            <w:tcW w:w="1275" w:type="dxa"/>
          </w:tcPr>
          <w:p w14:paraId="687E803C" w14:textId="77777777" w:rsidR="00B72C23" w:rsidRPr="00247374"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e-Modul</w:t>
            </w:r>
          </w:p>
        </w:tc>
        <w:tc>
          <w:tcPr>
            <w:tcW w:w="2624" w:type="dxa"/>
          </w:tcPr>
          <w:p w14:paraId="580A5E14"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EC00202113683/</w:t>
            </w:r>
          </w:p>
          <w:p w14:paraId="20C81A3B" w14:textId="77777777" w:rsidR="00B72C23" w:rsidRPr="00C202AC"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 Maret 2021</w:t>
            </w:r>
          </w:p>
        </w:tc>
      </w:tr>
      <w:tr w:rsidR="00B72C23" w:rsidRPr="00247374" w14:paraId="33D0EF5F" w14:textId="77777777" w:rsidTr="00A54D9B">
        <w:tc>
          <w:tcPr>
            <w:tcW w:w="570" w:type="dxa"/>
          </w:tcPr>
          <w:p w14:paraId="05E9847F" w14:textId="77777777" w:rsidR="00B72C23"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3258" w:type="dxa"/>
          </w:tcPr>
          <w:p w14:paraId="6A8CB887" w14:textId="77777777" w:rsidR="00B72C23"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Jenis-jenis Keju</w:t>
            </w:r>
          </w:p>
        </w:tc>
        <w:tc>
          <w:tcPr>
            <w:tcW w:w="1204" w:type="dxa"/>
          </w:tcPr>
          <w:p w14:paraId="338FFC51"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2021</w:t>
            </w:r>
          </w:p>
        </w:tc>
        <w:tc>
          <w:tcPr>
            <w:tcW w:w="1275" w:type="dxa"/>
          </w:tcPr>
          <w:p w14:paraId="35CF9122"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Film Cerita</w:t>
            </w:r>
          </w:p>
        </w:tc>
        <w:tc>
          <w:tcPr>
            <w:tcW w:w="2624" w:type="dxa"/>
          </w:tcPr>
          <w:p w14:paraId="76FF99CB"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EC00202113686/</w:t>
            </w:r>
          </w:p>
          <w:p w14:paraId="46BBF5C9"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 Maret 2021</w:t>
            </w:r>
          </w:p>
        </w:tc>
      </w:tr>
      <w:tr w:rsidR="00B72C23" w:rsidRPr="00247374" w14:paraId="3B3DD696" w14:textId="77777777" w:rsidTr="00A54D9B">
        <w:tc>
          <w:tcPr>
            <w:tcW w:w="570" w:type="dxa"/>
          </w:tcPr>
          <w:p w14:paraId="717BD0B2" w14:textId="77777777" w:rsidR="00B72C23"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3258" w:type="dxa"/>
          </w:tcPr>
          <w:p w14:paraId="36023DEB" w14:textId="77777777" w:rsidR="00B72C23"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Christmas Wonders 35 Kisah Kasih</w:t>
            </w:r>
          </w:p>
        </w:tc>
        <w:tc>
          <w:tcPr>
            <w:tcW w:w="1204" w:type="dxa"/>
          </w:tcPr>
          <w:p w14:paraId="0F0E2097"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2022</w:t>
            </w:r>
          </w:p>
        </w:tc>
        <w:tc>
          <w:tcPr>
            <w:tcW w:w="1275" w:type="dxa"/>
          </w:tcPr>
          <w:p w14:paraId="2C04E785"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Buku</w:t>
            </w:r>
          </w:p>
        </w:tc>
        <w:tc>
          <w:tcPr>
            <w:tcW w:w="2624" w:type="dxa"/>
          </w:tcPr>
          <w:p w14:paraId="5332A8AA"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EC00202200129/</w:t>
            </w:r>
          </w:p>
          <w:p w14:paraId="597D694F"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 Januari 2022</w:t>
            </w:r>
          </w:p>
        </w:tc>
      </w:tr>
      <w:tr w:rsidR="00B72C23" w:rsidRPr="00247374" w14:paraId="330A268B" w14:textId="77777777" w:rsidTr="00A54D9B">
        <w:tc>
          <w:tcPr>
            <w:tcW w:w="570" w:type="dxa"/>
          </w:tcPr>
          <w:p w14:paraId="4E5E1EFE" w14:textId="77777777" w:rsidR="00B72C23"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3258" w:type="dxa"/>
          </w:tcPr>
          <w:p w14:paraId="0BD7E2B3" w14:textId="77777777" w:rsidR="00B72C23"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E.V.E.: The Promising AI Approach in Dealing with Covid-19 Patients</w:t>
            </w:r>
          </w:p>
        </w:tc>
        <w:tc>
          <w:tcPr>
            <w:tcW w:w="1204" w:type="dxa"/>
          </w:tcPr>
          <w:p w14:paraId="74209A22"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2022</w:t>
            </w:r>
          </w:p>
        </w:tc>
        <w:tc>
          <w:tcPr>
            <w:tcW w:w="1275" w:type="dxa"/>
          </w:tcPr>
          <w:p w14:paraId="21C5F188"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Poster</w:t>
            </w:r>
          </w:p>
        </w:tc>
        <w:tc>
          <w:tcPr>
            <w:tcW w:w="2624" w:type="dxa"/>
          </w:tcPr>
          <w:p w14:paraId="41CFA687"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EC00202239561/</w:t>
            </w:r>
          </w:p>
          <w:p w14:paraId="563464C1"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 Juni 2022</w:t>
            </w:r>
          </w:p>
        </w:tc>
      </w:tr>
      <w:tr w:rsidR="00B72C23" w:rsidRPr="00247374" w14:paraId="78101580" w14:textId="77777777" w:rsidTr="00A54D9B">
        <w:tc>
          <w:tcPr>
            <w:tcW w:w="570" w:type="dxa"/>
          </w:tcPr>
          <w:p w14:paraId="27756196" w14:textId="77777777" w:rsidR="00B72C23"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3258" w:type="dxa"/>
          </w:tcPr>
          <w:p w14:paraId="5D2D8F15" w14:textId="77777777" w:rsidR="00B72C23"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Panduan Pembuatan Produk Seri I</w:t>
            </w:r>
          </w:p>
        </w:tc>
        <w:tc>
          <w:tcPr>
            <w:tcW w:w="1204" w:type="dxa"/>
          </w:tcPr>
          <w:p w14:paraId="37D6FF6E"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2022</w:t>
            </w:r>
          </w:p>
        </w:tc>
        <w:tc>
          <w:tcPr>
            <w:tcW w:w="1275" w:type="dxa"/>
          </w:tcPr>
          <w:p w14:paraId="4E1200E4"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Buku Panduan</w:t>
            </w:r>
          </w:p>
        </w:tc>
        <w:tc>
          <w:tcPr>
            <w:tcW w:w="2624" w:type="dxa"/>
          </w:tcPr>
          <w:p w14:paraId="23B9142E"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EC002022101131/</w:t>
            </w:r>
          </w:p>
          <w:p w14:paraId="0E47EB07"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 Desember 2022</w:t>
            </w:r>
          </w:p>
        </w:tc>
      </w:tr>
      <w:tr w:rsidR="00B72C23" w:rsidRPr="00247374" w14:paraId="763B2760" w14:textId="77777777" w:rsidTr="00A54D9B">
        <w:tc>
          <w:tcPr>
            <w:tcW w:w="570" w:type="dxa"/>
          </w:tcPr>
          <w:p w14:paraId="1C15C4EA" w14:textId="77777777" w:rsidR="00B72C23"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3258" w:type="dxa"/>
          </w:tcPr>
          <w:p w14:paraId="0A3010C4" w14:textId="77777777" w:rsidR="00B72C23"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Katalog Kewirausahaan Jurusan Gizi Poltekkes Kemenkes Palangka Raya</w:t>
            </w:r>
          </w:p>
        </w:tc>
        <w:tc>
          <w:tcPr>
            <w:tcW w:w="1204" w:type="dxa"/>
          </w:tcPr>
          <w:p w14:paraId="70FFD4D1"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2022</w:t>
            </w:r>
          </w:p>
        </w:tc>
        <w:tc>
          <w:tcPr>
            <w:tcW w:w="1275" w:type="dxa"/>
          </w:tcPr>
          <w:p w14:paraId="219436CF"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Booklet</w:t>
            </w:r>
          </w:p>
        </w:tc>
        <w:tc>
          <w:tcPr>
            <w:tcW w:w="2624" w:type="dxa"/>
          </w:tcPr>
          <w:p w14:paraId="4E0777CB"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EC002022106382/</w:t>
            </w:r>
          </w:p>
          <w:p w14:paraId="0F8B835C"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 Desember 2022</w:t>
            </w:r>
          </w:p>
        </w:tc>
      </w:tr>
      <w:tr w:rsidR="00B72C23" w:rsidRPr="00247374" w14:paraId="5DA50618" w14:textId="77777777" w:rsidTr="00A54D9B">
        <w:tc>
          <w:tcPr>
            <w:tcW w:w="570" w:type="dxa"/>
          </w:tcPr>
          <w:p w14:paraId="56628E9A" w14:textId="77777777" w:rsidR="00B72C23"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9.</w:t>
            </w:r>
          </w:p>
        </w:tc>
        <w:tc>
          <w:tcPr>
            <w:tcW w:w="3258" w:type="dxa"/>
          </w:tcPr>
          <w:p w14:paraId="1E05862F" w14:textId="77777777" w:rsidR="00B72C23" w:rsidRDefault="00B72C23" w:rsidP="00A54D9B">
            <w:pPr>
              <w:pStyle w:val="ListParagraph"/>
              <w:ind w:left="0"/>
              <w:rPr>
                <w:rFonts w:ascii="Times New Roman" w:hAnsi="Times New Roman" w:cs="Times New Roman"/>
                <w:sz w:val="24"/>
                <w:szCs w:val="24"/>
              </w:rPr>
            </w:pPr>
            <w:r>
              <w:rPr>
                <w:rFonts w:ascii="Times New Roman" w:hAnsi="Times New Roman" w:cs="Times New Roman"/>
                <w:sz w:val="24"/>
                <w:szCs w:val="24"/>
              </w:rPr>
              <w:t>Katalog Produk Berbasis Pangan Lokal Kalimantan Tengah</w:t>
            </w:r>
          </w:p>
        </w:tc>
        <w:tc>
          <w:tcPr>
            <w:tcW w:w="1204" w:type="dxa"/>
          </w:tcPr>
          <w:p w14:paraId="54F9838D"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2022</w:t>
            </w:r>
          </w:p>
        </w:tc>
        <w:tc>
          <w:tcPr>
            <w:tcW w:w="1275" w:type="dxa"/>
          </w:tcPr>
          <w:p w14:paraId="0338A732"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Booklet</w:t>
            </w:r>
          </w:p>
        </w:tc>
        <w:tc>
          <w:tcPr>
            <w:tcW w:w="2624" w:type="dxa"/>
          </w:tcPr>
          <w:p w14:paraId="2F72DD04"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EC002022107730/</w:t>
            </w:r>
          </w:p>
          <w:p w14:paraId="6495B09B" w14:textId="77777777" w:rsidR="00B72C23" w:rsidRDefault="00B72C23" w:rsidP="00A54D9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16 Desember 2022</w:t>
            </w:r>
          </w:p>
        </w:tc>
      </w:tr>
    </w:tbl>
    <w:p w14:paraId="1EE7B41E" w14:textId="77777777" w:rsidR="00B72C23" w:rsidRDefault="00B72C23" w:rsidP="00B72C23">
      <w:pPr>
        <w:pStyle w:val="ListParagraph"/>
        <w:ind w:left="426"/>
      </w:pPr>
    </w:p>
    <w:p w14:paraId="39F59DDE" w14:textId="77777777" w:rsidR="00B72C23" w:rsidRDefault="00B72C23" w:rsidP="00B72C23">
      <w:pPr>
        <w:pStyle w:val="ListParagraph"/>
        <w:ind w:left="426"/>
        <w:jc w:val="both"/>
        <w:rPr>
          <w:rFonts w:ascii="Times New Roman" w:hAnsi="Times New Roman" w:cs="Times New Roman"/>
          <w:sz w:val="24"/>
        </w:rPr>
      </w:pPr>
      <w:r>
        <w:rPr>
          <w:rFonts w:ascii="Times New Roman" w:hAnsi="Times New Roman" w:cs="Times New Roman"/>
          <w:sz w:val="24"/>
        </w:rPr>
        <w:t>Semua data yang saya isikan dan tercantum dalam biodata ini adalah benar dan dapat dipertanggungjawabkan secara hukum. Apabila di kemudian hari ternyata dijumpai ketidaksesuaian dengan kenyataan, saya sanggup menerima sanksi.</w:t>
      </w:r>
    </w:p>
    <w:p w14:paraId="1EB6259E" w14:textId="77777777" w:rsidR="00B72C23" w:rsidRDefault="00B72C23" w:rsidP="00B72C23">
      <w:pPr>
        <w:pStyle w:val="ListParagraph"/>
        <w:ind w:left="426"/>
        <w:jc w:val="both"/>
        <w:rPr>
          <w:rFonts w:ascii="Times New Roman" w:hAnsi="Times New Roman" w:cs="Times New Roman"/>
          <w:sz w:val="24"/>
        </w:rPr>
      </w:pPr>
    </w:p>
    <w:p w14:paraId="4CCDDB51" w14:textId="77777777" w:rsidR="00B72C23" w:rsidRDefault="00B72C23" w:rsidP="00B72C23">
      <w:pPr>
        <w:pStyle w:val="ListParagraph"/>
        <w:ind w:left="426"/>
        <w:jc w:val="both"/>
        <w:rPr>
          <w:rFonts w:ascii="Times New Roman" w:hAnsi="Times New Roman" w:cs="Times New Roman"/>
          <w:sz w:val="24"/>
        </w:rPr>
      </w:pPr>
      <w:r>
        <w:rPr>
          <w:rFonts w:ascii="Times New Roman" w:hAnsi="Times New Roman" w:cs="Times New Roman"/>
          <w:sz w:val="24"/>
        </w:rPr>
        <w:t>Demikian biodata ini saya buat dengan sebenarnya untuk memenuhi salah satu persyaratan dalam penelitian dosen pemula.</w:t>
      </w:r>
    </w:p>
    <w:p w14:paraId="10637FC1" w14:textId="77777777" w:rsidR="00B72C23" w:rsidRDefault="00B72C23" w:rsidP="00B72C23">
      <w:pPr>
        <w:pStyle w:val="ListParagraph"/>
        <w:ind w:left="426"/>
        <w:rPr>
          <w:rFonts w:ascii="Times New Roman" w:hAnsi="Times New Roman" w:cs="Times New Roman"/>
          <w:sz w:val="24"/>
        </w:rPr>
      </w:pPr>
    </w:p>
    <w:p w14:paraId="5428D3F9" w14:textId="77777777" w:rsidR="00B72C23" w:rsidRDefault="00B72C23" w:rsidP="00B72C23">
      <w:pPr>
        <w:pStyle w:val="ListParagraph"/>
        <w:ind w:left="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Palangka Raya, 21 Desember 2022</w:t>
      </w:r>
    </w:p>
    <w:p w14:paraId="3D58CE86" w14:textId="77777777" w:rsidR="00B72C23" w:rsidRDefault="00B72C23" w:rsidP="00B72C23">
      <w:pPr>
        <w:pStyle w:val="ListParagraph"/>
        <w:ind w:left="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Ketua Pengabdian Masyarakat</w:t>
      </w:r>
    </w:p>
    <w:p w14:paraId="12F7C712" w14:textId="77777777" w:rsidR="00B72C23" w:rsidRDefault="00B72C23" w:rsidP="00B72C23">
      <w:pPr>
        <w:pStyle w:val="ListParagraph"/>
        <w:ind w:left="426"/>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06720" behindDoc="0" locked="0" layoutInCell="1" allowOverlap="1" wp14:anchorId="2BB219C6" wp14:editId="3D6B195C">
            <wp:simplePos x="0" y="0"/>
            <wp:positionH relativeFrom="column">
              <wp:posOffset>3638550</wp:posOffset>
            </wp:positionH>
            <wp:positionV relativeFrom="paragraph">
              <wp:posOffset>10795</wp:posOffset>
            </wp:positionV>
            <wp:extent cx="601980" cy="790956"/>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TD Agnes bir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980" cy="790956"/>
                    </a:xfrm>
                    <a:prstGeom prst="rect">
                      <a:avLst/>
                    </a:prstGeom>
                  </pic:spPr>
                </pic:pic>
              </a:graphicData>
            </a:graphic>
          </wp:anchor>
        </w:drawing>
      </w:r>
    </w:p>
    <w:p w14:paraId="469CAF97" w14:textId="77777777" w:rsidR="00B72C23" w:rsidRDefault="00B72C23" w:rsidP="00B72C23">
      <w:pPr>
        <w:pStyle w:val="ListParagraph"/>
        <w:ind w:left="426"/>
        <w:rPr>
          <w:rFonts w:ascii="Times New Roman" w:hAnsi="Times New Roman" w:cs="Times New Roman"/>
          <w:sz w:val="24"/>
        </w:rPr>
      </w:pPr>
    </w:p>
    <w:p w14:paraId="04091A96" w14:textId="77777777" w:rsidR="00B72C23" w:rsidRDefault="00B72C23" w:rsidP="00B72C23">
      <w:pPr>
        <w:pStyle w:val="ListParagraph"/>
        <w:ind w:left="426"/>
        <w:rPr>
          <w:rFonts w:ascii="Times New Roman" w:hAnsi="Times New Roman" w:cs="Times New Roman"/>
          <w:sz w:val="24"/>
        </w:rPr>
      </w:pPr>
    </w:p>
    <w:p w14:paraId="6C4DA117" w14:textId="77777777" w:rsidR="00B72C23" w:rsidRDefault="00B72C23" w:rsidP="00B72C23">
      <w:pPr>
        <w:pStyle w:val="ListParagraph"/>
        <w:ind w:left="426"/>
        <w:rPr>
          <w:rFonts w:ascii="Times New Roman" w:hAnsi="Times New Roman" w:cs="Times New Roman"/>
          <w:sz w:val="24"/>
        </w:rPr>
      </w:pPr>
    </w:p>
    <w:p w14:paraId="7929DCD3" w14:textId="77777777" w:rsidR="00B72C23" w:rsidRPr="00A55ED8" w:rsidRDefault="00B72C23" w:rsidP="00B72C23">
      <w:pPr>
        <w:pStyle w:val="ListParagraph"/>
        <w:ind w:left="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Agnescia Clarissa Sera, MFoodScTech</w:t>
      </w:r>
    </w:p>
    <w:p w14:paraId="56097307" w14:textId="77777777" w:rsidR="00B72C23" w:rsidRDefault="00B72C23" w:rsidP="00B72C23">
      <w:pPr>
        <w:pStyle w:val="ListParagraph"/>
        <w:ind w:left="426"/>
        <w:rPr>
          <w:rFonts w:ascii="Times New Roman" w:hAnsi="Times New Roman" w:cs="Times New Roman"/>
          <w:b/>
          <w:sz w:val="24"/>
        </w:rPr>
      </w:pPr>
    </w:p>
    <w:p w14:paraId="438EAE6E" w14:textId="77777777" w:rsidR="00B72C23" w:rsidRDefault="00B72C23" w:rsidP="00B72C23">
      <w:pPr>
        <w:pStyle w:val="ListParagraph"/>
        <w:ind w:left="426"/>
        <w:rPr>
          <w:rFonts w:ascii="Times New Roman" w:hAnsi="Times New Roman" w:cs="Times New Roman"/>
          <w:b/>
          <w:sz w:val="24"/>
        </w:rPr>
      </w:pPr>
    </w:p>
    <w:p w14:paraId="53C69876" w14:textId="77777777" w:rsidR="00B72C23" w:rsidRDefault="00B72C23" w:rsidP="00B72C23">
      <w:pPr>
        <w:pStyle w:val="ListParagraph"/>
        <w:ind w:left="426"/>
        <w:rPr>
          <w:rFonts w:ascii="Times New Roman" w:hAnsi="Times New Roman" w:cs="Times New Roman"/>
          <w:b/>
          <w:sz w:val="24"/>
        </w:rPr>
      </w:pPr>
    </w:p>
    <w:p w14:paraId="04D3D34B" w14:textId="77777777" w:rsidR="00B72C23" w:rsidRDefault="00B72C23" w:rsidP="00B72C23">
      <w:pPr>
        <w:pStyle w:val="ListParagraph"/>
        <w:ind w:left="426"/>
        <w:rPr>
          <w:rFonts w:ascii="Times New Roman" w:hAnsi="Times New Roman" w:cs="Times New Roman"/>
          <w:b/>
          <w:sz w:val="24"/>
        </w:rPr>
      </w:pPr>
    </w:p>
    <w:p w14:paraId="199E10E0" w14:textId="29B19BA6" w:rsidR="00B72C23" w:rsidRPr="000C0BE8" w:rsidRDefault="00B72C23" w:rsidP="00A54D9B">
      <w:pPr>
        <w:rPr>
          <w:rFonts w:ascii="Times New Roman" w:hAnsi="Times New Roman" w:cs="Times New Roman"/>
          <w:b/>
          <w:sz w:val="24"/>
        </w:rPr>
      </w:pPr>
      <w:r>
        <w:rPr>
          <w:rFonts w:ascii="Times New Roman" w:hAnsi="Times New Roman" w:cs="Times New Roman"/>
          <w:b/>
          <w:sz w:val="24"/>
        </w:rPr>
        <w:br w:type="page"/>
      </w:r>
      <w:r w:rsidRPr="000C0BE8">
        <w:rPr>
          <w:rFonts w:ascii="Times New Roman" w:hAnsi="Times New Roman" w:cs="Times New Roman"/>
          <w:b/>
          <w:sz w:val="24"/>
        </w:rPr>
        <w:lastRenderedPageBreak/>
        <w:t xml:space="preserve">Anggota </w:t>
      </w:r>
    </w:p>
    <w:p w14:paraId="5FFA196B" w14:textId="77777777" w:rsidR="00B72C23" w:rsidRPr="00794DA8" w:rsidRDefault="00B72C23" w:rsidP="00B72C23">
      <w:pPr>
        <w:pStyle w:val="ListParagraph"/>
        <w:numPr>
          <w:ilvl w:val="0"/>
          <w:numId w:val="21"/>
        </w:numPr>
        <w:ind w:left="851"/>
      </w:pPr>
      <w:r>
        <w:rPr>
          <w:rFonts w:ascii="Times New Roman" w:hAnsi="Times New Roman" w:cs="Times New Roman"/>
          <w:b/>
          <w:sz w:val="24"/>
          <w:szCs w:val="24"/>
        </w:rPr>
        <w:t>Identitas Diri</w:t>
      </w:r>
    </w:p>
    <w:p w14:paraId="18AE18FB" w14:textId="77777777" w:rsidR="00B72C23" w:rsidRPr="00794DA8" w:rsidRDefault="00B72C23" w:rsidP="00B72C23">
      <w:pPr>
        <w:pStyle w:val="ListParagraph"/>
        <w:ind w:left="426"/>
      </w:pPr>
    </w:p>
    <w:tbl>
      <w:tblPr>
        <w:tblStyle w:val="TableGrid"/>
        <w:tblW w:w="8783" w:type="dxa"/>
        <w:tblInd w:w="-5" w:type="dxa"/>
        <w:tblLook w:val="04A0" w:firstRow="1" w:lastRow="0" w:firstColumn="1" w:lastColumn="0" w:noHBand="0" w:noVBand="1"/>
      </w:tblPr>
      <w:tblGrid>
        <w:gridCol w:w="583"/>
        <w:gridCol w:w="2930"/>
        <w:gridCol w:w="5270"/>
      </w:tblGrid>
      <w:tr w:rsidR="00B72C23" w:rsidRPr="00794DA8" w14:paraId="25BB4C1F" w14:textId="77777777" w:rsidTr="00A54D9B">
        <w:tc>
          <w:tcPr>
            <w:tcW w:w="583" w:type="dxa"/>
          </w:tcPr>
          <w:p w14:paraId="6A01195E" w14:textId="77777777" w:rsidR="00B72C23" w:rsidRPr="00794DA8" w:rsidRDefault="00B72C23" w:rsidP="00B72C23">
            <w:pPr>
              <w:pStyle w:val="ListParagraph"/>
              <w:numPr>
                <w:ilvl w:val="0"/>
                <w:numId w:val="10"/>
              </w:numPr>
              <w:ind w:left="0" w:right="14" w:firstLine="23"/>
              <w:rPr>
                <w:rFonts w:ascii="Times New Roman" w:hAnsi="Times New Roman" w:cs="Times New Roman"/>
              </w:rPr>
            </w:pPr>
          </w:p>
        </w:tc>
        <w:tc>
          <w:tcPr>
            <w:tcW w:w="2930" w:type="dxa"/>
          </w:tcPr>
          <w:p w14:paraId="4737103A"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Nama Lengkap (dengan gelar)</w:t>
            </w:r>
          </w:p>
        </w:tc>
        <w:tc>
          <w:tcPr>
            <w:tcW w:w="5270" w:type="dxa"/>
          </w:tcPr>
          <w:p w14:paraId="26765C2F"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Prisilia Oktaviyani, SKM, MKM</w:t>
            </w:r>
          </w:p>
        </w:tc>
      </w:tr>
      <w:tr w:rsidR="00B72C23" w:rsidRPr="00794DA8" w14:paraId="25D9AC20" w14:textId="77777777" w:rsidTr="00A54D9B">
        <w:tc>
          <w:tcPr>
            <w:tcW w:w="583" w:type="dxa"/>
          </w:tcPr>
          <w:p w14:paraId="1D63FAF5" w14:textId="77777777" w:rsidR="00B72C23" w:rsidRPr="00794DA8" w:rsidRDefault="00B72C23" w:rsidP="00B72C23">
            <w:pPr>
              <w:pStyle w:val="ListParagraph"/>
              <w:numPr>
                <w:ilvl w:val="0"/>
                <w:numId w:val="10"/>
              </w:numPr>
              <w:ind w:left="0" w:right="14" w:firstLine="23"/>
              <w:rPr>
                <w:rFonts w:ascii="Times New Roman" w:hAnsi="Times New Roman" w:cs="Times New Roman"/>
              </w:rPr>
            </w:pPr>
          </w:p>
        </w:tc>
        <w:tc>
          <w:tcPr>
            <w:tcW w:w="2930" w:type="dxa"/>
          </w:tcPr>
          <w:p w14:paraId="1F9F5D9A"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Jenis Kelamin</w:t>
            </w:r>
          </w:p>
        </w:tc>
        <w:tc>
          <w:tcPr>
            <w:tcW w:w="5270" w:type="dxa"/>
          </w:tcPr>
          <w:p w14:paraId="3FD69332" w14:textId="77777777" w:rsidR="00B72C23" w:rsidRPr="00794DA8" w:rsidRDefault="00B72C23" w:rsidP="00A54D9B">
            <w:pPr>
              <w:pStyle w:val="ListParagraph"/>
              <w:ind w:left="0"/>
              <w:rPr>
                <w:rFonts w:ascii="Times New Roman" w:hAnsi="Times New Roman" w:cs="Times New Roman"/>
              </w:rPr>
            </w:pPr>
            <w:r w:rsidRPr="00AC411A">
              <w:rPr>
                <w:rFonts w:ascii="Times New Roman" w:hAnsi="Times New Roman" w:cs="Times New Roman"/>
                <w:strike/>
              </w:rPr>
              <w:t>L</w:t>
            </w:r>
            <w:r>
              <w:rPr>
                <w:rFonts w:ascii="Times New Roman" w:hAnsi="Times New Roman" w:cs="Times New Roman"/>
              </w:rPr>
              <w:t>/P</w:t>
            </w:r>
          </w:p>
        </w:tc>
      </w:tr>
      <w:tr w:rsidR="00B72C23" w:rsidRPr="00794DA8" w14:paraId="153EA488" w14:textId="77777777" w:rsidTr="00A54D9B">
        <w:tc>
          <w:tcPr>
            <w:tcW w:w="583" w:type="dxa"/>
          </w:tcPr>
          <w:p w14:paraId="2AACFBA0" w14:textId="77777777" w:rsidR="00B72C23" w:rsidRPr="00794DA8" w:rsidRDefault="00B72C23" w:rsidP="00A54D9B">
            <w:pPr>
              <w:pStyle w:val="ListParagraph"/>
              <w:ind w:left="23" w:right="14"/>
              <w:rPr>
                <w:rFonts w:ascii="Times New Roman" w:hAnsi="Times New Roman" w:cs="Times New Roman"/>
              </w:rPr>
            </w:pPr>
            <w:r>
              <w:rPr>
                <w:rFonts w:ascii="Times New Roman" w:hAnsi="Times New Roman" w:cs="Times New Roman"/>
              </w:rPr>
              <w:t>3.</w:t>
            </w:r>
          </w:p>
        </w:tc>
        <w:tc>
          <w:tcPr>
            <w:tcW w:w="2930" w:type="dxa"/>
          </w:tcPr>
          <w:p w14:paraId="493E0536"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Jabatan Fungsional</w:t>
            </w:r>
          </w:p>
        </w:tc>
        <w:tc>
          <w:tcPr>
            <w:tcW w:w="5270" w:type="dxa"/>
          </w:tcPr>
          <w:p w14:paraId="6B5ACB85"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w:t>
            </w:r>
          </w:p>
        </w:tc>
      </w:tr>
      <w:tr w:rsidR="00B72C23" w:rsidRPr="00794DA8" w14:paraId="0357D735" w14:textId="77777777" w:rsidTr="00A54D9B">
        <w:tc>
          <w:tcPr>
            <w:tcW w:w="583" w:type="dxa"/>
          </w:tcPr>
          <w:p w14:paraId="1F3AA896"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4.</w:t>
            </w:r>
          </w:p>
        </w:tc>
        <w:tc>
          <w:tcPr>
            <w:tcW w:w="2930" w:type="dxa"/>
          </w:tcPr>
          <w:p w14:paraId="2862384B"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NIP</w:t>
            </w:r>
          </w:p>
        </w:tc>
        <w:tc>
          <w:tcPr>
            <w:tcW w:w="5270" w:type="dxa"/>
          </w:tcPr>
          <w:p w14:paraId="5B1658C1"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19801018 200501 2 009</w:t>
            </w:r>
          </w:p>
        </w:tc>
      </w:tr>
      <w:tr w:rsidR="00B72C23" w:rsidRPr="00794DA8" w14:paraId="7A9F1240" w14:textId="77777777" w:rsidTr="00A54D9B">
        <w:tc>
          <w:tcPr>
            <w:tcW w:w="583" w:type="dxa"/>
          </w:tcPr>
          <w:p w14:paraId="5BE7BFBA"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5.</w:t>
            </w:r>
          </w:p>
        </w:tc>
        <w:tc>
          <w:tcPr>
            <w:tcW w:w="2930" w:type="dxa"/>
          </w:tcPr>
          <w:p w14:paraId="64B33A9B"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NIDN</w:t>
            </w:r>
          </w:p>
        </w:tc>
        <w:tc>
          <w:tcPr>
            <w:tcW w:w="5270" w:type="dxa"/>
          </w:tcPr>
          <w:p w14:paraId="4ADC25B3"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4018028001</w:t>
            </w:r>
          </w:p>
        </w:tc>
      </w:tr>
      <w:tr w:rsidR="00B72C23" w:rsidRPr="00794DA8" w14:paraId="26E406CA" w14:textId="77777777" w:rsidTr="00A54D9B">
        <w:tc>
          <w:tcPr>
            <w:tcW w:w="583" w:type="dxa"/>
          </w:tcPr>
          <w:p w14:paraId="438C135E"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6.</w:t>
            </w:r>
          </w:p>
        </w:tc>
        <w:tc>
          <w:tcPr>
            <w:tcW w:w="2930" w:type="dxa"/>
          </w:tcPr>
          <w:p w14:paraId="6FCFC933"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Tempat dan Tanggal Lahir</w:t>
            </w:r>
          </w:p>
        </w:tc>
        <w:tc>
          <w:tcPr>
            <w:tcW w:w="5270" w:type="dxa"/>
          </w:tcPr>
          <w:p w14:paraId="11669162"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Jakarta, 18 Oktober 1980</w:t>
            </w:r>
          </w:p>
        </w:tc>
      </w:tr>
      <w:tr w:rsidR="00B72C23" w:rsidRPr="00794DA8" w14:paraId="59952945" w14:textId="77777777" w:rsidTr="00A54D9B">
        <w:tc>
          <w:tcPr>
            <w:tcW w:w="583" w:type="dxa"/>
          </w:tcPr>
          <w:p w14:paraId="14E530FA"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7.</w:t>
            </w:r>
          </w:p>
        </w:tc>
        <w:tc>
          <w:tcPr>
            <w:tcW w:w="2930" w:type="dxa"/>
          </w:tcPr>
          <w:p w14:paraId="3794A623"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E-mail</w:t>
            </w:r>
          </w:p>
        </w:tc>
        <w:tc>
          <w:tcPr>
            <w:tcW w:w="5270" w:type="dxa"/>
          </w:tcPr>
          <w:p w14:paraId="5CB652D9" w14:textId="77777777" w:rsidR="00B72C23" w:rsidRDefault="00B72C23" w:rsidP="00A54D9B">
            <w:pPr>
              <w:pStyle w:val="ListParagraph"/>
              <w:ind w:left="0"/>
              <w:rPr>
                <w:rFonts w:ascii="Times New Roman" w:hAnsi="Times New Roman" w:cs="Times New Roman"/>
              </w:rPr>
            </w:pPr>
            <w:hyperlink r:id="rId68" w:history="1">
              <w:r w:rsidRPr="000F6F71">
                <w:rPr>
                  <w:rStyle w:val="Hyperlink"/>
                  <w:rFonts w:ascii="Times New Roman" w:hAnsi="Times New Roman" w:cs="Times New Roman"/>
                </w:rPr>
                <w:t>Liasera1980@gmail.com</w:t>
              </w:r>
            </w:hyperlink>
          </w:p>
        </w:tc>
      </w:tr>
      <w:tr w:rsidR="00B72C23" w:rsidRPr="00794DA8" w14:paraId="06FE7213" w14:textId="77777777" w:rsidTr="00A54D9B">
        <w:tc>
          <w:tcPr>
            <w:tcW w:w="583" w:type="dxa"/>
          </w:tcPr>
          <w:p w14:paraId="4A5D1F1F"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8.</w:t>
            </w:r>
          </w:p>
        </w:tc>
        <w:tc>
          <w:tcPr>
            <w:tcW w:w="2930" w:type="dxa"/>
          </w:tcPr>
          <w:p w14:paraId="717FC70B"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Nomor telepon/HP</w:t>
            </w:r>
          </w:p>
        </w:tc>
        <w:tc>
          <w:tcPr>
            <w:tcW w:w="5270" w:type="dxa"/>
          </w:tcPr>
          <w:p w14:paraId="4E03E895"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0821 5930 9112</w:t>
            </w:r>
          </w:p>
        </w:tc>
      </w:tr>
      <w:tr w:rsidR="00B72C23" w:rsidRPr="00794DA8" w14:paraId="59DDA6FA" w14:textId="77777777" w:rsidTr="00A54D9B">
        <w:tc>
          <w:tcPr>
            <w:tcW w:w="583" w:type="dxa"/>
          </w:tcPr>
          <w:p w14:paraId="6A6B037D"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9.</w:t>
            </w:r>
          </w:p>
        </w:tc>
        <w:tc>
          <w:tcPr>
            <w:tcW w:w="2930" w:type="dxa"/>
          </w:tcPr>
          <w:p w14:paraId="2671C248"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Website Personan</w:t>
            </w:r>
          </w:p>
        </w:tc>
        <w:tc>
          <w:tcPr>
            <w:tcW w:w="5270" w:type="dxa"/>
          </w:tcPr>
          <w:p w14:paraId="7536FEE6"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w:t>
            </w:r>
          </w:p>
        </w:tc>
      </w:tr>
      <w:tr w:rsidR="00B72C23" w:rsidRPr="00794DA8" w14:paraId="2341D81C" w14:textId="77777777" w:rsidTr="00A54D9B">
        <w:tc>
          <w:tcPr>
            <w:tcW w:w="583" w:type="dxa"/>
          </w:tcPr>
          <w:p w14:paraId="275BB48A"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10.</w:t>
            </w:r>
          </w:p>
        </w:tc>
        <w:tc>
          <w:tcPr>
            <w:tcW w:w="2930" w:type="dxa"/>
          </w:tcPr>
          <w:p w14:paraId="0429E54F"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Institusi</w:t>
            </w:r>
          </w:p>
        </w:tc>
        <w:tc>
          <w:tcPr>
            <w:tcW w:w="5270" w:type="dxa"/>
          </w:tcPr>
          <w:p w14:paraId="564EACA3" w14:textId="77777777" w:rsidR="00B72C23" w:rsidRPr="00AC411A" w:rsidRDefault="00B72C23" w:rsidP="00A54D9B">
            <w:pPr>
              <w:pStyle w:val="ListParagraph"/>
              <w:ind w:left="0"/>
              <w:rPr>
                <w:rFonts w:ascii="Times New Roman" w:hAnsi="Times New Roman" w:cs="Times New Roman"/>
              </w:rPr>
            </w:pPr>
            <w:r>
              <w:rPr>
                <w:rFonts w:ascii="Times New Roman" w:hAnsi="Times New Roman" w:cs="Times New Roman"/>
              </w:rPr>
              <w:t>Poltekkes Kemenkes Palangka Raya</w:t>
            </w:r>
          </w:p>
        </w:tc>
      </w:tr>
      <w:tr w:rsidR="00B72C23" w:rsidRPr="00794DA8" w14:paraId="5DCB95D0" w14:textId="77777777" w:rsidTr="00A54D9B">
        <w:tc>
          <w:tcPr>
            <w:tcW w:w="583" w:type="dxa"/>
          </w:tcPr>
          <w:p w14:paraId="300C7D6B"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11.</w:t>
            </w:r>
          </w:p>
        </w:tc>
        <w:tc>
          <w:tcPr>
            <w:tcW w:w="2930" w:type="dxa"/>
          </w:tcPr>
          <w:p w14:paraId="6A344424"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Program Studi</w:t>
            </w:r>
          </w:p>
        </w:tc>
        <w:tc>
          <w:tcPr>
            <w:tcW w:w="5270" w:type="dxa"/>
          </w:tcPr>
          <w:p w14:paraId="722703D9"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Sarjana Terapan Gizi dan Dietetika</w:t>
            </w:r>
          </w:p>
        </w:tc>
      </w:tr>
      <w:tr w:rsidR="00B72C23" w:rsidRPr="00794DA8" w14:paraId="56D07D6B" w14:textId="77777777" w:rsidTr="00A54D9B">
        <w:tc>
          <w:tcPr>
            <w:tcW w:w="583" w:type="dxa"/>
          </w:tcPr>
          <w:p w14:paraId="663F41AC"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12.</w:t>
            </w:r>
          </w:p>
        </w:tc>
        <w:tc>
          <w:tcPr>
            <w:tcW w:w="2930" w:type="dxa"/>
          </w:tcPr>
          <w:p w14:paraId="23C76004"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Jenjang Pendidikan Terakhir</w:t>
            </w:r>
          </w:p>
        </w:tc>
        <w:tc>
          <w:tcPr>
            <w:tcW w:w="5270" w:type="dxa"/>
          </w:tcPr>
          <w:p w14:paraId="32BB4EF3"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S2</w:t>
            </w:r>
          </w:p>
        </w:tc>
      </w:tr>
      <w:tr w:rsidR="00B72C23" w:rsidRPr="00794DA8" w14:paraId="26C1FCDE" w14:textId="77777777" w:rsidTr="00A54D9B">
        <w:tc>
          <w:tcPr>
            <w:tcW w:w="583" w:type="dxa"/>
          </w:tcPr>
          <w:p w14:paraId="1768541B" w14:textId="77777777" w:rsidR="00B72C23" w:rsidRDefault="00B72C23" w:rsidP="00A54D9B">
            <w:pPr>
              <w:pStyle w:val="ListParagraph"/>
              <w:ind w:left="23" w:right="14"/>
              <w:rPr>
                <w:rFonts w:ascii="Times New Roman" w:hAnsi="Times New Roman" w:cs="Times New Roman"/>
              </w:rPr>
            </w:pPr>
            <w:r>
              <w:rPr>
                <w:rFonts w:ascii="Times New Roman" w:hAnsi="Times New Roman" w:cs="Times New Roman"/>
              </w:rPr>
              <w:t>13.</w:t>
            </w:r>
          </w:p>
        </w:tc>
        <w:tc>
          <w:tcPr>
            <w:tcW w:w="2930" w:type="dxa"/>
          </w:tcPr>
          <w:p w14:paraId="186F484F"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Alamat</w:t>
            </w:r>
          </w:p>
        </w:tc>
        <w:tc>
          <w:tcPr>
            <w:tcW w:w="5270" w:type="dxa"/>
          </w:tcPr>
          <w:p w14:paraId="0035B088"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Jl. Bajau Ranju No.02  Palangka Raya</w:t>
            </w:r>
          </w:p>
        </w:tc>
      </w:tr>
    </w:tbl>
    <w:p w14:paraId="7B0E919C" w14:textId="77777777" w:rsidR="00B72C23" w:rsidRPr="00794DA8" w:rsidRDefault="00B72C23" w:rsidP="00B72C23">
      <w:pPr>
        <w:pStyle w:val="ListParagraph"/>
        <w:ind w:left="426"/>
      </w:pPr>
    </w:p>
    <w:p w14:paraId="78F50867" w14:textId="77777777" w:rsidR="00B72C23" w:rsidRPr="00794DA8" w:rsidRDefault="00B72C23" w:rsidP="00B72C23">
      <w:pPr>
        <w:pStyle w:val="ListParagraph"/>
        <w:numPr>
          <w:ilvl w:val="0"/>
          <w:numId w:val="21"/>
        </w:numPr>
      </w:pPr>
      <w:r>
        <w:rPr>
          <w:rFonts w:ascii="Times New Roman" w:hAnsi="Times New Roman" w:cs="Times New Roman"/>
          <w:b/>
          <w:sz w:val="24"/>
          <w:szCs w:val="24"/>
        </w:rPr>
        <w:t>SINTA (Terakhir tanggal 21 Desember 2022)</w:t>
      </w:r>
    </w:p>
    <w:p w14:paraId="6B5045A3" w14:textId="77777777" w:rsidR="00B72C23" w:rsidRDefault="00B72C23" w:rsidP="00B72C23">
      <w:pPr>
        <w:pStyle w:val="ListParagraph"/>
        <w:ind w:left="426"/>
        <w:rPr>
          <w:rFonts w:ascii="Times New Roman" w:hAnsi="Times New Roman" w:cs="Times New Roman"/>
          <w:b/>
          <w:sz w:val="24"/>
          <w:szCs w:val="24"/>
        </w:rPr>
      </w:pPr>
    </w:p>
    <w:tbl>
      <w:tblPr>
        <w:tblStyle w:val="TableGrid"/>
        <w:tblW w:w="0" w:type="auto"/>
        <w:tblInd w:w="-5" w:type="dxa"/>
        <w:tblLook w:val="04A0" w:firstRow="1" w:lastRow="0" w:firstColumn="1" w:lastColumn="0" w:noHBand="0" w:noVBand="1"/>
      </w:tblPr>
      <w:tblGrid>
        <w:gridCol w:w="564"/>
        <w:gridCol w:w="2779"/>
        <w:gridCol w:w="5149"/>
      </w:tblGrid>
      <w:tr w:rsidR="00B72C23" w:rsidRPr="00A55ED8" w14:paraId="7655AD89" w14:textId="77777777" w:rsidTr="00A54D9B">
        <w:tc>
          <w:tcPr>
            <w:tcW w:w="564" w:type="dxa"/>
          </w:tcPr>
          <w:p w14:paraId="018C5F8D" w14:textId="77777777" w:rsidR="00B72C23" w:rsidRPr="00A55ED8" w:rsidRDefault="00B72C23" w:rsidP="00A54D9B">
            <w:pPr>
              <w:pStyle w:val="ListParagraph"/>
              <w:ind w:left="0"/>
              <w:rPr>
                <w:rFonts w:ascii="Times New Roman" w:hAnsi="Times New Roman" w:cs="Times New Roman"/>
              </w:rPr>
            </w:pPr>
            <w:r w:rsidRPr="00A55ED8">
              <w:rPr>
                <w:rFonts w:ascii="Times New Roman" w:hAnsi="Times New Roman" w:cs="Times New Roman"/>
              </w:rPr>
              <w:t>1.</w:t>
            </w:r>
          </w:p>
        </w:tc>
        <w:tc>
          <w:tcPr>
            <w:tcW w:w="2779" w:type="dxa"/>
          </w:tcPr>
          <w:p w14:paraId="013A55E7" w14:textId="77777777" w:rsidR="00B72C23" w:rsidRPr="00A55ED8" w:rsidRDefault="00B72C23" w:rsidP="00A54D9B">
            <w:pPr>
              <w:pStyle w:val="ListParagraph"/>
              <w:ind w:left="0"/>
              <w:rPr>
                <w:rFonts w:ascii="Times New Roman" w:hAnsi="Times New Roman" w:cs="Times New Roman"/>
              </w:rPr>
            </w:pPr>
            <w:r w:rsidRPr="00A55ED8">
              <w:rPr>
                <w:rFonts w:ascii="Times New Roman" w:hAnsi="Times New Roman" w:cs="Times New Roman"/>
              </w:rPr>
              <w:t>Sinta ID</w:t>
            </w:r>
          </w:p>
        </w:tc>
        <w:tc>
          <w:tcPr>
            <w:tcW w:w="5149" w:type="dxa"/>
          </w:tcPr>
          <w:p w14:paraId="35FE42CE" w14:textId="77777777" w:rsidR="00B72C23" w:rsidRPr="00A54D9B" w:rsidRDefault="00B72C23" w:rsidP="00A54D9B">
            <w:pPr>
              <w:pStyle w:val="ListParagraph"/>
              <w:ind w:left="0"/>
              <w:rPr>
                <w:rFonts w:ascii="Times New Roman" w:hAnsi="Times New Roman" w:cs="Times New Roman"/>
                <w:sz w:val="24"/>
                <w:szCs w:val="24"/>
              </w:rPr>
            </w:pPr>
            <w:hyperlink r:id="rId69" w:anchor="!" w:history="1">
              <w:r w:rsidRPr="00A54D9B">
                <w:rPr>
                  <w:rStyle w:val="Hyperlink"/>
                  <w:rFonts w:ascii="Times New Roman" w:hAnsi="Times New Roman" w:cs="Times New Roman"/>
                  <w:color w:val="auto"/>
                  <w:szCs w:val="24"/>
                  <w:u w:val="none"/>
                  <w:shd w:val="clear" w:color="auto" w:fill="FFFFFF"/>
                </w:rPr>
                <w:t>6788364</w:t>
              </w:r>
            </w:hyperlink>
          </w:p>
        </w:tc>
      </w:tr>
      <w:tr w:rsidR="00B72C23" w:rsidRPr="00A55ED8" w14:paraId="10AD8BE8" w14:textId="77777777" w:rsidTr="00A54D9B">
        <w:tc>
          <w:tcPr>
            <w:tcW w:w="564" w:type="dxa"/>
          </w:tcPr>
          <w:p w14:paraId="4FEF6A6A"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2.</w:t>
            </w:r>
          </w:p>
        </w:tc>
        <w:tc>
          <w:tcPr>
            <w:tcW w:w="2779" w:type="dxa"/>
          </w:tcPr>
          <w:p w14:paraId="2ED231E9"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Sinta Skor</w:t>
            </w:r>
          </w:p>
        </w:tc>
        <w:tc>
          <w:tcPr>
            <w:tcW w:w="5149" w:type="dxa"/>
          </w:tcPr>
          <w:p w14:paraId="50D18379"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4</w:t>
            </w:r>
          </w:p>
        </w:tc>
      </w:tr>
      <w:tr w:rsidR="00B72C23" w:rsidRPr="00A55ED8" w14:paraId="11CEB53F" w14:textId="77777777" w:rsidTr="00A54D9B">
        <w:tc>
          <w:tcPr>
            <w:tcW w:w="564" w:type="dxa"/>
          </w:tcPr>
          <w:p w14:paraId="6CDCF9AD"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3.</w:t>
            </w:r>
          </w:p>
        </w:tc>
        <w:tc>
          <w:tcPr>
            <w:tcW w:w="2779" w:type="dxa"/>
          </w:tcPr>
          <w:p w14:paraId="74635D1A"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Rank in National</w:t>
            </w:r>
          </w:p>
        </w:tc>
        <w:tc>
          <w:tcPr>
            <w:tcW w:w="5149" w:type="dxa"/>
          </w:tcPr>
          <w:p w14:paraId="22F7A702" w14:textId="77777777" w:rsidR="00B72C23" w:rsidRPr="00A55ED8" w:rsidRDefault="00B72C23" w:rsidP="00A54D9B">
            <w:pPr>
              <w:pStyle w:val="ListParagraph"/>
              <w:ind w:left="0"/>
              <w:rPr>
                <w:rFonts w:ascii="Times New Roman" w:hAnsi="Times New Roman" w:cs="Times New Roman"/>
              </w:rPr>
            </w:pPr>
          </w:p>
        </w:tc>
      </w:tr>
      <w:tr w:rsidR="00B72C23" w:rsidRPr="00A55ED8" w14:paraId="29A0BB99" w14:textId="77777777" w:rsidTr="00A54D9B">
        <w:tc>
          <w:tcPr>
            <w:tcW w:w="564" w:type="dxa"/>
          </w:tcPr>
          <w:p w14:paraId="420BEA3C"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4.</w:t>
            </w:r>
          </w:p>
        </w:tc>
        <w:tc>
          <w:tcPr>
            <w:tcW w:w="2779" w:type="dxa"/>
          </w:tcPr>
          <w:p w14:paraId="5E25CA0D"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Rank in Affiliation</w:t>
            </w:r>
          </w:p>
        </w:tc>
        <w:tc>
          <w:tcPr>
            <w:tcW w:w="5149" w:type="dxa"/>
          </w:tcPr>
          <w:p w14:paraId="6AC52EC9" w14:textId="77777777" w:rsidR="00B72C23" w:rsidRPr="00A55ED8" w:rsidRDefault="00B72C23" w:rsidP="00A54D9B">
            <w:pPr>
              <w:pStyle w:val="ListParagraph"/>
              <w:ind w:left="0"/>
              <w:rPr>
                <w:rFonts w:ascii="Times New Roman" w:hAnsi="Times New Roman" w:cs="Times New Roman"/>
              </w:rPr>
            </w:pPr>
          </w:p>
        </w:tc>
      </w:tr>
      <w:tr w:rsidR="00B72C23" w:rsidRPr="00A55ED8" w14:paraId="1678E93E" w14:textId="77777777" w:rsidTr="00A54D9B">
        <w:tc>
          <w:tcPr>
            <w:tcW w:w="564" w:type="dxa"/>
          </w:tcPr>
          <w:p w14:paraId="1649A9B0"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5.</w:t>
            </w:r>
          </w:p>
        </w:tc>
        <w:tc>
          <w:tcPr>
            <w:tcW w:w="2779" w:type="dxa"/>
          </w:tcPr>
          <w:p w14:paraId="22FF74E5"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Scopus ID</w:t>
            </w:r>
          </w:p>
        </w:tc>
        <w:tc>
          <w:tcPr>
            <w:tcW w:w="5149" w:type="dxa"/>
          </w:tcPr>
          <w:p w14:paraId="3D343242"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w:t>
            </w:r>
          </w:p>
        </w:tc>
      </w:tr>
      <w:tr w:rsidR="00B72C23" w:rsidRPr="00A55ED8" w14:paraId="16DEA36A" w14:textId="77777777" w:rsidTr="00A54D9B">
        <w:tc>
          <w:tcPr>
            <w:tcW w:w="564" w:type="dxa"/>
          </w:tcPr>
          <w:p w14:paraId="3798AC24"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6.</w:t>
            </w:r>
          </w:p>
        </w:tc>
        <w:tc>
          <w:tcPr>
            <w:tcW w:w="2779" w:type="dxa"/>
          </w:tcPr>
          <w:p w14:paraId="7710B8E4"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H-index</w:t>
            </w:r>
          </w:p>
        </w:tc>
        <w:tc>
          <w:tcPr>
            <w:tcW w:w="5149" w:type="dxa"/>
          </w:tcPr>
          <w:p w14:paraId="5791FE89" w14:textId="77777777" w:rsidR="00B72C23" w:rsidRPr="00A55ED8" w:rsidRDefault="00B72C23" w:rsidP="00A54D9B">
            <w:pPr>
              <w:pStyle w:val="ListParagraph"/>
              <w:ind w:left="0"/>
              <w:rPr>
                <w:rFonts w:ascii="Times New Roman" w:hAnsi="Times New Roman" w:cs="Times New Roman"/>
              </w:rPr>
            </w:pPr>
          </w:p>
        </w:tc>
      </w:tr>
      <w:tr w:rsidR="00B72C23" w:rsidRPr="00A55ED8" w14:paraId="4FDEAC43" w14:textId="77777777" w:rsidTr="00A54D9B">
        <w:tc>
          <w:tcPr>
            <w:tcW w:w="564" w:type="dxa"/>
          </w:tcPr>
          <w:p w14:paraId="762FE495"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7.</w:t>
            </w:r>
          </w:p>
        </w:tc>
        <w:tc>
          <w:tcPr>
            <w:tcW w:w="2779" w:type="dxa"/>
          </w:tcPr>
          <w:p w14:paraId="2661287C"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Articles</w:t>
            </w:r>
          </w:p>
        </w:tc>
        <w:tc>
          <w:tcPr>
            <w:tcW w:w="5149" w:type="dxa"/>
          </w:tcPr>
          <w:p w14:paraId="785AD65D" w14:textId="77777777" w:rsidR="00B72C23" w:rsidRPr="00A55ED8" w:rsidRDefault="00B72C23" w:rsidP="00A54D9B">
            <w:pPr>
              <w:pStyle w:val="ListParagraph"/>
              <w:ind w:left="0"/>
              <w:rPr>
                <w:rFonts w:ascii="Times New Roman" w:hAnsi="Times New Roman" w:cs="Times New Roman"/>
              </w:rPr>
            </w:pPr>
          </w:p>
        </w:tc>
      </w:tr>
      <w:tr w:rsidR="00B72C23" w:rsidRPr="00A55ED8" w14:paraId="4ACDCBC3" w14:textId="77777777" w:rsidTr="00A54D9B">
        <w:tc>
          <w:tcPr>
            <w:tcW w:w="564" w:type="dxa"/>
          </w:tcPr>
          <w:p w14:paraId="2C83778F"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8.</w:t>
            </w:r>
          </w:p>
        </w:tc>
        <w:tc>
          <w:tcPr>
            <w:tcW w:w="2779" w:type="dxa"/>
          </w:tcPr>
          <w:p w14:paraId="4A8E6E08"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Citation</w:t>
            </w:r>
          </w:p>
        </w:tc>
        <w:tc>
          <w:tcPr>
            <w:tcW w:w="5149" w:type="dxa"/>
          </w:tcPr>
          <w:p w14:paraId="552014E0" w14:textId="77777777" w:rsidR="00B72C23" w:rsidRPr="00A55ED8" w:rsidRDefault="00B72C23" w:rsidP="00A54D9B">
            <w:pPr>
              <w:pStyle w:val="ListParagraph"/>
              <w:ind w:left="0"/>
              <w:rPr>
                <w:rFonts w:ascii="Times New Roman" w:hAnsi="Times New Roman" w:cs="Times New Roman"/>
              </w:rPr>
            </w:pPr>
          </w:p>
        </w:tc>
      </w:tr>
      <w:tr w:rsidR="00B72C23" w:rsidRPr="00A55ED8" w14:paraId="7B80032F" w14:textId="77777777" w:rsidTr="00A54D9B">
        <w:tc>
          <w:tcPr>
            <w:tcW w:w="564" w:type="dxa"/>
          </w:tcPr>
          <w:p w14:paraId="540ED161"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9.</w:t>
            </w:r>
          </w:p>
        </w:tc>
        <w:tc>
          <w:tcPr>
            <w:tcW w:w="2779" w:type="dxa"/>
          </w:tcPr>
          <w:p w14:paraId="57835266"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Google Scholar ID</w:t>
            </w:r>
          </w:p>
        </w:tc>
        <w:tc>
          <w:tcPr>
            <w:tcW w:w="5149" w:type="dxa"/>
          </w:tcPr>
          <w:p w14:paraId="63FCFCED" w14:textId="77777777" w:rsidR="00B72C23" w:rsidRPr="00A55ED8" w:rsidRDefault="00B72C23" w:rsidP="00A54D9B">
            <w:pPr>
              <w:pStyle w:val="ListParagraph"/>
              <w:ind w:left="0"/>
              <w:rPr>
                <w:rFonts w:ascii="Times New Roman" w:hAnsi="Times New Roman" w:cs="Times New Roman"/>
              </w:rPr>
            </w:pPr>
          </w:p>
        </w:tc>
      </w:tr>
      <w:tr w:rsidR="00B72C23" w:rsidRPr="00A55ED8" w14:paraId="48E6A8BF" w14:textId="77777777" w:rsidTr="00A54D9B">
        <w:tc>
          <w:tcPr>
            <w:tcW w:w="564" w:type="dxa"/>
          </w:tcPr>
          <w:p w14:paraId="79072246"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10.</w:t>
            </w:r>
          </w:p>
        </w:tc>
        <w:tc>
          <w:tcPr>
            <w:tcW w:w="2779" w:type="dxa"/>
          </w:tcPr>
          <w:p w14:paraId="21BACF8B"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h-index</w:t>
            </w:r>
          </w:p>
        </w:tc>
        <w:tc>
          <w:tcPr>
            <w:tcW w:w="5149" w:type="dxa"/>
          </w:tcPr>
          <w:p w14:paraId="16B8C192"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1</w:t>
            </w:r>
          </w:p>
        </w:tc>
      </w:tr>
      <w:tr w:rsidR="00B72C23" w:rsidRPr="00A55ED8" w14:paraId="4114E94B" w14:textId="77777777" w:rsidTr="00A54D9B">
        <w:tc>
          <w:tcPr>
            <w:tcW w:w="564" w:type="dxa"/>
          </w:tcPr>
          <w:p w14:paraId="53E495C1"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11.</w:t>
            </w:r>
          </w:p>
        </w:tc>
        <w:tc>
          <w:tcPr>
            <w:tcW w:w="2779" w:type="dxa"/>
          </w:tcPr>
          <w:p w14:paraId="0351FC50"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Articles</w:t>
            </w:r>
          </w:p>
        </w:tc>
        <w:tc>
          <w:tcPr>
            <w:tcW w:w="5149" w:type="dxa"/>
          </w:tcPr>
          <w:p w14:paraId="7B492B74" w14:textId="77777777" w:rsidR="00B72C23" w:rsidRPr="00A55ED8" w:rsidRDefault="00B72C23" w:rsidP="00A54D9B">
            <w:pPr>
              <w:pStyle w:val="ListParagraph"/>
              <w:ind w:left="0"/>
              <w:rPr>
                <w:rFonts w:ascii="Times New Roman" w:hAnsi="Times New Roman" w:cs="Times New Roman"/>
              </w:rPr>
            </w:pPr>
            <w:r>
              <w:rPr>
                <w:rFonts w:ascii="Times New Roman" w:hAnsi="Times New Roman" w:cs="Times New Roman"/>
              </w:rPr>
              <w:t>3</w:t>
            </w:r>
          </w:p>
        </w:tc>
      </w:tr>
    </w:tbl>
    <w:p w14:paraId="5A46BF3B" w14:textId="77777777" w:rsidR="00B72C23" w:rsidRPr="00794DA8" w:rsidRDefault="00B72C23" w:rsidP="00B72C23">
      <w:pPr>
        <w:pStyle w:val="ListParagraph"/>
        <w:ind w:left="426"/>
      </w:pPr>
    </w:p>
    <w:p w14:paraId="6723243B" w14:textId="77777777" w:rsidR="00B72C23" w:rsidRDefault="00B72C23" w:rsidP="00B72C23">
      <w:pPr>
        <w:pStyle w:val="ListParagraph"/>
        <w:ind w:left="426"/>
      </w:pPr>
    </w:p>
    <w:p w14:paraId="4A31D78E" w14:textId="77777777" w:rsidR="00B72C23" w:rsidRPr="00794DA8" w:rsidRDefault="00B72C23" w:rsidP="00B72C23">
      <w:pPr>
        <w:pStyle w:val="ListParagraph"/>
        <w:numPr>
          <w:ilvl w:val="0"/>
          <w:numId w:val="21"/>
        </w:numPr>
        <w:ind w:left="851"/>
      </w:pPr>
      <w:r>
        <w:rPr>
          <w:rFonts w:ascii="Times New Roman" w:hAnsi="Times New Roman" w:cs="Times New Roman"/>
          <w:b/>
          <w:sz w:val="24"/>
          <w:szCs w:val="24"/>
        </w:rPr>
        <w:t>Pengalaman Penelitian dalam 5 Tahun Terakhir</w:t>
      </w:r>
    </w:p>
    <w:p w14:paraId="7527408B" w14:textId="77777777" w:rsidR="00B72C23" w:rsidRDefault="00B72C23" w:rsidP="00B72C23">
      <w:pPr>
        <w:pStyle w:val="ListParagraph"/>
        <w:ind w:left="426"/>
        <w:rPr>
          <w:rFonts w:ascii="Times New Roman" w:hAnsi="Times New Roman" w:cs="Times New Roman"/>
        </w:rPr>
      </w:pPr>
      <w:r w:rsidRPr="00794DA8">
        <w:rPr>
          <w:rFonts w:ascii="Times New Roman" w:hAnsi="Times New Roman" w:cs="Times New Roman"/>
        </w:rPr>
        <w:t>(Bukan Skripsi, Tesis, maupun Disertasi)</w:t>
      </w:r>
    </w:p>
    <w:tbl>
      <w:tblPr>
        <w:tblStyle w:val="TableGrid"/>
        <w:tblW w:w="8789" w:type="dxa"/>
        <w:tblInd w:w="-5" w:type="dxa"/>
        <w:tblLook w:val="04A0" w:firstRow="1" w:lastRow="0" w:firstColumn="1" w:lastColumn="0" w:noHBand="0" w:noVBand="1"/>
      </w:tblPr>
      <w:tblGrid>
        <w:gridCol w:w="562"/>
        <w:gridCol w:w="850"/>
        <w:gridCol w:w="3833"/>
        <w:gridCol w:w="2126"/>
        <w:gridCol w:w="1418"/>
      </w:tblGrid>
      <w:tr w:rsidR="00B72C23" w:rsidRPr="00794DA8" w14:paraId="61B00BDC" w14:textId="77777777" w:rsidTr="00A54D9B">
        <w:tc>
          <w:tcPr>
            <w:tcW w:w="562" w:type="dxa"/>
            <w:vMerge w:val="restart"/>
            <w:vAlign w:val="center"/>
          </w:tcPr>
          <w:p w14:paraId="7DE40C27" w14:textId="77777777" w:rsidR="00B72C23" w:rsidRPr="00482BC8" w:rsidRDefault="00B72C23" w:rsidP="00A54D9B">
            <w:pPr>
              <w:pStyle w:val="ListParagraph"/>
              <w:ind w:left="0"/>
              <w:rPr>
                <w:rFonts w:ascii="Times New Roman" w:hAnsi="Times New Roman" w:cs="Times New Roman"/>
                <w:b/>
              </w:rPr>
            </w:pPr>
            <w:r w:rsidRPr="00482BC8">
              <w:rPr>
                <w:rFonts w:ascii="Times New Roman" w:hAnsi="Times New Roman" w:cs="Times New Roman"/>
                <w:b/>
              </w:rPr>
              <w:t>No.</w:t>
            </w:r>
          </w:p>
        </w:tc>
        <w:tc>
          <w:tcPr>
            <w:tcW w:w="850" w:type="dxa"/>
            <w:vMerge w:val="restart"/>
            <w:vAlign w:val="center"/>
          </w:tcPr>
          <w:p w14:paraId="30B33785"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Tahun</w:t>
            </w:r>
          </w:p>
        </w:tc>
        <w:tc>
          <w:tcPr>
            <w:tcW w:w="3833" w:type="dxa"/>
            <w:vMerge w:val="restart"/>
            <w:vAlign w:val="center"/>
          </w:tcPr>
          <w:p w14:paraId="6665ACD3"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Judul Penelitian</w:t>
            </w:r>
          </w:p>
        </w:tc>
        <w:tc>
          <w:tcPr>
            <w:tcW w:w="3544" w:type="dxa"/>
            <w:gridSpan w:val="2"/>
          </w:tcPr>
          <w:p w14:paraId="65A40DBD" w14:textId="77777777" w:rsidR="00B72C23" w:rsidRDefault="00B72C23" w:rsidP="00A54D9B">
            <w:pPr>
              <w:pStyle w:val="ListParagraph"/>
              <w:ind w:left="0"/>
              <w:jc w:val="center"/>
              <w:rPr>
                <w:rFonts w:ascii="Times New Roman" w:hAnsi="Times New Roman" w:cs="Times New Roman"/>
                <w:b/>
              </w:rPr>
            </w:pPr>
            <w:r>
              <w:rPr>
                <w:rFonts w:ascii="Times New Roman" w:hAnsi="Times New Roman" w:cs="Times New Roman"/>
                <w:b/>
              </w:rPr>
              <w:t>Pendanaan</w:t>
            </w:r>
          </w:p>
        </w:tc>
      </w:tr>
      <w:tr w:rsidR="00B72C23" w:rsidRPr="00794DA8" w14:paraId="057BA0B4" w14:textId="77777777" w:rsidTr="00A54D9B">
        <w:tc>
          <w:tcPr>
            <w:tcW w:w="562" w:type="dxa"/>
            <w:vMerge/>
          </w:tcPr>
          <w:p w14:paraId="39C3EEF5" w14:textId="77777777" w:rsidR="00B72C23" w:rsidRPr="00794DA8" w:rsidRDefault="00B72C23" w:rsidP="00A54D9B">
            <w:pPr>
              <w:pStyle w:val="ListParagraph"/>
              <w:ind w:left="0"/>
              <w:rPr>
                <w:rFonts w:ascii="Times New Roman" w:hAnsi="Times New Roman" w:cs="Times New Roman"/>
              </w:rPr>
            </w:pPr>
          </w:p>
        </w:tc>
        <w:tc>
          <w:tcPr>
            <w:tcW w:w="850" w:type="dxa"/>
            <w:vMerge/>
          </w:tcPr>
          <w:p w14:paraId="2CB30665" w14:textId="77777777" w:rsidR="00B72C23" w:rsidRPr="00794DA8" w:rsidRDefault="00B72C23" w:rsidP="00A54D9B">
            <w:pPr>
              <w:pStyle w:val="ListParagraph"/>
              <w:ind w:left="0"/>
              <w:rPr>
                <w:rFonts w:ascii="Times New Roman" w:hAnsi="Times New Roman" w:cs="Times New Roman"/>
              </w:rPr>
            </w:pPr>
          </w:p>
        </w:tc>
        <w:tc>
          <w:tcPr>
            <w:tcW w:w="3833" w:type="dxa"/>
            <w:vMerge/>
          </w:tcPr>
          <w:p w14:paraId="6B091EEA" w14:textId="77777777" w:rsidR="00B72C23" w:rsidRPr="00794DA8" w:rsidRDefault="00B72C23" w:rsidP="00A54D9B">
            <w:pPr>
              <w:pStyle w:val="ListParagraph"/>
              <w:ind w:left="0"/>
              <w:rPr>
                <w:rFonts w:ascii="Times New Roman" w:hAnsi="Times New Roman" w:cs="Times New Roman"/>
              </w:rPr>
            </w:pPr>
          </w:p>
        </w:tc>
        <w:tc>
          <w:tcPr>
            <w:tcW w:w="2126" w:type="dxa"/>
          </w:tcPr>
          <w:p w14:paraId="57F3E91F"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Sumber</w:t>
            </w:r>
          </w:p>
        </w:tc>
        <w:tc>
          <w:tcPr>
            <w:tcW w:w="1418" w:type="dxa"/>
          </w:tcPr>
          <w:p w14:paraId="43433CAD"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Jumlah (Rp)</w:t>
            </w:r>
          </w:p>
        </w:tc>
      </w:tr>
      <w:tr w:rsidR="00B72C23" w:rsidRPr="00794DA8" w14:paraId="79ABB850" w14:textId="77777777" w:rsidTr="00A54D9B">
        <w:tc>
          <w:tcPr>
            <w:tcW w:w="562" w:type="dxa"/>
          </w:tcPr>
          <w:p w14:paraId="72D0C36C"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1.</w:t>
            </w:r>
          </w:p>
        </w:tc>
        <w:tc>
          <w:tcPr>
            <w:tcW w:w="850" w:type="dxa"/>
          </w:tcPr>
          <w:p w14:paraId="4DE6029D"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2019</w:t>
            </w:r>
          </w:p>
        </w:tc>
        <w:tc>
          <w:tcPr>
            <w:tcW w:w="3833" w:type="dxa"/>
          </w:tcPr>
          <w:p w14:paraId="0BFF2EF5" w14:textId="77777777" w:rsidR="00B72C23" w:rsidRPr="0006554A" w:rsidRDefault="00B72C23" w:rsidP="00A54D9B">
            <w:pPr>
              <w:pStyle w:val="Title"/>
              <w:rPr>
                <w:rFonts w:ascii="Times New Roman" w:hAnsi="Times New Roman"/>
                <w:sz w:val="32"/>
              </w:rPr>
            </w:pPr>
            <w:r>
              <w:rPr>
                <w:rFonts w:ascii="Times New Roman" w:hAnsi="Times New Roman"/>
                <w:sz w:val="24"/>
              </w:rPr>
              <w:t>Pengembangan Formula Permen Karet Sehat dan Aman</w:t>
            </w:r>
          </w:p>
        </w:tc>
        <w:tc>
          <w:tcPr>
            <w:tcW w:w="2126" w:type="dxa"/>
          </w:tcPr>
          <w:p w14:paraId="57B93263"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418" w:type="dxa"/>
          </w:tcPr>
          <w:p w14:paraId="76CEE172"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12.000.000</w:t>
            </w:r>
          </w:p>
        </w:tc>
      </w:tr>
      <w:tr w:rsidR="00B72C23" w:rsidRPr="00794DA8" w14:paraId="42013AB3" w14:textId="77777777" w:rsidTr="00A54D9B">
        <w:tc>
          <w:tcPr>
            <w:tcW w:w="562" w:type="dxa"/>
          </w:tcPr>
          <w:p w14:paraId="4BCAD677"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2.</w:t>
            </w:r>
          </w:p>
        </w:tc>
        <w:tc>
          <w:tcPr>
            <w:tcW w:w="850" w:type="dxa"/>
          </w:tcPr>
          <w:p w14:paraId="3F926162"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2020</w:t>
            </w:r>
          </w:p>
        </w:tc>
        <w:tc>
          <w:tcPr>
            <w:tcW w:w="3833" w:type="dxa"/>
          </w:tcPr>
          <w:p w14:paraId="6DAEB162" w14:textId="77777777" w:rsidR="00B72C23" w:rsidRDefault="00B72C23" w:rsidP="00A54D9B">
            <w:pPr>
              <w:pStyle w:val="Title"/>
              <w:rPr>
                <w:rFonts w:ascii="Times New Roman" w:hAnsi="Times New Roman"/>
                <w:sz w:val="24"/>
              </w:rPr>
            </w:pPr>
            <w:r>
              <w:rPr>
                <w:rFonts w:ascii="Times New Roman" w:hAnsi="Times New Roman"/>
                <w:sz w:val="24"/>
              </w:rPr>
              <w:t>Eksplorasi Herbal Kalimantan Tengah yang Berkhasiat bagi Kesehatan Wanita dan Remaja Putri (Studi di Kota Palangka Raya)</w:t>
            </w:r>
          </w:p>
        </w:tc>
        <w:tc>
          <w:tcPr>
            <w:tcW w:w="2126" w:type="dxa"/>
          </w:tcPr>
          <w:p w14:paraId="61D7F310"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418" w:type="dxa"/>
          </w:tcPr>
          <w:p w14:paraId="34948D65"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15.000.000</w:t>
            </w:r>
          </w:p>
        </w:tc>
      </w:tr>
      <w:tr w:rsidR="00B72C23" w:rsidRPr="00794DA8" w14:paraId="75AF8D42" w14:textId="77777777" w:rsidTr="00A54D9B">
        <w:tc>
          <w:tcPr>
            <w:tcW w:w="562" w:type="dxa"/>
          </w:tcPr>
          <w:p w14:paraId="4435CB28"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3.</w:t>
            </w:r>
          </w:p>
        </w:tc>
        <w:tc>
          <w:tcPr>
            <w:tcW w:w="850" w:type="dxa"/>
          </w:tcPr>
          <w:p w14:paraId="5EBF871C"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2021</w:t>
            </w:r>
          </w:p>
        </w:tc>
        <w:tc>
          <w:tcPr>
            <w:tcW w:w="3833" w:type="dxa"/>
          </w:tcPr>
          <w:p w14:paraId="74AF253F" w14:textId="77777777" w:rsidR="00B72C23" w:rsidRDefault="00B72C23" w:rsidP="00A54D9B">
            <w:pPr>
              <w:pStyle w:val="Title"/>
              <w:rPr>
                <w:rFonts w:ascii="Times New Roman" w:hAnsi="Times New Roman"/>
                <w:sz w:val="24"/>
              </w:rPr>
            </w:pPr>
            <w:r>
              <w:rPr>
                <w:rFonts w:ascii="Times New Roman" w:hAnsi="Times New Roman"/>
                <w:sz w:val="24"/>
              </w:rPr>
              <w:t xml:space="preserve">Identifikasi Potensi Herbal Dayak Kalimantan Tengah yang Berkhasiat bagi Kesehatan Wanita: Uru Lewu </w:t>
            </w:r>
            <w:r w:rsidRPr="00DE39E8">
              <w:rPr>
                <w:rFonts w:ascii="Times New Roman" w:hAnsi="Times New Roman"/>
                <w:i/>
                <w:sz w:val="24"/>
              </w:rPr>
              <w:t>(Eustachys paspaloides)</w:t>
            </w:r>
          </w:p>
        </w:tc>
        <w:tc>
          <w:tcPr>
            <w:tcW w:w="2126" w:type="dxa"/>
          </w:tcPr>
          <w:p w14:paraId="7E34C730"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DIPA Poltekkes Kemenkes Palangka Raya</w:t>
            </w:r>
          </w:p>
        </w:tc>
        <w:tc>
          <w:tcPr>
            <w:tcW w:w="1418" w:type="dxa"/>
          </w:tcPr>
          <w:p w14:paraId="49CA6C74"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20.000.000</w:t>
            </w:r>
          </w:p>
        </w:tc>
      </w:tr>
      <w:tr w:rsidR="00B72C23" w:rsidRPr="00794DA8" w14:paraId="306BDA91" w14:textId="77777777" w:rsidTr="00A54D9B">
        <w:tc>
          <w:tcPr>
            <w:tcW w:w="562" w:type="dxa"/>
          </w:tcPr>
          <w:p w14:paraId="6ACB0520"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 xml:space="preserve">4. </w:t>
            </w:r>
          </w:p>
        </w:tc>
        <w:tc>
          <w:tcPr>
            <w:tcW w:w="850" w:type="dxa"/>
          </w:tcPr>
          <w:p w14:paraId="0990890D"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2022</w:t>
            </w:r>
          </w:p>
        </w:tc>
        <w:tc>
          <w:tcPr>
            <w:tcW w:w="3833" w:type="dxa"/>
          </w:tcPr>
          <w:p w14:paraId="08E664E8" w14:textId="77777777" w:rsidR="00B72C23" w:rsidRDefault="00B72C23" w:rsidP="00A54D9B">
            <w:pPr>
              <w:pStyle w:val="Title"/>
              <w:rPr>
                <w:rFonts w:ascii="Times New Roman" w:hAnsi="Times New Roman"/>
                <w:sz w:val="24"/>
              </w:rPr>
            </w:pPr>
            <w:r>
              <w:rPr>
                <w:rFonts w:ascii="Times New Roman" w:hAnsi="Times New Roman"/>
                <w:sz w:val="24"/>
              </w:rPr>
              <w:t xml:space="preserve">Aktivitas Antioksidan dan Kesan Sensoris Konsumen terhadap Berbagai </w:t>
            </w:r>
            <w:r>
              <w:rPr>
                <w:rFonts w:ascii="Times New Roman" w:hAnsi="Times New Roman"/>
                <w:sz w:val="24"/>
              </w:rPr>
              <w:lastRenderedPageBreak/>
              <w:t xml:space="preserve">Formulasi Teh Uru Lewu </w:t>
            </w:r>
            <w:r w:rsidRPr="00DE39E8">
              <w:rPr>
                <w:rFonts w:ascii="Times New Roman" w:hAnsi="Times New Roman"/>
                <w:i/>
                <w:sz w:val="24"/>
              </w:rPr>
              <w:t>(Eustachys paspaloides)</w:t>
            </w:r>
          </w:p>
        </w:tc>
        <w:tc>
          <w:tcPr>
            <w:tcW w:w="2126" w:type="dxa"/>
          </w:tcPr>
          <w:p w14:paraId="09B9E011"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lastRenderedPageBreak/>
              <w:t>DIPA Poltekkes Kemenkes Palangka Raya</w:t>
            </w:r>
          </w:p>
        </w:tc>
        <w:tc>
          <w:tcPr>
            <w:tcW w:w="1418" w:type="dxa"/>
          </w:tcPr>
          <w:p w14:paraId="3AD5A01A" w14:textId="77777777" w:rsidR="00B72C23" w:rsidRDefault="00B72C23" w:rsidP="00A54D9B">
            <w:pPr>
              <w:pStyle w:val="ListParagraph"/>
              <w:ind w:left="0"/>
              <w:rPr>
                <w:rFonts w:ascii="Times New Roman" w:hAnsi="Times New Roman" w:cs="Times New Roman"/>
              </w:rPr>
            </w:pPr>
            <w:r>
              <w:rPr>
                <w:rFonts w:ascii="Times New Roman" w:hAnsi="Times New Roman" w:cs="Times New Roman"/>
              </w:rPr>
              <w:t>19.512.500</w:t>
            </w:r>
          </w:p>
        </w:tc>
      </w:tr>
    </w:tbl>
    <w:p w14:paraId="34ACAD57" w14:textId="77777777" w:rsidR="00B72C23" w:rsidRPr="00C7484F" w:rsidRDefault="00B72C23" w:rsidP="00B72C23">
      <w:pPr>
        <w:pStyle w:val="ListParagraph"/>
        <w:ind w:left="851"/>
      </w:pPr>
    </w:p>
    <w:p w14:paraId="5F82B314" w14:textId="77777777" w:rsidR="00B72C23" w:rsidRPr="00482BC8" w:rsidRDefault="00B72C23" w:rsidP="00B72C23">
      <w:pPr>
        <w:pStyle w:val="ListParagraph"/>
        <w:numPr>
          <w:ilvl w:val="0"/>
          <w:numId w:val="21"/>
        </w:numPr>
        <w:ind w:left="851"/>
      </w:pPr>
      <w:r>
        <w:rPr>
          <w:rFonts w:ascii="Times New Roman" w:hAnsi="Times New Roman" w:cs="Times New Roman"/>
          <w:b/>
          <w:sz w:val="24"/>
        </w:rPr>
        <w:t>Publikasi Artikel Ilmiah dalam 5 Tahun Terakhir</w:t>
      </w:r>
    </w:p>
    <w:p w14:paraId="341CE341" w14:textId="77777777" w:rsidR="00B72C23" w:rsidRDefault="00B72C23" w:rsidP="00B72C23">
      <w:pPr>
        <w:pStyle w:val="ListParagraph"/>
        <w:ind w:left="426"/>
        <w:rPr>
          <w:rFonts w:ascii="Times New Roman" w:hAnsi="Times New Roman" w:cs="Times New Roman"/>
          <w:b/>
          <w:sz w:val="24"/>
        </w:rPr>
      </w:pPr>
    </w:p>
    <w:tbl>
      <w:tblPr>
        <w:tblStyle w:val="TableGrid"/>
        <w:tblW w:w="8789" w:type="dxa"/>
        <w:tblInd w:w="-5" w:type="dxa"/>
        <w:tblLayout w:type="fixed"/>
        <w:tblLook w:val="04A0" w:firstRow="1" w:lastRow="0" w:firstColumn="1" w:lastColumn="0" w:noHBand="0" w:noVBand="1"/>
      </w:tblPr>
      <w:tblGrid>
        <w:gridCol w:w="567"/>
        <w:gridCol w:w="1985"/>
        <w:gridCol w:w="2693"/>
        <w:gridCol w:w="1134"/>
        <w:gridCol w:w="2410"/>
      </w:tblGrid>
      <w:tr w:rsidR="00B72C23" w:rsidRPr="00794DA8" w14:paraId="5C2C4150" w14:textId="77777777" w:rsidTr="00A54D9B">
        <w:tc>
          <w:tcPr>
            <w:tcW w:w="567" w:type="dxa"/>
          </w:tcPr>
          <w:p w14:paraId="5346F80C" w14:textId="77777777" w:rsidR="00B72C23" w:rsidRPr="00482BC8" w:rsidRDefault="00B72C23" w:rsidP="00A54D9B">
            <w:pPr>
              <w:pStyle w:val="ListParagraph"/>
              <w:ind w:left="0"/>
              <w:rPr>
                <w:rFonts w:ascii="Times New Roman" w:hAnsi="Times New Roman" w:cs="Times New Roman"/>
                <w:b/>
              </w:rPr>
            </w:pPr>
            <w:r w:rsidRPr="00482BC8">
              <w:rPr>
                <w:rFonts w:ascii="Times New Roman" w:hAnsi="Times New Roman" w:cs="Times New Roman"/>
                <w:b/>
              </w:rPr>
              <w:t>No.</w:t>
            </w:r>
          </w:p>
        </w:tc>
        <w:tc>
          <w:tcPr>
            <w:tcW w:w="1985" w:type="dxa"/>
          </w:tcPr>
          <w:p w14:paraId="64A6D07B" w14:textId="77777777" w:rsidR="00B72C23" w:rsidRPr="00794DA8" w:rsidRDefault="00B72C23" w:rsidP="00A54D9B">
            <w:pPr>
              <w:pStyle w:val="ListParagraph"/>
              <w:ind w:left="0"/>
              <w:jc w:val="center"/>
              <w:rPr>
                <w:rFonts w:ascii="Times New Roman" w:hAnsi="Times New Roman" w:cs="Times New Roman"/>
                <w:b/>
              </w:rPr>
            </w:pPr>
            <w:r>
              <w:rPr>
                <w:rFonts w:ascii="Times New Roman" w:hAnsi="Times New Roman" w:cs="Times New Roman"/>
                <w:b/>
              </w:rPr>
              <w:t>Judul Artikel Ilmiah</w:t>
            </w:r>
          </w:p>
        </w:tc>
        <w:tc>
          <w:tcPr>
            <w:tcW w:w="2693" w:type="dxa"/>
          </w:tcPr>
          <w:p w14:paraId="6E98DCA4" w14:textId="77777777" w:rsidR="00B72C23" w:rsidRPr="00794DA8" w:rsidRDefault="00B72C23" w:rsidP="00A54D9B">
            <w:pPr>
              <w:pStyle w:val="ListParagraph"/>
              <w:ind w:left="0"/>
              <w:jc w:val="center"/>
              <w:rPr>
                <w:rFonts w:ascii="Times New Roman" w:hAnsi="Times New Roman" w:cs="Times New Roman"/>
                <w:b/>
              </w:rPr>
            </w:pPr>
            <w:r>
              <w:rPr>
                <w:rFonts w:ascii="Times New Roman" w:hAnsi="Times New Roman" w:cs="Times New Roman"/>
                <w:b/>
              </w:rPr>
              <w:t>Nama Jurnal</w:t>
            </w:r>
          </w:p>
        </w:tc>
        <w:tc>
          <w:tcPr>
            <w:tcW w:w="1134" w:type="dxa"/>
          </w:tcPr>
          <w:p w14:paraId="7955773C" w14:textId="77777777" w:rsidR="00B72C23" w:rsidRPr="00794DA8" w:rsidRDefault="00B72C23" w:rsidP="00A54D9B">
            <w:pPr>
              <w:pStyle w:val="ListParagraph"/>
              <w:ind w:left="0"/>
              <w:jc w:val="center"/>
              <w:rPr>
                <w:rFonts w:ascii="Times New Roman" w:hAnsi="Times New Roman" w:cs="Times New Roman"/>
                <w:b/>
              </w:rPr>
            </w:pPr>
            <w:r>
              <w:rPr>
                <w:rFonts w:ascii="Times New Roman" w:hAnsi="Times New Roman" w:cs="Times New Roman"/>
                <w:b/>
              </w:rPr>
              <w:t>Vol/Nomor/Tahun</w:t>
            </w:r>
          </w:p>
        </w:tc>
        <w:tc>
          <w:tcPr>
            <w:tcW w:w="2410" w:type="dxa"/>
          </w:tcPr>
          <w:p w14:paraId="5ECC3C25" w14:textId="77777777" w:rsidR="00B72C23" w:rsidRDefault="00B72C23" w:rsidP="00A54D9B">
            <w:pPr>
              <w:pStyle w:val="ListParagraph"/>
              <w:ind w:left="0"/>
              <w:jc w:val="center"/>
              <w:rPr>
                <w:rFonts w:ascii="Times New Roman" w:hAnsi="Times New Roman" w:cs="Times New Roman"/>
                <w:b/>
              </w:rPr>
            </w:pPr>
            <w:r>
              <w:rPr>
                <w:rFonts w:ascii="Times New Roman" w:hAnsi="Times New Roman" w:cs="Times New Roman"/>
                <w:b/>
              </w:rPr>
              <w:t>URL</w:t>
            </w:r>
          </w:p>
        </w:tc>
      </w:tr>
      <w:tr w:rsidR="00B72C23" w:rsidRPr="00794DA8" w14:paraId="77DFFDEE" w14:textId="77777777" w:rsidTr="00A54D9B">
        <w:tc>
          <w:tcPr>
            <w:tcW w:w="567" w:type="dxa"/>
          </w:tcPr>
          <w:p w14:paraId="28D28D27" w14:textId="77777777" w:rsidR="00B72C23" w:rsidRPr="00A5710A" w:rsidRDefault="00B72C23" w:rsidP="00A54D9B">
            <w:pPr>
              <w:pStyle w:val="ListParagraph"/>
              <w:ind w:left="0"/>
              <w:rPr>
                <w:rFonts w:ascii="Times New Roman" w:hAnsi="Times New Roman" w:cs="Times New Roman"/>
              </w:rPr>
            </w:pPr>
            <w:r w:rsidRPr="00A5710A">
              <w:rPr>
                <w:rFonts w:ascii="Times New Roman" w:hAnsi="Times New Roman" w:cs="Times New Roman"/>
              </w:rPr>
              <w:t>1.</w:t>
            </w:r>
          </w:p>
        </w:tc>
        <w:tc>
          <w:tcPr>
            <w:tcW w:w="1985" w:type="dxa"/>
          </w:tcPr>
          <w:p w14:paraId="307DEB02" w14:textId="77777777" w:rsidR="00B72C23" w:rsidRPr="00A5710A" w:rsidRDefault="00B72C23" w:rsidP="00A54D9B">
            <w:pPr>
              <w:pStyle w:val="ListParagraph"/>
              <w:ind w:left="0"/>
              <w:rPr>
                <w:rFonts w:ascii="Times New Roman" w:hAnsi="Times New Roman" w:cs="Times New Roman"/>
              </w:rPr>
            </w:pPr>
            <w:r>
              <w:rPr>
                <w:rFonts w:ascii="Times New Roman" w:hAnsi="Times New Roman" w:cs="Times New Roman"/>
              </w:rPr>
              <w:t>Trend of Malaria Cases in Maluku Province 2012-2016</w:t>
            </w:r>
          </w:p>
        </w:tc>
        <w:tc>
          <w:tcPr>
            <w:tcW w:w="2693" w:type="dxa"/>
          </w:tcPr>
          <w:p w14:paraId="69AD7D65" w14:textId="77777777" w:rsidR="00B72C23" w:rsidRPr="00B561B9" w:rsidRDefault="00B72C23" w:rsidP="00A54D9B">
            <w:pPr>
              <w:pStyle w:val="ListParagraph"/>
              <w:ind w:left="0"/>
              <w:rPr>
                <w:rFonts w:ascii="Times New Roman" w:hAnsi="Times New Roman"/>
              </w:rPr>
            </w:pPr>
            <w:r>
              <w:rPr>
                <w:rFonts w:ascii="Times New Roman" w:hAnsi="Times New Roman"/>
              </w:rPr>
              <w:t>Indian Journal of Public Health Research and Development</w:t>
            </w:r>
          </w:p>
        </w:tc>
        <w:tc>
          <w:tcPr>
            <w:tcW w:w="1134" w:type="dxa"/>
          </w:tcPr>
          <w:p w14:paraId="3FB08B72" w14:textId="77777777" w:rsidR="00B72C23" w:rsidRPr="00B561B9" w:rsidRDefault="00B72C23" w:rsidP="00A54D9B">
            <w:pPr>
              <w:pStyle w:val="ListParagraph"/>
              <w:ind w:left="0"/>
              <w:rPr>
                <w:rFonts w:ascii="Times New Roman" w:hAnsi="Times New Roman"/>
              </w:rPr>
            </w:pPr>
            <w:r>
              <w:rPr>
                <w:rFonts w:ascii="Times New Roman" w:hAnsi="Times New Roman"/>
              </w:rPr>
              <w:t>Vol.11/1/2020</w:t>
            </w:r>
          </w:p>
        </w:tc>
        <w:tc>
          <w:tcPr>
            <w:tcW w:w="2410" w:type="dxa"/>
          </w:tcPr>
          <w:p w14:paraId="72E262A3" w14:textId="77777777" w:rsidR="00B72C23" w:rsidRDefault="00B72C23" w:rsidP="00A54D9B">
            <w:pPr>
              <w:pStyle w:val="ListParagraph"/>
              <w:ind w:left="0"/>
              <w:rPr>
                <w:rFonts w:ascii="Times New Roman" w:hAnsi="Times New Roman"/>
              </w:rPr>
            </w:pPr>
            <w:hyperlink r:id="rId70" w:history="1">
              <w:r w:rsidRPr="008C4974">
                <w:rPr>
                  <w:rStyle w:val="Hyperlink"/>
                  <w:rFonts w:ascii="Times New Roman" w:hAnsi="Times New Roman"/>
                </w:rPr>
                <w:t>http://www.medicopublication.com/index.php/ijphrd/article/view/998</w:t>
              </w:r>
            </w:hyperlink>
          </w:p>
          <w:p w14:paraId="71EEF954" w14:textId="77777777" w:rsidR="00B72C23" w:rsidRPr="00B561B9" w:rsidRDefault="00B72C23" w:rsidP="00A54D9B">
            <w:pPr>
              <w:pStyle w:val="ListParagraph"/>
              <w:ind w:left="0"/>
              <w:rPr>
                <w:rFonts w:ascii="Times New Roman" w:hAnsi="Times New Roman"/>
              </w:rPr>
            </w:pPr>
          </w:p>
        </w:tc>
      </w:tr>
      <w:tr w:rsidR="00B72C23" w:rsidRPr="00794DA8" w14:paraId="557B7EDA" w14:textId="77777777" w:rsidTr="00A54D9B">
        <w:tc>
          <w:tcPr>
            <w:tcW w:w="567" w:type="dxa"/>
          </w:tcPr>
          <w:p w14:paraId="671D7B62" w14:textId="77777777" w:rsidR="00B72C23" w:rsidRPr="00A5710A" w:rsidRDefault="00B72C23" w:rsidP="00A54D9B">
            <w:pPr>
              <w:pStyle w:val="ListParagraph"/>
              <w:ind w:left="0"/>
              <w:rPr>
                <w:rFonts w:ascii="Times New Roman" w:hAnsi="Times New Roman" w:cs="Times New Roman"/>
              </w:rPr>
            </w:pPr>
            <w:r>
              <w:rPr>
                <w:rFonts w:ascii="Times New Roman" w:hAnsi="Times New Roman" w:cs="Times New Roman"/>
              </w:rPr>
              <w:t>2.</w:t>
            </w:r>
          </w:p>
        </w:tc>
        <w:tc>
          <w:tcPr>
            <w:tcW w:w="1985" w:type="dxa"/>
          </w:tcPr>
          <w:p w14:paraId="71135C67" w14:textId="77777777" w:rsidR="00B72C23" w:rsidRDefault="00B72C23" w:rsidP="00A54D9B">
            <w:pPr>
              <w:pStyle w:val="ListParagraph"/>
              <w:ind w:left="0"/>
              <w:rPr>
                <w:rFonts w:ascii="Times New Roman" w:hAnsi="Times New Roman" w:cs="Times New Roman"/>
              </w:rPr>
            </w:pPr>
            <w:r w:rsidRPr="00E06038">
              <w:rPr>
                <w:rFonts w:ascii="Times New Roman" w:hAnsi="Times New Roman" w:cs="Times New Roman"/>
                <w:sz w:val="24"/>
                <w:szCs w:val="24"/>
              </w:rPr>
              <w:t>Makanan untuk Kesehatan Otak</w:t>
            </w:r>
          </w:p>
        </w:tc>
        <w:tc>
          <w:tcPr>
            <w:tcW w:w="2693" w:type="dxa"/>
          </w:tcPr>
          <w:p w14:paraId="0ECCDAA6" w14:textId="77777777" w:rsidR="00B72C23" w:rsidRDefault="00B72C23" w:rsidP="00A54D9B">
            <w:pPr>
              <w:pStyle w:val="ListParagraph"/>
              <w:ind w:left="0"/>
              <w:rPr>
                <w:rFonts w:ascii="Times New Roman" w:hAnsi="Times New Roman"/>
              </w:rPr>
            </w:pPr>
            <w:r w:rsidRPr="00E06038">
              <w:rPr>
                <w:rFonts w:ascii="Times New Roman" w:hAnsi="Times New Roman" w:cs="Times New Roman"/>
                <w:color w:val="222222"/>
                <w:sz w:val="24"/>
                <w:szCs w:val="24"/>
                <w:shd w:val="clear" w:color="auto" w:fill="FFFFFF"/>
              </w:rPr>
              <w:t>PengabdianMu: Jurnal Ilmiah Pengabdian Kepada Masyarakat</w:t>
            </w:r>
          </w:p>
        </w:tc>
        <w:tc>
          <w:tcPr>
            <w:tcW w:w="1134" w:type="dxa"/>
          </w:tcPr>
          <w:p w14:paraId="63ECD643" w14:textId="77777777" w:rsidR="00B72C23" w:rsidRDefault="00B72C23" w:rsidP="00A54D9B">
            <w:pPr>
              <w:pStyle w:val="ListParagraph"/>
              <w:ind w:left="0"/>
              <w:rPr>
                <w:rFonts w:ascii="Times New Roman" w:hAnsi="Times New Roman"/>
              </w:rPr>
            </w:pPr>
            <w:r w:rsidRPr="00E06038">
              <w:rPr>
                <w:rFonts w:ascii="Times New Roman" w:hAnsi="Times New Roman" w:cs="Times New Roman"/>
                <w:sz w:val="24"/>
                <w:szCs w:val="24"/>
                <w:shd w:val="clear" w:color="auto" w:fill="FFFFFF"/>
              </w:rPr>
              <w:t>Volume 6 / Nomor 6 / Tahun 2021 / halaman 590-597</w:t>
            </w:r>
          </w:p>
        </w:tc>
        <w:tc>
          <w:tcPr>
            <w:tcW w:w="2410" w:type="dxa"/>
          </w:tcPr>
          <w:p w14:paraId="0FE4BEE1" w14:textId="77777777" w:rsidR="00B72C23" w:rsidRDefault="00B72C23" w:rsidP="00A54D9B">
            <w:pPr>
              <w:pStyle w:val="ListParagraph"/>
              <w:ind w:left="0"/>
              <w:rPr>
                <w:rStyle w:val="Hyperlink"/>
                <w:rFonts w:ascii="Times New Roman" w:hAnsi="Times New Roman"/>
              </w:rPr>
            </w:pPr>
            <w:hyperlink r:id="rId71" w:history="1">
              <w:r w:rsidRPr="00E06038">
                <w:rPr>
                  <w:rStyle w:val="Hyperlink"/>
                  <w:rFonts w:ascii="Times New Roman" w:hAnsi="Times New Roman" w:cs="Times New Roman"/>
                  <w:sz w:val="24"/>
                  <w:szCs w:val="24"/>
                </w:rPr>
                <w:t>https://journal.umpr.ac.id/index.php/pengabdianmu/article/view/2168</w:t>
              </w:r>
            </w:hyperlink>
          </w:p>
        </w:tc>
      </w:tr>
      <w:tr w:rsidR="00B72C23" w:rsidRPr="00794DA8" w14:paraId="7A7DB2ED" w14:textId="77777777" w:rsidTr="00A54D9B">
        <w:tc>
          <w:tcPr>
            <w:tcW w:w="567" w:type="dxa"/>
          </w:tcPr>
          <w:p w14:paraId="7DBE451D" w14:textId="77777777" w:rsidR="00B72C23" w:rsidRPr="00A5710A" w:rsidRDefault="00B72C23" w:rsidP="00A54D9B">
            <w:pPr>
              <w:pStyle w:val="ListParagraph"/>
              <w:ind w:left="0"/>
              <w:rPr>
                <w:rFonts w:ascii="Times New Roman" w:hAnsi="Times New Roman" w:cs="Times New Roman"/>
              </w:rPr>
            </w:pPr>
            <w:r>
              <w:rPr>
                <w:rFonts w:ascii="Times New Roman" w:hAnsi="Times New Roman" w:cs="Times New Roman"/>
              </w:rPr>
              <w:t>3.</w:t>
            </w:r>
          </w:p>
        </w:tc>
        <w:tc>
          <w:tcPr>
            <w:tcW w:w="1985" w:type="dxa"/>
          </w:tcPr>
          <w:p w14:paraId="076E5429" w14:textId="77777777" w:rsidR="00B72C23" w:rsidRPr="00A54D9B" w:rsidRDefault="00B72C23" w:rsidP="00A54D9B">
            <w:pPr>
              <w:pStyle w:val="ListParagraph"/>
              <w:ind w:left="0"/>
              <w:rPr>
                <w:rFonts w:ascii="Times New Roman" w:hAnsi="Times New Roman" w:cs="Times New Roman"/>
                <w:i/>
              </w:rPr>
            </w:pPr>
            <w:hyperlink r:id="rId72" w:history="1">
              <w:r w:rsidRPr="00A54D9B">
                <w:rPr>
                  <w:rStyle w:val="Hyperlink"/>
                  <w:rFonts w:ascii="Times New Roman" w:hAnsi="Times New Roman" w:cs="Times New Roman"/>
                  <w:i/>
                  <w:color w:val="auto"/>
                  <w:sz w:val="24"/>
                  <w:szCs w:val="24"/>
                  <w:u w:val="none"/>
                  <w:shd w:val="clear" w:color="auto" w:fill="FFFFFF"/>
                </w:rPr>
                <w:t>Peatland Coffee: Potential Export Commodity from Dayak’s Land</w:t>
              </w:r>
            </w:hyperlink>
          </w:p>
        </w:tc>
        <w:tc>
          <w:tcPr>
            <w:tcW w:w="2693" w:type="dxa"/>
          </w:tcPr>
          <w:p w14:paraId="2E9F6EA7" w14:textId="77777777" w:rsidR="00B72C23" w:rsidRDefault="00B72C23" w:rsidP="00A54D9B">
            <w:pPr>
              <w:pStyle w:val="ListParagraph"/>
              <w:ind w:left="0"/>
              <w:rPr>
                <w:rFonts w:ascii="Times New Roman" w:hAnsi="Times New Roman"/>
              </w:rPr>
            </w:pPr>
            <w:r w:rsidRPr="00E06038">
              <w:rPr>
                <w:rFonts w:ascii="Times New Roman" w:hAnsi="Times New Roman" w:cs="Times New Roman"/>
                <w:sz w:val="24"/>
                <w:szCs w:val="24"/>
                <w:shd w:val="clear" w:color="auto" w:fill="FFFFFF"/>
              </w:rPr>
              <w:t>Global Health Management Journal</w:t>
            </w:r>
          </w:p>
        </w:tc>
        <w:tc>
          <w:tcPr>
            <w:tcW w:w="1134" w:type="dxa"/>
          </w:tcPr>
          <w:p w14:paraId="3564DAA1" w14:textId="77777777" w:rsidR="00B72C23" w:rsidRDefault="00B72C23" w:rsidP="00A54D9B">
            <w:pPr>
              <w:pStyle w:val="ListParagraph"/>
              <w:ind w:left="0"/>
              <w:rPr>
                <w:rFonts w:ascii="Times New Roman" w:hAnsi="Times New Roman"/>
              </w:rPr>
            </w:pPr>
            <w:r w:rsidRPr="00E06038">
              <w:rPr>
                <w:rFonts w:ascii="Times New Roman" w:hAnsi="Times New Roman" w:cs="Times New Roman"/>
                <w:sz w:val="24"/>
                <w:szCs w:val="24"/>
                <w:shd w:val="clear" w:color="auto" w:fill="FFFFFF"/>
              </w:rPr>
              <w:t>Volume 5 / Nomor 1 / Tahun 2022 / halaman 1-5</w:t>
            </w:r>
          </w:p>
        </w:tc>
        <w:tc>
          <w:tcPr>
            <w:tcW w:w="2410" w:type="dxa"/>
          </w:tcPr>
          <w:p w14:paraId="792423C8" w14:textId="77777777" w:rsidR="00B72C23" w:rsidRDefault="00B72C23" w:rsidP="00A54D9B">
            <w:pPr>
              <w:pStyle w:val="ListParagraph"/>
              <w:ind w:left="0"/>
              <w:rPr>
                <w:rStyle w:val="Hyperlink"/>
                <w:rFonts w:ascii="Times New Roman" w:hAnsi="Times New Roman"/>
              </w:rPr>
            </w:pPr>
            <w:hyperlink r:id="rId73" w:history="1">
              <w:r w:rsidRPr="00E06038">
                <w:rPr>
                  <w:rStyle w:val="Hyperlink"/>
                  <w:rFonts w:ascii="Times New Roman" w:hAnsi="Times New Roman" w:cs="Times New Roman"/>
                  <w:sz w:val="24"/>
                  <w:szCs w:val="24"/>
                </w:rPr>
                <w:t>https://publications.inschool.id/index.php/ghmj/article/view/590</w:t>
              </w:r>
            </w:hyperlink>
          </w:p>
        </w:tc>
      </w:tr>
    </w:tbl>
    <w:p w14:paraId="4346374B" w14:textId="77777777" w:rsidR="00B72C23" w:rsidRPr="009A1AF4" w:rsidRDefault="00B72C23" w:rsidP="00B72C23">
      <w:pPr>
        <w:pStyle w:val="ListParagraph"/>
        <w:ind w:left="851"/>
      </w:pPr>
    </w:p>
    <w:p w14:paraId="77C40232" w14:textId="77777777" w:rsidR="00B72C23" w:rsidRPr="00482BC8" w:rsidRDefault="00B72C23" w:rsidP="00B72C23">
      <w:pPr>
        <w:pStyle w:val="ListParagraph"/>
        <w:numPr>
          <w:ilvl w:val="0"/>
          <w:numId w:val="21"/>
        </w:numPr>
        <w:ind w:left="851"/>
      </w:pPr>
      <w:r>
        <w:rPr>
          <w:rFonts w:ascii="Times New Roman" w:hAnsi="Times New Roman" w:cs="Times New Roman"/>
          <w:b/>
          <w:sz w:val="24"/>
        </w:rPr>
        <w:t>Pemakalah Seminar Ilmiah (</w:t>
      </w:r>
      <w:r>
        <w:rPr>
          <w:rFonts w:ascii="Times New Roman" w:hAnsi="Times New Roman" w:cs="Times New Roman"/>
          <w:b/>
          <w:i/>
          <w:sz w:val="24"/>
        </w:rPr>
        <w:t>Oral Presentation</w:t>
      </w:r>
      <w:r>
        <w:rPr>
          <w:rFonts w:ascii="Times New Roman" w:hAnsi="Times New Roman" w:cs="Times New Roman"/>
          <w:b/>
          <w:sz w:val="24"/>
        </w:rPr>
        <w:t>) dalam 5 Tahun Terakhir</w:t>
      </w:r>
    </w:p>
    <w:p w14:paraId="35954315" w14:textId="77777777" w:rsidR="00B72C23" w:rsidRPr="00482BC8" w:rsidRDefault="00B72C23" w:rsidP="00B72C23">
      <w:pPr>
        <w:pStyle w:val="ListParagraph"/>
        <w:ind w:left="426"/>
      </w:pPr>
    </w:p>
    <w:tbl>
      <w:tblPr>
        <w:tblStyle w:val="TableGrid"/>
        <w:tblW w:w="8783" w:type="dxa"/>
        <w:tblInd w:w="-5" w:type="dxa"/>
        <w:tblLook w:val="04A0" w:firstRow="1" w:lastRow="0" w:firstColumn="1" w:lastColumn="0" w:noHBand="0" w:noVBand="1"/>
      </w:tblPr>
      <w:tblGrid>
        <w:gridCol w:w="560"/>
        <w:gridCol w:w="3751"/>
        <w:gridCol w:w="2549"/>
        <w:gridCol w:w="1923"/>
      </w:tblGrid>
      <w:tr w:rsidR="00B72C23" w:rsidRPr="00794DA8" w14:paraId="3A2B3A63" w14:textId="77777777" w:rsidTr="00A54D9B">
        <w:tc>
          <w:tcPr>
            <w:tcW w:w="560" w:type="dxa"/>
          </w:tcPr>
          <w:p w14:paraId="3A3B4D7A" w14:textId="77777777" w:rsidR="00B72C23" w:rsidRPr="00482BC8" w:rsidRDefault="00B72C23" w:rsidP="00A54D9B">
            <w:pPr>
              <w:pStyle w:val="ListParagraph"/>
              <w:ind w:left="0"/>
              <w:rPr>
                <w:rFonts w:ascii="Times New Roman" w:hAnsi="Times New Roman" w:cs="Times New Roman"/>
                <w:b/>
              </w:rPr>
            </w:pPr>
            <w:r w:rsidRPr="00482BC8">
              <w:rPr>
                <w:rFonts w:ascii="Times New Roman" w:hAnsi="Times New Roman" w:cs="Times New Roman"/>
                <w:b/>
              </w:rPr>
              <w:t>No.</w:t>
            </w:r>
          </w:p>
        </w:tc>
        <w:tc>
          <w:tcPr>
            <w:tcW w:w="3751" w:type="dxa"/>
          </w:tcPr>
          <w:p w14:paraId="10181ACA" w14:textId="77777777" w:rsidR="00B72C23" w:rsidRPr="00794DA8" w:rsidRDefault="00B72C23" w:rsidP="00A54D9B">
            <w:pPr>
              <w:pStyle w:val="ListParagraph"/>
              <w:ind w:left="0"/>
              <w:jc w:val="center"/>
              <w:rPr>
                <w:rFonts w:ascii="Times New Roman" w:hAnsi="Times New Roman" w:cs="Times New Roman"/>
                <w:b/>
              </w:rPr>
            </w:pPr>
            <w:r>
              <w:rPr>
                <w:rFonts w:ascii="Times New Roman" w:hAnsi="Times New Roman" w:cs="Times New Roman"/>
                <w:b/>
              </w:rPr>
              <w:t>Nama Pertemuan Ilmiah/Seminar</w:t>
            </w:r>
          </w:p>
        </w:tc>
        <w:tc>
          <w:tcPr>
            <w:tcW w:w="2549" w:type="dxa"/>
          </w:tcPr>
          <w:p w14:paraId="07C86637" w14:textId="77777777" w:rsidR="00B72C23" w:rsidRPr="00794DA8" w:rsidRDefault="00B72C23" w:rsidP="00A54D9B">
            <w:pPr>
              <w:pStyle w:val="ListParagraph"/>
              <w:ind w:left="0"/>
              <w:jc w:val="center"/>
              <w:rPr>
                <w:rFonts w:ascii="Times New Roman" w:hAnsi="Times New Roman" w:cs="Times New Roman"/>
                <w:b/>
              </w:rPr>
            </w:pPr>
            <w:r>
              <w:rPr>
                <w:rFonts w:ascii="Times New Roman" w:hAnsi="Times New Roman" w:cs="Times New Roman"/>
                <w:b/>
              </w:rPr>
              <w:t>Judul Artikel</w:t>
            </w:r>
          </w:p>
        </w:tc>
        <w:tc>
          <w:tcPr>
            <w:tcW w:w="1923" w:type="dxa"/>
          </w:tcPr>
          <w:p w14:paraId="2E06139D" w14:textId="77777777" w:rsidR="00B72C23" w:rsidRPr="00794DA8" w:rsidRDefault="00B72C23" w:rsidP="00A54D9B">
            <w:pPr>
              <w:pStyle w:val="ListParagraph"/>
              <w:ind w:left="0"/>
              <w:jc w:val="center"/>
              <w:rPr>
                <w:rFonts w:ascii="Times New Roman" w:hAnsi="Times New Roman" w:cs="Times New Roman"/>
                <w:b/>
              </w:rPr>
            </w:pPr>
            <w:r>
              <w:rPr>
                <w:rFonts w:ascii="Times New Roman" w:hAnsi="Times New Roman" w:cs="Times New Roman"/>
                <w:b/>
              </w:rPr>
              <w:t>Waktu dan Tempat</w:t>
            </w:r>
          </w:p>
        </w:tc>
      </w:tr>
      <w:tr w:rsidR="00B72C23" w:rsidRPr="00794DA8" w14:paraId="528EF438" w14:textId="77777777" w:rsidTr="00A54D9B">
        <w:tc>
          <w:tcPr>
            <w:tcW w:w="560" w:type="dxa"/>
          </w:tcPr>
          <w:p w14:paraId="276BC554"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1.</w:t>
            </w:r>
          </w:p>
        </w:tc>
        <w:tc>
          <w:tcPr>
            <w:tcW w:w="3751" w:type="dxa"/>
          </w:tcPr>
          <w:p w14:paraId="6C7DE76D"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The International Meting of Public Health (IMOPH)</w:t>
            </w:r>
          </w:p>
        </w:tc>
        <w:tc>
          <w:tcPr>
            <w:tcW w:w="2549" w:type="dxa"/>
          </w:tcPr>
          <w:p w14:paraId="35243E7A"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Trend Kejadian Malaria di Propinsi Maluku 2012-2017</w:t>
            </w:r>
          </w:p>
        </w:tc>
        <w:tc>
          <w:tcPr>
            <w:tcW w:w="1923" w:type="dxa"/>
          </w:tcPr>
          <w:p w14:paraId="4A7DAE27"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22-23 Oktober 2018, FKM Universitas Indonesia</w:t>
            </w:r>
          </w:p>
        </w:tc>
      </w:tr>
    </w:tbl>
    <w:p w14:paraId="513BF151" w14:textId="77777777" w:rsidR="00B72C23" w:rsidRPr="002F227A" w:rsidRDefault="00B72C23" w:rsidP="00B72C23">
      <w:pPr>
        <w:pStyle w:val="ListParagraph"/>
        <w:ind w:left="426"/>
      </w:pPr>
    </w:p>
    <w:p w14:paraId="03A59CA0" w14:textId="77777777" w:rsidR="00B72C23" w:rsidRPr="00482BC8" w:rsidRDefault="00B72C23" w:rsidP="00B72C23">
      <w:pPr>
        <w:pStyle w:val="ListParagraph"/>
        <w:numPr>
          <w:ilvl w:val="0"/>
          <w:numId w:val="21"/>
        </w:numPr>
        <w:ind w:left="851"/>
      </w:pPr>
      <w:r>
        <w:rPr>
          <w:rFonts w:ascii="Times New Roman" w:hAnsi="Times New Roman" w:cs="Times New Roman"/>
          <w:b/>
          <w:sz w:val="24"/>
        </w:rPr>
        <w:t>Karya Buku dalam 5 Tahun Terakhir</w:t>
      </w:r>
    </w:p>
    <w:p w14:paraId="037664B2" w14:textId="77777777" w:rsidR="00B72C23" w:rsidRDefault="00B72C23" w:rsidP="00B72C23">
      <w:pPr>
        <w:pStyle w:val="ListParagraph"/>
        <w:ind w:left="426"/>
        <w:rPr>
          <w:rFonts w:ascii="Times New Roman" w:hAnsi="Times New Roman" w:cs="Times New Roman"/>
          <w:b/>
          <w:sz w:val="24"/>
        </w:rPr>
      </w:pPr>
    </w:p>
    <w:tbl>
      <w:tblPr>
        <w:tblStyle w:val="TableGrid"/>
        <w:tblW w:w="8783" w:type="dxa"/>
        <w:tblInd w:w="-5" w:type="dxa"/>
        <w:tblLook w:val="04A0" w:firstRow="1" w:lastRow="0" w:firstColumn="1" w:lastColumn="0" w:noHBand="0" w:noVBand="1"/>
      </w:tblPr>
      <w:tblGrid>
        <w:gridCol w:w="560"/>
        <w:gridCol w:w="3751"/>
        <w:gridCol w:w="1354"/>
        <w:gridCol w:w="1275"/>
        <w:gridCol w:w="1843"/>
      </w:tblGrid>
      <w:tr w:rsidR="00B72C23" w:rsidRPr="00794DA8" w14:paraId="1B7C4F59" w14:textId="77777777" w:rsidTr="00A54D9B">
        <w:tc>
          <w:tcPr>
            <w:tcW w:w="560" w:type="dxa"/>
            <w:vAlign w:val="center"/>
          </w:tcPr>
          <w:p w14:paraId="7001A779" w14:textId="77777777" w:rsidR="00B72C23" w:rsidRPr="00482BC8" w:rsidRDefault="00B72C23" w:rsidP="00A54D9B">
            <w:pPr>
              <w:pStyle w:val="ListParagraph"/>
              <w:ind w:left="0"/>
              <w:rPr>
                <w:rFonts w:ascii="Times New Roman" w:hAnsi="Times New Roman" w:cs="Times New Roman"/>
                <w:b/>
              </w:rPr>
            </w:pPr>
            <w:r w:rsidRPr="00482BC8">
              <w:rPr>
                <w:rFonts w:ascii="Times New Roman" w:hAnsi="Times New Roman" w:cs="Times New Roman"/>
                <w:b/>
              </w:rPr>
              <w:t>No.</w:t>
            </w:r>
          </w:p>
        </w:tc>
        <w:tc>
          <w:tcPr>
            <w:tcW w:w="3751" w:type="dxa"/>
            <w:vAlign w:val="center"/>
          </w:tcPr>
          <w:p w14:paraId="0A82D09C"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Judul Buku</w:t>
            </w:r>
          </w:p>
        </w:tc>
        <w:tc>
          <w:tcPr>
            <w:tcW w:w="1354" w:type="dxa"/>
            <w:vAlign w:val="center"/>
          </w:tcPr>
          <w:p w14:paraId="5789A9B1"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Tahun</w:t>
            </w:r>
          </w:p>
        </w:tc>
        <w:tc>
          <w:tcPr>
            <w:tcW w:w="1275" w:type="dxa"/>
            <w:vAlign w:val="center"/>
          </w:tcPr>
          <w:p w14:paraId="573FCDE8"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Jumlah halaman</w:t>
            </w:r>
          </w:p>
        </w:tc>
        <w:tc>
          <w:tcPr>
            <w:tcW w:w="1843" w:type="dxa"/>
            <w:vAlign w:val="center"/>
          </w:tcPr>
          <w:p w14:paraId="45CB189E"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Penerbit</w:t>
            </w:r>
          </w:p>
        </w:tc>
      </w:tr>
      <w:tr w:rsidR="00B72C23" w:rsidRPr="00794DA8" w14:paraId="2375266A" w14:textId="77777777" w:rsidTr="00A54D9B">
        <w:tc>
          <w:tcPr>
            <w:tcW w:w="560" w:type="dxa"/>
          </w:tcPr>
          <w:p w14:paraId="0AFCDD08"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1.</w:t>
            </w:r>
          </w:p>
        </w:tc>
        <w:tc>
          <w:tcPr>
            <w:tcW w:w="3751" w:type="dxa"/>
          </w:tcPr>
          <w:p w14:paraId="21B82B43"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w:t>
            </w:r>
          </w:p>
        </w:tc>
        <w:tc>
          <w:tcPr>
            <w:tcW w:w="1354" w:type="dxa"/>
          </w:tcPr>
          <w:p w14:paraId="31607B63" w14:textId="77777777" w:rsidR="00B72C23" w:rsidRPr="00794DA8" w:rsidRDefault="00B72C23" w:rsidP="00A54D9B">
            <w:pPr>
              <w:pStyle w:val="ListParagraph"/>
              <w:ind w:left="0"/>
              <w:rPr>
                <w:rFonts w:ascii="Times New Roman" w:hAnsi="Times New Roman" w:cs="Times New Roman"/>
              </w:rPr>
            </w:pPr>
          </w:p>
        </w:tc>
        <w:tc>
          <w:tcPr>
            <w:tcW w:w="1275" w:type="dxa"/>
          </w:tcPr>
          <w:p w14:paraId="5D6A5AD5" w14:textId="77777777" w:rsidR="00B72C23" w:rsidRPr="00794DA8" w:rsidRDefault="00B72C23" w:rsidP="00A54D9B">
            <w:pPr>
              <w:pStyle w:val="ListParagraph"/>
              <w:ind w:left="0"/>
              <w:rPr>
                <w:rFonts w:ascii="Times New Roman" w:hAnsi="Times New Roman" w:cs="Times New Roman"/>
              </w:rPr>
            </w:pPr>
          </w:p>
        </w:tc>
        <w:tc>
          <w:tcPr>
            <w:tcW w:w="1843" w:type="dxa"/>
          </w:tcPr>
          <w:p w14:paraId="542B7D5C" w14:textId="77777777" w:rsidR="00B72C23" w:rsidRPr="00794DA8" w:rsidRDefault="00B72C23" w:rsidP="00A54D9B">
            <w:pPr>
              <w:pStyle w:val="ListParagraph"/>
              <w:ind w:left="0"/>
              <w:rPr>
                <w:rFonts w:ascii="Times New Roman" w:hAnsi="Times New Roman" w:cs="Times New Roman"/>
              </w:rPr>
            </w:pPr>
          </w:p>
        </w:tc>
      </w:tr>
      <w:tr w:rsidR="00B72C23" w:rsidRPr="00794DA8" w14:paraId="4A50A0B2" w14:textId="77777777" w:rsidTr="00A54D9B">
        <w:tc>
          <w:tcPr>
            <w:tcW w:w="560" w:type="dxa"/>
          </w:tcPr>
          <w:p w14:paraId="604F6AE0"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2.</w:t>
            </w:r>
          </w:p>
        </w:tc>
        <w:tc>
          <w:tcPr>
            <w:tcW w:w="3751" w:type="dxa"/>
          </w:tcPr>
          <w:p w14:paraId="61C40052" w14:textId="77777777" w:rsidR="00B72C23" w:rsidRPr="00794DA8" w:rsidRDefault="00B72C23" w:rsidP="00A54D9B">
            <w:pPr>
              <w:pStyle w:val="ListParagraph"/>
              <w:ind w:left="0"/>
              <w:rPr>
                <w:rFonts w:ascii="Times New Roman" w:hAnsi="Times New Roman" w:cs="Times New Roman"/>
              </w:rPr>
            </w:pPr>
          </w:p>
        </w:tc>
        <w:tc>
          <w:tcPr>
            <w:tcW w:w="1354" w:type="dxa"/>
          </w:tcPr>
          <w:p w14:paraId="374D27AD" w14:textId="77777777" w:rsidR="00B72C23" w:rsidRPr="00794DA8" w:rsidRDefault="00B72C23" w:rsidP="00A54D9B">
            <w:pPr>
              <w:pStyle w:val="ListParagraph"/>
              <w:ind w:left="0"/>
              <w:rPr>
                <w:rFonts w:ascii="Times New Roman" w:hAnsi="Times New Roman" w:cs="Times New Roman"/>
              </w:rPr>
            </w:pPr>
          </w:p>
        </w:tc>
        <w:tc>
          <w:tcPr>
            <w:tcW w:w="1275" w:type="dxa"/>
          </w:tcPr>
          <w:p w14:paraId="25F7E22E" w14:textId="77777777" w:rsidR="00B72C23" w:rsidRPr="00794DA8" w:rsidRDefault="00B72C23" w:rsidP="00A54D9B">
            <w:pPr>
              <w:pStyle w:val="ListParagraph"/>
              <w:ind w:left="0"/>
              <w:rPr>
                <w:rFonts w:ascii="Times New Roman" w:hAnsi="Times New Roman" w:cs="Times New Roman"/>
              </w:rPr>
            </w:pPr>
          </w:p>
        </w:tc>
        <w:tc>
          <w:tcPr>
            <w:tcW w:w="1843" w:type="dxa"/>
          </w:tcPr>
          <w:p w14:paraId="31ACB962" w14:textId="77777777" w:rsidR="00B72C23" w:rsidRPr="00794DA8" w:rsidRDefault="00B72C23" w:rsidP="00A54D9B">
            <w:pPr>
              <w:pStyle w:val="ListParagraph"/>
              <w:ind w:left="0"/>
              <w:rPr>
                <w:rFonts w:ascii="Times New Roman" w:hAnsi="Times New Roman" w:cs="Times New Roman"/>
              </w:rPr>
            </w:pPr>
          </w:p>
        </w:tc>
      </w:tr>
    </w:tbl>
    <w:p w14:paraId="12319A11" w14:textId="77777777" w:rsidR="00B72C23" w:rsidRPr="00C15CD7" w:rsidRDefault="00B72C23" w:rsidP="00B72C23">
      <w:pPr>
        <w:pStyle w:val="ListParagraph"/>
        <w:ind w:left="851"/>
      </w:pPr>
    </w:p>
    <w:p w14:paraId="13F04A02" w14:textId="77777777" w:rsidR="00B72C23" w:rsidRPr="00794DA8" w:rsidRDefault="00B72C23" w:rsidP="00B72C23">
      <w:pPr>
        <w:pStyle w:val="ListParagraph"/>
        <w:numPr>
          <w:ilvl w:val="0"/>
          <w:numId w:val="21"/>
        </w:numPr>
        <w:ind w:left="851"/>
      </w:pPr>
      <w:r>
        <w:rPr>
          <w:rFonts w:ascii="Times New Roman" w:hAnsi="Times New Roman" w:cs="Times New Roman"/>
          <w:b/>
          <w:sz w:val="24"/>
        </w:rPr>
        <w:t>Perolehan HKI dalam 5-10 Tahun Terakhir</w:t>
      </w:r>
    </w:p>
    <w:p w14:paraId="0453DB50" w14:textId="77777777" w:rsidR="00B72C23" w:rsidRDefault="00B72C23" w:rsidP="00B72C23">
      <w:pPr>
        <w:pStyle w:val="ListParagraph"/>
        <w:ind w:left="426"/>
      </w:pPr>
    </w:p>
    <w:tbl>
      <w:tblPr>
        <w:tblStyle w:val="TableGrid"/>
        <w:tblW w:w="8783" w:type="dxa"/>
        <w:tblInd w:w="-5" w:type="dxa"/>
        <w:tblLook w:val="04A0" w:firstRow="1" w:lastRow="0" w:firstColumn="1" w:lastColumn="0" w:noHBand="0" w:noVBand="1"/>
      </w:tblPr>
      <w:tblGrid>
        <w:gridCol w:w="559"/>
        <w:gridCol w:w="3700"/>
        <w:gridCol w:w="1341"/>
        <w:gridCol w:w="1273"/>
        <w:gridCol w:w="1910"/>
      </w:tblGrid>
      <w:tr w:rsidR="00B72C23" w:rsidRPr="00794DA8" w14:paraId="795D511C" w14:textId="77777777" w:rsidTr="00A54D9B">
        <w:tc>
          <w:tcPr>
            <w:tcW w:w="559" w:type="dxa"/>
            <w:vAlign w:val="center"/>
          </w:tcPr>
          <w:p w14:paraId="20114276" w14:textId="77777777" w:rsidR="00B72C23" w:rsidRPr="00482BC8" w:rsidRDefault="00B72C23" w:rsidP="00A54D9B">
            <w:pPr>
              <w:pStyle w:val="ListParagraph"/>
              <w:ind w:left="0"/>
              <w:rPr>
                <w:rFonts w:ascii="Times New Roman" w:hAnsi="Times New Roman" w:cs="Times New Roman"/>
                <w:b/>
              </w:rPr>
            </w:pPr>
            <w:r w:rsidRPr="00482BC8">
              <w:rPr>
                <w:rFonts w:ascii="Times New Roman" w:hAnsi="Times New Roman" w:cs="Times New Roman"/>
                <w:b/>
              </w:rPr>
              <w:t>No.</w:t>
            </w:r>
          </w:p>
        </w:tc>
        <w:tc>
          <w:tcPr>
            <w:tcW w:w="3700" w:type="dxa"/>
            <w:vAlign w:val="center"/>
          </w:tcPr>
          <w:p w14:paraId="512F7DC3"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 xml:space="preserve">Judul </w:t>
            </w:r>
            <w:r>
              <w:rPr>
                <w:rFonts w:ascii="Times New Roman" w:hAnsi="Times New Roman" w:cs="Times New Roman"/>
                <w:b/>
              </w:rPr>
              <w:t>/ Tema HKI</w:t>
            </w:r>
          </w:p>
        </w:tc>
        <w:tc>
          <w:tcPr>
            <w:tcW w:w="1341" w:type="dxa"/>
            <w:vAlign w:val="center"/>
          </w:tcPr>
          <w:p w14:paraId="25F873F7" w14:textId="77777777" w:rsidR="00B72C23" w:rsidRPr="00482BC8" w:rsidRDefault="00B72C23" w:rsidP="00A54D9B">
            <w:pPr>
              <w:pStyle w:val="ListParagraph"/>
              <w:ind w:left="0"/>
              <w:jc w:val="center"/>
              <w:rPr>
                <w:rFonts w:ascii="Times New Roman" w:hAnsi="Times New Roman" w:cs="Times New Roman"/>
                <w:b/>
              </w:rPr>
            </w:pPr>
            <w:r w:rsidRPr="00482BC8">
              <w:rPr>
                <w:rFonts w:ascii="Times New Roman" w:hAnsi="Times New Roman" w:cs="Times New Roman"/>
                <w:b/>
              </w:rPr>
              <w:t>Tahun</w:t>
            </w:r>
          </w:p>
        </w:tc>
        <w:tc>
          <w:tcPr>
            <w:tcW w:w="1273" w:type="dxa"/>
            <w:vAlign w:val="center"/>
          </w:tcPr>
          <w:p w14:paraId="47858134" w14:textId="77777777" w:rsidR="00B72C23" w:rsidRPr="00482BC8" w:rsidRDefault="00B72C23" w:rsidP="00A54D9B">
            <w:pPr>
              <w:pStyle w:val="ListParagraph"/>
              <w:ind w:left="0"/>
              <w:jc w:val="center"/>
              <w:rPr>
                <w:rFonts w:ascii="Times New Roman" w:hAnsi="Times New Roman" w:cs="Times New Roman"/>
                <w:b/>
              </w:rPr>
            </w:pPr>
            <w:r>
              <w:rPr>
                <w:rFonts w:ascii="Times New Roman" w:hAnsi="Times New Roman" w:cs="Times New Roman"/>
                <w:b/>
              </w:rPr>
              <w:t>Jenis</w:t>
            </w:r>
          </w:p>
        </w:tc>
        <w:tc>
          <w:tcPr>
            <w:tcW w:w="1910" w:type="dxa"/>
            <w:vAlign w:val="center"/>
          </w:tcPr>
          <w:p w14:paraId="67BA83C0" w14:textId="77777777" w:rsidR="00B72C23" w:rsidRPr="00482BC8" w:rsidRDefault="00B72C23" w:rsidP="00A54D9B">
            <w:pPr>
              <w:pStyle w:val="ListParagraph"/>
              <w:ind w:left="0"/>
              <w:jc w:val="center"/>
              <w:rPr>
                <w:rFonts w:ascii="Times New Roman" w:hAnsi="Times New Roman" w:cs="Times New Roman"/>
                <w:b/>
              </w:rPr>
            </w:pPr>
            <w:r>
              <w:rPr>
                <w:rFonts w:ascii="Times New Roman" w:hAnsi="Times New Roman" w:cs="Times New Roman"/>
                <w:b/>
              </w:rPr>
              <w:t>Nomor P/ID</w:t>
            </w:r>
          </w:p>
        </w:tc>
      </w:tr>
      <w:tr w:rsidR="00B72C23" w:rsidRPr="00794DA8" w14:paraId="589B5F92" w14:textId="77777777" w:rsidTr="00A54D9B">
        <w:tc>
          <w:tcPr>
            <w:tcW w:w="559" w:type="dxa"/>
          </w:tcPr>
          <w:p w14:paraId="0BFDA2C0"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rPr>
              <w:t>1.</w:t>
            </w:r>
          </w:p>
        </w:tc>
        <w:tc>
          <w:tcPr>
            <w:tcW w:w="3700" w:type="dxa"/>
          </w:tcPr>
          <w:p w14:paraId="1C5951BB"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sz w:val="24"/>
                <w:szCs w:val="24"/>
              </w:rPr>
              <w:t>Agen Peretensi Warna dalam Pengembangan Formula Permen Karet Sehat dan Aman</w:t>
            </w:r>
          </w:p>
        </w:tc>
        <w:tc>
          <w:tcPr>
            <w:tcW w:w="1341" w:type="dxa"/>
          </w:tcPr>
          <w:p w14:paraId="29A12C55"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sz w:val="24"/>
                <w:szCs w:val="24"/>
              </w:rPr>
              <w:t>2019</w:t>
            </w:r>
          </w:p>
        </w:tc>
        <w:tc>
          <w:tcPr>
            <w:tcW w:w="1273" w:type="dxa"/>
          </w:tcPr>
          <w:p w14:paraId="272E719A" w14:textId="77777777" w:rsidR="00B72C23" w:rsidRPr="00794DA8" w:rsidRDefault="00B72C23" w:rsidP="00A54D9B">
            <w:pPr>
              <w:pStyle w:val="ListParagraph"/>
              <w:ind w:left="0"/>
              <w:rPr>
                <w:rFonts w:ascii="Times New Roman" w:hAnsi="Times New Roman" w:cs="Times New Roman"/>
              </w:rPr>
            </w:pPr>
            <w:r w:rsidRPr="00247374">
              <w:rPr>
                <w:rFonts w:ascii="Times New Roman" w:hAnsi="Times New Roman" w:cs="Times New Roman"/>
                <w:sz w:val="24"/>
                <w:szCs w:val="24"/>
              </w:rPr>
              <w:t>Laporan Penelitian</w:t>
            </w:r>
          </w:p>
        </w:tc>
        <w:tc>
          <w:tcPr>
            <w:tcW w:w="1910" w:type="dxa"/>
          </w:tcPr>
          <w:p w14:paraId="3BC8E7AE" w14:textId="77777777" w:rsidR="00B72C23" w:rsidRDefault="00B72C23" w:rsidP="00A54D9B">
            <w:pPr>
              <w:pStyle w:val="ListParagraph"/>
              <w:ind w:left="0"/>
              <w:jc w:val="center"/>
              <w:rPr>
                <w:rFonts w:ascii="Times New Roman" w:hAnsi="Times New Roman" w:cs="Times New Roman"/>
                <w:sz w:val="24"/>
                <w:szCs w:val="24"/>
              </w:rPr>
            </w:pPr>
            <w:r w:rsidRPr="00C202AC">
              <w:rPr>
                <w:rFonts w:ascii="Times New Roman" w:hAnsi="Times New Roman" w:cs="Times New Roman"/>
                <w:sz w:val="24"/>
                <w:szCs w:val="24"/>
              </w:rPr>
              <w:t>EC00201988944</w:t>
            </w:r>
            <w:r>
              <w:rPr>
                <w:rFonts w:ascii="Times New Roman" w:hAnsi="Times New Roman" w:cs="Times New Roman"/>
                <w:sz w:val="24"/>
                <w:szCs w:val="24"/>
              </w:rPr>
              <w:t>/</w:t>
            </w:r>
          </w:p>
          <w:p w14:paraId="256CC3AC" w14:textId="77777777" w:rsidR="00B72C23" w:rsidRPr="00794DA8" w:rsidRDefault="00B72C23" w:rsidP="00A54D9B">
            <w:pPr>
              <w:pStyle w:val="ListParagraph"/>
              <w:ind w:left="0"/>
              <w:rPr>
                <w:rFonts w:ascii="Times New Roman" w:hAnsi="Times New Roman" w:cs="Times New Roman"/>
              </w:rPr>
            </w:pPr>
            <w:r>
              <w:rPr>
                <w:rFonts w:ascii="Times New Roman" w:hAnsi="Times New Roman" w:cs="Times New Roman"/>
                <w:sz w:val="24"/>
                <w:szCs w:val="24"/>
              </w:rPr>
              <w:t>12 Desember 2019</w:t>
            </w:r>
          </w:p>
        </w:tc>
      </w:tr>
    </w:tbl>
    <w:p w14:paraId="5BAE45D2" w14:textId="77777777" w:rsidR="00B72C23" w:rsidRPr="0096057C" w:rsidRDefault="00B72C23" w:rsidP="00B72C23">
      <w:pPr>
        <w:pStyle w:val="ListParagraph"/>
        <w:ind w:left="426"/>
      </w:pPr>
    </w:p>
    <w:p w14:paraId="47B964B4" w14:textId="77777777" w:rsidR="00B72C23" w:rsidRDefault="00B72C23" w:rsidP="00B72C23">
      <w:pPr>
        <w:pStyle w:val="ListParagraph"/>
        <w:ind w:left="426"/>
        <w:jc w:val="both"/>
        <w:rPr>
          <w:rFonts w:ascii="Times New Roman" w:hAnsi="Times New Roman" w:cs="Times New Roman"/>
          <w:sz w:val="24"/>
        </w:rPr>
      </w:pPr>
      <w:r>
        <w:rPr>
          <w:rFonts w:ascii="Times New Roman" w:hAnsi="Times New Roman" w:cs="Times New Roman"/>
          <w:sz w:val="24"/>
        </w:rPr>
        <w:lastRenderedPageBreak/>
        <w:t>Semua data yang saya isikan dan tercantum dalam biodata ini adalah benar dan dapat dipertanggungjawabkan secara hukum. Apabila di kemudian hari ternyata dijumpai ketidaksesuaian dengan kenyataan, saya sanggup menerima sanksi.</w:t>
      </w:r>
    </w:p>
    <w:p w14:paraId="2E5917F2" w14:textId="77777777" w:rsidR="00B72C23" w:rsidRDefault="00B72C23" w:rsidP="00B72C23">
      <w:pPr>
        <w:pStyle w:val="ListParagraph"/>
        <w:ind w:left="426"/>
        <w:jc w:val="both"/>
        <w:rPr>
          <w:rFonts w:ascii="Times New Roman" w:hAnsi="Times New Roman" w:cs="Times New Roman"/>
          <w:sz w:val="24"/>
        </w:rPr>
      </w:pPr>
    </w:p>
    <w:p w14:paraId="2AF86E7D" w14:textId="77777777" w:rsidR="00B72C23" w:rsidRDefault="00B72C23" w:rsidP="00B72C23">
      <w:pPr>
        <w:pStyle w:val="ListParagraph"/>
        <w:ind w:left="426"/>
        <w:jc w:val="both"/>
        <w:rPr>
          <w:rFonts w:ascii="Times New Roman" w:hAnsi="Times New Roman" w:cs="Times New Roman"/>
          <w:sz w:val="24"/>
        </w:rPr>
      </w:pPr>
      <w:r>
        <w:rPr>
          <w:rFonts w:ascii="Times New Roman" w:hAnsi="Times New Roman" w:cs="Times New Roman"/>
          <w:sz w:val="24"/>
        </w:rPr>
        <w:t>Demikian biodata ini saya buat dengan sebenarnya untuk memenuhi salah satu persyaratan dalam penelitian dosen pemula.</w:t>
      </w:r>
    </w:p>
    <w:p w14:paraId="17B38781" w14:textId="77777777" w:rsidR="00B72C23" w:rsidRDefault="00B72C23" w:rsidP="00B72C23">
      <w:pPr>
        <w:pStyle w:val="ListParagraph"/>
        <w:ind w:left="426"/>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07744" behindDoc="0" locked="0" layoutInCell="1" allowOverlap="1" wp14:anchorId="3A8E75C9" wp14:editId="50B8B257">
            <wp:simplePos x="0" y="0"/>
            <wp:positionH relativeFrom="column">
              <wp:posOffset>3000375</wp:posOffset>
            </wp:positionH>
            <wp:positionV relativeFrom="paragraph">
              <wp:posOffset>72390</wp:posOffset>
            </wp:positionV>
            <wp:extent cx="1515297" cy="2019229"/>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u Lia Sera.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15297" cy="2019229"/>
                    </a:xfrm>
                    <a:prstGeom prst="rect">
                      <a:avLst/>
                    </a:prstGeom>
                  </pic:spPr>
                </pic:pic>
              </a:graphicData>
            </a:graphic>
            <wp14:sizeRelH relativeFrom="margin">
              <wp14:pctWidth>0</wp14:pctWidth>
            </wp14:sizeRelH>
            <wp14:sizeRelV relativeFrom="margin">
              <wp14:pctHeight>0</wp14:pctHeight>
            </wp14:sizeRelV>
          </wp:anchor>
        </w:drawing>
      </w:r>
    </w:p>
    <w:p w14:paraId="5D622E63" w14:textId="77777777" w:rsidR="00B72C23" w:rsidRDefault="00B72C23" w:rsidP="00B72C23">
      <w:pPr>
        <w:pStyle w:val="ListParagraph"/>
        <w:ind w:left="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Palangka Raya, 21 Desember 2022</w:t>
      </w:r>
    </w:p>
    <w:p w14:paraId="1A9A7398" w14:textId="77777777" w:rsidR="00B72C23" w:rsidRDefault="00B72C23" w:rsidP="00B72C23">
      <w:pPr>
        <w:pStyle w:val="ListParagraph"/>
        <w:ind w:left="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Anggota Peneliti</w:t>
      </w:r>
    </w:p>
    <w:p w14:paraId="325149B7" w14:textId="77777777" w:rsidR="00B72C23" w:rsidRDefault="00B72C23" w:rsidP="00B72C23">
      <w:pPr>
        <w:pStyle w:val="ListParagraph"/>
        <w:ind w:left="426"/>
        <w:rPr>
          <w:rFonts w:ascii="Times New Roman" w:hAnsi="Times New Roman" w:cs="Times New Roman"/>
          <w:sz w:val="24"/>
        </w:rPr>
      </w:pPr>
    </w:p>
    <w:p w14:paraId="7385AD7F" w14:textId="77777777" w:rsidR="00B72C23" w:rsidRDefault="00B72C23" w:rsidP="00B72C23">
      <w:pPr>
        <w:pStyle w:val="ListParagraph"/>
        <w:ind w:left="426"/>
        <w:rPr>
          <w:rFonts w:ascii="Times New Roman" w:hAnsi="Times New Roman" w:cs="Times New Roman"/>
          <w:sz w:val="24"/>
        </w:rPr>
      </w:pPr>
    </w:p>
    <w:p w14:paraId="6A5DCDEE" w14:textId="77777777" w:rsidR="00B72C23" w:rsidRDefault="00B72C23" w:rsidP="00B72C23">
      <w:pPr>
        <w:pStyle w:val="ListParagraph"/>
        <w:ind w:left="426"/>
        <w:rPr>
          <w:rFonts w:ascii="Times New Roman" w:hAnsi="Times New Roman" w:cs="Times New Roman"/>
          <w:sz w:val="24"/>
        </w:rPr>
      </w:pPr>
    </w:p>
    <w:p w14:paraId="4D3A7269" w14:textId="77777777" w:rsidR="00A54D9B" w:rsidRDefault="00A54D9B">
      <w:pPr>
        <w:rPr>
          <w:rFonts w:ascii="Times New Roman" w:hAnsi="Times New Roman" w:cs="Times New Roman"/>
          <w:sz w:val="24"/>
        </w:rPr>
      </w:pPr>
    </w:p>
    <w:p w14:paraId="6C40C5C8" w14:textId="564409F3" w:rsidR="009E2B96" w:rsidRDefault="00A54D9B" w:rsidP="00A54D9B">
      <w:pPr>
        <w:ind w:left="4320"/>
        <w:rPr>
          <w:rFonts w:ascii="Times New Roman" w:hAnsi="Times New Roman" w:cs="Times New Roman"/>
          <w:sz w:val="24"/>
        </w:rPr>
      </w:pPr>
      <w:r>
        <w:rPr>
          <w:rFonts w:ascii="Times New Roman" w:hAnsi="Times New Roman" w:cs="Times New Roman"/>
          <w:sz w:val="24"/>
        </w:rPr>
        <w:t xml:space="preserve">    Prisilia Oktaviyani, MKM</w:t>
      </w:r>
    </w:p>
    <w:p w14:paraId="1B5A58FD" w14:textId="7414AEA2" w:rsidR="00683283" w:rsidRDefault="00683283">
      <w:pPr>
        <w:rPr>
          <w:rFonts w:ascii="Times New Roman" w:hAnsi="Times New Roman" w:cs="Times New Roman"/>
          <w:sz w:val="24"/>
        </w:rPr>
      </w:pPr>
      <w:r>
        <w:rPr>
          <w:rFonts w:ascii="Times New Roman" w:hAnsi="Times New Roman" w:cs="Times New Roman"/>
          <w:sz w:val="24"/>
        </w:rPr>
        <w:br w:type="page"/>
      </w:r>
    </w:p>
    <w:p w14:paraId="3F58A6B1" w14:textId="77777777" w:rsidR="00E36173" w:rsidRDefault="00E36173" w:rsidP="00683283">
      <w:pPr>
        <w:rPr>
          <w:rFonts w:ascii="Times New Roman" w:eastAsiaTheme="majorEastAsia" w:hAnsi="Times New Roman" w:cs="Times New Roman"/>
          <w:b/>
          <w:sz w:val="24"/>
          <w:szCs w:val="24"/>
        </w:rPr>
        <w:sectPr w:rsidR="00E36173" w:rsidSect="002663F3">
          <w:pgSz w:w="11906" w:h="16838"/>
          <w:pgMar w:top="1440" w:right="1440" w:bottom="1440" w:left="1440" w:header="708" w:footer="708" w:gutter="0"/>
          <w:cols w:space="708"/>
          <w:titlePg/>
          <w:docGrid w:linePitch="360"/>
        </w:sectPr>
      </w:pPr>
    </w:p>
    <w:p w14:paraId="587C7D0D" w14:textId="1A1E8F1C" w:rsidR="00683283" w:rsidRDefault="00683283" w:rsidP="00683283">
      <w:pP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lastRenderedPageBreak/>
        <w:t>Lampiran 3 Log Book</w:t>
      </w:r>
    </w:p>
    <w:tbl>
      <w:tblPr>
        <w:tblStyle w:val="TableGrid"/>
        <w:tblW w:w="0" w:type="auto"/>
        <w:tblLook w:val="04A0" w:firstRow="1" w:lastRow="0" w:firstColumn="1" w:lastColumn="0" w:noHBand="0" w:noVBand="1"/>
      </w:tblPr>
      <w:tblGrid>
        <w:gridCol w:w="570"/>
        <w:gridCol w:w="1410"/>
        <w:gridCol w:w="4819"/>
        <w:gridCol w:w="6804"/>
      </w:tblGrid>
      <w:tr w:rsidR="00683283" w14:paraId="3E3871ED" w14:textId="77777777" w:rsidTr="00E36173">
        <w:tc>
          <w:tcPr>
            <w:tcW w:w="570" w:type="dxa"/>
          </w:tcPr>
          <w:p w14:paraId="1FF33C4D" w14:textId="43366AE0" w:rsidR="00683283" w:rsidRDefault="00683283" w:rsidP="00E36173">
            <w:pPr>
              <w:spacing w:line="480" w:lineRule="auto"/>
              <w:jc w:val="cente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No.</w:t>
            </w:r>
          </w:p>
        </w:tc>
        <w:tc>
          <w:tcPr>
            <w:tcW w:w="1410" w:type="dxa"/>
          </w:tcPr>
          <w:p w14:paraId="515D0EFE" w14:textId="67AC7EB1" w:rsidR="00683283" w:rsidRDefault="00683283" w:rsidP="00E36173">
            <w:pPr>
              <w:spacing w:line="480" w:lineRule="auto"/>
              <w:jc w:val="cente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Tanggal</w:t>
            </w:r>
          </w:p>
        </w:tc>
        <w:tc>
          <w:tcPr>
            <w:tcW w:w="4819" w:type="dxa"/>
          </w:tcPr>
          <w:p w14:paraId="7A1508E0" w14:textId="6BAC2A0E" w:rsidR="00683283" w:rsidRDefault="00683283" w:rsidP="00E36173">
            <w:pPr>
              <w:spacing w:line="480" w:lineRule="auto"/>
              <w:jc w:val="cente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Kegiatan</w:t>
            </w:r>
          </w:p>
        </w:tc>
        <w:tc>
          <w:tcPr>
            <w:tcW w:w="6804" w:type="dxa"/>
          </w:tcPr>
          <w:p w14:paraId="14027B14" w14:textId="6EB49EFE" w:rsidR="00683283" w:rsidRDefault="00683283" w:rsidP="00E36173">
            <w:pPr>
              <w:spacing w:line="480" w:lineRule="auto"/>
              <w:jc w:val="cente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Dokumentasi</w:t>
            </w:r>
          </w:p>
        </w:tc>
      </w:tr>
      <w:tr w:rsidR="00E36173" w:rsidRPr="00683283" w14:paraId="22C26DB2" w14:textId="77777777" w:rsidTr="00E36173">
        <w:tc>
          <w:tcPr>
            <w:tcW w:w="570" w:type="dxa"/>
          </w:tcPr>
          <w:p w14:paraId="16776BC4" w14:textId="0488FB13" w:rsidR="00E36173" w:rsidRPr="00683283" w:rsidRDefault="00E36173" w:rsidP="00E36173">
            <w:pPr>
              <w:spacing w:line="480" w:lineRule="auto"/>
              <w:rPr>
                <w:rFonts w:ascii="Times New Roman" w:eastAsiaTheme="majorEastAsia" w:hAnsi="Times New Roman" w:cs="Times New Roman"/>
                <w:sz w:val="24"/>
                <w:szCs w:val="24"/>
              </w:rPr>
            </w:pPr>
            <w:r w:rsidRPr="00683283">
              <w:rPr>
                <w:rFonts w:ascii="Times New Roman" w:eastAsiaTheme="majorEastAsia" w:hAnsi="Times New Roman" w:cs="Times New Roman"/>
                <w:sz w:val="24"/>
                <w:szCs w:val="24"/>
              </w:rPr>
              <w:t>1.</w:t>
            </w:r>
          </w:p>
        </w:tc>
        <w:tc>
          <w:tcPr>
            <w:tcW w:w="1410" w:type="dxa"/>
          </w:tcPr>
          <w:p w14:paraId="7E6DE96F" w14:textId="3423D796"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24/01/2022</w:t>
            </w:r>
          </w:p>
        </w:tc>
        <w:tc>
          <w:tcPr>
            <w:tcW w:w="4819" w:type="dxa"/>
          </w:tcPr>
          <w:p w14:paraId="59A1401B" w14:textId="6C5E08F0"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Menyusun RAB untuk verifikator</w:t>
            </w:r>
          </w:p>
        </w:tc>
        <w:tc>
          <w:tcPr>
            <w:tcW w:w="6804" w:type="dxa"/>
            <w:vMerge w:val="restart"/>
          </w:tcPr>
          <w:p w14:paraId="3BEF9F3D" w14:textId="0EBF1F66" w:rsidR="00E36173" w:rsidRDefault="00E36173" w:rsidP="00E36173">
            <w:pPr>
              <w:spacing w:line="480" w:lineRule="auto"/>
              <w:rPr>
                <w:noProof/>
                <w:lang w:val="en-US"/>
              </w:rPr>
            </w:pPr>
            <w:r>
              <w:rPr>
                <w:noProof/>
                <w:lang w:val="en-US"/>
              </w:rPr>
              <w:drawing>
                <wp:anchor distT="0" distB="0" distL="114300" distR="114300" simplePos="0" relativeHeight="251846656" behindDoc="0" locked="0" layoutInCell="1" allowOverlap="1" wp14:anchorId="72CAFE90" wp14:editId="3F00C8CE">
                  <wp:simplePos x="0" y="0"/>
                  <wp:positionH relativeFrom="column">
                    <wp:posOffset>30480</wp:posOffset>
                  </wp:positionH>
                  <wp:positionV relativeFrom="paragraph">
                    <wp:posOffset>88900</wp:posOffset>
                  </wp:positionV>
                  <wp:extent cx="4143375" cy="885825"/>
                  <wp:effectExtent l="0" t="0" r="9525"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3627" t="53201" r="1949" b="6208"/>
                          <a:stretch/>
                        </pic:blipFill>
                        <pic:spPr bwMode="auto">
                          <a:xfrm>
                            <a:off x="0" y="0"/>
                            <a:ext cx="4143375" cy="88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54485" w14:textId="60574356" w:rsidR="00E36173" w:rsidRPr="00683283" w:rsidRDefault="00E36173" w:rsidP="00E36173">
            <w:pPr>
              <w:spacing w:line="480" w:lineRule="auto"/>
              <w:rPr>
                <w:rFonts w:ascii="Times New Roman" w:eastAsiaTheme="majorEastAsia" w:hAnsi="Times New Roman" w:cs="Times New Roman"/>
                <w:sz w:val="24"/>
                <w:szCs w:val="24"/>
              </w:rPr>
            </w:pPr>
          </w:p>
        </w:tc>
      </w:tr>
      <w:tr w:rsidR="00E36173" w:rsidRPr="00683283" w14:paraId="54B0B4F6" w14:textId="77777777" w:rsidTr="00E36173">
        <w:tc>
          <w:tcPr>
            <w:tcW w:w="570" w:type="dxa"/>
          </w:tcPr>
          <w:p w14:paraId="17F7152A" w14:textId="6E89BE0B"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w:t>
            </w:r>
          </w:p>
        </w:tc>
        <w:tc>
          <w:tcPr>
            <w:tcW w:w="1410" w:type="dxa"/>
          </w:tcPr>
          <w:p w14:paraId="7CF3BB61" w14:textId="458D966E"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27/01/2022</w:t>
            </w:r>
          </w:p>
        </w:tc>
        <w:tc>
          <w:tcPr>
            <w:tcW w:w="4819" w:type="dxa"/>
          </w:tcPr>
          <w:p w14:paraId="2D687140" w14:textId="72A3D08D"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Revisi RAB untuk verifikator keuangan</w:t>
            </w:r>
          </w:p>
        </w:tc>
        <w:tc>
          <w:tcPr>
            <w:tcW w:w="6804" w:type="dxa"/>
            <w:vMerge/>
          </w:tcPr>
          <w:p w14:paraId="1ACD6537" w14:textId="77777777" w:rsidR="00E36173" w:rsidRPr="00683283" w:rsidRDefault="00E36173" w:rsidP="00E36173">
            <w:pPr>
              <w:spacing w:line="480" w:lineRule="auto"/>
              <w:rPr>
                <w:rFonts w:ascii="Times New Roman" w:eastAsiaTheme="majorEastAsia" w:hAnsi="Times New Roman" w:cs="Times New Roman"/>
                <w:sz w:val="24"/>
                <w:szCs w:val="24"/>
              </w:rPr>
            </w:pPr>
          </w:p>
        </w:tc>
      </w:tr>
      <w:tr w:rsidR="00E36173" w:rsidRPr="00683283" w14:paraId="7760D535" w14:textId="77777777" w:rsidTr="00E36173">
        <w:tc>
          <w:tcPr>
            <w:tcW w:w="570" w:type="dxa"/>
          </w:tcPr>
          <w:p w14:paraId="1A1B343C" w14:textId="1316D18B"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3.</w:t>
            </w:r>
          </w:p>
        </w:tc>
        <w:tc>
          <w:tcPr>
            <w:tcW w:w="1410" w:type="dxa"/>
          </w:tcPr>
          <w:p w14:paraId="20AFA6BC" w14:textId="6D717DBC"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31/01/2022</w:t>
            </w:r>
          </w:p>
        </w:tc>
        <w:tc>
          <w:tcPr>
            <w:tcW w:w="4819" w:type="dxa"/>
          </w:tcPr>
          <w:p w14:paraId="0D9C31F9" w14:textId="15880B07"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Membuat SPTJM penelitian</w:t>
            </w:r>
          </w:p>
        </w:tc>
        <w:tc>
          <w:tcPr>
            <w:tcW w:w="6804" w:type="dxa"/>
            <w:vMerge/>
          </w:tcPr>
          <w:p w14:paraId="3C35CF5C" w14:textId="77777777" w:rsidR="00E36173" w:rsidRPr="00683283" w:rsidRDefault="00E36173" w:rsidP="00E36173">
            <w:pPr>
              <w:spacing w:line="480" w:lineRule="auto"/>
              <w:rPr>
                <w:rFonts w:ascii="Times New Roman" w:eastAsiaTheme="majorEastAsia" w:hAnsi="Times New Roman" w:cs="Times New Roman"/>
                <w:sz w:val="24"/>
                <w:szCs w:val="24"/>
              </w:rPr>
            </w:pPr>
          </w:p>
        </w:tc>
      </w:tr>
      <w:tr w:rsidR="00E36173" w:rsidRPr="00683283" w14:paraId="2E4DDC58" w14:textId="77777777" w:rsidTr="00E36173">
        <w:tc>
          <w:tcPr>
            <w:tcW w:w="570" w:type="dxa"/>
          </w:tcPr>
          <w:p w14:paraId="58E05BD2" w14:textId="2026AD28" w:rsidR="00E36173" w:rsidRP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4.</w:t>
            </w:r>
          </w:p>
        </w:tc>
        <w:tc>
          <w:tcPr>
            <w:tcW w:w="1410" w:type="dxa"/>
          </w:tcPr>
          <w:p w14:paraId="322F7403" w14:textId="06CDA5FC"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03/02/2022</w:t>
            </w:r>
          </w:p>
        </w:tc>
        <w:tc>
          <w:tcPr>
            <w:tcW w:w="4819" w:type="dxa"/>
          </w:tcPr>
          <w:p w14:paraId="61826011" w14:textId="1EEECD66"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Membuat instrumen penelitian</w:t>
            </w:r>
          </w:p>
        </w:tc>
        <w:tc>
          <w:tcPr>
            <w:tcW w:w="6804" w:type="dxa"/>
            <w:vMerge w:val="restart"/>
          </w:tcPr>
          <w:p w14:paraId="61AC693B" w14:textId="661B6CE1" w:rsidR="00E36173" w:rsidRPr="00683283" w:rsidRDefault="00E36173" w:rsidP="00E36173">
            <w:pPr>
              <w:spacing w:line="480" w:lineRule="auto"/>
              <w:rPr>
                <w:rFonts w:ascii="Times New Roman" w:eastAsiaTheme="majorEastAsia" w:hAnsi="Times New Roman" w:cs="Times New Roman"/>
                <w:sz w:val="24"/>
                <w:szCs w:val="24"/>
              </w:rPr>
            </w:pPr>
            <w:r>
              <w:rPr>
                <w:noProof/>
                <w:lang w:val="en-US"/>
              </w:rPr>
              <w:drawing>
                <wp:anchor distT="0" distB="0" distL="114300" distR="114300" simplePos="0" relativeHeight="251848704" behindDoc="0" locked="0" layoutInCell="1" allowOverlap="1" wp14:anchorId="4D7CC57A" wp14:editId="5A88727A">
                  <wp:simplePos x="0" y="0"/>
                  <wp:positionH relativeFrom="column">
                    <wp:posOffset>40005</wp:posOffset>
                  </wp:positionH>
                  <wp:positionV relativeFrom="paragraph">
                    <wp:posOffset>104140</wp:posOffset>
                  </wp:positionV>
                  <wp:extent cx="4133850" cy="871220"/>
                  <wp:effectExtent l="0" t="0" r="0" b="508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4078" t="53134" r="1669" b="12844"/>
                          <a:stretch/>
                        </pic:blipFill>
                        <pic:spPr bwMode="auto">
                          <a:xfrm>
                            <a:off x="0" y="0"/>
                            <a:ext cx="4135241" cy="8715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36173" w:rsidRPr="00683283" w14:paraId="1342BB2A" w14:textId="77777777" w:rsidTr="00E36173">
        <w:tc>
          <w:tcPr>
            <w:tcW w:w="570" w:type="dxa"/>
          </w:tcPr>
          <w:p w14:paraId="7C0AE29F" w14:textId="69C39749"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5.</w:t>
            </w:r>
          </w:p>
        </w:tc>
        <w:tc>
          <w:tcPr>
            <w:tcW w:w="1410" w:type="dxa"/>
          </w:tcPr>
          <w:p w14:paraId="48A4F8FA" w14:textId="140C998C"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16/02/2022</w:t>
            </w:r>
          </w:p>
        </w:tc>
        <w:tc>
          <w:tcPr>
            <w:tcW w:w="4819" w:type="dxa"/>
          </w:tcPr>
          <w:p w14:paraId="7BF07B8A" w14:textId="4BD9FF69"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Membuat protokol etik penelitian</w:t>
            </w:r>
          </w:p>
        </w:tc>
        <w:tc>
          <w:tcPr>
            <w:tcW w:w="6804" w:type="dxa"/>
            <w:vMerge/>
          </w:tcPr>
          <w:p w14:paraId="53C04C7A" w14:textId="17765C1C" w:rsidR="00E36173" w:rsidRPr="00683283" w:rsidRDefault="00E36173" w:rsidP="00E36173">
            <w:pPr>
              <w:spacing w:line="480" w:lineRule="auto"/>
              <w:rPr>
                <w:rFonts w:ascii="Times New Roman" w:eastAsiaTheme="majorEastAsia" w:hAnsi="Times New Roman" w:cs="Times New Roman"/>
                <w:sz w:val="24"/>
                <w:szCs w:val="24"/>
              </w:rPr>
            </w:pPr>
          </w:p>
        </w:tc>
      </w:tr>
      <w:tr w:rsidR="00E36173" w:rsidRPr="00683283" w14:paraId="12222127" w14:textId="77777777" w:rsidTr="00E36173">
        <w:tc>
          <w:tcPr>
            <w:tcW w:w="570" w:type="dxa"/>
          </w:tcPr>
          <w:p w14:paraId="021301BE" w14:textId="419E5662"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6.</w:t>
            </w:r>
          </w:p>
        </w:tc>
        <w:tc>
          <w:tcPr>
            <w:tcW w:w="1410" w:type="dxa"/>
          </w:tcPr>
          <w:p w14:paraId="2E369471" w14:textId="24B1EFCD"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21/02/2022</w:t>
            </w:r>
          </w:p>
        </w:tc>
        <w:tc>
          <w:tcPr>
            <w:tcW w:w="4819" w:type="dxa"/>
          </w:tcPr>
          <w:p w14:paraId="7EE9724A" w14:textId="04AE156D"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Menyelesaikan protokol etik penelitian</w:t>
            </w:r>
          </w:p>
        </w:tc>
        <w:tc>
          <w:tcPr>
            <w:tcW w:w="6804" w:type="dxa"/>
            <w:vMerge/>
          </w:tcPr>
          <w:p w14:paraId="5CD27D6A" w14:textId="40537EF6" w:rsidR="00E36173" w:rsidRPr="00683283" w:rsidRDefault="00E36173" w:rsidP="00E36173">
            <w:pPr>
              <w:spacing w:line="480" w:lineRule="auto"/>
              <w:rPr>
                <w:rFonts w:ascii="Times New Roman" w:eastAsiaTheme="majorEastAsia" w:hAnsi="Times New Roman" w:cs="Times New Roman"/>
                <w:sz w:val="24"/>
                <w:szCs w:val="24"/>
              </w:rPr>
            </w:pPr>
          </w:p>
        </w:tc>
      </w:tr>
      <w:tr w:rsidR="00E36173" w:rsidRPr="00683283" w14:paraId="348F9F10" w14:textId="77777777" w:rsidTr="00E36173">
        <w:tc>
          <w:tcPr>
            <w:tcW w:w="570" w:type="dxa"/>
          </w:tcPr>
          <w:p w14:paraId="30B546CC" w14:textId="65E30FAF" w:rsidR="00E36173" w:rsidRPr="0068328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7.</w:t>
            </w:r>
          </w:p>
        </w:tc>
        <w:tc>
          <w:tcPr>
            <w:tcW w:w="1410" w:type="dxa"/>
          </w:tcPr>
          <w:p w14:paraId="3569D7A0" w14:textId="36C76AED"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03/03/2022</w:t>
            </w:r>
          </w:p>
        </w:tc>
        <w:tc>
          <w:tcPr>
            <w:tcW w:w="4819" w:type="dxa"/>
          </w:tcPr>
          <w:p w14:paraId="3881F4F6" w14:textId="57BCEFAF"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Menyusun inform consent penelitian</w:t>
            </w:r>
          </w:p>
        </w:tc>
        <w:tc>
          <w:tcPr>
            <w:tcW w:w="6804" w:type="dxa"/>
            <w:vMerge w:val="restart"/>
          </w:tcPr>
          <w:p w14:paraId="6C9F410E" w14:textId="14EA9E56" w:rsidR="00E36173" w:rsidRPr="00683283" w:rsidRDefault="00E36173" w:rsidP="00E36173">
            <w:pPr>
              <w:spacing w:line="480" w:lineRule="auto"/>
              <w:rPr>
                <w:rFonts w:ascii="Times New Roman" w:eastAsiaTheme="majorEastAsia" w:hAnsi="Times New Roman" w:cs="Times New Roman"/>
                <w:sz w:val="24"/>
                <w:szCs w:val="24"/>
              </w:rPr>
            </w:pPr>
            <w:r>
              <w:rPr>
                <w:noProof/>
                <w:lang w:val="en-US"/>
              </w:rPr>
              <w:drawing>
                <wp:anchor distT="0" distB="0" distL="114300" distR="114300" simplePos="0" relativeHeight="251850752" behindDoc="0" locked="0" layoutInCell="1" allowOverlap="1" wp14:anchorId="223CEC60" wp14:editId="46F55519">
                  <wp:simplePos x="0" y="0"/>
                  <wp:positionH relativeFrom="column">
                    <wp:posOffset>20955</wp:posOffset>
                  </wp:positionH>
                  <wp:positionV relativeFrom="paragraph">
                    <wp:posOffset>72390</wp:posOffset>
                  </wp:positionV>
                  <wp:extent cx="4181475" cy="1233616"/>
                  <wp:effectExtent l="0" t="0" r="0" b="508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4078" t="43003" r="1776" b="12845"/>
                          <a:stretch/>
                        </pic:blipFill>
                        <pic:spPr bwMode="auto">
                          <a:xfrm>
                            <a:off x="0" y="0"/>
                            <a:ext cx="4186907" cy="12352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36173" w:rsidRPr="00683283" w14:paraId="6969A915" w14:textId="77777777" w:rsidTr="00E36173">
        <w:tc>
          <w:tcPr>
            <w:tcW w:w="570" w:type="dxa"/>
          </w:tcPr>
          <w:p w14:paraId="1EF70377" w14:textId="1588818B"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8.</w:t>
            </w:r>
          </w:p>
        </w:tc>
        <w:tc>
          <w:tcPr>
            <w:tcW w:w="1410" w:type="dxa"/>
          </w:tcPr>
          <w:p w14:paraId="054CB404" w14:textId="30DE6F17"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10/03/2022</w:t>
            </w:r>
          </w:p>
        </w:tc>
        <w:tc>
          <w:tcPr>
            <w:tcW w:w="4819" w:type="dxa"/>
          </w:tcPr>
          <w:p w14:paraId="6AA2B160" w14:textId="579805BB"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Menyelesaikan inform consent penelitian</w:t>
            </w:r>
          </w:p>
        </w:tc>
        <w:tc>
          <w:tcPr>
            <w:tcW w:w="6804" w:type="dxa"/>
            <w:vMerge/>
          </w:tcPr>
          <w:p w14:paraId="7E7BAB5A" w14:textId="188E96EF" w:rsidR="00E36173" w:rsidRPr="00683283" w:rsidRDefault="00E36173" w:rsidP="00E36173">
            <w:pPr>
              <w:spacing w:line="480" w:lineRule="auto"/>
              <w:rPr>
                <w:rFonts w:ascii="Times New Roman" w:eastAsiaTheme="majorEastAsia" w:hAnsi="Times New Roman" w:cs="Times New Roman"/>
                <w:sz w:val="24"/>
                <w:szCs w:val="24"/>
              </w:rPr>
            </w:pPr>
          </w:p>
        </w:tc>
      </w:tr>
      <w:tr w:rsidR="00E36173" w:rsidRPr="00683283" w14:paraId="20C9AF8F" w14:textId="77777777" w:rsidTr="00E36173">
        <w:tc>
          <w:tcPr>
            <w:tcW w:w="570" w:type="dxa"/>
          </w:tcPr>
          <w:p w14:paraId="12675794" w14:textId="7460D4F1"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9.</w:t>
            </w:r>
          </w:p>
        </w:tc>
        <w:tc>
          <w:tcPr>
            <w:tcW w:w="1410" w:type="dxa"/>
          </w:tcPr>
          <w:p w14:paraId="21979079" w14:textId="2360CC1B"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15/03/2022</w:t>
            </w:r>
          </w:p>
        </w:tc>
        <w:tc>
          <w:tcPr>
            <w:tcW w:w="4819" w:type="dxa"/>
          </w:tcPr>
          <w:p w14:paraId="4E8E4547" w14:textId="48563F01"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Membuat riwayat hidup peneliti</w:t>
            </w:r>
          </w:p>
        </w:tc>
        <w:tc>
          <w:tcPr>
            <w:tcW w:w="6804" w:type="dxa"/>
            <w:vMerge/>
          </w:tcPr>
          <w:p w14:paraId="43048E08" w14:textId="77777777" w:rsidR="00E36173" w:rsidRPr="00683283" w:rsidRDefault="00E36173" w:rsidP="00E36173">
            <w:pPr>
              <w:spacing w:line="480" w:lineRule="auto"/>
              <w:rPr>
                <w:rFonts w:ascii="Times New Roman" w:eastAsiaTheme="majorEastAsia" w:hAnsi="Times New Roman" w:cs="Times New Roman"/>
                <w:sz w:val="24"/>
                <w:szCs w:val="24"/>
              </w:rPr>
            </w:pPr>
          </w:p>
        </w:tc>
      </w:tr>
      <w:tr w:rsidR="00E36173" w:rsidRPr="00683283" w14:paraId="417BC6F6" w14:textId="77777777" w:rsidTr="00E36173">
        <w:tc>
          <w:tcPr>
            <w:tcW w:w="570" w:type="dxa"/>
          </w:tcPr>
          <w:p w14:paraId="0E86CC3B" w14:textId="448CAF66"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10.</w:t>
            </w:r>
          </w:p>
        </w:tc>
        <w:tc>
          <w:tcPr>
            <w:tcW w:w="1410" w:type="dxa"/>
          </w:tcPr>
          <w:p w14:paraId="6455A735" w14:textId="3F9CA376"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31/03/2022</w:t>
            </w:r>
          </w:p>
        </w:tc>
        <w:tc>
          <w:tcPr>
            <w:tcW w:w="4819" w:type="dxa"/>
          </w:tcPr>
          <w:p w14:paraId="44FC89CD" w14:textId="5BD351C3"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Membuat permohonan persetujuan etik</w:t>
            </w:r>
          </w:p>
        </w:tc>
        <w:tc>
          <w:tcPr>
            <w:tcW w:w="6804" w:type="dxa"/>
            <w:vMerge/>
          </w:tcPr>
          <w:p w14:paraId="273F4661" w14:textId="77777777" w:rsidR="00E36173" w:rsidRPr="00683283" w:rsidRDefault="00E36173" w:rsidP="00E36173">
            <w:pPr>
              <w:spacing w:line="480" w:lineRule="auto"/>
              <w:rPr>
                <w:rFonts w:ascii="Times New Roman" w:eastAsiaTheme="majorEastAsia" w:hAnsi="Times New Roman" w:cs="Times New Roman"/>
                <w:sz w:val="24"/>
                <w:szCs w:val="24"/>
              </w:rPr>
            </w:pPr>
          </w:p>
        </w:tc>
      </w:tr>
      <w:tr w:rsidR="00E36173" w:rsidRPr="00683283" w14:paraId="226D19F3" w14:textId="77777777" w:rsidTr="00E36173">
        <w:tc>
          <w:tcPr>
            <w:tcW w:w="570" w:type="dxa"/>
          </w:tcPr>
          <w:p w14:paraId="369366DB" w14:textId="70BA8610"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11.</w:t>
            </w:r>
          </w:p>
        </w:tc>
        <w:tc>
          <w:tcPr>
            <w:tcW w:w="1410" w:type="dxa"/>
          </w:tcPr>
          <w:p w14:paraId="4FDDAD55" w14:textId="3EB60494"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01/04/2022</w:t>
            </w:r>
          </w:p>
        </w:tc>
        <w:tc>
          <w:tcPr>
            <w:tcW w:w="4819" w:type="dxa"/>
          </w:tcPr>
          <w:p w14:paraId="064F848D" w14:textId="42978458"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Mengusulkan berkas persetujuan etik</w:t>
            </w:r>
          </w:p>
        </w:tc>
        <w:tc>
          <w:tcPr>
            <w:tcW w:w="6804" w:type="dxa"/>
            <w:vMerge w:val="restart"/>
          </w:tcPr>
          <w:p w14:paraId="339CD390" w14:textId="07C90C9B" w:rsidR="00E36173" w:rsidRPr="00683283" w:rsidRDefault="00E36173" w:rsidP="00E36173">
            <w:pPr>
              <w:spacing w:line="480" w:lineRule="auto"/>
              <w:rPr>
                <w:rFonts w:ascii="Times New Roman" w:eastAsiaTheme="majorEastAsia" w:hAnsi="Times New Roman" w:cs="Times New Roman"/>
                <w:sz w:val="24"/>
                <w:szCs w:val="24"/>
              </w:rPr>
            </w:pPr>
            <w:r>
              <w:rPr>
                <w:noProof/>
                <w:lang w:val="en-US"/>
              </w:rPr>
              <w:drawing>
                <wp:anchor distT="0" distB="0" distL="114300" distR="114300" simplePos="0" relativeHeight="251852800" behindDoc="0" locked="0" layoutInCell="1" allowOverlap="1" wp14:anchorId="1011B6B0" wp14:editId="31F5B7D1">
                  <wp:simplePos x="0" y="0"/>
                  <wp:positionH relativeFrom="column">
                    <wp:posOffset>11430</wp:posOffset>
                  </wp:positionH>
                  <wp:positionV relativeFrom="paragraph">
                    <wp:posOffset>121285</wp:posOffset>
                  </wp:positionV>
                  <wp:extent cx="4191000" cy="911225"/>
                  <wp:effectExtent l="0" t="0" r="0" b="317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3863" t="48357" r="1346" b="19725"/>
                          <a:stretch/>
                        </pic:blipFill>
                        <pic:spPr bwMode="auto">
                          <a:xfrm>
                            <a:off x="0" y="0"/>
                            <a:ext cx="4191166" cy="911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36173" w:rsidRPr="00683283" w14:paraId="21B82D94" w14:textId="77777777" w:rsidTr="00E36173">
        <w:tc>
          <w:tcPr>
            <w:tcW w:w="570" w:type="dxa"/>
          </w:tcPr>
          <w:p w14:paraId="6984A7BA" w14:textId="31B95C09"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12.</w:t>
            </w:r>
          </w:p>
        </w:tc>
        <w:tc>
          <w:tcPr>
            <w:tcW w:w="1410" w:type="dxa"/>
          </w:tcPr>
          <w:p w14:paraId="21237D83" w14:textId="2F0C93DF"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11/04/2022</w:t>
            </w:r>
          </w:p>
        </w:tc>
        <w:tc>
          <w:tcPr>
            <w:tcW w:w="4819" w:type="dxa"/>
          </w:tcPr>
          <w:p w14:paraId="6992D67D" w14:textId="5AC3FD9D"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Proses izin penelitian ke Bappeda</w:t>
            </w:r>
          </w:p>
        </w:tc>
        <w:tc>
          <w:tcPr>
            <w:tcW w:w="6804" w:type="dxa"/>
            <w:vMerge/>
          </w:tcPr>
          <w:p w14:paraId="413B79B0" w14:textId="77777777" w:rsidR="00E36173" w:rsidRPr="00683283" w:rsidRDefault="00E36173" w:rsidP="00E36173">
            <w:pPr>
              <w:spacing w:line="480" w:lineRule="auto"/>
              <w:rPr>
                <w:rFonts w:ascii="Times New Roman" w:eastAsiaTheme="majorEastAsia" w:hAnsi="Times New Roman" w:cs="Times New Roman"/>
                <w:sz w:val="24"/>
                <w:szCs w:val="24"/>
              </w:rPr>
            </w:pPr>
          </w:p>
        </w:tc>
      </w:tr>
      <w:tr w:rsidR="00E36173" w:rsidRPr="00683283" w14:paraId="477FAA4A" w14:textId="77777777" w:rsidTr="00E36173">
        <w:tc>
          <w:tcPr>
            <w:tcW w:w="570" w:type="dxa"/>
          </w:tcPr>
          <w:p w14:paraId="0A2AD60A" w14:textId="2BE55677"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13.</w:t>
            </w:r>
          </w:p>
        </w:tc>
        <w:tc>
          <w:tcPr>
            <w:tcW w:w="1410" w:type="dxa"/>
          </w:tcPr>
          <w:p w14:paraId="2861FA67" w14:textId="58C4BA4C"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27/04/2022</w:t>
            </w:r>
          </w:p>
        </w:tc>
        <w:tc>
          <w:tcPr>
            <w:tcW w:w="4819" w:type="dxa"/>
          </w:tcPr>
          <w:p w14:paraId="51D000CE" w14:textId="0F2C633E"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Follow up izin penelitian ke Bappeda</w:t>
            </w:r>
          </w:p>
        </w:tc>
        <w:tc>
          <w:tcPr>
            <w:tcW w:w="6804" w:type="dxa"/>
            <w:vMerge/>
          </w:tcPr>
          <w:p w14:paraId="33BBD24D" w14:textId="77777777" w:rsidR="00E36173" w:rsidRPr="00683283" w:rsidRDefault="00E36173" w:rsidP="00E36173">
            <w:pPr>
              <w:spacing w:line="480" w:lineRule="auto"/>
              <w:rPr>
                <w:rFonts w:ascii="Times New Roman" w:eastAsiaTheme="majorEastAsia" w:hAnsi="Times New Roman" w:cs="Times New Roman"/>
                <w:sz w:val="24"/>
                <w:szCs w:val="24"/>
              </w:rPr>
            </w:pPr>
          </w:p>
        </w:tc>
      </w:tr>
      <w:tr w:rsidR="00E36173" w:rsidRPr="00683283" w14:paraId="2C1500D0" w14:textId="77777777" w:rsidTr="00E36173">
        <w:tc>
          <w:tcPr>
            <w:tcW w:w="570" w:type="dxa"/>
          </w:tcPr>
          <w:p w14:paraId="7C3DC1A9" w14:textId="3A999E60" w:rsidR="00E36173" w:rsidRDefault="00E3617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14.</w:t>
            </w:r>
          </w:p>
        </w:tc>
        <w:tc>
          <w:tcPr>
            <w:tcW w:w="1410" w:type="dxa"/>
          </w:tcPr>
          <w:p w14:paraId="683B5911" w14:textId="7FCC939F" w:rsidR="00E36173"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18/09/2022</w:t>
            </w:r>
          </w:p>
        </w:tc>
        <w:tc>
          <w:tcPr>
            <w:tcW w:w="4819" w:type="dxa"/>
          </w:tcPr>
          <w:p w14:paraId="47D4D7F0" w14:textId="3528F85B" w:rsidR="00E36173"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Persiapan pengambilan sampel </w:t>
            </w:r>
          </w:p>
        </w:tc>
        <w:tc>
          <w:tcPr>
            <w:tcW w:w="6804" w:type="dxa"/>
          </w:tcPr>
          <w:p w14:paraId="4B6CE834" w14:textId="77777777" w:rsidR="00E36173" w:rsidRPr="00683283" w:rsidRDefault="00E36173" w:rsidP="00E36173">
            <w:pPr>
              <w:spacing w:line="480" w:lineRule="auto"/>
              <w:rPr>
                <w:rFonts w:ascii="Times New Roman" w:eastAsiaTheme="majorEastAsia" w:hAnsi="Times New Roman" w:cs="Times New Roman"/>
                <w:sz w:val="24"/>
                <w:szCs w:val="24"/>
              </w:rPr>
            </w:pPr>
          </w:p>
        </w:tc>
      </w:tr>
      <w:tr w:rsidR="00021AE2" w:rsidRPr="00683283" w14:paraId="45E58931" w14:textId="77777777" w:rsidTr="00E36173">
        <w:tc>
          <w:tcPr>
            <w:tcW w:w="570" w:type="dxa"/>
          </w:tcPr>
          <w:p w14:paraId="39F094CE" w14:textId="11CCEEC7" w:rsidR="00021AE2" w:rsidRDefault="00021AE2"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15.</w:t>
            </w:r>
          </w:p>
        </w:tc>
        <w:tc>
          <w:tcPr>
            <w:tcW w:w="1410" w:type="dxa"/>
          </w:tcPr>
          <w:p w14:paraId="5D896752" w14:textId="573FD73E" w:rsidR="00021AE2" w:rsidRDefault="00021AE2"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19/09/2022</w:t>
            </w:r>
          </w:p>
        </w:tc>
        <w:tc>
          <w:tcPr>
            <w:tcW w:w="4819" w:type="dxa"/>
          </w:tcPr>
          <w:p w14:paraId="7B4D8F60" w14:textId="03EFD8E6" w:rsidR="00021AE2" w:rsidRDefault="00021AE2"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Perjalanan ke Kabupaten Murung Raya</w:t>
            </w:r>
          </w:p>
        </w:tc>
        <w:tc>
          <w:tcPr>
            <w:tcW w:w="6804" w:type="dxa"/>
            <w:vMerge w:val="restart"/>
          </w:tcPr>
          <w:p w14:paraId="698246DD" w14:textId="69C7D225" w:rsidR="00021AE2" w:rsidRPr="00683283" w:rsidRDefault="00021AE2" w:rsidP="00E36173">
            <w:pPr>
              <w:spacing w:line="480" w:lineRule="auto"/>
              <w:rPr>
                <w:rFonts w:ascii="Times New Roman" w:eastAsiaTheme="majorEastAsia" w:hAnsi="Times New Roman" w:cs="Times New Roman"/>
                <w:sz w:val="24"/>
                <w:szCs w:val="24"/>
              </w:rPr>
            </w:pPr>
            <w:r w:rsidRPr="00021AE2">
              <w:rPr>
                <w:rFonts w:ascii="Times New Roman" w:eastAsiaTheme="majorEastAsia" w:hAnsi="Times New Roman" w:cs="Times New Roman"/>
                <w:noProof/>
                <w:sz w:val="24"/>
                <w:szCs w:val="24"/>
                <w:lang w:val="en-US"/>
              </w:rPr>
              <w:drawing>
                <wp:anchor distT="0" distB="0" distL="114300" distR="114300" simplePos="0" relativeHeight="251856896" behindDoc="0" locked="0" layoutInCell="1" allowOverlap="1" wp14:anchorId="23121DB7" wp14:editId="73B409A3">
                  <wp:simplePos x="0" y="0"/>
                  <wp:positionH relativeFrom="column">
                    <wp:posOffset>2240280</wp:posOffset>
                  </wp:positionH>
                  <wp:positionV relativeFrom="paragraph">
                    <wp:posOffset>43815</wp:posOffset>
                  </wp:positionV>
                  <wp:extent cx="1485900" cy="977657"/>
                  <wp:effectExtent l="0" t="0" r="0" b="0"/>
                  <wp:wrapNone/>
                  <wp:docPr id="77" name="Picture 77" descr="E:\Office\Penelitian\Penelitian Agnes 2022\Dokumentasi\WhatsApp Image 2022-11-11 at 15.5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ffice\Penelitian\Penelitian Agnes 2022\Dokumentasi\WhatsApp Image 2022-11-11 at 15.50.30.jpe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8887" r="12747"/>
                          <a:stretch/>
                        </pic:blipFill>
                        <pic:spPr bwMode="auto">
                          <a:xfrm>
                            <a:off x="0" y="0"/>
                            <a:ext cx="1485900" cy="9776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1AE2">
              <w:rPr>
                <w:rFonts w:ascii="Times New Roman" w:eastAsiaTheme="majorEastAsia" w:hAnsi="Times New Roman" w:cs="Times New Roman"/>
                <w:noProof/>
                <w:sz w:val="24"/>
                <w:szCs w:val="24"/>
                <w:lang w:val="en-US"/>
              </w:rPr>
              <w:drawing>
                <wp:anchor distT="0" distB="0" distL="114300" distR="114300" simplePos="0" relativeHeight="251854848" behindDoc="0" locked="0" layoutInCell="1" allowOverlap="1" wp14:anchorId="4A19C1F4" wp14:editId="7F02513A">
                  <wp:simplePos x="0" y="0"/>
                  <wp:positionH relativeFrom="column">
                    <wp:posOffset>11430</wp:posOffset>
                  </wp:positionH>
                  <wp:positionV relativeFrom="paragraph">
                    <wp:posOffset>37465</wp:posOffset>
                  </wp:positionV>
                  <wp:extent cx="2172970" cy="977441"/>
                  <wp:effectExtent l="0" t="0" r="0" b="0"/>
                  <wp:wrapNone/>
                  <wp:docPr id="75" name="Picture 75" descr="E:\Office\Penelitian\Penelitian Agnes 2022\Dokumentasi\WhatsApp Image 2022-11-11 at 15.49.45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ffice\Penelitian\Penelitian Agnes 2022\Dokumentasi\WhatsApp Image 2022-11-11 at 15.49.45 (10).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72970" cy="97744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1AE2" w:rsidRPr="00683283" w14:paraId="0AC5F4A5" w14:textId="77777777" w:rsidTr="00E36173">
        <w:tc>
          <w:tcPr>
            <w:tcW w:w="570" w:type="dxa"/>
          </w:tcPr>
          <w:p w14:paraId="36EE6151" w14:textId="67471F80" w:rsidR="00021AE2" w:rsidRDefault="00021AE2"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16.</w:t>
            </w:r>
          </w:p>
        </w:tc>
        <w:tc>
          <w:tcPr>
            <w:tcW w:w="1410" w:type="dxa"/>
          </w:tcPr>
          <w:p w14:paraId="72183099" w14:textId="2E906F3B" w:rsidR="00021AE2" w:rsidRDefault="00021AE2"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20/09/2022</w:t>
            </w:r>
          </w:p>
        </w:tc>
        <w:tc>
          <w:tcPr>
            <w:tcW w:w="4819" w:type="dxa"/>
          </w:tcPr>
          <w:p w14:paraId="250D450F" w14:textId="4BA75DD1" w:rsidR="00021AE2" w:rsidRDefault="00021AE2"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Pengambilan sampel di Desa Saripoi</w:t>
            </w:r>
          </w:p>
        </w:tc>
        <w:tc>
          <w:tcPr>
            <w:tcW w:w="6804" w:type="dxa"/>
            <w:vMerge/>
          </w:tcPr>
          <w:p w14:paraId="091F2473" w14:textId="77777777" w:rsidR="00021AE2" w:rsidRPr="00683283" w:rsidRDefault="00021AE2" w:rsidP="00E36173">
            <w:pPr>
              <w:spacing w:line="480" w:lineRule="auto"/>
              <w:rPr>
                <w:rFonts w:ascii="Times New Roman" w:eastAsiaTheme="majorEastAsia" w:hAnsi="Times New Roman" w:cs="Times New Roman"/>
                <w:sz w:val="24"/>
                <w:szCs w:val="24"/>
              </w:rPr>
            </w:pPr>
          </w:p>
        </w:tc>
      </w:tr>
      <w:tr w:rsidR="00021AE2" w:rsidRPr="00683283" w14:paraId="40D86CCC" w14:textId="77777777" w:rsidTr="00E36173">
        <w:tc>
          <w:tcPr>
            <w:tcW w:w="570" w:type="dxa"/>
          </w:tcPr>
          <w:p w14:paraId="4A9F3AB6" w14:textId="49D29AC3" w:rsidR="00021AE2" w:rsidRDefault="00021AE2"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17. </w:t>
            </w:r>
          </w:p>
        </w:tc>
        <w:tc>
          <w:tcPr>
            <w:tcW w:w="1410" w:type="dxa"/>
          </w:tcPr>
          <w:p w14:paraId="599C37A6" w14:textId="2F87FDB6" w:rsidR="00021AE2" w:rsidRDefault="00021AE2"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21/09/2022</w:t>
            </w:r>
          </w:p>
        </w:tc>
        <w:tc>
          <w:tcPr>
            <w:tcW w:w="4819" w:type="dxa"/>
          </w:tcPr>
          <w:p w14:paraId="590FCBD9" w14:textId="4212188A" w:rsidR="00021AE2" w:rsidRDefault="00021AE2"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Perjalanan kembali ke Palangka Raya</w:t>
            </w:r>
          </w:p>
        </w:tc>
        <w:tc>
          <w:tcPr>
            <w:tcW w:w="6804" w:type="dxa"/>
            <w:vMerge/>
          </w:tcPr>
          <w:p w14:paraId="4E0C16ED" w14:textId="77777777" w:rsidR="00021AE2" w:rsidRPr="00683283" w:rsidRDefault="00021AE2" w:rsidP="00E36173">
            <w:pPr>
              <w:spacing w:line="480" w:lineRule="auto"/>
              <w:rPr>
                <w:rFonts w:ascii="Times New Roman" w:eastAsiaTheme="majorEastAsia" w:hAnsi="Times New Roman" w:cs="Times New Roman"/>
                <w:sz w:val="24"/>
                <w:szCs w:val="24"/>
              </w:rPr>
            </w:pPr>
          </w:p>
        </w:tc>
      </w:tr>
      <w:tr w:rsidR="00041BD3" w:rsidRPr="00683283" w14:paraId="1104FB65" w14:textId="77777777" w:rsidTr="00E36173">
        <w:tc>
          <w:tcPr>
            <w:tcW w:w="570" w:type="dxa"/>
          </w:tcPr>
          <w:p w14:paraId="171602E7" w14:textId="072D1F3F"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18. </w:t>
            </w:r>
          </w:p>
        </w:tc>
        <w:tc>
          <w:tcPr>
            <w:tcW w:w="1410" w:type="dxa"/>
          </w:tcPr>
          <w:p w14:paraId="427A16C8" w14:textId="69146749"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22/09/2022</w:t>
            </w:r>
          </w:p>
        </w:tc>
        <w:tc>
          <w:tcPr>
            <w:tcW w:w="4819" w:type="dxa"/>
          </w:tcPr>
          <w:p w14:paraId="60C8DFB4" w14:textId="6044A6C4"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Pengeringan sampel </w:t>
            </w:r>
          </w:p>
        </w:tc>
        <w:tc>
          <w:tcPr>
            <w:tcW w:w="6804" w:type="dxa"/>
            <w:vMerge w:val="restart"/>
          </w:tcPr>
          <w:p w14:paraId="153AEF8F" w14:textId="36E64E50" w:rsidR="00041BD3" w:rsidRPr="00683283" w:rsidRDefault="00041BD3" w:rsidP="00E36173">
            <w:pPr>
              <w:spacing w:line="480" w:lineRule="auto"/>
              <w:rPr>
                <w:rFonts w:ascii="Times New Roman" w:eastAsiaTheme="majorEastAsia" w:hAnsi="Times New Roman" w:cs="Times New Roman"/>
                <w:sz w:val="24"/>
                <w:szCs w:val="24"/>
              </w:rPr>
            </w:pPr>
            <w:r w:rsidRPr="00041BD3">
              <w:rPr>
                <w:rFonts w:ascii="Times New Roman" w:eastAsiaTheme="majorEastAsia" w:hAnsi="Times New Roman" w:cs="Times New Roman"/>
                <w:noProof/>
                <w:sz w:val="24"/>
                <w:szCs w:val="24"/>
                <w:lang w:val="en-US"/>
              </w:rPr>
              <w:drawing>
                <wp:anchor distT="0" distB="0" distL="114300" distR="114300" simplePos="0" relativeHeight="251858944" behindDoc="0" locked="0" layoutInCell="1" allowOverlap="1" wp14:anchorId="40B5ADE7" wp14:editId="7811C3B3">
                  <wp:simplePos x="0" y="0"/>
                  <wp:positionH relativeFrom="column">
                    <wp:posOffset>10795</wp:posOffset>
                  </wp:positionH>
                  <wp:positionV relativeFrom="paragraph">
                    <wp:posOffset>42545</wp:posOffset>
                  </wp:positionV>
                  <wp:extent cx="983615" cy="1327923"/>
                  <wp:effectExtent l="0" t="0" r="6985" b="5715"/>
                  <wp:wrapNone/>
                  <wp:docPr id="78" name="Picture 78" descr="E:\Office\Penelitian\Penelitian Agnes 2022\Dokumentasi\WhatsApp Image 2022-11-11 at 15.4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Office\Penelitian\Penelitian Agnes 2022\Dokumentasi\WhatsApp Image 2022-11-11 at 15.49.45.jpe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14441" b="24822"/>
                          <a:stretch/>
                        </pic:blipFill>
                        <pic:spPr bwMode="auto">
                          <a:xfrm>
                            <a:off x="0" y="0"/>
                            <a:ext cx="983615" cy="1327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41BD3" w:rsidRPr="00683283" w14:paraId="44D68C62" w14:textId="77777777" w:rsidTr="00E36173">
        <w:tc>
          <w:tcPr>
            <w:tcW w:w="570" w:type="dxa"/>
          </w:tcPr>
          <w:p w14:paraId="0CF58DFC" w14:textId="75D45627"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19.</w:t>
            </w:r>
          </w:p>
        </w:tc>
        <w:tc>
          <w:tcPr>
            <w:tcW w:w="1410" w:type="dxa"/>
          </w:tcPr>
          <w:p w14:paraId="4354C201" w14:textId="6DFA0C1A"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23/09/2022</w:t>
            </w:r>
          </w:p>
        </w:tc>
        <w:tc>
          <w:tcPr>
            <w:tcW w:w="4819" w:type="dxa"/>
          </w:tcPr>
          <w:p w14:paraId="25A388D1" w14:textId="146FA1C0"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Pengeringan sampel</w:t>
            </w:r>
          </w:p>
        </w:tc>
        <w:tc>
          <w:tcPr>
            <w:tcW w:w="6804" w:type="dxa"/>
            <w:vMerge/>
          </w:tcPr>
          <w:p w14:paraId="0DC47559" w14:textId="7115F3C3" w:rsidR="00041BD3" w:rsidRPr="00683283" w:rsidRDefault="00041BD3" w:rsidP="00E36173">
            <w:pPr>
              <w:spacing w:line="480" w:lineRule="auto"/>
              <w:rPr>
                <w:rFonts w:ascii="Times New Roman" w:eastAsiaTheme="majorEastAsia" w:hAnsi="Times New Roman" w:cs="Times New Roman"/>
                <w:sz w:val="24"/>
                <w:szCs w:val="24"/>
              </w:rPr>
            </w:pPr>
          </w:p>
        </w:tc>
      </w:tr>
      <w:tr w:rsidR="00041BD3" w:rsidRPr="00683283" w14:paraId="0141BD7A" w14:textId="77777777" w:rsidTr="00E36173">
        <w:tc>
          <w:tcPr>
            <w:tcW w:w="570" w:type="dxa"/>
          </w:tcPr>
          <w:p w14:paraId="06078D07" w14:textId="520E9F1A"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20.</w:t>
            </w:r>
          </w:p>
        </w:tc>
        <w:tc>
          <w:tcPr>
            <w:tcW w:w="1410" w:type="dxa"/>
          </w:tcPr>
          <w:p w14:paraId="6AB9FDBD" w14:textId="15FA819D"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24/09/2022</w:t>
            </w:r>
          </w:p>
        </w:tc>
        <w:tc>
          <w:tcPr>
            <w:tcW w:w="4819" w:type="dxa"/>
          </w:tcPr>
          <w:p w14:paraId="7C481E56" w14:textId="2ABDD0E8"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Pengiriman sampel ke lab Saraswanti</w:t>
            </w:r>
          </w:p>
        </w:tc>
        <w:tc>
          <w:tcPr>
            <w:tcW w:w="6804" w:type="dxa"/>
            <w:vMerge/>
          </w:tcPr>
          <w:p w14:paraId="75C0D1E9" w14:textId="1F97BA5D" w:rsidR="00041BD3" w:rsidRPr="00683283" w:rsidRDefault="00041BD3" w:rsidP="00E36173">
            <w:pPr>
              <w:spacing w:line="480" w:lineRule="auto"/>
              <w:rPr>
                <w:rFonts w:ascii="Times New Roman" w:eastAsiaTheme="majorEastAsia" w:hAnsi="Times New Roman" w:cs="Times New Roman"/>
                <w:sz w:val="24"/>
                <w:szCs w:val="24"/>
              </w:rPr>
            </w:pPr>
          </w:p>
        </w:tc>
      </w:tr>
      <w:tr w:rsidR="00041BD3" w:rsidRPr="00683283" w14:paraId="70C3F1F3" w14:textId="77777777" w:rsidTr="00E36173">
        <w:tc>
          <w:tcPr>
            <w:tcW w:w="570" w:type="dxa"/>
          </w:tcPr>
          <w:p w14:paraId="0479711D" w14:textId="2825DB3C"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21.</w:t>
            </w:r>
          </w:p>
        </w:tc>
        <w:tc>
          <w:tcPr>
            <w:tcW w:w="1410" w:type="dxa"/>
          </w:tcPr>
          <w:p w14:paraId="41F51976" w14:textId="4F584C43"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25/09/2022</w:t>
            </w:r>
          </w:p>
        </w:tc>
        <w:tc>
          <w:tcPr>
            <w:tcW w:w="4819" w:type="dxa"/>
          </w:tcPr>
          <w:p w14:paraId="72DE98FC" w14:textId="7E58BB1C"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Pengemasan sampel vakum untuk uji hedonik</w:t>
            </w:r>
          </w:p>
        </w:tc>
        <w:tc>
          <w:tcPr>
            <w:tcW w:w="6804" w:type="dxa"/>
            <w:vMerge/>
          </w:tcPr>
          <w:p w14:paraId="609FE292" w14:textId="77777777" w:rsidR="00041BD3" w:rsidRPr="00683283" w:rsidRDefault="00041BD3" w:rsidP="00E36173">
            <w:pPr>
              <w:spacing w:line="480" w:lineRule="auto"/>
              <w:rPr>
                <w:rFonts w:ascii="Times New Roman" w:eastAsiaTheme="majorEastAsia" w:hAnsi="Times New Roman" w:cs="Times New Roman"/>
                <w:sz w:val="24"/>
                <w:szCs w:val="24"/>
              </w:rPr>
            </w:pPr>
          </w:p>
        </w:tc>
      </w:tr>
      <w:tr w:rsidR="00C76BF9" w:rsidRPr="00683283" w14:paraId="1F23C23C" w14:textId="77777777" w:rsidTr="00E36173">
        <w:tc>
          <w:tcPr>
            <w:tcW w:w="570" w:type="dxa"/>
          </w:tcPr>
          <w:p w14:paraId="5ACF20D8" w14:textId="39DF2E92"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22.</w:t>
            </w:r>
          </w:p>
        </w:tc>
        <w:tc>
          <w:tcPr>
            <w:tcW w:w="1410" w:type="dxa"/>
          </w:tcPr>
          <w:p w14:paraId="572BE019" w14:textId="420A6869"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03/10/2022</w:t>
            </w:r>
          </w:p>
        </w:tc>
        <w:tc>
          <w:tcPr>
            <w:tcW w:w="4819" w:type="dxa"/>
          </w:tcPr>
          <w:p w14:paraId="494112EC" w14:textId="0E9B8F02"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Follow up hasil uji lab</w:t>
            </w:r>
          </w:p>
        </w:tc>
        <w:tc>
          <w:tcPr>
            <w:tcW w:w="6804" w:type="dxa"/>
          </w:tcPr>
          <w:p w14:paraId="607FBA87" w14:textId="603EC433" w:rsidR="00C76BF9" w:rsidRPr="00683283" w:rsidRDefault="00C76BF9" w:rsidP="00E36173">
            <w:pPr>
              <w:spacing w:line="480" w:lineRule="auto"/>
              <w:rPr>
                <w:rFonts w:ascii="Times New Roman" w:eastAsiaTheme="majorEastAsia" w:hAnsi="Times New Roman" w:cs="Times New Roman"/>
                <w:sz w:val="24"/>
                <w:szCs w:val="24"/>
              </w:rPr>
            </w:pPr>
          </w:p>
        </w:tc>
      </w:tr>
      <w:tr w:rsidR="00C76BF9" w:rsidRPr="00683283" w14:paraId="1760A4BF" w14:textId="77777777" w:rsidTr="00E36173">
        <w:tc>
          <w:tcPr>
            <w:tcW w:w="570" w:type="dxa"/>
          </w:tcPr>
          <w:p w14:paraId="55386A6C" w14:textId="719CE12A"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23.</w:t>
            </w:r>
          </w:p>
        </w:tc>
        <w:tc>
          <w:tcPr>
            <w:tcW w:w="1410" w:type="dxa"/>
          </w:tcPr>
          <w:p w14:paraId="705794A9" w14:textId="2A7707CA"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21/10/2022</w:t>
            </w:r>
          </w:p>
        </w:tc>
        <w:tc>
          <w:tcPr>
            <w:tcW w:w="4819" w:type="dxa"/>
          </w:tcPr>
          <w:p w14:paraId="6AEF1905" w14:textId="34747A53"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Follow up hasil uji lab</w:t>
            </w:r>
          </w:p>
        </w:tc>
        <w:tc>
          <w:tcPr>
            <w:tcW w:w="6804" w:type="dxa"/>
          </w:tcPr>
          <w:p w14:paraId="719FB7F2" w14:textId="4AF7949B" w:rsidR="00C76BF9" w:rsidRPr="00683283" w:rsidRDefault="00C76BF9" w:rsidP="00E36173">
            <w:pPr>
              <w:spacing w:line="480" w:lineRule="auto"/>
              <w:rPr>
                <w:rFonts w:ascii="Times New Roman" w:eastAsiaTheme="majorEastAsia" w:hAnsi="Times New Roman" w:cs="Times New Roman"/>
                <w:sz w:val="24"/>
                <w:szCs w:val="24"/>
              </w:rPr>
            </w:pPr>
          </w:p>
        </w:tc>
      </w:tr>
      <w:tr w:rsidR="00C76BF9" w:rsidRPr="00683283" w14:paraId="7871048F" w14:textId="77777777" w:rsidTr="00E36173">
        <w:tc>
          <w:tcPr>
            <w:tcW w:w="570" w:type="dxa"/>
          </w:tcPr>
          <w:p w14:paraId="04ECB517" w14:textId="22C8EB08"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24.</w:t>
            </w:r>
          </w:p>
        </w:tc>
        <w:tc>
          <w:tcPr>
            <w:tcW w:w="1410" w:type="dxa"/>
          </w:tcPr>
          <w:p w14:paraId="07EBEC4E" w14:textId="72232F34"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08/11/2022</w:t>
            </w:r>
          </w:p>
        </w:tc>
        <w:tc>
          <w:tcPr>
            <w:tcW w:w="4819" w:type="dxa"/>
          </w:tcPr>
          <w:p w14:paraId="00D5219D" w14:textId="27595751"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Persiapan uji hedonik</w:t>
            </w:r>
          </w:p>
        </w:tc>
        <w:tc>
          <w:tcPr>
            <w:tcW w:w="6804" w:type="dxa"/>
          </w:tcPr>
          <w:p w14:paraId="0B773D22" w14:textId="3E4FF36B" w:rsidR="00C76BF9" w:rsidRPr="00683283" w:rsidRDefault="00C76BF9" w:rsidP="00E36173">
            <w:pPr>
              <w:spacing w:line="480" w:lineRule="auto"/>
              <w:rPr>
                <w:rFonts w:ascii="Times New Roman" w:eastAsiaTheme="majorEastAsia" w:hAnsi="Times New Roman" w:cs="Times New Roman"/>
                <w:sz w:val="24"/>
                <w:szCs w:val="24"/>
              </w:rPr>
            </w:pPr>
          </w:p>
        </w:tc>
      </w:tr>
      <w:tr w:rsidR="00041BD3" w:rsidRPr="00683283" w14:paraId="04230A4D" w14:textId="77777777" w:rsidTr="00E36173">
        <w:tc>
          <w:tcPr>
            <w:tcW w:w="570" w:type="dxa"/>
          </w:tcPr>
          <w:p w14:paraId="58E9F3D3" w14:textId="4F4ED8EE"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25.</w:t>
            </w:r>
          </w:p>
        </w:tc>
        <w:tc>
          <w:tcPr>
            <w:tcW w:w="1410" w:type="dxa"/>
          </w:tcPr>
          <w:p w14:paraId="223BC5DD" w14:textId="2DE2899C"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09/11/2022</w:t>
            </w:r>
          </w:p>
        </w:tc>
        <w:tc>
          <w:tcPr>
            <w:tcW w:w="4819" w:type="dxa"/>
          </w:tcPr>
          <w:p w14:paraId="6A226B73" w14:textId="71F41B65"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Rekrutmen panelis</w:t>
            </w:r>
          </w:p>
        </w:tc>
        <w:tc>
          <w:tcPr>
            <w:tcW w:w="6804" w:type="dxa"/>
            <w:vMerge w:val="restart"/>
          </w:tcPr>
          <w:p w14:paraId="45811583" w14:textId="1C3A1C27" w:rsidR="00041BD3" w:rsidRPr="00683283" w:rsidRDefault="00041BD3" w:rsidP="00E36173">
            <w:pPr>
              <w:spacing w:line="480" w:lineRule="auto"/>
              <w:rPr>
                <w:rFonts w:ascii="Times New Roman" w:eastAsiaTheme="majorEastAsia" w:hAnsi="Times New Roman" w:cs="Times New Roman"/>
                <w:sz w:val="24"/>
                <w:szCs w:val="24"/>
              </w:rPr>
            </w:pPr>
            <w:r w:rsidRPr="00041BD3">
              <w:rPr>
                <w:rFonts w:ascii="Times New Roman" w:eastAsiaTheme="majorEastAsia" w:hAnsi="Times New Roman" w:cs="Times New Roman"/>
                <w:noProof/>
                <w:sz w:val="24"/>
                <w:szCs w:val="24"/>
                <w:lang w:val="en-US"/>
              </w:rPr>
              <w:drawing>
                <wp:anchor distT="0" distB="0" distL="114300" distR="114300" simplePos="0" relativeHeight="251863040" behindDoc="0" locked="0" layoutInCell="1" allowOverlap="1" wp14:anchorId="165CCF52" wp14:editId="5C8AEC4D">
                  <wp:simplePos x="0" y="0"/>
                  <wp:positionH relativeFrom="column">
                    <wp:posOffset>1402080</wp:posOffset>
                  </wp:positionH>
                  <wp:positionV relativeFrom="paragraph">
                    <wp:posOffset>106680</wp:posOffset>
                  </wp:positionV>
                  <wp:extent cx="1846580" cy="1576054"/>
                  <wp:effectExtent l="0" t="0" r="1270" b="5715"/>
                  <wp:wrapNone/>
                  <wp:docPr id="82" name="Picture 82" descr="E:\Office\Penelitian\Penelitian Agnes 2022\Dokumentasi\WhatsApp Image 2022-11-11 at 15.5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Office\Penelitian\Penelitian Agnes 2022\Dokumentasi\WhatsApp Image 2022-11-11 at 15.50.46.jpe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39997" b="12008"/>
                          <a:stretch/>
                        </pic:blipFill>
                        <pic:spPr bwMode="auto">
                          <a:xfrm>
                            <a:off x="0" y="0"/>
                            <a:ext cx="1846580" cy="15760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1BD3">
              <w:rPr>
                <w:rFonts w:ascii="Times New Roman" w:eastAsiaTheme="majorEastAsia" w:hAnsi="Times New Roman" w:cs="Times New Roman"/>
                <w:noProof/>
                <w:sz w:val="24"/>
                <w:szCs w:val="24"/>
                <w:lang w:val="en-US"/>
              </w:rPr>
              <w:drawing>
                <wp:anchor distT="0" distB="0" distL="114300" distR="114300" simplePos="0" relativeHeight="251860992" behindDoc="0" locked="0" layoutInCell="1" allowOverlap="1" wp14:anchorId="7FE3F2D1" wp14:editId="6A344CBF">
                  <wp:simplePos x="0" y="0"/>
                  <wp:positionH relativeFrom="column">
                    <wp:posOffset>1905</wp:posOffset>
                  </wp:positionH>
                  <wp:positionV relativeFrom="paragraph">
                    <wp:posOffset>101600</wp:posOffset>
                  </wp:positionV>
                  <wp:extent cx="1322542" cy="1600200"/>
                  <wp:effectExtent l="0" t="0" r="0" b="0"/>
                  <wp:wrapNone/>
                  <wp:docPr id="81" name="Picture 81" descr="E:\Office\Penelitian\Penelitian Agnes 2022\Dokumentasi\WhatsApp Image 2022-11-11 at 15.5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Office\Penelitian\Penelitian Agnes 2022\Dokumentasi\WhatsApp Image 2022-11-11 at 15.50.48.jpe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31938"/>
                          <a:stretch/>
                        </pic:blipFill>
                        <pic:spPr bwMode="auto">
                          <a:xfrm>
                            <a:off x="0" y="0"/>
                            <a:ext cx="1331135" cy="16105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41BD3" w:rsidRPr="00683283" w14:paraId="00FFD3AC" w14:textId="77777777" w:rsidTr="00E36173">
        <w:tc>
          <w:tcPr>
            <w:tcW w:w="570" w:type="dxa"/>
          </w:tcPr>
          <w:p w14:paraId="5A25A6F1" w14:textId="716826F4"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25.</w:t>
            </w:r>
          </w:p>
        </w:tc>
        <w:tc>
          <w:tcPr>
            <w:tcW w:w="1410" w:type="dxa"/>
          </w:tcPr>
          <w:p w14:paraId="718245B0" w14:textId="43AB44B2"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10/11/2022</w:t>
            </w:r>
          </w:p>
        </w:tc>
        <w:tc>
          <w:tcPr>
            <w:tcW w:w="4819" w:type="dxa"/>
          </w:tcPr>
          <w:p w14:paraId="2DB8757D" w14:textId="0B3D4BFC"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Rekrutmen panelis</w:t>
            </w:r>
          </w:p>
        </w:tc>
        <w:tc>
          <w:tcPr>
            <w:tcW w:w="6804" w:type="dxa"/>
            <w:vMerge/>
          </w:tcPr>
          <w:p w14:paraId="187FFC54" w14:textId="36B2224F" w:rsidR="00041BD3" w:rsidRPr="00683283" w:rsidRDefault="00041BD3" w:rsidP="00E36173">
            <w:pPr>
              <w:spacing w:line="480" w:lineRule="auto"/>
              <w:rPr>
                <w:rFonts w:ascii="Times New Roman" w:eastAsiaTheme="majorEastAsia" w:hAnsi="Times New Roman" w:cs="Times New Roman"/>
                <w:sz w:val="24"/>
                <w:szCs w:val="24"/>
              </w:rPr>
            </w:pPr>
          </w:p>
        </w:tc>
      </w:tr>
      <w:tr w:rsidR="00041BD3" w:rsidRPr="00683283" w14:paraId="53A22E87" w14:textId="77777777" w:rsidTr="00E36173">
        <w:tc>
          <w:tcPr>
            <w:tcW w:w="570" w:type="dxa"/>
          </w:tcPr>
          <w:p w14:paraId="036076E7" w14:textId="0FDFC351"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26.</w:t>
            </w:r>
          </w:p>
        </w:tc>
        <w:tc>
          <w:tcPr>
            <w:tcW w:w="1410" w:type="dxa"/>
          </w:tcPr>
          <w:p w14:paraId="26BE28BA" w14:textId="1654BED7"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11/11/2022</w:t>
            </w:r>
          </w:p>
        </w:tc>
        <w:tc>
          <w:tcPr>
            <w:tcW w:w="4819" w:type="dxa"/>
          </w:tcPr>
          <w:p w14:paraId="682D32DF" w14:textId="50F8113D"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Uji hedonik</w:t>
            </w:r>
          </w:p>
        </w:tc>
        <w:tc>
          <w:tcPr>
            <w:tcW w:w="6804" w:type="dxa"/>
            <w:vMerge/>
          </w:tcPr>
          <w:p w14:paraId="290583E8" w14:textId="72833982" w:rsidR="00041BD3" w:rsidRPr="00683283" w:rsidRDefault="00041BD3" w:rsidP="00E36173">
            <w:pPr>
              <w:spacing w:line="480" w:lineRule="auto"/>
              <w:rPr>
                <w:rFonts w:ascii="Times New Roman" w:eastAsiaTheme="majorEastAsia" w:hAnsi="Times New Roman" w:cs="Times New Roman"/>
                <w:sz w:val="24"/>
                <w:szCs w:val="24"/>
              </w:rPr>
            </w:pPr>
          </w:p>
        </w:tc>
      </w:tr>
      <w:tr w:rsidR="00041BD3" w:rsidRPr="00683283" w14:paraId="315BAF7B" w14:textId="77777777" w:rsidTr="00E36173">
        <w:tc>
          <w:tcPr>
            <w:tcW w:w="570" w:type="dxa"/>
          </w:tcPr>
          <w:p w14:paraId="0F353FA5" w14:textId="2567C738"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27.</w:t>
            </w:r>
          </w:p>
        </w:tc>
        <w:tc>
          <w:tcPr>
            <w:tcW w:w="1410" w:type="dxa"/>
          </w:tcPr>
          <w:p w14:paraId="08D765C7" w14:textId="19527867"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12/11/2022</w:t>
            </w:r>
          </w:p>
        </w:tc>
        <w:tc>
          <w:tcPr>
            <w:tcW w:w="4819" w:type="dxa"/>
          </w:tcPr>
          <w:p w14:paraId="4A6825AF" w14:textId="7E12F077"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Uji hedonik</w:t>
            </w:r>
          </w:p>
        </w:tc>
        <w:tc>
          <w:tcPr>
            <w:tcW w:w="6804" w:type="dxa"/>
            <w:vMerge/>
          </w:tcPr>
          <w:p w14:paraId="187A92BA" w14:textId="3C1152B6" w:rsidR="00041BD3" w:rsidRPr="00683283" w:rsidRDefault="00041BD3" w:rsidP="00E36173">
            <w:pPr>
              <w:spacing w:line="480" w:lineRule="auto"/>
              <w:rPr>
                <w:rFonts w:ascii="Times New Roman" w:eastAsiaTheme="majorEastAsia" w:hAnsi="Times New Roman" w:cs="Times New Roman"/>
                <w:sz w:val="24"/>
                <w:szCs w:val="24"/>
              </w:rPr>
            </w:pPr>
          </w:p>
        </w:tc>
      </w:tr>
      <w:tr w:rsidR="00041BD3" w:rsidRPr="00683283" w14:paraId="7AD30D26" w14:textId="77777777" w:rsidTr="00E36173">
        <w:tc>
          <w:tcPr>
            <w:tcW w:w="570" w:type="dxa"/>
          </w:tcPr>
          <w:p w14:paraId="56D3A07C" w14:textId="0DAC5881"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28.</w:t>
            </w:r>
          </w:p>
        </w:tc>
        <w:tc>
          <w:tcPr>
            <w:tcW w:w="1410" w:type="dxa"/>
          </w:tcPr>
          <w:p w14:paraId="0FC0A046" w14:textId="27CBFD58"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13/11/2022</w:t>
            </w:r>
          </w:p>
        </w:tc>
        <w:tc>
          <w:tcPr>
            <w:tcW w:w="4819" w:type="dxa"/>
          </w:tcPr>
          <w:p w14:paraId="6BD14E21" w14:textId="6A29808E" w:rsidR="00041BD3" w:rsidRDefault="00041BD3"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Uji hedonik</w:t>
            </w:r>
          </w:p>
        </w:tc>
        <w:tc>
          <w:tcPr>
            <w:tcW w:w="6804" w:type="dxa"/>
            <w:vMerge/>
          </w:tcPr>
          <w:p w14:paraId="57AF4ABD" w14:textId="00C128CF" w:rsidR="00041BD3" w:rsidRPr="00683283" w:rsidRDefault="00041BD3" w:rsidP="00E36173">
            <w:pPr>
              <w:spacing w:line="480" w:lineRule="auto"/>
              <w:rPr>
                <w:rFonts w:ascii="Times New Roman" w:eastAsiaTheme="majorEastAsia" w:hAnsi="Times New Roman" w:cs="Times New Roman"/>
                <w:sz w:val="24"/>
                <w:szCs w:val="24"/>
              </w:rPr>
            </w:pPr>
          </w:p>
        </w:tc>
      </w:tr>
      <w:tr w:rsidR="00C76BF9" w:rsidRPr="00683283" w14:paraId="762079FE" w14:textId="77777777" w:rsidTr="00E36173">
        <w:tc>
          <w:tcPr>
            <w:tcW w:w="570" w:type="dxa"/>
          </w:tcPr>
          <w:p w14:paraId="71D4089E" w14:textId="56F4FFA1"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29.</w:t>
            </w:r>
          </w:p>
        </w:tc>
        <w:tc>
          <w:tcPr>
            <w:tcW w:w="1410" w:type="dxa"/>
          </w:tcPr>
          <w:p w14:paraId="6E5B7B39" w14:textId="0FFFB528"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20/11/2022</w:t>
            </w:r>
          </w:p>
        </w:tc>
        <w:tc>
          <w:tcPr>
            <w:tcW w:w="4819" w:type="dxa"/>
          </w:tcPr>
          <w:p w14:paraId="46933437" w14:textId="1DD1A10F"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Tabulasi dan interpretasi data</w:t>
            </w:r>
          </w:p>
        </w:tc>
        <w:tc>
          <w:tcPr>
            <w:tcW w:w="6804" w:type="dxa"/>
          </w:tcPr>
          <w:p w14:paraId="1846FB39" w14:textId="31D91309" w:rsidR="00C76BF9" w:rsidRPr="00683283" w:rsidRDefault="00C76BF9" w:rsidP="00E36173">
            <w:pPr>
              <w:spacing w:line="480" w:lineRule="auto"/>
              <w:rPr>
                <w:rFonts w:ascii="Times New Roman" w:eastAsiaTheme="majorEastAsia" w:hAnsi="Times New Roman" w:cs="Times New Roman"/>
                <w:sz w:val="24"/>
                <w:szCs w:val="24"/>
              </w:rPr>
            </w:pPr>
          </w:p>
        </w:tc>
      </w:tr>
      <w:tr w:rsidR="00C76BF9" w:rsidRPr="00683283" w14:paraId="0C7FAFCB" w14:textId="77777777" w:rsidTr="00E36173">
        <w:tc>
          <w:tcPr>
            <w:tcW w:w="570" w:type="dxa"/>
          </w:tcPr>
          <w:p w14:paraId="66EDCED7" w14:textId="1987A988"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30.</w:t>
            </w:r>
          </w:p>
        </w:tc>
        <w:tc>
          <w:tcPr>
            <w:tcW w:w="1410" w:type="dxa"/>
          </w:tcPr>
          <w:p w14:paraId="4C250A1D" w14:textId="047F9562"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01/12/2022</w:t>
            </w:r>
          </w:p>
        </w:tc>
        <w:tc>
          <w:tcPr>
            <w:tcW w:w="4819" w:type="dxa"/>
          </w:tcPr>
          <w:p w14:paraId="4401C59D" w14:textId="4F259E25"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Pembuatan laporan penelitian</w:t>
            </w:r>
          </w:p>
        </w:tc>
        <w:tc>
          <w:tcPr>
            <w:tcW w:w="6804" w:type="dxa"/>
          </w:tcPr>
          <w:p w14:paraId="1306F207" w14:textId="77777777" w:rsidR="00C76BF9" w:rsidRPr="00683283" w:rsidRDefault="00C76BF9" w:rsidP="00E36173">
            <w:pPr>
              <w:spacing w:line="480" w:lineRule="auto"/>
              <w:rPr>
                <w:rFonts w:ascii="Times New Roman" w:eastAsiaTheme="majorEastAsia" w:hAnsi="Times New Roman" w:cs="Times New Roman"/>
                <w:sz w:val="24"/>
                <w:szCs w:val="24"/>
              </w:rPr>
            </w:pPr>
          </w:p>
        </w:tc>
      </w:tr>
      <w:tr w:rsidR="00C76BF9" w:rsidRPr="00683283" w14:paraId="73913D97" w14:textId="77777777" w:rsidTr="00E36173">
        <w:tc>
          <w:tcPr>
            <w:tcW w:w="570" w:type="dxa"/>
          </w:tcPr>
          <w:p w14:paraId="50CCE1AB" w14:textId="25F4CA0F"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31.</w:t>
            </w:r>
          </w:p>
        </w:tc>
        <w:tc>
          <w:tcPr>
            <w:tcW w:w="1410" w:type="dxa"/>
          </w:tcPr>
          <w:p w14:paraId="5EFA36A9" w14:textId="3AF87332"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10/12/2022</w:t>
            </w:r>
          </w:p>
        </w:tc>
        <w:tc>
          <w:tcPr>
            <w:tcW w:w="4819" w:type="dxa"/>
          </w:tcPr>
          <w:p w14:paraId="400FCD8F" w14:textId="7E744FC8" w:rsidR="00C76BF9" w:rsidRDefault="00C76BF9" w:rsidP="00E36173">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Pembuatan laporan penelitian</w:t>
            </w:r>
          </w:p>
        </w:tc>
        <w:tc>
          <w:tcPr>
            <w:tcW w:w="6804" w:type="dxa"/>
          </w:tcPr>
          <w:p w14:paraId="394DAA76" w14:textId="77777777" w:rsidR="00C76BF9" w:rsidRPr="00683283" w:rsidRDefault="00C76BF9" w:rsidP="00E36173">
            <w:pPr>
              <w:spacing w:line="480" w:lineRule="auto"/>
              <w:rPr>
                <w:rFonts w:ascii="Times New Roman" w:eastAsiaTheme="majorEastAsia" w:hAnsi="Times New Roman" w:cs="Times New Roman"/>
                <w:sz w:val="24"/>
                <w:szCs w:val="24"/>
              </w:rPr>
            </w:pPr>
          </w:p>
        </w:tc>
      </w:tr>
      <w:tr w:rsidR="00C76BF9" w:rsidRPr="00683283" w14:paraId="18134EAF" w14:textId="77777777" w:rsidTr="00E36173">
        <w:tc>
          <w:tcPr>
            <w:tcW w:w="570" w:type="dxa"/>
          </w:tcPr>
          <w:p w14:paraId="146F7F87" w14:textId="37BE58DB" w:rsidR="00C76BF9" w:rsidRDefault="00C76BF9" w:rsidP="00C76BF9">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32.</w:t>
            </w:r>
          </w:p>
        </w:tc>
        <w:tc>
          <w:tcPr>
            <w:tcW w:w="1410" w:type="dxa"/>
          </w:tcPr>
          <w:p w14:paraId="147C1EA2" w14:textId="1C6395C3" w:rsidR="00C76BF9" w:rsidRDefault="00C76BF9" w:rsidP="00C76BF9">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12/12/2022</w:t>
            </w:r>
          </w:p>
        </w:tc>
        <w:tc>
          <w:tcPr>
            <w:tcW w:w="4819" w:type="dxa"/>
          </w:tcPr>
          <w:p w14:paraId="78AFF65A" w14:textId="7D684EF4" w:rsidR="00C76BF9" w:rsidRDefault="00C76BF9" w:rsidP="00C76BF9">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Pembuatan laporan penelitian</w:t>
            </w:r>
          </w:p>
        </w:tc>
        <w:tc>
          <w:tcPr>
            <w:tcW w:w="6804" w:type="dxa"/>
          </w:tcPr>
          <w:p w14:paraId="118AE22B" w14:textId="77777777" w:rsidR="00C76BF9" w:rsidRPr="00683283" w:rsidRDefault="00C76BF9" w:rsidP="00C76BF9">
            <w:pPr>
              <w:spacing w:line="480" w:lineRule="auto"/>
              <w:rPr>
                <w:rFonts w:ascii="Times New Roman" w:eastAsiaTheme="majorEastAsia" w:hAnsi="Times New Roman" w:cs="Times New Roman"/>
                <w:sz w:val="24"/>
                <w:szCs w:val="24"/>
              </w:rPr>
            </w:pPr>
          </w:p>
        </w:tc>
      </w:tr>
      <w:tr w:rsidR="00C76BF9" w:rsidRPr="00683283" w14:paraId="09F12F33" w14:textId="77777777" w:rsidTr="00E36173">
        <w:tc>
          <w:tcPr>
            <w:tcW w:w="570" w:type="dxa"/>
          </w:tcPr>
          <w:p w14:paraId="072D131E" w14:textId="04AC6204" w:rsidR="00C76BF9" w:rsidRDefault="00C76BF9" w:rsidP="00C76BF9">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33.</w:t>
            </w:r>
          </w:p>
        </w:tc>
        <w:tc>
          <w:tcPr>
            <w:tcW w:w="1410" w:type="dxa"/>
          </w:tcPr>
          <w:p w14:paraId="67432CDA" w14:textId="6438E68D" w:rsidR="00C76BF9" w:rsidRDefault="00C76BF9" w:rsidP="00C76BF9">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21/12/2022</w:t>
            </w:r>
          </w:p>
        </w:tc>
        <w:tc>
          <w:tcPr>
            <w:tcW w:w="4819" w:type="dxa"/>
          </w:tcPr>
          <w:p w14:paraId="171CA7ED" w14:textId="199A5331" w:rsidR="00C76BF9" w:rsidRDefault="00C76BF9" w:rsidP="00C76BF9">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Pembuatan laporan penelitian</w:t>
            </w:r>
          </w:p>
        </w:tc>
        <w:tc>
          <w:tcPr>
            <w:tcW w:w="6804" w:type="dxa"/>
          </w:tcPr>
          <w:p w14:paraId="4162E4D2" w14:textId="77777777" w:rsidR="00C76BF9" w:rsidRPr="00683283" w:rsidRDefault="00C76BF9" w:rsidP="00C76BF9">
            <w:pPr>
              <w:spacing w:line="480" w:lineRule="auto"/>
              <w:rPr>
                <w:rFonts w:ascii="Times New Roman" w:eastAsiaTheme="majorEastAsia" w:hAnsi="Times New Roman" w:cs="Times New Roman"/>
                <w:sz w:val="24"/>
                <w:szCs w:val="24"/>
              </w:rPr>
            </w:pPr>
          </w:p>
        </w:tc>
      </w:tr>
      <w:tr w:rsidR="00021AE2" w:rsidRPr="00683283" w14:paraId="0023E306" w14:textId="77777777" w:rsidTr="00E36173">
        <w:tc>
          <w:tcPr>
            <w:tcW w:w="570" w:type="dxa"/>
          </w:tcPr>
          <w:p w14:paraId="52424823" w14:textId="7BC907F6" w:rsidR="00021AE2" w:rsidRDefault="00021AE2" w:rsidP="00C76BF9">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34.</w:t>
            </w:r>
          </w:p>
        </w:tc>
        <w:tc>
          <w:tcPr>
            <w:tcW w:w="1410" w:type="dxa"/>
          </w:tcPr>
          <w:p w14:paraId="53D63C5B" w14:textId="6A435DB4" w:rsidR="00021AE2" w:rsidRDefault="00021AE2" w:rsidP="00C76BF9">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22/12/2022</w:t>
            </w:r>
          </w:p>
        </w:tc>
        <w:tc>
          <w:tcPr>
            <w:tcW w:w="4819" w:type="dxa"/>
          </w:tcPr>
          <w:p w14:paraId="5CD66080" w14:textId="74295E87" w:rsidR="00021AE2" w:rsidRDefault="00021AE2" w:rsidP="00C76BF9">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Pembuatan draft manuskrip penelitian</w:t>
            </w:r>
          </w:p>
        </w:tc>
        <w:tc>
          <w:tcPr>
            <w:tcW w:w="6804" w:type="dxa"/>
          </w:tcPr>
          <w:p w14:paraId="2740E87E" w14:textId="77777777" w:rsidR="00021AE2" w:rsidRPr="00683283" w:rsidRDefault="00021AE2" w:rsidP="00C76BF9">
            <w:pPr>
              <w:spacing w:line="480" w:lineRule="auto"/>
              <w:rPr>
                <w:rFonts w:ascii="Times New Roman" w:eastAsiaTheme="majorEastAsia" w:hAnsi="Times New Roman" w:cs="Times New Roman"/>
                <w:sz w:val="24"/>
                <w:szCs w:val="24"/>
              </w:rPr>
            </w:pPr>
          </w:p>
        </w:tc>
      </w:tr>
    </w:tbl>
    <w:p w14:paraId="030D510C" w14:textId="77777777" w:rsidR="00683283" w:rsidRPr="00683283" w:rsidRDefault="00683283" w:rsidP="00683283">
      <w:pPr>
        <w:rPr>
          <w:rFonts w:ascii="Times New Roman" w:eastAsiaTheme="majorEastAsia" w:hAnsi="Times New Roman" w:cs="Times New Roman"/>
          <w:sz w:val="24"/>
          <w:szCs w:val="24"/>
        </w:rPr>
      </w:pPr>
    </w:p>
    <w:sectPr w:rsidR="00683283" w:rsidRPr="00683283" w:rsidSect="00E36173">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03BF9" w14:textId="77777777" w:rsidR="007374E4" w:rsidRDefault="007374E4" w:rsidP="00DE0C7C">
      <w:pPr>
        <w:spacing w:after="0" w:line="240" w:lineRule="auto"/>
      </w:pPr>
      <w:r>
        <w:separator/>
      </w:r>
    </w:p>
  </w:endnote>
  <w:endnote w:type="continuationSeparator" w:id="0">
    <w:p w14:paraId="116D9B80" w14:textId="77777777" w:rsidR="007374E4" w:rsidRDefault="007374E4" w:rsidP="00DE0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526572"/>
      <w:docPartObj>
        <w:docPartGallery w:val="Page Numbers (Bottom of Page)"/>
        <w:docPartUnique/>
      </w:docPartObj>
    </w:sdtPr>
    <w:sdtEndPr>
      <w:rPr>
        <w:noProof/>
      </w:rPr>
    </w:sdtEndPr>
    <w:sdtContent>
      <w:p w14:paraId="23E3C054" w14:textId="77777777" w:rsidR="00F027E1" w:rsidRDefault="00F027E1">
        <w:pPr>
          <w:pStyle w:val="Footer"/>
          <w:jc w:val="right"/>
        </w:pPr>
        <w:r>
          <w:fldChar w:fldCharType="begin"/>
        </w:r>
        <w:r>
          <w:instrText xml:space="preserve"> PAGE   \* MERGEFORMAT </w:instrText>
        </w:r>
        <w:r>
          <w:fldChar w:fldCharType="separate"/>
        </w:r>
        <w:r w:rsidR="00687D70">
          <w:rPr>
            <w:noProof/>
          </w:rPr>
          <w:t>20</w:t>
        </w:r>
        <w:r>
          <w:rPr>
            <w:noProof/>
          </w:rPr>
          <w:fldChar w:fldCharType="end"/>
        </w:r>
      </w:p>
    </w:sdtContent>
  </w:sdt>
  <w:p w14:paraId="7356129B" w14:textId="77777777" w:rsidR="00F027E1" w:rsidRDefault="00F027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612917"/>
      <w:docPartObj>
        <w:docPartGallery w:val="Page Numbers (Bottom of Page)"/>
        <w:docPartUnique/>
      </w:docPartObj>
    </w:sdtPr>
    <w:sdtEndPr>
      <w:rPr>
        <w:noProof/>
      </w:rPr>
    </w:sdtEndPr>
    <w:sdtContent>
      <w:p w14:paraId="3C596FD9" w14:textId="77777777" w:rsidR="00F027E1" w:rsidRDefault="00F027E1">
        <w:pPr>
          <w:pStyle w:val="Footer"/>
          <w:jc w:val="right"/>
        </w:pPr>
        <w:r>
          <w:fldChar w:fldCharType="begin"/>
        </w:r>
        <w:r>
          <w:instrText xml:space="preserve"> PAGE   \* MERGEFORMAT </w:instrText>
        </w:r>
        <w:r>
          <w:fldChar w:fldCharType="separate"/>
        </w:r>
        <w:r w:rsidR="00687D70">
          <w:rPr>
            <w:noProof/>
          </w:rPr>
          <w:t>46</w:t>
        </w:r>
        <w:r>
          <w:rPr>
            <w:noProof/>
          </w:rPr>
          <w:fldChar w:fldCharType="end"/>
        </w:r>
      </w:p>
    </w:sdtContent>
  </w:sdt>
  <w:p w14:paraId="4E24A947" w14:textId="77777777" w:rsidR="00F027E1" w:rsidRDefault="00F027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D31A6" w14:textId="77777777" w:rsidR="007374E4" w:rsidRDefault="007374E4" w:rsidP="00DE0C7C">
      <w:pPr>
        <w:spacing w:after="0" w:line="240" w:lineRule="auto"/>
      </w:pPr>
      <w:r>
        <w:separator/>
      </w:r>
    </w:p>
  </w:footnote>
  <w:footnote w:type="continuationSeparator" w:id="0">
    <w:p w14:paraId="3DDA6F5B" w14:textId="77777777" w:rsidR="007374E4" w:rsidRDefault="007374E4" w:rsidP="00DE0C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7152"/>
    <w:multiLevelType w:val="hybridMultilevel"/>
    <w:tmpl w:val="5F04B70A"/>
    <w:lvl w:ilvl="0" w:tplc="3FE492C0">
      <w:start w:val="1"/>
      <w:numFmt w:val="decimal"/>
      <w:lvlText w:val="5.%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A5519"/>
    <w:multiLevelType w:val="hybridMultilevel"/>
    <w:tmpl w:val="E848D158"/>
    <w:lvl w:ilvl="0" w:tplc="B8F2A188">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4F2344"/>
    <w:multiLevelType w:val="multilevel"/>
    <w:tmpl w:val="86BA23B2"/>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ascii="Times New Roman" w:hAnsi="Times New Roman" w:cs="Times New Roman" w:hint="default"/>
        <w:b w:val="0"/>
        <w:sz w:val="22"/>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6744B59"/>
    <w:multiLevelType w:val="multilevel"/>
    <w:tmpl w:val="8E12A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467433"/>
    <w:multiLevelType w:val="hybridMultilevel"/>
    <w:tmpl w:val="8C1EC2B4"/>
    <w:lvl w:ilvl="0" w:tplc="90E29DA6">
      <w:start w:val="1"/>
      <w:numFmt w:val="decimal"/>
      <w:lvlText w:val="3.%1"/>
      <w:lvlJc w:val="left"/>
      <w:pPr>
        <w:ind w:left="720" w:hanging="360"/>
      </w:pPr>
      <w:rPr>
        <w:rFonts w:hint="default"/>
        <w:b/>
      </w:rPr>
    </w:lvl>
    <w:lvl w:ilvl="1" w:tplc="75CEBCCE">
      <w:start w:val="1"/>
      <w:numFmt w:val="decimal"/>
      <w:lvlText w:val="1.2.%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AC57D1"/>
    <w:multiLevelType w:val="hybridMultilevel"/>
    <w:tmpl w:val="DA0214E4"/>
    <w:lvl w:ilvl="0" w:tplc="00C4C6C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3D19B8"/>
    <w:multiLevelType w:val="hybridMultilevel"/>
    <w:tmpl w:val="157235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F021D0"/>
    <w:multiLevelType w:val="hybridMultilevel"/>
    <w:tmpl w:val="7A24514C"/>
    <w:lvl w:ilvl="0" w:tplc="3FE492C0">
      <w:start w:val="1"/>
      <w:numFmt w:val="decimal"/>
      <w:lvlText w:val="5.%1."/>
      <w:lvlJc w:val="left"/>
      <w:pPr>
        <w:ind w:left="3763"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8E3862"/>
    <w:multiLevelType w:val="multilevel"/>
    <w:tmpl w:val="EA1A73DE"/>
    <w:lvl w:ilvl="0">
      <w:start w:val="1"/>
      <w:numFmt w:val="decimal"/>
      <w:lvlText w:val="3.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8D263DA"/>
    <w:multiLevelType w:val="hybridMultilevel"/>
    <w:tmpl w:val="C31C8CA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9F2C02"/>
    <w:multiLevelType w:val="hybridMultilevel"/>
    <w:tmpl w:val="13F4C304"/>
    <w:lvl w:ilvl="0" w:tplc="B6AC61F8">
      <w:start w:val="1"/>
      <w:numFmt w:val="lowerLetter"/>
      <w:lvlText w:val="%1."/>
      <w:lvlJc w:val="left"/>
      <w:pPr>
        <w:ind w:left="720" w:hanging="360"/>
      </w:pPr>
      <w:rPr>
        <w:rFonts w:hint="default"/>
        <w:b w:val="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BA1FCF"/>
    <w:multiLevelType w:val="hybridMultilevel"/>
    <w:tmpl w:val="9FAAC9AA"/>
    <w:lvl w:ilvl="0" w:tplc="2BE8AE8A">
      <w:start w:val="1"/>
      <w:numFmt w:val="decimal"/>
      <w:lvlText w:val="%1."/>
      <w:lvlJc w:val="left"/>
      <w:pPr>
        <w:ind w:left="720" w:hanging="360"/>
      </w:pPr>
      <w:rPr>
        <w:rFonts w:ascii="Times New Roman" w:hAnsi="Times New Roman" w:cs="Times New Roman"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A539C4"/>
    <w:multiLevelType w:val="hybridMultilevel"/>
    <w:tmpl w:val="157235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CA60DD"/>
    <w:multiLevelType w:val="hybridMultilevel"/>
    <w:tmpl w:val="2934F5FE"/>
    <w:lvl w:ilvl="0" w:tplc="AB5EC30C">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4" w15:restartNumberingAfterBreak="0">
    <w:nsid w:val="236F7F28"/>
    <w:multiLevelType w:val="hybridMultilevel"/>
    <w:tmpl w:val="87D2E312"/>
    <w:lvl w:ilvl="0" w:tplc="8CF8AE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CD22F17"/>
    <w:multiLevelType w:val="hybridMultilevel"/>
    <w:tmpl w:val="445E1C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294702"/>
    <w:multiLevelType w:val="hybridMultilevel"/>
    <w:tmpl w:val="526447A6"/>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D454DC"/>
    <w:multiLevelType w:val="hybridMultilevel"/>
    <w:tmpl w:val="B0FEB618"/>
    <w:lvl w:ilvl="0" w:tplc="F5E8872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EF94911"/>
    <w:multiLevelType w:val="hybridMultilevel"/>
    <w:tmpl w:val="80CEE116"/>
    <w:lvl w:ilvl="0" w:tplc="B8A2AF42">
      <w:start w:val="1"/>
      <w:numFmt w:val="decimal"/>
      <w:lvlText w:val="2.%1"/>
      <w:lvlJc w:val="left"/>
      <w:pPr>
        <w:ind w:left="720" w:hanging="360"/>
      </w:pPr>
      <w:rPr>
        <w:rFonts w:ascii="Times New Roman" w:hAnsi="Times New Roman" w:cs="Times New Roman" w:hint="default"/>
        <w:b/>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721C62"/>
    <w:multiLevelType w:val="hybridMultilevel"/>
    <w:tmpl w:val="2DE885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DA3FCC"/>
    <w:multiLevelType w:val="hybridMultilevel"/>
    <w:tmpl w:val="B0FEB618"/>
    <w:lvl w:ilvl="0" w:tplc="F5E8872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B515834"/>
    <w:multiLevelType w:val="hybridMultilevel"/>
    <w:tmpl w:val="4AFAE1F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DD85619"/>
    <w:multiLevelType w:val="hybridMultilevel"/>
    <w:tmpl w:val="B0FEB618"/>
    <w:lvl w:ilvl="0" w:tplc="F5E8872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E2D03E8"/>
    <w:multiLevelType w:val="hybridMultilevel"/>
    <w:tmpl w:val="58063F7A"/>
    <w:lvl w:ilvl="0" w:tplc="DDB8798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C7492C"/>
    <w:multiLevelType w:val="hybridMultilevel"/>
    <w:tmpl w:val="EA322E40"/>
    <w:lvl w:ilvl="0" w:tplc="4356A830">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C50219"/>
    <w:multiLevelType w:val="hybridMultilevel"/>
    <w:tmpl w:val="562EB8B6"/>
    <w:lvl w:ilvl="0" w:tplc="B6AC61F8">
      <w:start w:val="1"/>
      <w:numFmt w:val="lowerLetter"/>
      <w:lvlText w:val="%1."/>
      <w:lvlJc w:val="left"/>
      <w:pPr>
        <w:ind w:left="720" w:hanging="360"/>
      </w:pPr>
      <w:rPr>
        <w:rFonts w:hint="default"/>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2A5A55"/>
    <w:multiLevelType w:val="hybridMultilevel"/>
    <w:tmpl w:val="FBF0BC3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D50D4D"/>
    <w:multiLevelType w:val="hybridMultilevel"/>
    <w:tmpl w:val="562EB8B6"/>
    <w:lvl w:ilvl="0" w:tplc="B6AC61F8">
      <w:start w:val="1"/>
      <w:numFmt w:val="lowerLetter"/>
      <w:lvlText w:val="%1."/>
      <w:lvlJc w:val="left"/>
      <w:pPr>
        <w:ind w:left="720" w:hanging="360"/>
      </w:pPr>
      <w:rPr>
        <w:rFonts w:hint="default"/>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2609B1"/>
    <w:multiLevelType w:val="multilevel"/>
    <w:tmpl w:val="B2AE44A0"/>
    <w:lvl w:ilvl="0">
      <w:start w:val="1"/>
      <w:numFmt w:val="decimal"/>
      <w:lvlText w:val="3.4.%1."/>
      <w:lvlJc w:val="left"/>
      <w:pPr>
        <w:ind w:left="1080" w:hanging="360"/>
      </w:pPr>
      <w:rPr>
        <w:rFonts w:ascii="Times New Roman" w:hAnsi="Times New Roman" w:cs="Times New Roman" w:hint="default"/>
        <w:b/>
        <w:sz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9" w15:restartNumberingAfterBreak="0">
    <w:nsid w:val="59AF6791"/>
    <w:multiLevelType w:val="hybridMultilevel"/>
    <w:tmpl w:val="A8E262A0"/>
    <w:lvl w:ilvl="0" w:tplc="5F6AD90C">
      <w:start w:val="1"/>
      <w:numFmt w:val="decimal"/>
      <w:lvlText w:val="7.%1."/>
      <w:lvlJc w:val="left"/>
      <w:pPr>
        <w:ind w:left="720" w:hanging="360"/>
      </w:pPr>
      <w:rPr>
        <w:rFonts w:hint="default"/>
        <w:sz w:val="24"/>
      </w:rPr>
    </w:lvl>
    <w:lvl w:ilvl="1" w:tplc="04090019" w:tentative="1">
      <w:start w:val="1"/>
      <w:numFmt w:val="lowerLetter"/>
      <w:lvlText w:val="%2."/>
      <w:lvlJc w:val="left"/>
      <w:pPr>
        <w:ind w:left="1440" w:hanging="360"/>
      </w:pPr>
    </w:lvl>
    <w:lvl w:ilvl="2" w:tplc="25C8D408">
      <w:start w:val="1"/>
      <w:numFmt w:val="decimal"/>
      <w:lvlText w:val="%3."/>
      <w:lvlJc w:val="left"/>
      <w:pPr>
        <w:ind w:left="2160" w:hanging="180"/>
      </w:pPr>
      <w:rPr>
        <w:rFonts w:ascii="Times New Roman" w:hAnsi="Times New Roman" w:cs="Times New Roman" w:hint="default"/>
        <w:sz w:val="24"/>
      </w:rPr>
    </w:lvl>
    <w:lvl w:ilvl="3" w:tplc="0A3019A2">
      <w:start w:val="1"/>
      <w:numFmt w:val="decimal"/>
      <w:lvlText w:val="%4."/>
      <w:lvlJc w:val="left"/>
      <w:pPr>
        <w:ind w:left="2880" w:hanging="360"/>
      </w:pPr>
      <w:rPr>
        <w:rFonts w:ascii="Times New Roman" w:hAnsi="Times New Roman" w:cs="Times New Roman" w:hint="default"/>
        <w:sz w:val="24"/>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E4644B08">
      <w:start w:val="1"/>
      <w:numFmt w:val="decimal"/>
      <w:lvlText w:val="%7."/>
      <w:lvlJc w:val="left"/>
      <w:pPr>
        <w:ind w:left="5040" w:hanging="360"/>
      </w:pPr>
      <w:rPr>
        <w:rFonts w:ascii="Times New Roman" w:hAnsi="Times New Roman" w:cs="Times New Roman" w:hint="default"/>
        <w:sz w:val="24"/>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FF1F6D"/>
    <w:multiLevelType w:val="hybridMultilevel"/>
    <w:tmpl w:val="E0AA58AA"/>
    <w:lvl w:ilvl="0" w:tplc="C3AAF254">
      <w:start w:val="1"/>
      <w:numFmt w:val="decimal"/>
      <w:lvlText w:val="6.%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CA6688"/>
    <w:multiLevelType w:val="hybridMultilevel"/>
    <w:tmpl w:val="7D269E94"/>
    <w:lvl w:ilvl="0" w:tplc="1340F6D4">
      <w:start w:val="1"/>
      <w:numFmt w:val="upperLetter"/>
      <w:lvlText w:val="%1."/>
      <w:lvlJc w:val="left"/>
      <w:pPr>
        <w:ind w:left="720" w:hanging="360"/>
      </w:pPr>
      <w:rPr>
        <w:rFonts w:ascii="Times New Roman" w:hAnsi="Times New Roman" w:cs="Times New Roman" w:hint="default"/>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FB611BF"/>
    <w:multiLevelType w:val="hybridMultilevel"/>
    <w:tmpl w:val="3778819A"/>
    <w:lvl w:ilvl="0" w:tplc="C3F2A2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0401E1"/>
    <w:multiLevelType w:val="hybridMultilevel"/>
    <w:tmpl w:val="C26415F2"/>
    <w:lvl w:ilvl="0" w:tplc="108418E0">
      <w:start w:val="1"/>
      <w:numFmt w:val="upperLetter"/>
      <w:lvlText w:val="%1."/>
      <w:lvlJc w:val="left"/>
      <w:pPr>
        <w:ind w:left="720" w:hanging="360"/>
      </w:pPr>
      <w:rPr>
        <w:rFonts w:ascii="Times New Roman" w:hAnsi="Times New Roman" w:cs="Times New Roman" w:hint="default"/>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54729D3"/>
    <w:multiLevelType w:val="hybridMultilevel"/>
    <w:tmpl w:val="5A445C4C"/>
    <w:lvl w:ilvl="0" w:tplc="8A3EFF78">
      <w:start w:val="1"/>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9D527A"/>
    <w:multiLevelType w:val="multilevel"/>
    <w:tmpl w:val="AF7221C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lowerLetter"/>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6DBA5743"/>
    <w:multiLevelType w:val="hybridMultilevel"/>
    <w:tmpl w:val="60B45EA2"/>
    <w:lvl w:ilvl="0" w:tplc="55120B24">
      <w:start w:val="1"/>
      <w:numFmt w:val="decimal"/>
      <w:lvlText w:val="1.%1"/>
      <w:lvlJc w:val="left"/>
      <w:pPr>
        <w:ind w:left="720" w:hanging="360"/>
      </w:pPr>
      <w:rPr>
        <w:rFonts w:hint="default"/>
        <w:b/>
      </w:rPr>
    </w:lvl>
    <w:lvl w:ilvl="1" w:tplc="75CEBCCE">
      <w:start w:val="1"/>
      <w:numFmt w:val="decimal"/>
      <w:lvlText w:val="1.2.%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0F7744C"/>
    <w:multiLevelType w:val="multilevel"/>
    <w:tmpl w:val="CF32289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2BB45AC"/>
    <w:multiLevelType w:val="hybridMultilevel"/>
    <w:tmpl w:val="EBFA7C20"/>
    <w:lvl w:ilvl="0" w:tplc="18C0D898">
      <w:start w:val="1"/>
      <w:numFmt w:val="decimal"/>
      <w:lvlText w:val="%1."/>
      <w:lvlJc w:val="left"/>
      <w:pPr>
        <w:ind w:left="1374" w:hanging="360"/>
      </w:pPr>
      <w:rPr>
        <w:rFonts w:hint="default"/>
      </w:rPr>
    </w:lvl>
    <w:lvl w:ilvl="1" w:tplc="04090019" w:tentative="1">
      <w:start w:val="1"/>
      <w:numFmt w:val="lowerLetter"/>
      <w:lvlText w:val="%2."/>
      <w:lvlJc w:val="left"/>
      <w:pPr>
        <w:ind w:left="2094" w:hanging="360"/>
      </w:pPr>
    </w:lvl>
    <w:lvl w:ilvl="2" w:tplc="0409001B" w:tentative="1">
      <w:start w:val="1"/>
      <w:numFmt w:val="lowerRoman"/>
      <w:lvlText w:val="%3."/>
      <w:lvlJc w:val="right"/>
      <w:pPr>
        <w:ind w:left="2814" w:hanging="180"/>
      </w:pPr>
    </w:lvl>
    <w:lvl w:ilvl="3" w:tplc="0409000F" w:tentative="1">
      <w:start w:val="1"/>
      <w:numFmt w:val="decimal"/>
      <w:lvlText w:val="%4."/>
      <w:lvlJc w:val="left"/>
      <w:pPr>
        <w:ind w:left="3534" w:hanging="360"/>
      </w:pPr>
    </w:lvl>
    <w:lvl w:ilvl="4" w:tplc="04090019" w:tentative="1">
      <w:start w:val="1"/>
      <w:numFmt w:val="lowerLetter"/>
      <w:lvlText w:val="%5."/>
      <w:lvlJc w:val="left"/>
      <w:pPr>
        <w:ind w:left="4254" w:hanging="360"/>
      </w:pPr>
    </w:lvl>
    <w:lvl w:ilvl="5" w:tplc="0409001B" w:tentative="1">
      <w:start w:val="1"/>
      <w:numFmt w:val="lowerRoman"/>
      <w:lvlText w:val="%6."/>
      <w:lvlJc w:val="right"/>
      <w:pPr>
        <w:ind w:left="4974" w:hanging="180"/>
      </w:pPr>
    </w:lvl>
    <w:lvl w:ilvl="6" w:tplc="0409000F" w:tentative="1">
      <w:start w:val="1"/>
      <w:numFmt w:val="decimal"/>
      <w:lvlText w:val="%7."/>
      <w:lvlJc w:val="left"/>
      <w:pPr>
        <w:ind w:left="5694" w:hanging="360"/>
      </w:pPr>
    </w:lvl>
    <w:lvl w:ilvl="7" w:tplc="04090019" w:tentative="1">
      <w:start w:val="1"/>
      <w:numFmt w:val="lowerLetter"/>
      <w:lvlText w:val="%8."/>
      <w:lvlJc w:val="left"/>
      <w:pPr>
        <w:ind w:left="6414" w:hanging="360"/>
      </w:pPr>
    </w:lvl>
    <w:lvl w:ilvl="8" w:tplc="0409001B" w:tentative="1">
      <w:start w:val="1"/>
      <w:numFmt w:val="lowerRoman"/>
      <w:lvlText w:val="%9."/>
      <w:lvlJc w:val="right"/>
      <w:pPr>
        <w:ind w:left="7134" w:hanging="180"/>
      </w:pPr>
    </w:lvl>
  </w:abstractNum>
  <w:abstractNum w:abstractNumId="39" w15:restartNumberingAfterBreak="0">
    <w:nsid w:val="73F00552"/>
    <w:multiLevelType w:val="multilevel"/>
    <w:tmpl w:val="AA02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FD6163"/>
    <w:multiLevelType w:val="hybridMultilevel"/>
    <w:tmpl w:val="09D446AA"/>
    <w:lvl w:ilvl="0" w:tplc="4FE6ABB0">
      <w:start w:val="1"/>
      <w:numFmt w:val="decimal"/>
      <w:lvlText w:val="5.%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811E2E"/>
    <w:multiLevelType w:val="hybridMultilevel"/>
    <w:tmpl w:val="A28ED2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66372E6"/>
    <w:multiLevelType w:val="multilevel"/>
    <w:tmpl w:val="58FA0BC4"/>
    <w:lvl w:ilvl="0">
      <w:start w:val="5"/>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lowerLetter"/>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3" w15:restartNumberingAfterBreak="0">
    <w:nsid w:val="789E0E33"/>
    <w:multiLevelType w:val="hybridMultilevel"/>
    <w:tmpl w:val="DDB4F4AE"/>
    <w:lvl w:ilvl="0" w:tplc="81F07CE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B04951"/>
    <w:multiLevelType w:val="hybridMultilevel"/>
    <w:tmpl w:val="445E1C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B7D4EB2"/>
    <w:multiLevelType w:val="hybridMultilevel"/>
    <w:tmpl w:val="F41803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BF24BE7"/>
    <w:multiLevelType w:val="multilevel"/>
    <w:tmpl w:val="A35EC2C4"/>
    <w:lvl w:ilvl="0">
      <w:start w:val="2"/>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7D8B0B0B"/>
    <w:multiLevelType w:val="hybridMultilevel"/>
    <w:tmpl w:val="8C8C6E18"/>
    <w:lvl w:ilvl="0" w:tplc="1B76C012">
      <w:start w:val="2"/>
      <w:numFmt w:val="decimal"/>
      <w:lvlText w:val="5.%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7"/>
  </w:num>
  <w:num w:numId="3">
    <w:abstractNumId w:val="9"/>
  </w:num>
  <w:num w:numId="4">
    <w:abstractNumId w:val="26"/>
  </w:num>
  <w:num w:numId="5">
    <w:abstractNumId w:val="21"/>
  </w:num>
  <w:num w:numId="6">
    <w:abstractNumId w:val="27"/>
  </w:num>
  <w:num w:numId="7">
    <w:abstractNumId w:val="25"/>
  </w:num>
  <w:num w:numId="8">
    <w:abstractNumId w:val="23"/>
  </w:num>
  <w:num w:numId="9">
    <w:abstractNumId w:val="31"/>
  </w:num>
  <w:num w:numId="10">
    <w:abstractNumId w:val="41"/>
  </w:num>
  <w:num w:numId="11">
    <w:abstractNumId w:val="6"/>
  </w:num>
  <w:num w:numId="12">
    <w:abstractNumId w:val="13"/>
  </w:num>
  <w:num w:numId="13">
    <w:abstractNumId w:val="18"/>
  </w:num>
  <w:num w:numId="14">
    <w:abstractNumId w:val="10"/>
  </w:num>
  <w:num w:numId="15">
    <w:abstractNumId w:val="1"/>
  </w:num>
  <w:num w:numId="16">
    <w:abstractNumId w:val="2"/>
  </w:num>
  <w:num w:numId="17">
    <w:abstractNumId w:val="46"/>
  </w:num>
  <w:num w:numId="18">
    <w:abstractNumId w:val="11"/>
  </w:num>
  <w:num w:numId="19">
    <w:abstractNumId w:val="45"/>
  </w:num>
  <w:num w:numId="20">
    <w:abstractNumId w:val="16"/>
  </w:num>
  <w:num w:numId="21">
    <w:abstractNumId w:val="33"/>
  </w:num>
  <w:num w:numId="22">
    <w:abstractNumId w:val="12"/>
  </w:num>
  <w:num w:numId="23">
    <w:abstractNumId w:val="22"/>
  </w:num>
  <w:num w:numId="24">
    <w:abstractNumId w:val="17"/>
  </w:num>
  <w:num w:numId="25">
    <w:abstractNumId w:val="20"/>
  </w:num>
  <w:num w:numId="26">
    <w:abstractNumId w:val="28"/>
  </w:num>
  <w:num w:numId="27">
    <w:abstractNumId w:val="15"/>
  </w:num>
  <w:num w:numId="28">
    <w:abstractNumId w:val="44"/>
  </w:num>
  <w:num w:numId="29">
    <w:abstractNumId w:val="19"/>
  </w:num>
  <w:num w:numId="30">
    <w:abstractNumId w:val="32"/>
  </w:num>
  <w:num w:numId="31">
    <w:abstractNumId w:val="38"/>
  </w:num>
  <w:num w:numId="32">
    <w:abstractNumId w:val="14"/>
  </w:num>
  <w:num w:numId="33">
    <w:abstractNumId w:val="24"/>
  </w:num>
  <w:num w:numId="34">
    <w:abstractNumId w:val="37"/>
  </w:num>
  <w:num w:numId="35">
    <w:abstractNumId w:val="40"/>
  </w:num>
  <w:num w:numId="36">
    <w:abstractNumId w:val="4"/>
  </w:num>
  <w:num w:numId="37">
    <w:abstractNumId w:val="8"/>
  </w:num>
  <w:num w:numId="38">
    <w:abstractNumId w:val="47"/>
  </w:num>
  <w:num w:numId="39">
    <w:abstractNumId w:val="34"/>
  </w:num>
  <w:num w:numId="40">
    <w:abstractNumId w:val="39"/>
  </w:num>
  <w:num w:numId="41">
    <w:abstractNumId w:val="3"/>
  </w:num>
  <w:num w:numId="42">
    <w:abstractNumId w:val="30"/>
  </w:num>
  <w:num w:numId="43">
    <w:abstractNumId w:val="29"/>
  </w:num>
  <w:num w:numId="44">
    <w:abstractNumId w:val="5"/>
  </w:num>
  <w:num w:numId="45">
    <w:abstractNumId w:val="43"/>
  </w:num>
  <w:num w:numId="46">
    <w:abstractNumId w:val="35"/>
  </w:num>
  <w:num w:numId="47">
    <w:abstractNumId w:val="0"/>
  </w:num>
  <w:num w:numId="48">
    <w:abstractNumId w:val="4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A2MzE3sDA0NjAwNjBV0lEKTi0uzszPAykwrAUAk5Iy0CwAAAA="/>
  </w:docVars>
  <w:rsids>
    <w:rsidRoot w:val="007B132A"/>
    <w:rsid w:val="0000064C"/>
    <w:rsid w:val="0000644D"/>
    <w:rsid w:val="0000663F"/>
    <w:rsid w:val="00016F18"/>
    <w:rsid w:val="0002197F"/>
    <w:rsid w:val="00021AE2"/>
    <w:rsid w:val="00023DAE"/>
    <w:rsid w:val="00025A97"/>
    <w:rsid w:val="00026CD8"/>
    <w:rsid w:val="00027BEF"/>
    <w:rsid w:val="00027D18"/>
    <w:rsid w:val="00033855"/>
    <w:rsid w:val="00040516"/>
    <w:rsid w:val="00041BD3"/>
    <w:rsid w:val="00044B51"/>
    <w:rsid w:val="0004794A"/>
    <w:rsid w:val="00047A9C"/>
    <w:rsid w:val="000502A5"/>
    <w:rsid w:val="00051363"/>
    <w:rsid w:val="00055082"/>
    <w:rsid w:val="00055C15"/>
    <w:rsid w:val="000563C6"/>
    <w:rsid w:val="000610BF"/>
    <w:rsid w:val="00061A02"/>
    <w:rsid w:val="00064F94"/>
    <w:rsid w:val="0006554A"/>
    <w:rsid w:val="000672A8"/>
    <w:rsid w:val="00067568"/>
    <w:rsid w:val="00067630"/>
    <w:rsid w:val="000700E4"/>
    <w:rsid w:val="00070244"/>
    <w:rsid w:val="0007274E"/>
    <w:rsid w:val="0007396C"/>
    <w:rsid w:val="00073E84"/>
    <w:rsid w:val="00074429"/>
    <w:rsid w:val="00074460"/>
    <w:rsid w:val="00074AFF"/>
    <w:rsid w:val="0007653E"/>
    <w:rsid w:val="00076AF2"/>
    <w:rsid w:val="00076B56"/>
    <w:rsid w:val="00077FC4"/>
    <w:rsid w:val="00081D0C"/>
    <w:rsid w:val="00084831"/>
    <w:rsid w:val="000A2F33"/>
    <w:rsid w:val="000A356C"/>
    <w:rsid w:val="000A3AE9"/>
    <w:rsid w:val="000A3C5B"/>
    <w:rsid w:val="000A4C22"/>
    <w:rsid w:val="000A5BAA"/>
    <w:rsid w:val="000B0342"/>
    <w:rsid w:val="000B0537"/>
    <w:rsid w:val="000B1440"/>
    <w:rsid w:val="000B44C4"/>
    <w:rsid w:val="000B52E4"/>
    <w:rsid w:val="000C0BE8"/>
    <w:rsid w:val="000D09A5"/>
    <w:rsid w:val="000D1F7B"/>
    <w:rsid w:val="000D3319"/>
    <w:rsid w:val="000D3CF6"/>
    <w:rsid w:val="000E28E4"/>
    <w:rsid w:val="000E3131"/>
    <w:rsid w:val="000E665C"/>
    <w:rsid w:val="000F0FBF"/>
    <w:rsid w:val="000F69B6"/>
    <w:rsid w:val="00103219"/>
    <w:rsid w:val="00113538"/>
    <w:rsid w:val="001158C3"/>
    <w:rsid w:val="00121E9F"/>
    <w:rsid w:val="001228B4"/>
    <w:rsid w:val="00125CF2"/>
    <w:rsid w:val="00127FAE"/>
    <w:rsid w:val="00132D8F"/>
    <w:rsid w:val="0013301C"/>
    <w:rsid w:val="001332C0"/>
    <w:rsid w:val="001405B6"/>
    <w:rsid w:val="00141ACF"/>
    <w:rsid w:val="00142A0E"/>
    <w:rsid w:val="001455E8"/>
    <w:rsid w:val="00154535"/>
    <w:rsid w:val="001603E2"/>
    <w:rsid w:val="00161159"/>
    <w:rsid w:val="001621D2"/>
    <w:rsid w:val="001635AF"/>
    <w:rsid w:val="00166DB1"/>
    <w:rsid w:val="0017396A"/>
    <w:rsid w:val="00176536"/>
    <w:rsid w:val="00176F4D"/>
    <w:rsid w:val="00180AE2"/>
    <w:rsid w:val="00181011"/>
    <w:rsid w:val="0018184C"/>
    <w:rsid w:val="001823AC"/>
    <w:rsid w:val="00183298"/>
    <w:rsid w:val="00191EEF"/>
    <w:rsid w:val="00194FB9"/>
    <w:rsid w:val="0019522B"/>
    <w:rsid w:val="00196F97"/>
    <w:rsid w:val="001A1C28"/>
    <w:rsid w:val="001A3071"/>
    <w:rsid w:val="001B0CF0"/>
    <w:rsid w:val="001B30B5"/>
    <w:rsid w:val="001B4F5A"/>
    <w:rsid w:val="001B5863"/>
    <w:rsid w:val="001D0885"/>
    <w:rsid w:val="001D16FA"/>
    <w:rsid w:val="001D4EAE"/>
    <w:rsid w:val="001D7914"/>
    <w:rsid w:val="001E4CE0"/>
    <w:rsid w:val="001E6269"/>
    <w:rsid w:val="001E6865"/>
    <w:rsid w:val="001E7B05"/>
    <w:rsid w:val="001F1BB9"/>
    <w:rsid w:val="001F1D21"/>
    <w:rsid w:val="001F3396"/>
    <w:rsid w:val="001F349D"/>
    <w:rsid w:val="001F41CE"/>
    <w:rsid w:val="002025EC"/>
    <w:rsid w:val="00206135"/>
    <w:rsid w:val="00206961"/>
    <w:rsid w:val="00206F30"/>
    <w:rsid w:val="0021184A"/>
    <w:rsid w:val="00211F6F"/>
    <w:rsid w:val="00217BD0"/>
    <w:rsid w:val="00227299"/>
    <w:rsid w:val="00227D85"/>
    <w:rsid w:val="00232174"/>
    <w:rsid w:val="00235D98"/>
    <w:rsid w:val="00242411"/>
    <w:rsid w:val="0024283F"/>
    <w:rsid w:val="00244923"/>
    <w:rsid w:val="00246EC6"/>
    <w:rsid w:val="00255EA9"/>
    <w:rsid w:val="00260FB8"/>
    <w:rsid w:val="00262682"/>
    <w:rsid w:val="00263BF9"/>
    <w:rsid w:val="002663F3"/>
    <w:rsid w:val="00270507"/>
    <w:rsid w:val="0027099E"/>
    <w:rsid w:val="00277FD9"/>
    <w:rsid w:val="002804D7"/>
    <w:rsid w:val="00280700"/>
    <w:rsid w:val="00281223"/>
    <w:rsid w:val="00281674"/>
    <w:rsid w:val="002819C1"/>
    <w:rsid w:val="00281BB3"/>
    <w:rsid w:val="00285594"/>
    <w:rsid w:val="00285A3F"/>
    <w:rsid w:val="00285A58"/>
    <w:rsid w:val="00286737"/>
    <w:rsid w:val="002874CC"/>
    <w:rsid w:val="00290DC7"/>
    <w:rsid w:val="00291FD4"/>
    <w:rsid w:val="0029358E"/>
    <w:rsid w:val="00295CBD"/>
    <w:rsid w:val="002B3932"/>
    <w:rsid w:val="002B4799"/>
    <w:rsid w:val="002B535E"/>
    <w:rsid w:val="002B611D"/>
    <w:rsid w:val="002C0CEE"/>
    <w:rsid w:val="002C18A7"/>
    <w:rsid w:val="002C3B3F"/>
    <w:rsid w:val="002C674B"/>
    <w:rsid w:val="002D337E"/>
    <w:rsid w:val="002D5701"/>
    <w:rsid w:val="002E080B"/>
    <w:rsid w:val="002F227A"/>
    <w:rsid w:val="002F2D20"/>
    <w:rsid w:val="002F4B13"/>
    <w:rsid w:val="00302A85"/>
    <w:rsid w:val="0031105F"/>
    <w:rsid w:val="00311918"/>
    <w:rsid w:val="003139E2"/>
    <w:rsid w:val="00314945"/>
    <w:rsid w:val="0031720D"/>
    <w:rsid w:val="003304C0"/>
    <w:rsid w:val="0033611D"/>
    <w:rsid w:val="00342473"/>
    <w:rsid w:val="003431A8"/>
    <w:rsid w:val="00345282"/>
    <w:rsid w:val="00346428"/>
    <w:rsid w:val="00355DDA"/>
    <w:rsid w:val="00356249"/>
    <w:rsid w:val="00356BB6"/>
    <w:rsid w:val="00356ECA"/>
    <w:rsid w:val="003572E0"/>
    <w:rsid w:val="00360BD4"/>
    <w:rsid w:val="0036324E"/>
    <w:rsid w:val="0036607E"/>
    <w:rsid w:val="00376242"/>
    <w:rsid w:val="0037718F"/>
    <w:rsid w:val="00383155"/>
    <w:rsid w:val="003878F0"/>
    <w:rsid w:val="003900A9"/>
    <w:rsid w:val="00390AE1"/>
    <w:rsid w:val="0039117E"/>
    <w:rsid w:val="003A092D"/>
    <w:rsid w:val="003A0A74"/>
    <w:rsid w:val="003A5458"/>
    <w:rsid w:val="003A79DE"/>
    <w:rsid w:val="003B00EE"/>
    <w:rsid w:val="003B1049"/>
    <w:rsid w:val="003B6494"/>
    <w:rsid w:val="003C042E"/>
    <w:rsid w:val="003C27B8"/>
    <w:rsid w:val="003C2ED7"/>
    <w:rsid w:val="003C7FEE"/>
    <w:rsid w:val="003D506E"/>
    <w:rsid w:val="003D712D"/>
    <w:rsid w:val="003E012F"/>
    <w:rsid w:val="003E242C"/>
    <w:rsid w:val="003E36F1"/>
    <w:rsid w:val="003E78CD"/>
    <w:rsid w:val="003F0037"/>
    <w:rsid w:val="003F05BE"/>
    <w:rsid w:val="003F2C4C"/>
    <w:rsid w:val="003F3304"/>
    <w:rsid w:val="003F737C"/>
    <w:rsid w:val="00406FD8"/>
    <w:rsid w:val="0041131E"/>
    <w:rsid w:val="00414ADC"/>
    <w:rsid w:val="00416485"/>
    <w:rsid w:val="004233DD"/>
    <w:rsid w:val="00434018"/>
    <w:rsid w:val="004348A6"/>
    <w:rsid w:val="00436DE3"/>
    <w:rsid w:val="00443618"/>
    <w:rsid w:val="0044499B"/>
    <w:rsid w:val="004459E4"/>
    <w:rsid w:val="004478C9"/>
    <w:rsid w:val="0045260C"/>
    <w:rsid w:val="004603EF"/>
    <w:rsid w:val="004649F0"/>
    <w:rsid w:val="004672A6"/>
    <w:rsid w:val="00467798"/>
    <w:rsid w:val="00473CAF"/>
    <w:rsid w:val="00481C84"/>
    <w:rsid w:val="00482BC8"/>
    <w:rsid w:val="004855B0"/>
    <w:rsid w:val="00492694"/>
    <w:rsid w:val="0049486F"/>
    <w:rsid w:val="00495D55"/>
    <w:rsid w:val="004B0027"/>
    <w:rsid w:val="004B0CF2"/>
    <w:rsid w:val="004B1C04"/>
    <w:rsid w:val="004B5F29"/>
    <w:rsid w:val="004B6BE3"/>
    <w:rsid w:val="004C3C5D"/>
    <w:rsid w:val="004C43D2"/>
    <w:rsid w:val="004C5E30"/>
    <w:rsid w:val="004C73CB"/>
    <w:rsid w:val="004D587E"/>
    <w:rsid w:val="004D5CC9"/>
    <w:rsid w:val="004D6ADC"/>
    <w:rsid w:val="004E28A2"/>
    <w:rsid w:val="004E5982"/>
    <w:rsid w:val="004F2D00"/>
    <w:rsid w:val="004F30A7"/>
    <w:rsid w:val="00503E68"/>
    <w:rsid w:val="005041A8"/>
    <w:rsid w:val="005054B6"/>
    <w:rsid w:val="00507B64"/>
    <w:rsid w:val="005110D5"/>
    <w:rsid w:val="00511962"/>
    <w:rsid w:val="00515B1A"/>
    <w:rsid w:val="005165DE"/>
    <w:rsid w:val="005177A0"/>
    <w:rsid w:val="005274A4"/>
    <w:rsid w:val="005279E7"/>
    <w:rsid w:val="005302B7"/>
    <w:rsid w:val="00531DD8"/>
    <w:rsid w:val="00532261"/>
    <w:rsid w:val="00534B1E"/>
    <w:rsid w:val="00534E2A"/>
    <w:rsid w:val="00535BE1"/>
    <w:rsid w:val="00536679"/>
    <w:rsid w:val="00541019"/>
    <w:rsid w:val="00543F1E"/>
    <w:rsid w:val="00545743"/>
    <w:rsid w:val="0054675A"/>
    <w:rsid w:val="005523AB"/>
    <w:rsid w:val="00555AD4"/>
    <w:rsid w:val="0056258D"/>
    <w:rsid w:val="00566C97"/>
    <w:rsid w:val="00570608"/>
    <w:rsid w:val="005805DD"/>
    <w:rsid w:val="005A0774"/>
    <w:rsid w:val="005A44DA"/>
    <w:rsid w:val="005B5187"/>
    <w:rsid w:val="005C27BE"/>
    <w:rsid w:val="005C5540"/>
    <w:rsid w:val="005D1467"/>
    <w:rsid w:val="005D4A1B"/>
    <w:rsid w:val="005D5714"/>
    <w:rsid w:val="005D6559"/>
    <w:rsid w:val="005E0007"/>
    <w:rsid w:val="005E0135"/>
    <w:rsid w:val="005E0C7D"/>
    <w:rsid w:val="005E4080"/>
    <w:rsid w:val="005F0D29"/>
    <w:rsid w:val="005F39EF"/>
    <w:rsid w:val="005F4698"/>
    <w:rsid w:val="005F5E06"/>
    <w:rsid w:val="00601831"/>
    <w:rsid w:val="00601DAD"/>
    <w:rsid w:val="00604C48"/>
    <w:rsid w:val="00607E48"/>
    <w:rsid w:val="00615781"/>
    <w:rsid w:val="0061588B"/>
    <w:rsid w:val="00615E51"/>
    <w:rsid w:val="006203AB"/>
    <w:rsid w:val="00621D15"/>
    <w:rsid w:val="006247D3"/>
    <w:rsid w:val="006303EE"/>
    <w:rsid w:val="006306FA"/>
    <w:rsid w:val="00654305"/>
    <w:rsid w:val="00655957"/>
    <w:rsid w:val="00655A73"/>
    <w:rsid w:val="00662545"/>
    <w:rsid w:val="00662A07"/>
    <w:rsid w:val="006664CE"/>
    <w:rsid w:val="006762BC"/>
    <w:rsid w:val="00676C90"/>
    <w:rsid w:val="00677DE0"/>
    <w:rsid w:val="0068160D"/>
    <w:rsid w:val="00683283"/>
    <w:rsid w:val="00684086"/>
    <w:rsid w:val="00687D70"/>
    <w:rsid w:val="00687F04"/>
    <w:rsid w:val="006945F8"/>
    <w:rsid w:val="006958F9"/>
    <w:rsid w:val="006967B5"/>
    <w:rsid w:val="00696C44"/>
    <w:rsid w:val="006B3DAB"/>
    <w:rsid w:val="006C039D"/>
    <w:rsid w:val="006C07FB"/>
    <w:rsid w:val="006C0B6C"/>
    <w:rsid w:val="006C1952"/>
    <w:rsid w:val="006C1E27"/>
    <w:rsid w:val="006C4043"/>
    <w:rsid w:val="006D3C9A"/>
    <w:rsid w:val="006D70B0"/>
    <w:rsid w:val="006D7159"/>
    <w:rsid w:val="006F01A5"/>
    <w:rsid w:val="006F185E"/>
    <w:rsid w:val="00700CE6"/>
    <w:rsid w:val="00706350"/>
    <w:rsid w:val="00707487"/>
    <w:rsid w:val="00707E5A"/>
    <w:rsid w:val="0071737A"/>
    <w:rsid w:val="00717974"/>
    <w:rsid w:val="007200EB"/>
    <w:rsid w:val="00720316"/>
    <w:rsid w:val="00720985"/>
    <w:rsid w:val="0072152E"/>
    <w:rsid w:val="007300EC"/>
    <w:rsid w:val="00735F3C"/>
    <w:rsid w:val="007374E4"/>
    <w:rsid w:val="00737994"/>
    <w:rsid w:val="0074142D"/>
    <w:rsid w:val="00753C47"/>
    <w:rsid w:val="0076268B"/>
    <w:rsid w:val="00764BE8"/>
    <w:rsid w:val="007655C8"/>
    <w:rsid w:val="00771B1D"/>
    <w:rsid w:val="007800B4"/>
    <w:rsid w:val="00790004"/>
    <w:rsid w:val="00792555"/>
    <w:rsid w:val="0079490D"/>
    <w:rsid w:val="00794DA8"/>
    <w:rsid w:val="00796136"/>
    <w:rsid w:val="007A12FD"/>
    <w:rsid w:val="007A7509"/>
    <w:rsid w:val="007B01E7"/>
    <w:rsid w:val="007B132A"/>
    <w:rsid w:val="007B2C16"/>
    <w:rsid w:val="007C0669"/>
    <w:rsid w:val="007C0F68"/>
    <w:rsid w:val="007C5EDC"/>
    <w:rsid w:val="007D0D2C"/>
    <w:rsid w:val="007D3F8B"/>
    <w:rsid w:val="007D46A4"/>
    <w:rsid w:val="007D485D"/>
    <w:rsid w:val="007D608C"/>
    <w:rsid w:val="007E0E4D"/>
    <w:rsid w:val="007E1D93"/>
    <w:rsid w:val="007E430D"/>
    <w:rsid w:val="007E50CF"/>
    <w:rsid w:val="007E5F14"/>
    <w:rsid w:val="007E6B7F"/>
    <w:rsid w:val="007F39E6"/>
    <w:rsid w:val="007F78A3"/>
    <w:rsid w:val="008063A6"/>
    <w:rsid w:val="008104AC"/>
    <w:rsid w:val="00812A25"/>
    <w:rsid w:val="00814B3D"/>
    <w:rsid w:val="00817F94"/>
    <w:rsid w:val="008214A9"/>
    <w:rsid w:val="00821766"/>
    <w:rsid w:val="00822CE7"/>
    <w:rsid w:val="0082543D"/>
    <w:rsid w:val="00825F40"/>
    <w:rsid w:val="00831EB2"/>
    <w:rsid w:val="00834E69"/>
    <w:rsid w:val="008375F1"/>
    <w:rsid w:val="00843CA8"/>
    <w:rsid w:val="00843EED"/>
    <w:rsid w:val="00860FF6"/>
    <w:rsid w:val="00864D1E"/>
    <w:rsid w:val="0086788A"/>
    <w:rsid w:val="00867EFD"/>
    <w:rsid w:val="00874DA6"/>
    <w:rsid w:val="00875B66"/>
    <w:rsid w:val="00875ECF"/>
    <w:rsid w:val="008763E3"/>
    <w:rsid w:val="00880246"/>
    <w:rsid w:val="00882F0D"/>
    <w:rsid w:val="00883DDF"/>
    <w:rsid w:val="00884944"/>
    <w:rsid w:val="008868F9"/>
    <w:rsid w:val="00887AD9"/>
    <w:rsid w:val="008A1EF4"/>
    <w:rsid w:val="008A5695"/>
    <w:rsid w:val="008A67D9"/>
    <w:rsid w:val="008B0851"/>
    <w:rsid w:val="008B11CB"/>
    <w:rsid w:val="008C24E9"/>
    <w:rsid w:val="008D09F2"/>
    <w:rsid w:val="008D1226"/>
    <w:rsid w:val="008E3541"/>
    <w:rsid w:val="008F03D0"/>
    <w:rsid w:val="008F4A9E"/>
    <w:rsid w:val="008F60B8"/>
    <w:rsid w:val="009056BE"/>
    <w:rsid w:val="009101DA"/>
    <w:rsid w:val="00911791"/>
    <w:rsid w:val="00912BEF"/>
    <w:rsid w:val="00915C57"/>
    <w:rsid w:val="0091704B"/>
    <w:rsid w:val="00927E5D"/>
    <w:rsid w:val="00930CB0"/>
    <w:rsid w:val="00931E8E"/>
    <w:rsid w:val="009435C6"/>
    <w:rsid w:val="009458C8"/>
    <w:rsid w:val="0095185F"/>
    <w:rsid w:val="009531C6"/>
    <w:rsid w:val="009602BD"/>
    <w:rsid w:val="0096057C"/>
    <w:rsid w:val="009612C7"/>
    <w:rsid w:val="0097141B"/>
    <w:rsid w:val="00972EC6"/>
    <w:rsid w:val="00980A45"/>
    <w:rsid w:val="00982705"/>
    <w:rsid w:val="00982C45"/>
    <w:rsid w:val="00985528"/>
    <w:rsid w:val="00987476"/>
    <w:rsid w:val="0098758C"/>
    <w:rsid w:val="00995B4B"/>
    <w:rsid w:val="009A1AF4"/>
    <w:rsid w:val="009A23AC"/>
    <w:rsid w:val="009A29EC"/>
    <w:rsid w:val="009A2D3E"/>
    <w:rsid w:val="009A3EE2"/>
    <w:rsid w:val="009A61A3"/>
    <w:rsid w:val="009B0210"/>
    <w:rsid w:val="009B0849"/>
    <w:rsid w:val="009B18D5"/>
    <w:rsid w:val="009B2881"/>
    <w:rsid w:val="009B2FC7"/>
    <w:rsid w:val="009B3D7B"/>
    <w:rsid w:val="009B601E"/>
    <w:rsid w:val="009B7BF1"/>
    <w:rsid w:val="009C7825"/>
    <w:rsid w:val="009D018F"/>
    <w:rsid w:val="009D47D4"/>
    <w:rsid w:val="009D4993"/>
    <w:rsid w:val="009D5F6B"/>
    <w:rsid w:val="009E1027"/>
    <w:rsid w:val="009E2B34"/>
    <w:rsid w:val="009E2B96"/>
    <w:rsid w:val="009E327F"/>
    <w:rsid w:val="009E481F"/>
    <w:rsid w:val="009E4DC5"/>
    <w:rsid w:val="009F0058"/>
    <w:rsid w:val="009F0FF4"/>
    <w:rsid w:val="009F3ADC"/>
    <w:rsid w:val="009F66BB"/>
    <w:rsid w:val="00A0232B"/>
    <w:rsid w:val="00A11D95"/>
    <w:rsid w:val="00A15909"/>
    <w:rsid w:val="00A16D9D"/>
    <w:rsid w:val="00A206D3"/>
    <w:rsid w:val="00A31805"/>
    <w:rsid w:val="00A357CB"/>
    <w:rsid w:val="00A35D3C"/>
    <w:rsid w:val="00A370BE"/>
    <w:rsid w:val="00A44916"/>
    <w:rsid w:val="00A461FB"/>
    <w:rsid w:val="00A54D9B"/>
    <w:rsid w:val="00A55ED8"/>
    <w:rsid w:val="00A5710A"/>
    <w:rsid w:val="00A62B62"/>
    <w:rsid w:val="00A633AB"/>
    <w:rsid w:val="00A63C99"/>
    <w:rsid w:val="00A66DE6"/>
    <w:rsid w:val="00A67F94"/>
    <w:rsid w:val="00A70849"/>
    <w:rsid w:val="00A8050A"/>
    <w:rsid w:val="00A831BA"/>
    <w:rsid w:val="00A9474E"/>
    <w:rsid w:val="00AA19C7"/>
    <w:rsid w:val="00AA524D"/>
    <w:rsid w:val="00AA7151"/>
    <w:rsid w:val="00AB3B5A"/>
    <w:rsid w:val="00AC0045"/>
    <w:rsid w:val="00AC10BA"/>
    <w:rsid w:val="00AC18D2"/>
    <w:rsid w:val="00AC411A"/>
    <w:rsid w:val="00AC44FF"/>
    <w:rsid w:val="00AC500E"/>
    <w:rsid w:val="00AC5DBF"/>
    <w:rsid w:val="00AC6A24"/>
    <w:rsid w:val="00AD1B4E"/>
    <w:rsid w:val="00AD4D26"/>
    <w:rsid w:val="00AE53EE"/>
    <w:rsid w:val="00AF0572"/>
    <w:rsid w:val="00AF4A66"/>
    <w:rsid w:val="00AF717D"/>
    <w:rsid w:val="00B030D5"/>
    <w:rsid w:val="00B03DE2"/>
    <w:rsid w:val="00B04EAC"/>
    <w:rsid w:val="00B064AD"/>
    <w:rsid w:val="00B06B1B"/>
    <w:rsid w:val="00B10313"/>
    <w:rsid w:val="00B15086"/>
    <w:rsid w:val="00B227F0"/>
    <w:rsid w:val="00B25CDB"/>
    <w:rsid w:val="00B312FF"/>
    <w:rsid w:val="00B32E96"/>
    <w:rsid w:val="00B40F1E"/>
    <w:rsid w:val="00B43D02"/>
    <w:rsid w:val="00B451D0"/>
    <w:rsid w:val="00B47186"/>
    <w:rsid w:val="00B47917"/>
    <w:rsid w:val="00B50146"/>
    <w:rsid w:val="00B6040C"/>
    <w:rsid w:val="00B643AF"/>
    <w:rsid w:val="00B6517A"/>
    <w:rsid w:val="00B665B8"/>
    <w:rsid w:val="00B67940"/>
    <w:rsid w:val="00B72C23"/>
    <w:rsid w:val="00B75BA3"/>
    <w:rsid w:val="00B8032B"/>
    <w:rsid w:val="00B835D4"/>
    <w:rsid w:val="00B85499"/>
    <w:rsid w:val="00B85655"/>
    <w:rsid w:val="00B9238C"/>
    <w:rsid w:val="00B96FEA"/>
    <w:rsid w:val="00BA03A3"/>
    <w:rsid w:val="00BA12C2"/>
    <w:rsid w:val="00BA2B0E"/>
    <w:rsid w:val="00BA3850"/>
    <w:rsid w:val="00BB1A75"/>
    <w:rsid w:val="00BB208F"/>
    <w:rsid w:val="00BC2448"/>
    <w:rsid w:val="00BC64AB"/>
    <w:rsid w:val="00BC6C7B"/>
    <w:rsid w:val="00BD0079"/>
    <w:rsid w:val="00BE0357"/>
    <w:rsid w:val="00BE1E62"/>
    <w:rsid w:val="00BE78FF"/>
    <w:rsid w:val="00BF49A1"/>
    <w:rsid w:val="00C14471"/>
    <w:rsid w:val="00C15BE5"/>
    <w:rsid w:val="00C15CD7"/>
    <w:rsid w:val="00C16BCD"/>
    <w:rsid w:val="00C202AC"/>
    <w:rsid w:val="00C27DBE"/>
    <w:rsid w:val="00C331A0"/>
    <w:rsid w:val="00C372F7"/>
    <w:rsid w:val="00C379A7"/>
    <w:rsid w:val="00C4064E"/>
    <w:rsid w:val="00C428B2"/>
    <w:rsid w:val="00C453F1"/>
    <w:rsid w:val="00C504D9"/>
    <w:rsid w:val="00C52E8F"/>
    <w:rsid w:val="00C5513B"/>
    <w:rsid w:val="00C63083"/>
    <w:rsid w:val="00C66C1E"/>
    <w:rsid w:val="00C67936"/>
    <w:rsid w:val="00C7484F"/>
    <w:rsid w:val="00C763DA"/>
    <w:rsid w:val="00C76BF9"/>
    <w:rsid w:val="00C802BF"/>
    <w:rsid w:val="00C81A24"/>
    <w:rsid w:val="00C86867"/>
    <w:rsid w:val="00C90C7F"/>
    <w:rsid w:val="00C97B81"/>
    <w:rsid w:val="00CA1BB2"/>
    <w:rsid w:val="00CB06BE"/>
    <w:rsid w:val="00CB1FA1"/>
    <w:rsid w:val="00CC6CD6"/>
    <w:rsid w:val="00CD2D42"/>
    <w:rsid w:val="00CD406B"/>
    <w:rsid w:val="00CD5954"/>
    <w:rsid w:val="00CE15A0"/>
    <w:rsid w:val="00CE38B3"/>
    <w:rsid w:val="00CE4342"/>
    <w:rsid w:val="00CE7CE9"/>
    <w:rsid w:val="00CF76AA"/>
    <w:rsid w:val="00CF7EEA"/>
    <w:rsid w:val="00D028D2"/>
    <w:rsid w:val="00D21AD8"/>
    <w:rsid w:val="00D24369"/>
    <w:rsid w:val="00D25B94"/>
    <w:rsid w:val="00D36F83"/>
    <w:rsid w:val="00D40423"/>
    <w:rsid w:val="00D47527"/>
    <w:rsid w:val="00D54177"/>
    <w:rsid w:val="00D575F0"/>
    <w:rsid w:val="00D57E45"/>
    <w:rsid w:val="00D66B30"/>
    <w:rsid w:val="00D700F5"/>
    <w:rsid w:val="00D71E40"/>
    <w:rsid w:val="00D7410B"/>
    <w:rsid w:val="00D870EC"/>
    <w:rsid w:val="00D93727"/>
    <w:rsid w:val="00DA18C4"/>
    <w:rsid w:val="00DA6954"/>
    <w:rsid w:val="00DA6CEB"/>
    <w:rsid w:val="00DB0FFE"/>
    <w:rsid w:val="00DB6487"/>
    <w:rsid w:val="00DC2CBE"/>
    <w:rsid w:val="00DD06E6"/>
    <w:rsid w:val="00DD29A7"/>
    <w:rsid w:val="00DD5AB8"/>
    <w:rsid w:val="00DD651C"/>
    <w:rsid w:val="00DE0C7C"/>
    <w:rsid w:val="00DE0EFE"/>
    <w:rsid w:val="00DE7316"/>
    <w:rsid w:val="00DE740B"/>
    <w:rsid w:val="00DF0048"/>
    <w:rsid w:val="00DF016A"/>
    <w:rsid w:val="00DF43A6"/>
    <w:rsid w:val="00E000C4"/>
    <w:rsid w:val="00E01AA5"/>
    <w:rsid w:val="00E020BD"/>
    <w:rsid w:val="00E02BA2"/>
    <w:rsid w:val="00E05C40"/>
    <w:rsid w:val="00E11D69"/>
    <w:rsid w:val="00E12C88"/>
    <w:rsid w:val="00E163E1"/>
    <w:rsid w:val="00E17BD5"/>
    <w:rsid w:val="00E17FC5"/>
    <w:rsid w:val="00E22B04"/>
    <w:rsid w:val="00E24615"/>
    <w:rsid w:val="00E24B8F"/>
    <w:rsid w:val="00E32D68"/>
    <w:rsid w:val="00E36173"/>
    <w:rsid w:val="00E36F63"/>
    <w:rsid w:val="00E4248D"/>
    <w:rsid w:val="00E44A91"/>
    <w:rsid w:val="00E47735"/>
    <w:rsid w:val="00E503F6"/>
    <w:rsid w:val="00E50C53"/>
    <w:rsid w:val="00E55736"/>
    <w:rsid w:val="00E57C26"/>
    <w:rsid w:val="00E614FC"/>
    <w:rsid w:val="00E620F1"/>
    <w:rsid w:val="00E64F96"/>
    <w:rsid w:val="00E65739"/>
    <w:rsid w:val="00E70142"/>
    <w:rsid w:val="00E703FE"/>
    <w:rsid w:val="00E71F20"/>
    <w:rsid w:val="00E74872"/>
    <w:rsid w:val="00E7792F"/>
    <w:rsid w:val="00E828AB"/>
    <w:rsid w:val="00E9034E"/>
    <w:rsid w:val="00E9229E"/>
    <w:rsid w:val="00E93EE0"/>
    <w:rsid w:val="00EA2DB0"/>
    <w:rsid w:val="00EA3BE1"/>
    <w:rsid w:val="00EA6922"/>
    <w:rsid w:val="00EA7321"/>
    <w:rsid w:val="00EC0F47"/>
    <w:rsid w:val="00EC213A"/>
    <w:rsid w:val="00EC2FEC"/>
    <w:rsid w:val="00EC5346"/>
    <w:rsid w:val="00EC66FB"/>
    <w:rsid w:val="00ED0E1C"/>
    <w:rsid w:val="00ED0F24"/>
    <w:rsid w:val="00ED400F"/>
    <w:rsid w:val="00ED4AFA"/>
    <w:rsid w:val="00EE17CA"/>
    <w:rsid w:val="00EE47DD"/>
    <w:rsid w:val="00EE5614"/>
    <w:rsid w:val="00EE56E6"/>
    <w:rsid w:val="00EF1FA0"/>
    <w:rsid w:val="00EF2928"/>
    <w:rsid w:val="00F01217"/>
    <w:rsid w:val="00F027E1"/>
    <w:rsid w:val="00F0291B"/>
    <w:rsid w:val="00F03529"/>
    <w:rsid w:val="00F039D7"/>
    <w:rsid w:val="00F05213"/>
    <w:rsid w:val="00F059A2"/>
    <w:rsid w:val="00F071E0"/>
    <w:rsid w:val="00F076B9"/>
    <w:rsid w:val="00F13DB2"/>
    <w:rsid w:val="00F22F79"/>
    <w:rsid w:val="00F23280"/>
    <w:rsid w:val="00F24273"/>
    <w:rsid w:val="00F31F45"/>
    <w:rsid w:val="00F3225F"/>
    <w:rsid w:val="00F328ED"/>
    <w:rsid w:val="00F34433"/>
    <w:rsid w:val="00F41808"/>
    <w:rsid w:val="00F41980"/>
    <w:rsid w:val="00F43B7C"/>
    <w:rsid w:val="00F44253"/>
    <w:rsid w:val="00F451E0"/>
    <w:rsid w:val="00F463EE"/>
    <w:rsid w:val="00F50F1C"/>
    <w:rsid w:val="00F51B52"/>
    <w:rsid w:val="00F530CE"/>
    <w:rsid w:val="00F56D58"/>
    <w:rsid w:val="00F57B0A"/>
    <w:rsid w:val="00F624F9"/>
    <w:rsid w:val="00F6290A"/>
    <w:rsid w:val="00F644AA"/>
    <w:rsid w:val="00F65C71"/>
    <w:rsid w:val="00F756EC"/>
    <w:rsid w:val="00F81CB7"/>
    <w:rsid w:val="00F86A41"/>
    <w:rsid w:val="00F91CEA"/>
    <w:rsid w:val="00F9229B"/>
    <w:rsid w:val="00F92704"/>
    <w:rsid w:val="00F95C84"/>
    <w:rsid w:val="00F96D77"/>
    <w:rsid w:val="00F9707E"/>
    <w:rsid w:val="00FA09B3"/>
    <w:rsid w:val="00FA4DF8"/>
    <w:rsid w:val="00FA6A5B"/>
    <w:rsid w:val="00FB0522"/>
    <w:rsid w:val="00FB4B5B"/>
    <w:rsid w:val="00FB4E60"/>
    <w:rsid w:val="00FB4ED6"/>
    <w:rsid w:val="00FC4C84"/>
    <w:rsid w:val="00FD0107"/>
    <w:rsid w:val="00FD0789"/>
    <w:rsid w:val="00FD432F"/>
    <w:rsid w:val="00FD5362"/>
    <w:rsid w:val="00FE48B0"/>
    <w:rsid w:val="00FF2694"/>
    <w:rsid w:val="00FF56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13CD97"/>
  <w15:chartTrackingRefBased/>
  <w15:docId w15:val="{9B2795EA-D424-4C36-AE9B-94E9EC0DB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13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765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B72C23"/>
    <w:pPr>
      <w:keepNext/>
      <w:keepLines/>
      <w:spacing w:before="40" w:after="0" w:line="276" w:lineRule="auto"/>
      <w:outlineLvl w:val="3"/>
    </w:pPr>
    <w:rPr>
      <w:rFonts w:asciiTheme="majorHAnsi" w:eastAsiaTheme="majorEastAsia" w:hAnsiTheme="majorHAnsi" w:cstheme="majorBidi"/>
      <w:i/>
      <w:iCs/>
      <w:color w:val="2E74B5"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132A"/>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7B13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132A"/>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3C7FEE"/>
    <w:rPr>
      <w:color w:val="0563C1" w:themeColor="hyperlink"/>
      <w:u w:val="single"/>
    </w:rPr>
  </w:style>
  <w:style w:type="paragraph" w:styleId="TOC1">
    <w:name w:val="toc 1"/>
    <w:basedOn w:val="Normal"/>
    <w:next w:val="Normal"/>
    <w:autoRedefine/>
    <w:uiPriority w:val="39"/>
    <w:unhideWhenUsed/>
    <w:rsid w:val="001D7914"/>
    <w:pPr>
      <w:tabs>
        <w:tab w:val="left" w:pos="567"/>
        <w:tab w:val="right" w:leader="dot" w:pos="9016"/>
      </w:tabs>
      <w:spacing w:after="100" w:line="360" w:lineRule="auto"/>
      <w:jc w:val="center"/>
    </w:pPr>
  </w:style>
  <w:style w:type="paragraph" w:styleId="ListParagraph">
    <w:name w:val="List Paragraph"/>
    <w:basedOn w:val="Normal"/>
    <w:link w:val="ListParagraphChar"/>
    <w:uiPriority w:val="34"/>
    <w:qFormat/>
    <w:rsid w:val="0007653E"/>
    <w:pPr>
      <w:ind w:left="720"/>
      <w:contextualSpacing/>
    </w:pPr>
  </w:style>
  <w:style w:type="character" w:customStyle="1" w:styleId="Heading2Char">
    <w:name w:val="Heading 2 Char"/>
    <w:basedOn w:val="DefaultParagraphFont"/>
    <w:link w:val="Heading2"/>
    <w:uiPriority w:val="9"/>
    <w:rsid w:val="0007653E"/>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076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E2B34"/>
    <w:rPr>
      <w:i/>
      <w:iCs/>
    </w:rPr>
  </w:style>
  <w:style w:type="character" w:customStyle="1" w:styleId="doi1">
    <w:name w:val="doi1"/>
    <w:basedOn w:val="DefaultParagraphFont"/>
    <w:rsid w:val="00B85499"/>
  </w:style>
  <w:style w:type="paragraph" w:styleId="TOC2">
    <w:name w:val="toc 2"/>
    <w:basedOn w:val="Normal"/>
    <w:next w:val="Normal"/>
    <w:autoRedefine/>
    <w:uiPriority w:val="39"/>
    <w:unhideWhenUsed/>
    <w:rsid w:val="009531C6"/>
    <w:pPr>
      <w:spacing w:after="100"/>
      <w:ind w:left="220"/>
    </w:pPr>
  </w:style>
  <w:style w:type="paragraph" w:styleId="Caption">
    <w:name w:val="caption"/>
    <w:basedOn w:val="Normal"/>
    <w:next w:val="Normal"/>
    <w:uiPriority w:val="35"/>
    <w:unhideWhenUsed/>
    <w:qFormat/>
    <w:rsid w:val="00F43B7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43B7C"/>
    <w:pPr>
      <w:spacing w:after="0"/>
    </w:pPr>
  </w:style>
  <w:style w:type="table" w:styleId="PlainTable4">
    <w:name w:val="Plain Table 4"/>
    <w:basedOn w:val="TableNormal"/>
    <w:uiPriority w:val="44"/>
    <w:rsid w:val="00931E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3831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1">
    <w:name w:val="st1"/>
    <w:basedOn w:val="DefaultParagraphFont"/>
    <w:rsid w:val="00831EB2"/>
  </w:style>
  <w:style w:type="character" w:styleId="HTMLCite">
    <w:name w:val="HTML Cite"/>
    <w:basedOn w:val="DefaultParagraphFont"/>
    <w:uiPriority w:val="99"/>
    <w:semiHidden/>
    <w:unhideWhenUsed/>
    <w:rsid w:val="00121E9F"/>
    <w:rPr>
      <w:i/>
      <w:iCs/>
    </w:rPr>
  </w:style>
  <w:style w:type="paragraph" w:styleId="Header">
    <w:name w:val="header"/>
    <w:basedOn w:val="Normal"/>
    <w:link w:val="HeaderChar"/>
    <w:uiPriority w:val="99"/>
    <w:unhideWhenUsed/>
    <w:rsid w:val="00DE0C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0C7C"/>
  </w:style>
  <w:style w:type="paragraph" w:styleId="Footer">
    <w:name w:val="footer"/>
    <w:basedOn w:val="Normal"/>
    <w:link w:val="FooterChar"/>
    <w:uiPriority w:val="99"/>
    <w:unhideWhenUsed/>
    <w:rsid w:val="00DE0C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0C7C"/>
  </w:style>
  <w:style w:type="paragraph" w:styleId="BalloonText">
    <w:name w:val="Balloon Text"/>
    <w:basedOn w:val="Normal"/>
    <w:link w:val="BalloonTextChar"/>
    <w:uiPriority w:val="99"/>
    <w:semiHidden/>
    <w:unhideWhenUsed/>
    <w:rsid w:val="00255E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EA9"/>
    <w:rPr>
      <w:rFonts w:ascii="Segoe UI" w:hAnsi="Segoe UI" w:cs="Segoe UI"/>
      <w:sz w:val="18"/>
      <w:szCs w:val="18"/>
    </w:rPr>
  </w:style>
  <w:style w:type="character" w:styleId="FollowedHyperlink">
    <w:name w:val="FollowedHyperlink"/>
    <w:basedOn w:val="DefaultParagraphFont"/>
    <w:uiPriority w:val="99"/>
    <w:semiHidden/>
    <w:unhideWhenUsed/>
    <w:rsid w:val="00A5710A"/>
    <w:rPr>
      <w:color w:val="954F72" w:themeColor="followedHyperlink"/>
      <w:u w:val="single"/>
    </w:rPr>
  </w:style>
  <w:style w:type="paragraph" w:customStyle="1" w:styleId="Default">
    <w:name w:val="Default"/>
    <w:rsid w:val="00507B64"/>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UnresolvedMention1">
    <w:name w:val="Unresolved Mention1"/>
    <w:basedOn w:val="DefaultParagraphFont"/>
    <w:uiPriority w:val="99"/>
    <w:semiHidden/>
    <w:unhideWhenUsed/>
    <w:rsid w:val="002F227A"/>
    <w:rPr>
      <w:color w:val="605E5C"/>
      <w:shd w:val="clear" w:color="auto" w:fill="E1DFDD"/>
    </w:rPr>
  </w:style>
  <w:style w:type="character" w:styleId="Strong">
    <w:name w:val="Strong"/>
    <w:basedOn w:val="DefaultParagraphFont"/>
    <w:uiPriority w:val="22"/>
    <w:qFormat/>
    <w:rsid w:val="00CD2D42"/>
    <w:rPr>
      <w:b/>
      <w:bCs/>
    </w:rPr>
  </w:style>
  <w:style w:type="character" w:customStyle="1" w:styleId="dvdnh">
    <w:name w:val="dvdnh"/>
    <w:basedOn w:val="DefaultParagraphFont"/>
    <w:rsid w:val="00CD2D42"/>
  </w:style>
  <w:style w:type="character" w:customStyle="1" w:styleId="gywzne">
    <w:name w:val="gywzne"/>
    <w:basedOn w:val="DefaultParagraphFont"/>
    <w:rsid w:val="00CD2D42"/>
  </w:style>
  <w:style w:type="table" w:styleId="PlainTable2">
    <w:name w:val="Plain Table 2"/>
    <w:basedOn w:val="TableNormal"/>
    <w:uiPriority w:val="42"/>
    <w:rsid w:val="00CD2D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basedOn w:val="DefaultParagraphFont"/>
    <w:link w:val="ListParagraph"/>
    <w:uiPriority w:val="34"/>
    <w:locked/>
    <w:rsid w:val="00C81A24"/>
  </w:style>
  <w:style w:type="character" w:styleId="PlaceholderText">
    <w:name w:val="Placeholder Text"/>
    <w:basedOn w:val="DefaultParagraphFont"/>
    <w:uiPriority w:val="99"/>
    <w:semiHidden/>
    <w:rsid w:val="007C0F68"/>
    <w:rPr>
      <w:color w:val="808080"/>
    </w:rPr>
  </w:style>
  <w:style w:type="character" w:customStyle="1" w:styleId="A3">
    <w:name w:val="A3"/>
    <w:uiPriority w:val="99"/>
    <w:rsid w:val="00F076B9"/>
    <w:rPr>
      <w:rFonts w:cs="Minion Pro"/>
      <w:color w:val="000000"/>
      <w:sz w:val="22"/>
      <w:szCs w:val="22"/>
    </w:rPr>
  </w:style>
  <w:style w:type="paragraph" w:styleId="Bibliography">
    <w:name w:val="Bibliography"/>
    <w:basedOn w:val="Normal"/>
    <w:next w:val="Normal"/>
    <w:uiPriority w:val="37"/>
    <w:unhideWhenUsed/>
    <w:rsid w:val="00822CE7"/>
    <w:pPr>
      <w:spacing w:after="0" w:line="480" w:lineRule="auto"/>
      <w:ind w:left="720" w:hanging="720"/>
    </w:pPr>
  </w:style>
  <w:style w:type="paragraph" w:styleId="NormalWeb">
    <w:name w:val="Normal (Web)"/>
    <w:basedOn w:val="Normal"/>
    <w:uiPriority w:val="99"/>
    <w:semiHidden/>
    <w:unhideWhenUsed/>
    <w:rsid w:val="00C1447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9B0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9B0210"/>
    <w:rPr>
      <w:rFonts w:ascii="Courier New" w:eastAsia="Times New Roman" w:hAnsi="Courier New" w:cs="Courier New"/>
      <w:sz w:val="20"/>
      <w:szCs w:val="20"/>
      <w:lang w:val="en-US"/>
    </w:rPr>
  </w:style>
  <w:style w:type="character" w:customStyle="1" w:styleId="y2iqfc">
    <w:name w:val="y2iqfc"/>
    <w:basedOn w:val="DefaultParagraphFont"/>
    <w:rsid w:val="009B0210"/>
  </w:style>
  <w:style w:type="character" w:customStyle="1" w:styleId="Heading4Char">
    <w:name w:val="Heading 4 Char"/>
    <w:basedOn w:val="DefaultParagraphFont"/>
    <w:link w:val="Heading4"/>
    <w:uiPriority w:val="9"/>
    <w:semiHidden/>
    <w:rsid w:val="00B72C23"/>
    <w:rPr>
      <w:rFonts w:asciiTheme="majorHAnsi" w:eastAsiaTheme="majorEastAsia" w:hAnsiTheme="majorHAnsi" w:cstheme="majorBidi"/>
      <w:i/>
      <w:iCs/>
      <w:color w:val="2E74B5"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80279">
      <w:bodyDiv w:val="1"/>
      <w:marLeft w:val="0"/>
      <w:marRight w:val="0"/>
      <w:marTop w:val="0"/>
      <w:marBottom w:val="0"/>
      <w:divBdr>
        <w:top w:val="none" w:sz="0" w:space="0" w:color="auto"/>
        <w:left w:val="none" w:sz="0" w:space="0" w:color="auto"/>
        <w:bottom w:val="none" w:sz="0" w:space="0" w:color="auto"/>
        <w:right w:val="none" w:sz="0" w:space="0" w:color="auto"/>
      </w:divBdr>
    </w:div>
    <w:div w:id="196236355">
      <w:bodyDiv w:val="1"/>
      <w:marLeft w:val="0"/>
      <w:marRight w:val="0"/>
      <w:marTop w:val="0"/>
      <w:marBottom w:val="0"/>
      <w:divBdr>
        <w:top w:val="none" w:sz="0" w:space="0" w:color="auto"/>
        <w:left w:val="none" w:sz="0" w:space="0" w:color="auto"/>
        <w:bottom w:val="none" w:sz="0" w:space="0" w:color="auto"/>
        <w:right w:val="none" w:sz="0" w:space="0" w:color="auto"/>
      </w:divBdr>
    </w:div>
    <w:div w:id="546455453">
      <w:bodyDiv w:val="1"/>
      <w:marLeft w:val="0"/>
      <w:marRight w:val="0"/>
      <w:marTop w:val="0"/>
      <w:marBottom w:val="0"/>
      <w:divBdr>
        <w:top w:val="none" w:sz="0" w:space="0" w:color="auto"/>
        <w:left w:val="none" w:sz="0" w:space="0" w:color="auto"/>
        <w:bottom w:val="none" w:sz="0" w:space="0" w:color="auto"/>
        <w:right w:val="none" w:sz="0" w:space="0" w:color="auto"/>
      </w:divBdr>
    </w:div>
    <w:div w:id="736778955">
      <w:bodyDiv w:val="1"/>
      <w:marLeft w:val="0"/>
      <w:marRight w:val="0"/>
      <w:marTop w:val="0"/>
      <w:marBottom w:val="0"/>
      <w:divBdr>
        <w:top w:val="none" w:sz="0" w:space="0" w:color="auto"/>
        <w:left w:val="none" w:sz="0" w:space="0" w:color="auto"/>
        <w:bottom w:val="none" w:sz="0" w:space="0" w:color="auto"/>
        <w:right w:val="none" w:sz="0" w:space="0" w:color="auto"/>
      </w:divBdr>
    </w:div>
    <w:div w:id="789738278">
      <w:bodyDiv w:val="1"/>
      <w:marLeft w:val="0"/>
      <w:marRight w:val="0"/>
      <w:marTop w:val="0"/>
      <w:marBottom w:val="0"/>
      <w:divBdr>
        <w:top w:val="none" w:sz="0" w:space="0" w:color="auto"/>
        <w:left w:val="none" w:sz="0" w:space="0" w:color="auto"/>
        <w:bottom w:val="none" w:sz="0" w:space="0" w:color="auto"/>
        <w:right w:val="none" w:sz="0" w:space="0" w:color="auto"/>
      </w:divBdr>
    </w:div>
    <w:div w:id="1333531873">
      <w:bodyDiv w:val="1"/>
      <w:marLeft w:val="0"/>
      <w:marRight w:val="0"/>
      <w:marTop w:val="0"/>
      <w:marBottom w:val="0"/>
      <w:divBdr>
        <w:top w:val="none" w:sz="0" w:space="0" w:color="auto"/>
        <w:left w:val="none" w:sz="0" w:space="0" w:color="auto"/>
        <w:bottom w:val="none" w:sz="0" w:space="0" w:color="auto"/>
        <w:right w:val="none" w:sz="0" w:space="0" w:color="auto"/>
      </w:divBdr>
    </w:div>
    <w:div w:id="1423069056">
      <w:bodyDiv w:val="1"/>
      <w:marLeft w:val="0"/>
      <w:marRight w:val="0"/>
      <w:marTop w:val="0"/>
      <w:marBottom w:val="0"/>
      <w:divBdr>
        <w:top w:val="none" w:sz="0" w:space="0" w:color="auto"/>
        <w:left w:val="none" w:sz="0" w:space="0" w:color="auto"/>
        <w:bottom w:val="none" w:sz="0" w:space="0" w:color="auto"/>
        <w:right w:val="none" w:sz="0" w:space="0" w:color="auto"/>
      </w:divBdr>
    </w:div>
    <w:div w:id="1516770969">
      <w:bodyDiv w:val="1"/>
      <w:marLeft w:val="0"/>
      <w:marRight w:val="0"/>
      <w:marTop w:val="0"/>
      <w:marBottom w:val="0"/>
      <w:divBdr>
        <w:top w:val="none" w:sz="0" w:space="0" w:color="auto"/>
        <w:left w:val="none" w:sz="0" w:space="0" w:color="auto"/>
        <w:bottom w:val="none" w:sz="0" w:space="0" w:color="auto"/>
        <w:right w:val="none" w:sz="0" w:space="0" w:color="auto"/>
      </w:divBdr>
    </w:div>
    <w:div w:id="1767772200">
      <w:bodyDiv w:val="1"/>
      <w:marLeft w:val="0"/>
      <w:marRight w:val="0"/>
      <w:marTop w:val="0"/>
      <w:marBottom w:val="0"/>
      <w:divBdr>
        <w:top w:val="none" w:sz="0" w:space="0" w:color="auto"/>
        <w:left w:val="none" w:sz="0" w:space="0" w:color="auto"/>
        <w:bottom w:val="none" w:sz="0" w:space="0" w:color="auto"/>
        <w:right w:val="none" w:sz="0" w:space="0" w:color="auto"/>
      </w:divBdr>
    </w:div>
    <w:div w:id="2047827488">
      <w:bodyDiv w:val="1"/>
      <w:marLeft w:val="0"/>
      <w:marRight w:val="0"/>
      <w:marTop w:val="0"/>
      <w:marBottom w:val="0"/>
      <w:divBdr>
        <w:top w:val="none" w:sz="0" w:space="0" w:color="auto"/>
        <w:left w:val="none" w:sz="0" w:space="0" w:color="auto"/>
        <w:bottom w:val="none" w:sz="0" w:space="0" w:color="auto"/>
        <w:right w:val="none" w:sz="0" w:space="0" w:color="auto"/>
      </w:divBdr>
    </w:div>
    <w:div w:id="212672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en.wikipedia.org/wiki/Phyllanthaceae" TargetMode="External"/><Relationship Id="rId42" Type="http://schemas.openxmlformats.org/officeDocument/2006/relationships/hyperlink" Target="https://e-journal.poltekkes-palangkaraya.ac.id/jfk/article/view/35" TargetMode="External"/><Relationship Id="rId47" Type="http://schemas.openxmlformats.org/officeDocument/2006/relationships/hyperlink" Target="javascript:void(0)" TargetMode="External"/><Relationship Id="rId63" Type="http://schemas.openxmlformats.org/officeDocument/2006/relationships/hyperlink" Target="javascript:void(0)" TargetMode="External"/><Relationship Id="rId68" Type="http://schemas.openxmlformats.org/officeDocument/2006/relationships/hyperlink" Target="mailto:Liasera1980@gmail.com" TargetMode="External"/><Relationship Id="rId84" Type="http://schemas.openxmlformats.org/officeDocument/2006/relationships/fontTable" Target="fontTable.xml"/><Relationship Id="rId16" Type="http://schemas.openxmlformats.org/officeDocument/2006/relationships/hyperlink" Target="file:///E:\Office\Penelitian\Penelitian%20Agnes%202022\Laporan%20Penelitian%202022%20(Agnescia%20Sera%20&amp;%20Prisilia%20Oktaviyani).docx" TargetMode="External"/><Relationship Id="rId11" Type="http://schemas.openxmlformats.org/officeDocument/2006/relationships/hyperlink" Target="file:///E:\Office\Penelitian\Penelitian%20Agnes%202022\Laporan%20Penelitian%202022%20(Agnescia%20Sera%20&amp;%20Prisilia%20Oktaviyani).docx" TargetMode="External"/><Relationship Id="rId32" Type="http://schemas.openxmlformats.org/officeDocument/2006/relationships/image" Target="media/image10.jpeg"/><Relationship Id="rId37" Type="http://schemas.openxmlformats.org/officeDocument/2006/relationships/hyperlink" Target="javascript:void(0)" TargetMode="External"/><Relationship Id="rId53" Type="http://schemas.openxmlformats.org/officeDocument/2006/relationships/hyperlink" Target="https://publications.inschool.id/index.php/ghmj/article/view/590" TargetMode="External"/><Relationship Id="rId58" Type="http://schemas.openxmlformats.org/officeDocument/2006/relationships/hyperlink" Target="https://scholar.google.com/citations?view_op=view_citation&amp;hl=en&amp;user=Y-6pXtQAAAAJ&amp;citation_for_view=Y-6pXtQAAAAJ:MXK_kJrjxJIC" TargetMode="External"/><Relationship Id="rId74" Type="http://schemas.openxmlformats.org/officeDocument/2006/relationships/image" Target="media/image13.png"/><Relationship Id="rId79" Type="http://schemas.openxmlformats.org/officeDocument/2006/relationships/image" Target="media/image18.jpeg"/><Relationship Id="rId5" Type="http://schemas.openxmlformats.org/officeDocument/2006/relationships/webSettings" Target="webSettings.xml"/><Relationship Id="rId19" Type="http://schemas.openxmlformats.org/officeDocument/2006/relationships/hyperlink" Target="https://en.wikipedia.org/wiki/Lauraceae" TargetMode="External"/><Relationship Id="rId14" Type="http://schemas.openxmlformats.org/officeDocument/2006/relationships/hyperlink" Target="file:///E:\Office\Penelitian\Penelitian%20Agnes%202022\Laporan%20Penelitian%202022%20(Agnescia%20Sera%20&amp;%20Prisilia%20Oktaviyani).docx" TargetMode="External"/><Relationship Id="rId22" Type="http://schemas.openxmlformats.org/officeDocument/2006/relationships/hyperlink" Target="https://plants.usda.gov/java/ClassificationServlet?source=display&amp;classid=Poaceae" TargetMode="External"/><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hyperlink" Target="https://ethnobiomed.biomedcentral.com/" TargetMode="External"/><Relationship Id="rId43" Type="http://schemas.openxmlformats.org/officeDocument/2006/relationships/hyperlink" Target="javascript:void(0)" TargetMode="External"/><Relationship Id="rId48" Type="http://schemas.openxmlformats.org/officeDocument/2006/relationships/hyperlink" Target="https://publications.inschool.id/index.php/ghmj/article/view/459" TargetMode="External"/><Relationship Id="rId56" Type="http://schemas.openxmlformats.org/officeDocument/2006/relationships/hyperlink" Target="https://publications.inschool.id/index.php/ghmj/article/view/941" TargetMode="External"/><Relationship Id="rId64" Type="http://schemas.openxmlformats.org/officeDocument/2006/relationships/hyperlink" Target="https://isbn.perpusnas.go.id/Account/SearchBuku?searchTxt=Puspawarna%20cerita%20:%20kumpulan%20tulisan%20tentang%20pandemi%20dan%20kisah-kisah%20inspirasi&amp;searchCat=Judul" TargetMode="External"/><Relationship Id="rId69" Type="http://schemas.openxmlformats.org/officeDocument/2006/relationships/hyperlink" Target="https://sinta.kemdikbud.go.id/authors/profile/6788364" TargetMode="External"/><Relationship Id="rId77" Type="http://schemas.openxmlformats.org/officeDocument/2006/relationships/image" Target="media/image16.png"/><Relationship Id="rId8" Type="http://schemas.openxmlformats.org/officeDocument/2006/relationships/image" Target="media/image1.jpeg"/><Relationship Id="rId51" Type="http://schemas.openxmlformats.org/officeDocument/2006/relationships/hyperlink" Target="https://journal.umpr.ac.id/index.php/pengabdianmu/article/view/2168" TargetMode="External"/><Relationship Id="rId72" Type="http://schemas.openxmlformats.org/officeDocument/2006/relationships/hyperlink" Target="https://scholar.google.com/citations?view_op=view_citation&amp;hl=en&amp;user=Y-6pXtQAAAAJ&amp;citation_for_view=Y-6pXtQAAAAJ:ufrVoPGSRksC" TargetMode="External"/><Relationship Id="rId80" Type="http://schemas.openxmlformats.org/officeDocument/2006/relationships/image" Target="media/image19.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E:\Office\Penelitian\Penelitian%20Agnes%202022\Laporan%20Penelitian%202022%20(Agnescia%20Sera%20&amp;%20Prisilia%20Oktaviyani).docx" TargetMode="External"/><Relationship Id="rId17" Type="http://schemas.openxmlformats.org/officeDocument/2006/relationships/footer" Target="footer1.xml"/><Relationship Id="rId25" Type="http://schemas.openxmlformats.org/officeDocument/2006/relationships/image" Target="media/image4.jpeg"/><Relationship Id="rId33" Type="http://schemas.openxmlformats.org/officeDocument/2006/relationships/image" Target="media/image11.jpeg"/><Relationship Id="rId38" Type="http://schemas.openxmlformats.org/officeDocument/2006/relationships/hyperlink" Target="https://ejurnal.poltekkes-tjk.ac.id/index.php/JK/article/view/901" TargetMode="External"/><Relationship Id="rId46" Type="http://schemas.openxmlformats.org/officeDocument/2006/relationships/hyperlink" Target="https://www.karger.com/Article/Pdf/501751" TargetMode="External"/><Relationship Id="rId59" Type="http://schemas.openxmlformats.org/officeDocument/2006/relationships/hyperlink" Target="https://ijphs.iaescore.com/index.php/IJPHS/article/view/21803" TargetMode="External"/><Relationship Id="rId67" Type="http://schemas.openxmlformats.org/officeDocument/2006/relationships/hyperlink" Target="https://isbn.perpusnas.go.id/Account/SearchBuku?searchTxt=I%20woof%20you&amp;searchCat=Judul" TargetMode="External"/><Relationship Id="rId20" Type="http://schemas.openxmlformats.org/officeDocument/2006/relationships/hyperlink" Target="https://en.wikipedia.org/wiki/Malvaceae" TargetMode="External"/><Relationship Id="rId41" Type="http://schemas.openxmlformats.org/officeDocument/2006/relationships/hyperlink" Target="javascript:void(0)" TargetMode="External"/><Relationship Id="rId54" Type="http://schemas.openxmlformats.org/officeDocument/2006/relationships/hyperlink" Target="https://scholar.google.com/citations?view_op=view_citation&amp;hl=en&amp;user=Y-6pXtQAAAAJ&amp;citation_for_view=Y-6pXtQAAAAJ:KlAtU1dfN6UC" TargetMode="External"/><Relationship Id="rId62" Type="http://schemas.openxmlformats.org/officeDocument/2006/relationships/hyperlink" Target="javascript:void(0)" TargetMode="External"/><Relationship Id="rId70" Type="http://schemas.openxmlformats.org/officeDocument/2006/relationships/hyperlink" Target="http://www.medicopublication.com/index.php/ijphrd/article/view/998" TargetMode="External"/><Relationship Id="rId75" Type="http://schemas.openxmlformats.org/officeDocument/2006/relationships/image" Target="media/image14.png"/><Relationship Id="rId83"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E:\Office\Penelitian\Penelitian%20Agnes%202022\Laporan%20Penelitian%202022%20(Agnescia%20Sera%20&amp;%20Prisilia%20Oktaviyani).docx" TargetMode="External"/><Relationship Id="rId23" Type="http://schemas.openxmlformats.org/officeDocument/2006/relationships/image" Target="media/image3.jpg"/><Relationship Id="rId28" Type="http://schemas.openxmlformats.org/officeDocument/2006/relationships/chart" Target="charts/chart1.xml"/><Relationship Id="rId36" Type="http://schemas.openxmlformats.org/officeDocument/2006/relationships/footer" Target="footer2.xml"/><Relationship Id="rId49" Type="http://schemas.openxmlformats.org/officeDocument/2006/relationships/hyperlink" Target="http://ejournal.poltekkes-smg.ac.id/ojs/index.php/jrg/article/view/4695" TargetMode="External"/><Relationship Id="rId57" Type="http://schemas.openxmlformats.org/officeDocument/2006/relationships/hyperlink" Target="https://publications.inschool.id/index.php/ghmj/article/view/941" TargetMode="External"/><Relationship Id="rId10" Type="http://schemas.openxmlformats.org/officeDocument/2006/relationships/image" Target="media/image2.jpeg"/><Relationship Id="rId31" Type="http://schemas.openxmlformats.org/officeDocument/2006/relationships/image" Target="media/image9.jpeg"/><Relationship Id="rId44" Type="http://schemas.openxmlformats.org/officeDocument/2006/relationships/hyperlink" Target="https://publications.inschool.id/index.php/icash/article/view/411" TargetMode="External"/><Relationship Id="rId52" Type="http://schemas.openxmlformats.org/officeDocument/2006/relationships/hyperlink" Target="https://scholar.google.com/citations?view_op=view_citation&amp;hl=en&amp;user=Y-6pXtQAAAAJ&amp;citation_for_view=Y-6pXtQAAAAJ:ufrVoPGSRksC" TargetMode="External"/><Relationship Id="rId60" Type="http://schemas.openxmlformats.org/officeDocument/2006/relationships/hyperlink" Target="https://scholar.google.com/citations?view_op=view_citation&amp;hl=en&amp;user=Y-6pXtQAAAAJ&amp;citation_for_view=Y-6pXtQAAAAJ:3fE2CSJIrl8C" TargetMode="External"/><Relationship Id="rId65" Type="http://schemas.openxmlformats.org/officeDocument/2006/relationships/hyperlink" Target="https://isbn.perpusnas.go.id/Account/SearchBuku?searchTxt=Kekuatan%20di%20balik%20kelembutan&amp;searchCat=Judul" TargetMode="External"/><Relationship Id="rId73" Type="http://schemas.openxmlformats.org/officeDocument/2006/relationships/hyperlink" Target="https://publications.inschool.id/index.php/ghmj/article/view/590" TargetMode="External"/><Relationship Id="rId78" Type="http://schemas.openxmlformats.org/officeDocument/2006/relationships/image" Target="media/image17.png"/><Relationship Id="rId8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agnescia@polkesraya.ac.id" TargetMode="External"/><Relationship Id="rId13" Type="http://schemas.openxmlformats.org/officeDocument/2006/relationships/hyperlink" Target="file:///E:\Office\Penelitian\Penelitian%20Agnes%202022\Laporan%20Penelitian%202022%20(Agnescia%20Sera%20&amp;%20Prisilia%20Oktaviyani).docx" TargetMode="External"/><Relationship Id="rId18" Type="http://schemas.openxmlformats.org/officeDocument/2006/relationships/hyperlink" Target="https://www.google.co.id/search?safe=strict&amp;sxsrf=ALeKk03AkRyIUYa-7xBrgoP5tAxH_dM0NA:1609067885861&amp;q=Araliaceae&amp;stick=H4sIAAAAAAAAAONgVuLUz9U3MLQ0KShbxMrlWJSYk5mYnJqYCgADgloRGgAAAA&amp;sa=X&amp;ved=2ahUKEwiA_IX-hO7tAhVGAXIKHSKFCSUQmxMoATAXegQIDxAD" TargetMode="External"/><Relationship Id="rId39" Type="http://schemas.openxmlformats.org/officeDocument/2006/relationships/hyperlink" Target="javascript:void(0)" TargetMode="External"/><Relationship Id="rId34" Type="http://schemas.openxmlformats.org/officeDocument/2006/relationships/image" Target="media/image12.jpeg"/><Relationship Id="rId50" Type="http://schemas.openxmlformats.org/officeDocument/2006/relationships/hyperlink" Target="http://ejournal.poltekkes-smg.ac.id/ojs/index.php/jrg/article/view/5668" TargetMode="External"/><Relationship Id="rId55" Type="http://schemas.openxmlformats.org/officeDocument/2006/relationships/hyperlink" Target="https://publications.inschool.id/index.php/ghmj/art" TargetMode="External"/><Relationship Id="rId76"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hyperlink" Target="https://journal.umpr.ac.id/index.php/pengabdianmu/article/view/2168"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s://www.ncbi.nlm.nih.gov/pcsubstance/?term=%225%2C7-dihydroxy-2-(4-hydroxyphenyl)-8-%5B(2S%2C3R%2C4R%2C5S%2C6R)-3%2C4%2C5-trihydroxy-6-(hydroxymethyl)oxan-2-yl%5D-6-%5B(2S%2C3R%2C4S%2C5S)-3%2C4%2C5-trihydroxyoxan-2-yl%5Dchromen-4-one%22%5bCompleteSynonym%5d%20AND%203084995%5bStandardizedCID%5d" TargetMode="External"/><Relationship Id="rId40" Type="http://schemas.openxmlformats.org/officeDocument/2006/relationships/hyperlink" Target="https://e-journal.poltekkes-palangkaraya.ac.id/jfk/article/view/56" TargetMode="External"/><Relationship Id="rId45" Type="http://schemas.openxmlformats.org/officeDocument/2006/relationships/hyperlink" Target="javascript:void(0)" TargetMode="External"/><Relationship Id="rId66" Type="http://schemas.openxmlformats.org/officeDocument/2006/relationships/hyperlink" Target="https://isbn.perpusnas.go.id/Account/SearchBuku?searchTxt=Sebuah%20janji&amp;searchCat=Judul" TargetMode="External"/><Relationship Id="rId61" Type="http://schemas.openxmlformats.org/officeDocument/2006/relationships/hyperlink" Target="https://publications.inschool.id/index.php/ghmj/article/view/945" TargetMode="External"/><Relationship Id="rId82"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oleObject" Target="file:///E:\Office\Penelitian\Penelitian%20Agnes%202022\hasil%20uji%20orlep.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60028944980008"/>
          <c:y val="0.13177701101968994"/>
          <c:w val="0.40741011111928765"/>
          <c:h val="0.81634610280456521"/>
        </c:manualLayout>
      </c:layout>
      <c:radarChart>
        <c:radarStyle val="marker"/>
        <c:varyColors val="0"/>
        <c:ser>
          <c:idx val="0"/>
          <c:order val="0"/>
          <c:tx>
            <c:strRef>
              <c:f>Sheet1!$M$97</c:f>
              <c:strCache>
                <c:ptCount val="1"/>
                <c:pt idx="0">
                  <c:v>F1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Sheet1!$N$96:$P$96</c:f>
              <c:strCache>
                <c:ptCount val="3"/>
                <c:pt idx="0">
                  <c:v>Warna</c:v>
                </c:pt>
                <c:pt idx="1">
                  <c:v>Aroma</c:v>
                </c:pt>
                <c:pt idx="2">
                  <c:v>Rasa</c:v>
                </c:pt>
              </c:strCache>
            </c:strRef>
          </c:cat>
          <c:val>
            <c:numRef>
              <c:f>Sheet1!$N$97:$P$97</c:f>
              <c:numCache>
                <c:formatCode>0.00</c:formatCode>
                <c:ptCount val="3"/>
                <c:pt idx="0">
                  <c:v>3.2602739726027399</c:v>
                </c:pt>
                <c:pt idx="1">
                  <c:v>2.9726027397260273</c:v>
                </c:pt>
                <c:pt idx="2">
                  <c:v>3.1095890410958904</c:v>
                </c:pt>
              </c:numCache>
            </c:numRef>
          </c:val>
        </c:ser>
        <c:ser>
          <c:idx val="1"/>
          <c:order val="1"/>
          <c:tx>
            <c:strRef>
              <c:f>Sheet1!$M$98</c:f>
              <c:strCache>
                <c:ptCount val="1"/>
                <c:pt idx="0">
                  <c:v>F2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Sheet1!$N$96:$P$96</c:f>
              <c:strCache>
                <c:ptCount val="3"/>
                <c:pt idx="0">
                  <c:v>Warna</c:v>
                </c:pt>
                <c:pt idx="1">
                  <c:v>Aroma</c:v>
                </c:pt>
                <c:pt idx="2">
                  <c:v>Rasa</c:v>
                </c:pt>
              </c:strCache>
            </c:strRef>
          </c:cat>
          <c:val>
            <c:numRef>
              <c:f>Sheet1!$N$98:$P$98</c:f>
              <c:numCache>
                <c:formatCode>0.00</c:formatCode>
                <c:ptCount val="3"/>
                <c:pt idx="0">
                  <c:v>3.5342465753424657</c:v>
                </c:pt>
                <c:pt idx="1">
                  <c:v>3.8219178082191783</c:v>
                </c:pt>
                <c:pt idx="2">
                  <c:v>3.3972602739726026</c:v>
                </c:pt>
              </c:numCache>
            </c:numRef>
          </c:val>
        </c:ser>
        <c:ser>
          <c:idx val="2"/>
          <c:order val="2"/>
          <c:tx>
            <c:strRef>
              <c:f>Sheet1!$M$99</c:f>
              <c:strCache>
                <c:ptCount val="1"/>
                <c:pt idx="0">
                  <c:v>F3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Sheet1!$N$96:$P$96</c:f>
              <c:strCache>
                <c:ptCount val="3"/>
                <c:pt idx="0">
                  <c:v>Warna</c:v>
                </c:pt>
                <c:pt idx="1">
                  <c:v>Aroma</c:v>
                </c:pt>
                <c:pt idx="2">
                  <c:v>Rasa</c:v>
                </c:pt>
              </c:strCache>
            </c:strRef>
          </c:cat>
          <c:val>
            <c:numRef>
              <c:f>Sheet1!$N$99:$P$99</c:f>
              <c:numCache>
                <c:formatCode>0.00</c:formatCode>
                <c:ptCount val="3"/>
                <c:pt idx="0">
                  <c:v>4.0821917808219181</c:v>
                </c:pt>
                <c:pt idx="1">
                  <c:v>4.3698630136986303</c:v>
                </c:pt>
                <c:pt idx="2">
                  <c:v>4.1095890410958908</c:v>
                </c:pt>
              </c:numCache>
            </c:numRef>
          </c:val>
        </c:ser>
        <c:dLbls>
          <c:showLegendKey val="0"/>
          <c:showVal val="0"/>
          <c:showCatName val="0"/>
          <c:showSerName val="0"/>
          <c:showPercent val="0"/>
          <c:showBubbleSize val="0"/>
        </c:dLbls>
        <c:axId val="1223370464"/>
        <c:axId val="1223374816"/>
      </c:radarChart>
      <c:catAx>
        <c:axId val="1223370464"/>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374816"/>
        <c:crosses val="autoZero"/>
        <c:auto val="1"/>
        <c:lblAlgn val="ctr"/>
        <c:lblOffset val="100"/>
        <c:noMultiLvlLbl val="0"/>
      </c:catAx>
      <c:valAx>
        <c:axId val="1223374816"/>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3370464"/>
        <c:crosses val="autoZero"/>
        <c:crossBetween val="between"/>
        <c:minorUnit val="0.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5BB42-7C20-421C-AA1A-EFC471B60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12224</TotalTime>
  <Pages>57</Pages>
  <Words>20500</Words>
  <Characters>116854</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Agnescia Sera</dc:creator>
  <cp:keywords/>
  <dc:description/>
  <cp:lastModifiedBy>Microsoft account</cp:lastModifiedBy>
  <cp:revision>30</cp:revision>
  <cp:lastPrinted>2022-12-07T02:19:00Z</cp:lastPrinted>
  <dcterms:created xsi:type="dcterms:W3CDTF">2019-03-05T07:17:00Z</dcterms:created>
  <dcterms:modified xsi:type="dcterms:W3CDTF">2023-01-26T00:15:00Z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25388e7e-fe35-3b9b-b922-fc56f898c3c9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ZOTERO_PREF_1">
    <vt:lpwstr>&lt;data data-version="3" zotero-version="5.0.96.3"&gt;&lt;session id="LP282lXu"/&gt;&lt;style id="http://www.zotero.org/styles/apa" locale="en-US" hasBibliography="1" bibliographyStyleHasBeenSet="1"/&gt;&lt;prefs&gt;&lt;pref name="fieldType" value="Field"/&gt;&lt;/prefs&gt;&lt;/data&gt;</vt:lpwstr>
  </property>
</Properties>
</file>